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noProof w:val="0"/>
          <w:lang w:val="en-US"/>
        </w:rPr>
        <w:alias w:val="Title"/>
        <w:tag w:val=""/>
        <w:id w:val="-810398239"/>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p w14:paraId="30FAB9E2" w14:textId="50D18E5A" w:rsidR="00F4525C" w:rsidRPr="004E5C8C" w:rsidRDefault="00DC4274" w:rsidP="71276564">
          <w:pPr>
            <w:pStyle w:val="VCAADocumenttitle"/>
            <w:rPr>
              <w:b/>
              <w:noProof w:val="0"/>
              <w:lang w:val="en-US"/>
            </w:rPr>
          </w:pPr>
          <w:r w:rsidRPr="004E5C8C">
            <w:rPr>
              <w:noProof w:val="0"/>
              <w:lang w:val="en-US"/>
            </w:rPr>
            <w:t xml:space="preserve">Science </w:t>
          </w:r>
          <w:r w:rsidR="00346176" w:rsidRPr="004E5C8C">
            <w:rPr>
              <w:noProof w:val="0"/>
              <w:lang w:val="en-US"/>
            </w:rPr>
            <w:t>Levels 9 and 10</w:t>
          </w:r>
          <w:r w:rsidRPr="004E5C8C">
            <w:rPr>
              <w:noProof w:val="0"/>
              <w:lang w:val="en-US"/>
            </w:rPr>
            <w:t xml:space="preserve"> curriculum area map </w:t>
          </w:r>
          <w:r w:rsidR="00346176" w:rsidRPr="004E5C8C">
            <w:rPr>
              <w:noProof w:val="0"/>
              <w:lang w:val="en-US"/>
            </w:rPr>
            <w:t>– example</w:t>
          </w:r>
        </w:p>
      </w:sdtContent>
    </w:sdt>
    <w:p w14:paraId="7419AC55" w14:textId="77777777" w:rsidR="000910D3" w:rsidRPr="004E5C8C" w:rsidRDefault="000910D3" w:rsidP="007B3118">
      <w:pPr>
        <w:pStyle w:val="VCAAbody"/>
        <w:rPr>
          <w:b/>
          <w:bCs/>
        </w:rPr>
        <w:sectPr w:rsidR="000910D3" w:rsidRPr="004E5C8C" w:rsidSect="00721784">
          <w:headerReference w:type="default" r:id="rId11"/>
          <w:footerReference w:type="default" r:id="rId12"/>
          <w:headerReference w:type="first" r:id="rId13"/>
          <w:footerReference w:type="first" r:id="rId14"/>
          <w:type w:val="continuous"/>
          <w:pgSz w:w="23814" w:h="16839" w:orient="landscape" w:code="8"/>
          <w:pgMar w:top="1247" w:right="567" w:bottom="851" w:left="567" w:header="567" w:footer="147" w:gutter="0"/>
          <w:cols w:space="710"/>
          <w:titlePg/>
          <w:docGrid w:linePitch="360"/>
        </w:sectPr>
      </w:pPr>
    </w:p>
    <w:p w14:paraId="4DD1C153" w14:textId="77777777" w:rsidR="000C1C7D" w:rsidRPr="004E5C8C" w:rsidRDefault="000C1C7D" w:rsidP="000C1C7D">
      <w:pPr>
        <w:pStyle w:val="VCAAbody"/>
        <w:rPr>
          <w:b/>
          <w:bCs/>
        </w:rPr>
      </w:pPr>
      <w:r w:rsidRPr="71276564">
        <w:rPr>
          <w:b/>
          <w:bCs/>
        </w:rPr>
        <w:t xml:space="preserve">Use this </w:t>
      </w:r>
      <w:r w:rsidRPr="71276564">
        <w:rPr>
          <w:b/>
          <w:bCs/>
          <w:color w:val="0072AA" w:themeColor="accent1" w:themeShade="BF"/>
        </w:rPr>
        <w:t xml:space="preserve">curriculum area map </w:t>
      </w:r>
      <w:r w:rsidRPr="71276564">
        <w:rPr>
          <w:b/>
          <w:bCs/>
        </w:rPr>
        <w:t xml:space="preserve">to identify where achievement standard sentences and content descriptions are explicitly addressed within your school’s teaching and learning units. </w:t>
      </w:r>
      <w:r w:rsidRPr="71276564">
        <w:rPr>
          <w:rFonts w:cstheme="minorBidi"/>
          <w:b/>
          <w:bCs/>
        </w:rPr>
        <w:t xml:space="preserve">This template will help you to both map the Victorian Curriculum F–10 Version 2.0 </w:t>
      </w:r>
      <w:r w:rsidRPr="71276564">
        <w:rPr>
          <w:rFonts w:cstheme="minorBidi"/>
          <w:b/>
          <w:bCs/>
          <w:lang w:val="en-AU"/>
        </w:rPr>
        <w:t>and</w:t>
      </w:r>
      <w:r w:rsidRPr="71276564">
        <w:rPr>
          <w:rFonts w:cstheme="minorBidi"/>
          <w:b/>
          <w:bCs/>
        </w:rPr>
        <w:t xml:space="preserve"> audit your current teaching and learning units.</w:t>
      </w:r>
    </w:p>
    <w:p w14:paraId="02F27D8D" w14:textId="77777777" w:rsidR="000C1C7D" w:rsidRPr="004E5C8C" w:rsidRDefault="000C1C7D" w:rsidP="000C1C7D">
      <w:pPr>
        <w:pStyle w:val="Heading1"/>
        <w:rPr>
          <w:noProof w:val="0"/>
        </w:rPr>
      </w:pPr>
      <w:r>
        <w:rPr>
          <w:noProof w:val="0"/>
        </w:rPr>
        <w:t xml:space="preserve">Instructions </w:t>
      </w:r>
    </w:p>
    <w:p w14:paraId="2BC72905" w14:textId="77777777" w:rsidR="000C1C7D" w:rsidRPr="004E5C8C" w:rsidRDefault="000C1C7D" w:rsidP="71276564">
      <w:pPr>
        <w:pStyle w:val="VCAAbody"/>
        <w:numPr>
          <w:ilvl w:val="0"/>
          <w:numId w:val="56"/>
        </w:numPr>
        <w:rPr>
          <w:rFonts w:eastAsia="Arial"/>
        </w:rPr>
      </w:pPr>
      <w:r w:rsidRPr="71276564">
        <w:rPr>
          <w:rFonts w:eastAsia="Arial"/>
        </w:rPr>
        <w:t xml:space="preserve">Enter your details in the footer on page 1. </w:t>
      </w:r>
    </w:p>
    <w:p w14:paraId="2398C7F7" w14:textId="73B51B76" w:rsidR="00F6092E" w:rsidRPr="00BA0554" w:rsidRDefault="00F6092E" w:rsidP="71276564">
      <w:pPr>
        <w:pStyle w:val="VCAAbody"/>
        <w:numPr>
          <w:ilvl w:val="0"/>
          <w:numId w:val="56"/>
        </w:numPr>
        <w:rPr>
          <w:rFonts w:eastAsia="Arial"/>
        </w:rPr>
      </w:pPr>
      <w:r w:rsidRPr="71276564">
        <w:rPr>
          <w:rFonts w:eastAsia="Arial"/>
        </w:rPr>
        <w:t>Enter the title of each teaching and learning unit in the first column of each mapping table. Indicate the connections to the curriculum by checking the box of the relevant content description(s) and writing the number of the relevant sentence(s) from the achievement standard.</w:t>
      </w:r>
    </w:p>
    <w:p w14:paraId="78EA01A0" w14:textId="77777777" w:rsidR="00F6092E" w:rsidRPr="00722A88" w:rsidRDefault="00F6092E" w:rsidP="71276564">
      <w:pPr>
        <w:pStyle w:val="VCAAbody"/>
        <w:numPr>
          <w:ilvl w:val="0"/>
          <w:numId w:val="56"/>
        </w:numPr>
        <w:rPr>
          <w:noProof/>
        </w:rPr>
      </w:pPr>
      <w:r w:rsidRPr="71276564">
        <w:rPr>
          <w:noProof/>
        </w:rPr>
        <w:t>Complete all the mapping tables, listing all teaching and learning units. Check that all achievement standard sentences have been covered. Detail any comments, notes and actions.</w:t>
      </w:r>
    </w:p>
    <w:p w14:paraId="7F1073A9" w14:textId="762FB938" w:rsidR="000C1C7D" w:rsidRPr="004E5C8C" w:rsidRDefault="000C1C7D" w:rsidP="000C1C7D">
      <w:pPr>
        <w:pStyle w:val="VCAAbodynumber"/>
        <w:numPr>
          <w:ilvl w:val="0"/>
          <w:numId w:val="56"/>
        </w:numPr>
        <w:rPr>
          <w:noProof w:val="0"/>
        </w:rPr>
      </w:pPr>
      <w:r w:rsidRPr="71276564">
        <w:rPr>
          <w:rFonts w:ascii="Arial" w:eastAsia="Arial" w:hAnsi="Arial" w:cs="Arial"/>
          <w:noProof w:val="0"/>
        </w:rPr>
        <w:t>Complete the ‘Assessment’, ‘Analysis of curriculum coverage’ and ‘Next steps’ sections on the final page(s).</w:t>
      </w:r>
    </w:p>
    <w:p w14:paraId="160A7895" w14:textId="35320445" w:rsidR="00980D39" w:rsidRPr="00BA0554" w:rsidRDefault="000C1C7D" w:rsidP="71276564">
      <w:pPr>
        <w:pStyle w:val="VCAAbody"/>
      </w:pPr>
      <w:r w:rsidRPr="71276564">
        <w:rPr>
          <w:b/>
          <w:bCs/>
        </w:rPr>
        <w:t>Hint:</w:t>
      </w:r>
      <w:r>
        <w:t xml:space="preserve"> Use your completed curriculum area map</w:t>
      </w:r>
      <w:r w:rsidRPr="71276564">
        <w:rPr>
          <w:color w:val="0072AA" w:themeColor="accent1" w:themeShade="BF"/>
        </w:rPr>
        <w:t xml:space="preserve"> </w:t>
      </w:r>
      <w:r>
        <w:t xml:space="preserve">to start populating or updating your </w:t>
      </w:r>
      <w:r w:rsidRPr="71276564">
        <w:rPr>
          <w:b/>
          <w:bCs/>
          <w:color w:val="0072AA" w:themeColor="accent1" w:themeShade="BF"/>
        </w:rPr>
        <w:t>curriculum area plan</w:t>
      </w:r>
      <w:r>
        <w:t>.</w:t>
      </w:r>
    </w:p>
    <w:tbl>
      <w:tblPr>
        <w:tblStyle w:val="TableGrid"/>
        <w:tblpPr w:leftFromText="180" w:rightFromText="180" w:vertAnchor="text" w:horzAnchor="margin" w:tblpXSpec="right" w:tblpY="183"/>
        <w:tblW w:w="11902" w:type="dxa"/>
        <w:tblLook w:val="04A0" w:firstRow="1" w:lastRow="0" w:firstColumn="1" w:lastColumn="0" w:noHBand="0" w:noVBand="1"/>
        <w:tblCaption w:val="Science Levels 9 and 10 achievement standard (AS) paragraph, with numbered sentences"/>
      </w:tblPr>
      <w:tblGrid>
        <w:gridCol w:w="11199"/>
        <w:gridCol w:w="703"/>
      </w:tblGrid>
      <w:tr w:rsidR="00980D39" w:rsidRPr="00BA0554" w14:paraId="7C0ECC68" w14:textId="77777777" w:rsidTr="71276564">
        <w:tc>
          <w:tcPr>
            <w:tcW w:w="11199" w:type="dxa"/>
            <w:shd w:val="clear" w:color="auto" w:fill="0072AA" w:themeFill="accent1" w:themeFillShade="BF"/>
            <w:vAlign w:val="center"/>
          </w:tcPr>
          <w:p w14:paraId="376E3658" w14:textId="77777777" w:rsidR="00980D39" w:rsidRPr="004E5C8C" w:rsidRDefault="00980D39" w:rsidP="00980D39">
            <w:pPr>
              <w:pStyle w:val="VCAAtablecondensedheading"/>
              <w:rPr>
                <w:b/>
                <w:bCs/>
                <w:color w:val="FFFFFF" w:themeColor="background1"/>
              </w:rPr>
            </w:pPr>
            <w:r w:rsidRPr="71276564">
              <w:rPr>
                <w:b/>
                <w:bCs/>
                <w:color w:val="FFFFFF" w:themeColor="background1"/>
              </w:rPr>
              <w:t>Achievement standard (AS), with numbered sentences</w:t>
            </w:r>
          </w:p>
        </w:tc>
        <w:tc>
          <w:tcPr>
            <w:tcW w:w="703" w:type="dxa"/>
            <w:shd w:val="clear" w:color="auto" w:fill="0072AA" w:themeFill="accent1" w:themeFillShade="BF"/>
          </w:tcPr>
          <w:p w14:paraId="1A27986A" w14:textId="77777777" w:rsidR="00980D39" w:rsidRPr="00BA0554" w:rsidRDefault="00980D39" w:rsidP="00980D39">
            <w:pPr>
              <w:pStyle w:val="VCAAbody"/>
              <w:jc w:val="center"/>
              <w:rPr>
                <w:rFonts w:ascii="Arial Narrow" w:hAnsi="Arial Narrow"/>
                <w:b/>
                <w:bCs/>
                <w:color w:val="FFFFFF" w:themeColor="background1"/>
              </w:rPr>
            </w:pPr>
            <w:r w:rsidRPr="00BA0554">
              <w:rPr>
                <w:rFonts w:ascii="Arial Narrow" w:hAnsi="Arial Narrow"/>
                <w:b/>
                <w:bCs/>
                <w:color w:val="FFFFFF" w:themeColor="background1"/>
              </w:rPr>
              <w:t>Y/N</w:t>
            </w:r>
          </w:p>
        </w:tc>
      </w:tr>
      <w:tr w:rsidR="00980D39" w:rsidRPr="00BA0554" w14:paraId="24D86D23" w14:textId="77777777" w:rsidTr="71276564">
        <w:tc>
          <w:tcPr>
            <w:tcW w:w="11199" w:type="dxa"/>
          </w:tcPr>
          <w:p w14:paraId="5EC4B0EF" w14:textId="77777777" w:rsidR="00980D39" w:rsidRPr="004E5C8C" w:rsidRDefault="00980D39" w:rsidP="00234DC7">
            <w:pPr>
              <w:pStyle w:val="VCAAtablecondensed"/>
              <w:numPr>
                <w:ilvl w:val="0"/>
                <w:numId w:val="57"/>
              </w:numPr>
              <w:ind w:left="471" w:hanging="471"/>
            </w:pPr>
            <w:r>
              <w:t xml:space="preserve">By the end of Level 10, students </w:t>
            </w:r>
            <w:proofErr w:type="spellStart"/>
            <w:r>
              <w:t>analyse</w:t>
            </w:r>
            <w:proofErr w:type="spellEnd"/>
            <w:r>
              <w:t xml:space="preserve"> the importance of different scientific methods, critique, replication, publication and peer review in the development of scientific knowledge. </w:t>
            </w:r>
          </w:p>
        </w:tc>
        <w:tc>
          <w:tcPr>
            <w:tcW w:w="703" w:type="dxa"/>
          </w:tcPr>
          <w:p w14:paraId="3AC4A41B" w14:textId="77777777" w:rsidR="00980D39" w:rsidRPr="00BA0554" w:rsidRDefault="008B02EB" w:rsidP="00980D39">
            <w:pPr>
              <w:pStyle w:val="VCAAbody"/>
              <w:jc w:val="center"/>
              <w:rPr>
                <w:rFonts w:ascii="MS Gothic" w:eastAsia="MS Gothic" w:hAnsi="MS Gothic" w:cs="MS Gothic"/>
              </w:rPr>
            </w:pPr>
            <w:sdt>
              <w:sdtPr>
                <w:id w:val="1290095325"/>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r>
      <w:tr w:rsidR="00980D39" w:rsidRPr="00BA0554" w14:paraId="127AF9FC" w14:textId="77777777" w:rsidTr="71276564">
        <w:tc>
          <w:tcPr>
            <w:tcW w:w="11199" w:type="dxa"/>
          </w:tcPr>
          <w:p w14:paraId="1DDF9C94" w14:textId="77777777" w:rsidR="00980D39" w:rsidRPr="004E5C8C" w:rsidRDefault="00980D39" w:rsidP="00980D39">
            <w:pPr>
              <w:pStyle w:val="VCAAtablecondensed"/>
              <w:numPr>
                <w:ilvl w:val="0"/>
                <w:numId w:val="57"/>
              </w:numPr>
              <w:ind w:left="469" w:hanging="469"/>
            </w:pPr>
            <w:r>
              <w:t xml:space="preserve">They examine the relationship between science, engineering and </w:t>
            </w:r>
            <w:proofErr w:type="gramStart"/>
            <w:r>
              <w:t>technologies</w:t>
            </w:r>
            <w:proofErr w:type="gramEnd"/>
            <w:r>
              <w:t xml:space="preserve">. </w:t>
            </w:r>
          </w:p>
        </w:tc>
        <w:tc>
          <w:tcPr>
            <w:tcW w:w="703" w:type="dxa"/>
          </w:tcPr>
          <w:p w14:paraId="26868A79" w14:textId="77777777" w:rsidR="00980D39" w:rsidRPr="00BA0554" w:rsidRDefault="008B02EB" w:rsidP="00980D39">
            <w:pPr>
              <w:pStyle w:val="VCAAbody"/>
              <w:jc w:val="center"/>
              <w:rPr>
                <w:rFonts w:ascii="MS Gothic" w:eastAsia="MS Gothic" w:hAnsi="MS Gothic" w:cs="MS Gothic"/>
              </w:rPr>
            </w:pPr>
            <w:sdt>
              <w:sdtPr>
                <w:id w:val="1563445600"/>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r>
      <w:tr w:rsidR="00980D39" w:rsidRPr="00BA0554" w14:paraId="58826FA9" w14:textId="77777777" w:rsidTr="71276564">
        <w:tc>
          <w:tcPr>
            <w:tcW w:w="11199" w:type="dxa"/>
          </w:tcPr>
          <w:p w14:paraId="12D4EA9A" w14:textId="77777777" w:rsidR="00980D39" w:rsidRPr="004E5C8C" w:rsidRDefault="00980D39" w:rsidP="00980D39">
            <w:pPr>
              <w:pStyle w:val="VCAAtablecondensed"/>
              <w:numPr>
                <w:ilvl w:val="0"/>
                <w:numId w:val="57"/>
              </w:numPr>
              <w:ind w:left="469" w:hanging="469"/>
            </w:pPr>
            <w:r>
              <w:t xml:space="preserve">They examine how different projected outcomes of the application of scientific knowledge to a selected socio-scientific issue may lead to varied support from individuals and groups in society. </w:t>
            </w:r>
          </w:p>
        </w:tc>
        <w:tc>
          <w:tcPr>
            <w:tcW w:w="703" w:type="dxa"/>
          </w:tcPr>
          <w:p w14:paraId="0D38D650" w14:textId="77777777" w:rsidR="00980D39" w:rsidRPr="00BA0554" w:rsidRDefault="008B02EB" w:rsidP="00980D39">
            <w:pPr>
              <w:pStyle w:val="VCAAbody"/>
              <w:jc w:val="center"/>
              <w:rPr>
                <w:rFonts w:ascii="MS Gothic" w:eastAsia="MS Gothic" w:hAnsi="MS Gothic" w:cs="MS Gothic"/>
              </w:rPr>
            </w:pPr>
            <w:sdt>
              <w:sdtPr>
                <w:id w:val="854851643"/>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r>
      <w:tr w:rsidR="00980D39" w:rsidRPr="00BA0554" w14:paraId="3C4BE756" w14:textId="77777777" w:rsidTr="71276564">
        <w:tc>
          <w:tcPr>
            <w:tcW w:w="11199" w:type="dxa"/>
          </w:tcPr>
          <w:p w14:paraId="1F0293DE" w14:textId="77777777" w:rsidR="00980D39" w:rsidRPr="004E5C8C" w:rsidRDefault="00980D39" w:rsidP="00980D39">
            <w:pPr>
              <w:pStyle w:val="VCAAtablecondensed"/>
              <w:numPr>
                <w:ilvl w:val="0"/>
                <w:numId w:val="57"/>
              </w:numPr>
              <w:ind w:left="469" w:hanging="469"/>
            </w:pPr>
            <w:r>
              <w:t>They discuss how scientific information and misinformation may inform personal and social decision-making and influence priorities for scientific research.</w:t>
            </w:r>
          </w:p>
        </w:tc>
        <w:tc>
          <w:tcPr>
            <w:tcW w:w="703" w:type="dxa"/>
          </w:tcPr>
          <w:p w14:paraId="40EF6D96" w14:textId="77777777" w:rsidR="00980D39" w:rsidRPr="00BA0554" w:rsidRDefault="008B02EB" w:rsidP="00980D39">
            <w:pPr>
              <w:pStyle w:val="VCAAbody"/>
              <w:jc w:val="center"/>
              <w:rPr>
                <w:rFonts w:ascii="MS Gothic" w:eastAsia="MS Gothic" w:hAnsi="MS Gothic" w:cs="MS Gothic"/>
              </w:rPr>
            </w:pPr>
            <w:sdt>
              <w:sdtPr>
                <w:id w:val="345530730"/>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r>
    </w:tbl>
    <w:p w14:paraId="6D69C734" w14:textId="2AC09AD0" w:rsidR="00613347" w:rsidRPr="004E5C8C" w:rsidRDefault="00613347" w:rsidP="00AE6A1F">
      <w:pPr>
        <w:pStyle w:val="VCAAbody"/>
        <w:ind w:left="360"/>
      </w:pPr>
    </w:p>
    <w:p w14:paraId="0CF90175" w14:textId="77777777" w:rsidR="000C1C7D" w:rsidRPr="004E5C8C" w:rsidRDefault="000C1C7D" w:rsidP="00AE6A1F">
      <w:pPr>
        <w:pStyle w:val="VCAAbody"/>
        <w:ind w:left="360"/>
      </w:pPr>
    </w:p>
    <w:p w14:paraId="35B30C6B" w14:textId="77777777" w:rsidR="000C1C7D" w:rsidRPr="004E5C8C" w:rsidRDefault="000C1C7D" w:rsidP="00AE6A1F">
      <w:pPr>
        <w:pStyle w:val="VCAAbody"/>
        <w:ind w:left="360"/>
      </w:pPr>
    </w:p>
    <w:p w14:paraId="61F3CF0A" w14:textId="0ED2F00C" w:rsidR="007B3F2B" w:rsidRPr="00BA0554" w:rsidRDefault="007B3F2B" w:rsidP="71276564">
      <w:pPr>
        <w:pStyle w:val="VCAAbody"/>
        <w:spacing w:before="0" w:after="0"/>
        <w:ind w:left="360"/>
        <w:sectPr w:rsidR="007B3F2B" w:rsidRPr="00BA0554" w:rsidSect="00302753">
          <w:type w:val="continuous"/>
          <w:pgSz w:w="23814" w:h="16839" w:orient="landscape" w:code="8"/>
          <w:pgMar w:top="1134" w:right="567" w:bottom="851" w:left="567" w:header="567" w:footer="147" w:gutter="0"/>
          <w:cols w:num="2" w:space="710" w:equalWidth="0">
            <w:col w:w="10036" w:space="710"/>
            <w:col w:w="11934"/>
          </w:cols>
          <w:titlePg/>
          <w:docGrid w:linePitch="360"/>
        </w:sectPr>
      </w:pPr>
    </w:p>
    <w:p w14:paraId="19AC556C" w14:textId="77777777" w:rsidR="0002706C" w:rsidRPr="004E5C8C" w:rsidRDefault="0002706C" w:rsidP="0002706C">
      <w:pPr>
        <w:pStyle w:val="VCAAbody"/>
        <w:spacing w:before="0" w:after="0"/>
        <w:rPr>
          <w:sz w:val="8"/>
          <w:szCs w:val="8"/>
        </w:rPr>
        <w:sectPr w:rsidR="0002706C" w:rsidRPr="004E5C8C" w:rsidSect="00302753">
          <w:headerReference w:type="default" r:id="rId15"/>
          <w:footerReference w:type="default" r:id="rId16"/>
          <w:headerReference w:type="first" r:id="rId17"/>
          <w:footerReference w:type="first" r:id="rId18"/>
          <w:type w:val="continuous"/>
          <w:pgSz w:w="23814" w:h="16839" w:orient="landscape" w:code="8"/>
          <w:pgMar w:top="1134" w:right="567" w:bottom="851" w:left="567" w:header="567" w:footer="147" w:gutter="0"/>
          <w:cols w:num="2" w:space="710" w:equalWidth="0">
            <w:col w:w="10036" w:space="710"/>
            <w:col w:w="11934"/>
          </w:cols>
          <w:titlePg/>
          <w:docGrid w:linePitch="360"/>
        </w:sectPr>
      </w:pPr>
    </w:p>
    <w:tbl>
      <w:tblPr>
        <w:tblStyle w:val="TableGrid"/>
        <w:tblW w:w="22539" w:type="dxa"/>
        <w:tblLook w:val="04A0" w:firstRow="1" w:lastRow="0" w:firstColumn="1" w:lastColumn="0" w:noHBand="0" w:noVBand="1"/>
        <w:tblCaption w:val="Table for mapping Science Levels 9 and 10 content descriptions and achievement standards to teaching and learning units"/>
      </w:tblPr>
      <w:tblGrid>
        <w:gridCol w:w="2977"/>
        <w:gridCol w:w="1276"/>
        <w:gridCol w:w="2285"/>
        <w:gridCol w:w="2286"/>
        <w:gridCol w:w="2286"/>
        <w:gridCol w:w="2286"/>
        <w:gridCol w:w="2285"/>
        <w:gridCol w:w="2286"/>
        <w:gridCol w:w="2286"/>
        <w:gridCol w:w="2286"/>
      </w:tblGrid>
      <w:tr w:rsidR="00980D39" w:rsidRPr="00BA0554" w14:paraId="665F8A1A" w14:textId="3139515B" w:rsidTr="71276564">
        <w:trPr>
          <w:trHeight w:val="305"/>
          <w:tblHeader/>
        </w:trPr>
        <w:tc>
          <w:tcPr>
            <w:tcW w:w="2977" w:type="dxa"/>
            <w:tcBorders>
              <w:top w:val="nil"/>
              <w:left w:val="nil"/>
              <w:bottom w:val="nil"/>
            </w:tcBorders>
          </w:tcPr>
          <w:p w14:paraId="0355D58C" w14:textId="77777777" w:rsidR="00980D39" w:rsidRPr="004E5C8C" w:rsidRDefault="00980D39" w:rsidP="0002706C">
            <w:pPr>
              <w:pStyle w:val="VCAAbody"/>
              <w:rPr>
                <w:rFonts w:ascii="Arial Narrow" w:hAnsi="Arial Narrow"/>
                <w:szCs w:val="20"/>
              </w:rPr>
            </w:pPr>
          </w:p>
        </w:tc>
        <w:tc>
          <w:tcPr>
            <w:tcW w:w="1276" w:type="dxa"/>
            <w:shd w:val="clear" w:color="auto" w:fill="0072AA" w:themeFill="accent1" w:themeFillShade="BF"/>
            <w:vAlign w:val="center"/>
          </w:tcPr>
          <w:p w14:paraId="0EEE1003" w14:textId="77777777" w:rsidR="00980D39" w:rsidRPr="004E5C8C" w:rsidRDefault="00980D39" w:rsidP="0002706C">
            <w:pPr>
              <w:pStyle w:val="VCAAtablecondensedheading"/>
              <w:rPr>
                <w:b/>
                <w:bCs/>
                <w:color w:val="FFFFFF" w:themeColor="background1"/>
              </w:rPr>
            </w:pPr>
            <w:r w:rsidRPr="004E5C8C">
              <w:rPr>
                <w:b/>
                <w:bCs/>
                <w:color w:val="FFFFFF" w:themeColor="background1"/>
              </w:rPr>
              <w:t>Strand</w:t>
            </w:r>
          </w:p>
        </w:tc>
        <w:tc>
          <w:tcPr>
            <w:tcW w:w="18286" w:type="dxa"/>
            <w:gridSpan w:val="8"/>
            <w:shd w:val="clear" w:color="auto" w:fill="F2F2F2" w:themeFill="background1" w:themeFillShade="F2"/>
            <w:vAlign w:val="center"/>
          </w:tcPr>
          <w:p w14:paraId="67D37565" w14:textId="160DABFC" w:rsidR="00980D39" w:rsidRPr="004E5C8C" w:rsidRDefault="00980D39" w:rsidP="009D5077">
            <w:pPr>
              <w:pStyle w:val="VCAAtablecondensedheading"/>
              <w:jc w:val="center"/>
              <w:rPr>
                <w:b/>
                <w:bCs/>
              </w:rPr>
            </w:pPr>
            <w:r w:rsidRPr="004E5C8C">
              <w:rPr>
                <w:b/>
                <w:bCs/>
              </w:rPr>
              <w:t>Science as a Human Endeavour</w:t>
            </w:r>
          </w:p>
        </w:tc>
      </w:tr>
      <w:tr w:rsidR="00980D39" w:rsidRPr="00BA0554" w14:paraId="37434FDC" w14:textId="33827F10" w:rsidTr="71276564">
        <w:trPr>
          <w:trHeight w:val="305"/>
          <w:tblHeader/>
        </w:trPr>
        <w:tc>
          <w:tcPr>
            <w:tcW w:w="2977" w:type="dxa"/>
            <w:tcBorders>
              <w:top w:val="nil"/>
              <w:left w:val="nil"/>
              <w:bottom w:val="nil"/>
            </w:tcBorders>
          </w:tcPr>
          <w:p w14:paraId="2628A033" w14:textId="77777777" w:rsidR="00980D39" w:rsidRPr="004E5C8C" w:rsidRDefault="00980D39" w:rsidP="0002706C">
            <w:pPr>
              <w:pStyle w:val="VCAAbody"/>
              <w:rPr>
                <w:rFonts w:ascii="Arial Narrow" w:hAnsi="Arial Narrow"/>
                <w:szCs w:val="20"/>
              </w:rPr>
            </w:pPr>
          </w:p>
        </w:tc>
        <w:tc>
          <w:tcPr>
            <w:tcW w:w="1276" w:type="dxa"/>
            <w:shd w:val="clear" w:color="auto" w:fill="0072AA" w:themeFill="accent1" w:themeFillShade="BF"/>
            <w:vAlign w:val="center"/>
          </w:tcPr>
          <w:p w14:paraId="7F969D17" w14:textId="72EE54DE" w:rsidR="00980D39" w:rsidRPr="004E5C8C" w:rsidRDefault="00980D39" w:rsidP="0002706C">
            <w:pPr>
              <w:pStyle w:val="VCAAtablecondensedheading"/>
              <w:rPr>
                <w:b/>
                <w:bCs/>
                <w:color w:val="FFFFFF" w:themeColor="background1"/>
              </w:rPr>
            </w:pPr>
            <w:r w:rsidRPr="004E5C8C">
              <w:rPr>
                <w:b/>
                <w:bCs/>
                <w:color w:val="FFFFFF" w:themeColor="background1"/>
              </w:rPr>
              <w:t>Sub-strand</w:t>
            </w:r>
          </w:p>
        </w:tc>
        <w:tc>
          <w:tcPr>
            <w:tcW w:w="9143" w:type="dxa"/>
            <w:gridSpan w:val="4"/>
            <w:shd w:val="clear" w:color="auto" w:fill="F2F2F2" w:themeFill="background1" w:themeFillShade="F2"/>
            <w:vAlign w:val="center"/>
          </w:tcPr>
          <w:p w14:paraId="272CF67A" w14:textId="552A5B57" w:rsidR="00980D39" w:rsidRPr="00BA0554" w:rsidRDefault="00980D39" w:rsidP="0002706C">
            <w:pPr>
              <w:pStyle w:val="VCAAtablecondensedheading"/>
              <w:jc w:val="center"/>
              <w:rPr>
                <w:b/>
                <w:bCs/>
              </w:rPr>
            </w:pPr>
            <w:r w:rsidRPr="004E5C8C">
              <w:rPr>
                <w:b/>
                <w:bCs/>
              </w:rPr>
              <w:t>Nature and development of science</w:t>
            </w:r>
          </w:p>
        </w:tc>
        <w:tc>
          <w:tcPr>
            <w:tcW w:w="9143" w:type="dxa"/>
            <w:gridSpan w:val="4"/>
            <w:shd w:val="clear" w:color="auto" w:fill="F2F2F2" w:themeFill="background1" w:themeFillShade="F2"/>
            <w:vAlign w:val="center"/>
          </w:tcPr>
          <w:p w14:paraId="0AFE865B" w14:textId="37C19004" w:rsidR="00980D39" w:rsidRPr="004E5C8C" w:rsidRDefault="00980D39" w:rsidP="0002706C">
            <w:pPr>
              <w:pStyle w:val="VCAAtablecondensedheading"/>
              <w:jc w:val="center"/>
              <w:rPr>
                <w:b/>
                <w:bCs/>
              </w:rPr>
            </w:pPr>
            <w:r w:rsidRPr="00BA0554">
              <w:rPr>
                <w:b/>
                <w:bCs/>
              </w:rPr>
              <w:t>Use and influence of science</w:t>
            </w:r>
          </w:p>
        </w:tc>
      </w:tr>
      <w:tr w:rsidR="007B4C02" w:rsidRPr="00BA0554" w14:paraId="18D001AE" w14:textId="78036AC4" w:rsidTr="71276564">
        <w:trPr>
          <w:trHeight w:val="305"/>
          <w:tblHeader/>
        </w:trPr>
        <w:tc>
          <w:tcPr>
            <w:tcW w:w="2977" w:type="dxa"/>
            <w:tcBorders>
              <w:top w:val="nil"/>
              <w:left w:val="nil"/>
            </w:tcBorders>
          </w:tcPr>
          <w:p w14:paraId="7A42003A" w14:textId="77777777" w:rsidR="007B4C02" w:rsidRPr="004E5C8C" w:rsidRDefault="007B4C02" w:rsidP="007B4C02">
            <w:pPr>
              <w:pStyle w:val="VCAAbody"/>
              <w:rPr>
                <w:rFonts w:ascii="Arial Narrow" w:hAnsi="Arial Narrow"/>
                <w:szCs w:val="20"/>
              </w:rPr>
            </w:pPr>
          </w:p>
        </w:tc>
        <w:tc>
          <w:tcPr>
            <w:tcW w:w="1276" w:type="dxa"/>
            <w:shd w:val="clear" w:color="auto" w:fill="0072AA" w:themeFill="accent1" w:themeFillShade="BF"/>
          </w:tcPr>
          <w:p w14:paraId="510FA9C7" w14:textId="77777777" w:rsidR="007B4C02" w:rsidRPr="004E5C8C" w:rsidRDefault="007B4C02" w:rsidP="007B4C02">
            <w:pPr>
              <w:pStyle w:val="VCAAtablecondensedheading"/>
              <w:rPr>
                <w:b/>
                <w:bCs/>
                <w:color w:val="FFFFFF" w:themeColor="background1"/>
              </w:rPr>
            </w:pPr>
            <w:r w:rsidRPr="004E5C8C">
              <w:rPr>
                <w:b/>
                <w:bCs/>
                <w:color w:val="FFFFFF" w:themeColor="background1"/>
              </w:rPr>
              <w:t>Content description (CD)</w:t>
            </w:r>
          </w:p>
        </w:tc>
        <w:tc>
          <w:tcPr>
            <w:tcW w:w="4571" w:type="dxa"/>
            <w:gridSpan w:val="2"/>
          </w:tcPr>
          <w:p w14:paraId="437DBE25" w14:textId="77777777" w:rsidR="007B4C02" w:rsidRPr="00BA0554" w:rsidRDefault="007B4C02" w:rsidP="007B4C02">
            <w:pPr>
              <w:pStyle w:val="VCAAtabletextnarrow"/>
            </w:pPr>
            <w:r w:rsidRPr="00BA0554">
              <w:t>scientific knowledge is contestable and is validated and refined over time through expanding scientific methods, replication, publication, peer review and consensus</w:t>
            </w:r>
          </w:p>
          <w:p w14:paraId="1EC2EDA4" w14:textId="49F473BF" w:rsidR="007B4C02" w:rsidRPr="004E5C8C" w:rsidRDefault="007B4C02" w:rsidP="007B4C02">
            <w:pPr>
              <w:pStyle w:val="VCAAVC2curriculumcode"/>
              <w:rPr>
                <w:lang w:val="en-US"/>
              </w:rPr>
            </w:pPr>
            <w:r w:rsidRPr="004E5C8C">
              <w:rPr>
                <w:lang w:val="en-US"/>
              </w:rPr>
              <w:t>VC2S10H01</w:t>
            </w:r>
          </w:p>
        </w:tc>
        <w:tc>
          <w:tcPr>
            <w:tcW w:w="4572" w:type="dxa"/>
            <w:gridSpan w:val="2"/>
          </w:tcPr>
          <w:p w14:paraId="79BDAE0C" w14:textId="77777777" w:rsidR="007B4C02" w:rsidRPr="00BA0554" w:rsidRDefault="007B4C02" w:rsidP="007B4C02">
            <w:pPr>
              <w:pStyle w:val="VCAAtabletextnarrow"/>
            </w:pPr>
            <w:proofErr w:type="gramStart"/>
            <w:r w:rsidRPr="00BA0554">
              <w:t>advances</w:t>
            </w:r>
            <w:proofErr w:type="gramEnd"/>
            <w:r w:rsidRPr="00BA0554">
              <w:t xml:space="preserve"> in technologies have enabled advances in science, while science has contributed to developments in technologies and engineering</w:t>
            </w:r>
          </w:p>
          <w:p w14:paraId="0F3A5A86" w14:textId="7CCAFAEA" w:rsidR="007B4C02" w:rsidRPr="004E5C8C" w:rsidRDefault="007B4C02" w:rsidP="007B4C02">
            <w:pPr>
              <w:pStyle w:val="VCAAVC2curriculumcode"/>
              <w:rPr>
                <w:lang w:val="en-US"/>
              </w:rPr>
            </w:pPr>
            <w:r w:rsidRPr="004E5C8C">
              <w:rPr>
                <w:lang w:val="en-US"/>
              </w:rPr>
              <w:t>VC2S10H02</w:t>
            </w:r>
          </w:p>
        </w:tc>
        <w:tc>
          <w:tcPr>
            <w:tcW w:w="4571" w:type="dxa"/>
            <w:gridSpan w:val="2"/>
          </w:tcPr>
          <w:p w14:paraId="7B828F08" w14:textId="77777777" w:rsidR="007B4C02" w:rsidRPr="00BA0554" w:rsidRDefault="007B4C02" w:rsidP="007B4C02">
            <w:pPr>
              <w:pStyle w:val="VCAAtabletextnarrow"/>
            </w:pPr>
            <w:proofErr w:type="gramStart"/>
            <w:r w:rsidRPr="00BA0554">
              <w:t>the</w:t>
            </w:r>
            <w:proofErr w:type="gramEnd"/>
            <w:r w:rsidRPr="00BA0554">
              <w:t xml:space="preserve"> use of scientific knowledge to address socio-scientific issues and shape a more sustainable future for humans and the environment may have diverse projected outcomes that affect the extent to which scientific knowledge and practices are adopted more broadly by society</w:t>
            </w:r>
          </w:p>
          <w:p w14:paraId="66AF6226" w14:textId="5AB61D7E" w:rsidR="007B4C02" w:rsidRPr="004E5C8C" w:rsidRDefault="007B4C02" w:rsidP="007B4C02">
            <w:pPr>
              <w:pStyle w:val="VCAAVC2curriculumcode"/>
              <w:rPr>
                <w:lang w:val="en-US"/>
              </w:rPr>
            </w:pPr>
            <w:r w:rsidRPr="004E5C8C">
              <w:rPr>
                <w:lang w:val="en-US"/>
              </w:rPr>
              <w:t>VC2S10H03</w:t>
            </w:r>
          </w:p>
        </w:tc>
        <w:tc>
          <w:tcPr>
            <w:tcW w:w="4572" w:type="dxa"/>
            <w:gridSpan w:val="2"/>
          </w:tcPr>
          <w:p w14:paraId="7A3D936E" w14:textId="77777777" w:rsidR="007B4C02" w:rsidRPr="00BA0554" w:rsidRDefault="007B4C02" w:rsidP="007B4C02">
            <w:pPr>
              <w:pStyle w:val="VCAAtabletextnarrow"/>
            </w:pPr>
            <w:r w:rsidRPr="00BA0554">
              <w:t>scientific knowledge may be interpreted in different ways by individuals and groups in society; the values and needs of society can influence the focus of scientific research</w:t>
            </w:r>
          </w:p>
          <w:p w14:paraId="60E59152" w14:textId="274DD2D5" w:rsidR="007B4C02" w:rsidRPr="004E5C8C" w:rsidDel="008830E8" w:rsidRDefault="007B4C02" w:rsidP="007B4C02">
            <w:pPr>
              <w:pStyle w:val="VCAAVC2curriculumcode"/>
              <w:rPr>
                <w:lang w:val="en-US"/>
              </w:rPr>
            </w:pPr>
            <w:r w:rsidRPr="004E5C8C">
              <w:rPr>
                <w:lang w:val="en-US"/>
              </w:rPr>
              <w:t>VC2S10H04</w:t>
            </w:r>
          </w:p>
        </w:tc>
      </w:tr>
      <w:tr w:rsidR="00980D39" w:rsidRPr="00BA0554" w14:paraId="4F97B952" w14:textId="57CAEAA3" w:rsidTr="71276564">
        <w:trPr>
          <w:trHeight w:val="305"/>
          <w:tblHeader/>
        </w:trPr>
        <w:tc>
          <w:tcPr>
            <w:tcW w:w="2977" w:type="dxa"/>
            <w:shd w:val="clear" w:color="auto" w:fill="0072AA" w:themeFill="accent1" w:themeFillShade="BF"/>
          </w:tcPr>
          <w:p w14:paraId="7EDD39C9" w14:textId="003DF43D" w:rsidR="00980D39" w:rsidRPr="004E5C8C" w:rsidRDefault="00980D39" w:rsidP="00795813">
            <w:pPr>
              <w:pStyle w:val="VCAAtablecondensedheading"/>
              <w:rPr>
                <w:b/>
                <w:bCs/>
                <w:color w:val="FFFFFF" w:themeColor="background1"/>
              </w:rPr>
            </w:pPr>
            <w:r w:rsidRPr="004E5C8C">
              <w:rPr>
                <w:b/>
                <w:bCs/>
                <w:color w:val="FFFFFF" w:themeColor="background1"/>
              </w:rPr>
              <w:t>Teaching and learning unit</w:t>
            </w:r>
          </w:p>
        </w:tc>
        <w:tc>
          <w:tcPr>
            <w:tcW w:w="1276" w:type="dxa"/>
            <w:shd w:val="clear" w:color="auto" w:fill="0072AA" w:themeFill="accent1" w:themeFillShade="BF"/>
          </w:tcPr>
          <w:p w14:paraId="07FEE276" w14:textId="03B4A172" w:rsidR="00980D39" w:rsidRPr="004E5C8C" w:rsidRDefault="00980D39" w:rsidP="00572779">
            <w:pPr>
              <w:pStyle w:val="VCAAtablecondensedheading"/>
              <w:jc w:val="center"/>
              <w:rPr>
                <w:b/>
                <w:bCs/>
                <w:color w:val="FFFFFF" w:themeColor="background1"/>
              </w:rPr>
            </w:pPr>
            <w:r w:rsidRPr="004E5C8C">
              <w:rPr>
                <w:b/>
                <w:bCs/>
                <w:color w:val="FFFFFF" w:themeColor="background1"/>
              </w:rPr>
              <w:t>Semester, year</w:t>
            </w:r>
          </w:p>
        </w:tc>
        <w:tc>
          <w:tcPr>
            <w:tcW w:w="2285" w:type="dxa"/>
            <w:shd w:val="clear" w:color="auto" w:fill="0072AA" w:themeFill="accent1" w:themeFillShade="BF"/>
          </w:tcPr>
          <w:p w14:paraId="584287E1" w14:textId="77777777" w:rsidR="00980D39" w:rsidRPr="004E5C8C" w:rsidRDefault="00980D39" w:rsidP="005B29BD">
            <w:pPr>
              <w:pStyle w:val="VCAAtablecondensedheading"/>
              <w:jc w:val="center"/>
              <w:rPr>
                <w:b/>
                <w:bCs/>
                <w:color w:val="FFFFFF" w:themeColor="background1"/>
              </w:rPr>
            </w:pPr>
            <w:r w:rsidRPr="004E5C8C">
              <w:rPr>
                <w:b/>
                <w:bCs/>
                <w:color w:val="FFFFFF" w:themeColor="background1"/>
              </w:rPr>
              <w:t>CD</w:t>
            </w:r>
          </w:p>
        </w:tc>
        <w:tc>
          <w:tcPr>
            <w:tcW w:w="2286" w:type="dxa"/>
            <w:shd w:val="clear" w:color="auto" w:fill="0072AA" w:themeFill="accent1" w:themeFillShade="BF"/>
          </w:tcPr>
          <w:p w14:paraId="0B63B9BA" w14:textId="77777777" w:rsidR="00980D39" w:rsidRPr="004E5C8C" w:rsidRDefault="00980D39" w:rsidP="005B29BD">
            <w:pPr>
              <w:pStyle w:val="VCAAtablecondensedheading"/>
              <w:jc w:val="center"/>
              <w:rPr>
                <w:b/>
                <w:bCs/>
                <w:color w:val="FFFFFF" w:themeColor="background1"/>
              </w:rPr>
            </w:pPr>
            <w:r w:rsidRPr="004E5C8C">
              <w:rPr>
                <w:b/>
                <w:bCs/>
                <w:color w:val="FFFFFF" w:themeColor="background1"/>
              </w:rPr>
              <w:t>AS no.</w:t>
            </w:r>
          </w:p>
        </w:tc>
        <w:tc>
          <w:tcPr>
            <w:tcW w:w="2286" w:type="dxa"/>
            <w:shd w:val="clear" w:color="auto" w:fill="0072AA" w:themeFill="accent1" w:themeFillShade="BF"/>
          </w:tcPr>
          <w:p w14:paraId="0213C30A" w14:textId="527CC4A3" w:rsidR="00980D39" w:rsidRPr="004E5C8C" w:rsidRDefault="00980D39" w:rsidP="005B29BD">
            <w:pPr>
              <w:pStyle w:val="VCAAtablecondensedheading"/>
              <w:jc w:val="center"/>
              <w:rPr>
                <w:b/>
                <w:bCs/>
                <w:color w:val="FFFFFF" w:themeColor="background1"/>
              </w:rPr>
            </w:pPr>
            <w:r w:rsidRPr="004E5C8C">
              <w:rPr>
                <w:b/>
                <w:bCs/>
                <w:color w:val="FFFFFF" w:themeColor="background1"/>
              </w:rPr>
              <w:t>CD</w:t>
            </w:r>
          </w:p>
        </w:tc>
        <w:tc>
          <w:tcPr>
            <w:tcW w:w="2286" w:type="dxa"/>
            <w:shd w:val="clear" w:color="auto" w:fill="0072AA" w:themeFill="accent1" w:themeFillShade="BF"/>
          </w:tcPr>
          <w:p w14:paraId="1BD2D637" w14:textId="5938BC36" w:rsidR="00980D39" w:rsidRPr="004E5C8C" w:rsidRDefault="00980D39" w:rsidP="005B29BD">
            <w:pPr>
              <w:pStyle w:val="VCAAtablecondensedheading"/>
              <w:jc w:val="center"/>
              <w:rPr>
                <w:b/>
                <w:bCs/>
                <w:color w:val="FFFFFF" w:themeColor="background1"/>
              </w:rPr>
            </w:pPr>
            <w:r w:rsidRPr="004E5C8C">
              <w:rPr>
                <w:b/>
                <w:bCs/>
                <w:color w:val="FFFFFF" w:themeColor="background1"/>
              </w:rPr>
              <w:t>AS no.</w:t>
            </w:r>
          </w:p>
        </w:tc>
        <w:tc>
          <w:tcPr>
            <w:tcW w:w="2285" w:type="dxa"/>
            <w:shd w:val="clear" w:color="auto" w:fill="0072AA" w:themeFill="accent1" w:themeFillShade="BF"/>
          </w:tcPr>
          <w:p w14:paraId="0BD8D922" w14:textId="3C40C503" w:rsidR="00980D39" w:rsidRPr="004E5C8C" w:rsidRDefault="00980D39" w:rsidP="005B29BD">
            <w:pPr>
              <w:pStyle w:val="VCAAtablecondensedheading"/>
              <w:jc w:val="center"/>
              <w:rPr>
                <w:b/>
                <w:bCs/>
                <w:color w:val="FFFFFF" w:themeColor="background1"/>
              </w:rPr>
            </w:pPr>
            <w:r w:rsidRPr="004E5C8C">
              <w:rPr>
                <w:b/>
                <w:bCs/>
                <w:color w:val="FFFFFF" w:themeColor="background1"/>
              </w:rPr>
              <w:t>CD</w:t>
            </w:r>
          </w:p>
        </w:tc>
        <w:tc>
          <w:tcPr>
            <w:tcW w:w="2286" w:type="dxa"/>
            <w:shd w:val="clear" w:color="auto" w:fill="0072AA" w:themeFill="accent1" w:themeFillShade="BF"/>
          </w:tcPr>
          <w:p w14:paraId="190EA88C" w14:textId="77777777" w:rsidR="00980D39" w:rsidRPr="004E5C8C" w:rsidRDefault="00980D39" w:rsidP="005B29BD">
            <w:pPr>
              <w:pStyle w:val="VCAAtablecondensedheading"/>
              <w:jc w:val="center"/>
              <w:rPr>
                <w:b/>
                <w:bCs/>
                <w:color w:val="FFFFFF" w:themeColor="background1"/>
              </w:rPr>
            </w:pPr>
            <w:r w:rsidRPr="004E5C8C">
              <w:rPr>
                <w:b/>
                <w:bCs/>
                <w:color w:val="FFFFFF" w:themeColor="background1"/>
              </w:rPr>
              <w:t>AS no.</w:t>
            </w:r>
          </w:p>
        </w:tc>
        <w:tc>
          <w:tcPr>
            <w:tcW w:w="2286" w:type="dxa"/>
            <w:shd w:val="clear" w:color="auto" w:fill="0072AA" w:themeFill="accent1" w:themeFillShade="BF"/>
          </w:tcPr>
          <w:p w14:paraId="6EFAF431" w14:textId="4C36F647" w:rsidR="00980D39" w:rsidRPr="004E5C8C" w:rsidRDefault="00980D39" w:rsidP="005B29BD">
            <w:pPr>
              <w:pStyle w:val="VCAAtablecondensedheading"/>
              <w:jc w:val="center"/>
              <w:rPr>
                <w:b/>
                <w:bCs/>
                <w:color w:val="FFFFFF" w:themeColor="background1"/>
              </w:rPr>
            </w:pPr>
            <w:r w:rsidRPr="004E5C8C">
              <w:rPr>
                <w:b/>
                <w:bCs/>
                <w:color w:val="FFFFFF" w:themeColor="background1"/>
              </w:rPr>
              <w:t>CD</w:t>
            </w:r>
          </w:p>
        </w:tc>
        <w:tc>
          <w:tcPr>
            <w:tcW w:w="2286" w:type="dxa"/>
            <w:shd w:val="clear" w:color="auto" w:fill="0072AA" w:themeFill="accent1" w:themeFillShade="BF"/>
          </w:tcPr>
          <w:p w14:paraId="12E0ABB4" w14:textId="7392F0E9" w:rsidR="00980D39" w:rsidRPr="004E5C8C" w:rsidRDefault="00980D39" w:rsidP="005B29BD">
            <w:pPr>
              <w:pStyle w:val="VCAAtablecondensedheading"/>
              <w:jc w:val="center"/>
              <w:rPr>
                <w:b/>
                <w:bCs/>
                <w:color w:val="FFFFFF" w:themeColor="background1"/>
              </w:rPr>
            </w:pPr>
            <w:r w:rsidRPr="004E5C8C">
              <w:rPr>
                <w:b/>
                <w:bCs/>
                <w:color w:val="FFFFFF" w:themeColor="background1"/>
              </w:rPr>
              <w:t>AS no.</w:t>
            </w:r>
          </w:p>
        </w:tc>
      </w:tr>
      <w:tr w:rsidR="00980D39" w:rsidRPr="00BA0554" w14:paraId="65CDD7E5" w14:textId="77777777" w:rsidTr="71276564">
        <w:trPr>
          <w:trHeight w:val="300"/>
        </w:trPr>
        <w:tc>
          <w:tcPr>
            <w:tcW w:w="2977" w:type="dxa"/>
            <w:shd w:val="clear" w:color="auto" w:fill="FFFFFF" w:themeFill="background1"/>
          </w:tcPr>
          <w:p w14:paraId="2DFA3301" w14:textId="4741AAD2" w:rsidR="00980D39" w:rsidRPr="00BA0554" w:rsidRDefault="00980D39" w:rsidP="00F13008">
            <w:pPr>
              <w:pStyle w:val="VCAAtablecondensed"/>
              <w:rPr>
                <w:b/>
                <w:sz w:val="18"/>
                <w:szCs w:val="18"/>
              </w:rPr>
            </w:pPr>
            <w:r w:rsidRPr="00BA0554">
              <w:rPr>
                <w:b/>
                <w:sz w:val="18"/>
                <w:szCs w:val="18"/>
              </w:rPr>
              <w:t xml:space="preserve">9.1 How does carbon </w:t>
            </w:r>
            <w:r w:rsidRPr="00BA0554">
              <w:rPr>
                <w:b/>
                <w:bCs/>
                <w:sz w:val="18"/>
                <w:szCs w:val="18"/>
              </w:rPr>
              <w:t>cycle through Earth’s systems</w:t>
            </w:r>
            <w:r w:rsidRPr="00BA0554">
              <w:rPr>
                <w:b/>
                <w:sz w:val="18"/>
                <w:szCs w:val="18"/>
              </w:rPr>
              <w:t>?</w:t>
            </w:r>
          </w:p>
        </w:tc>
        <w:tc>
          <w:tcPr>
            <w:tcW w:w="1276" w:type="dxa"/>
            <w:shd w:val="clear" w:color="auto" w:fill="FFFFFF" w:themeFill="background1"/>
          </w:tcPr>
          <w:p w14:paraId="728368A1" w14:textId="17DDDAD5" w:rsidR="00980D39" w:rsidRPr="00BA0554" w:rsidRDefault="00980D39" w:rsidP="00F13008">
            <w:pPr>
              <w:pStyle w:val="VCAAtablecondensed"/>
              <w:jc w:val="center"/>
            </w:pPr>
            <w:r w:rsidRPr="00BA0554">
              <w:t>1, 9</w:t>
            </w:r>
          </w:p>
        </w:tc>
        <w:tc>
          <w:tcPr>
            <w:tcW w:w="2285" w:type="dxa"/>
            <w:shd w:val="clear" w:color="auto" w:fill="FFFFFF" w:themeFill="background1"/>
          </w:tcPr>
          <w:p w14:paraId="3651DC54" w14:textId="72D6CC5F" w:rsidR="00980D39" w:rsidRPr="00BA0554" w:rsidRDefault="008B02EB" w:rsidP="00F13008">
            <w:pPr>
              <w:pStyle w:val="VCAAtablecondensed"/>
              <w:jc w:val="center"/>
              <w:rPr>
                <w:rFonts w:ascii="MS Gothic" w:eastAsia="MS Gothic" w:hAnsi="MS Gothic"/>
              </w:rPr>
            </w:pPr>
            <w:sdt>
              <w:sdtPr>
                <w:rPr>
                  <w:rFonts w:ascii="Wingdings" w:eastAsia="Wingdings" w:hAnsi="Wingdings" w:cs="Wingdings"/>
                </w:rPr>
                <w:id w:val="-824281108"/>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c>
          <w:tcPr>
            <w:tcW w:w="2286" w:type="dxa"/>
            <w:shd w:val="clear" w:color="auto" w:fill="FFFFFF" w:themeFill="background1"/>
          </w:tcPr>
          <w:p w14:paraId="7D7E5575" w14:textId="2495735E" w:rsidR="00980D39" w:rsidRPr="004E5C8C" w:rsidRDefault="00980D39" w:rsidP="00F13008">
            <w:pPr>
              <w:pStyle w:val="VCAAtablecondensed"/>
              <w:jc w:val="center"/>
            </w:pPr>
            <w:r w:rsidRPr="004E5C8C">
              <w:t>1</w:t>
            </w:r>
          </w:p>
        </w:tc>
        <w:tc>
          <w:tcPr>
            <w:tcW w:w="2286" w:type="dxa"/>
            <w:shd w:val="clear" w:color="auto" w:fill="FFFFFF" w:themeFill="background1"/>
          </w:tcPr>
          <w:p w14:paraId="72A16CA0" w14:textId="11EA3CFD" w:rsidR="00980D39" w:rsidRPr="00BA0554" w:rsidRDefault="008B02EB" w:rsidP="00F13008">
            <w:pPr>
              <w:pStyle w:val="VCAAtablecondensed"/>
              <w:jc w:val="center"/>
              <w:rPr>
                <w:rFonts w:ascii="MS Gothic" w:eastAsia="MS Gothic" w:hAnsi="MS Gothic"/>
              </w:rPr>
            </w:pPr>
            <w:sdt>
              <w:sdtPr>
                <w:id w:val="1745297799"/>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c>
          <w:tcPr>
            <w:tcW w:w="2286" w:type="dxa"/>
            <w:shd w:val="clear" w:color="auto" w:fill="FFFFFF" w:themeFill="background1"/>
          </w:tcPr>
          <w:p w14:paraId="35D13188" w14:textId="4C35F8CE" w:rsidR="00980D39" w:rsidRPr="00BA0554" w:rsidRDefault="00980D39" w:rsidP="00F13008">
            <w:pPr>
              <w:pStyle w:val="VCAAtablecondensed"/>
              <w:jc w:val="center"/>
            </w:pPr>
            <w:r w:rsidRPr="00BA0554">
              <w:t>2</w:t>
            </w:r>
          </w:p>
        </w:tc>
        <w:tc>
          <w:tcPr>
            <w:tcW w:w="2285" w:type="dxa"/>
            <w:shd w:val="clear" w:color="auto" w:fill="FFFFFF" w:themeFill="background1"/>
          </w:tcPr>
          <w:p w14:paraId="35660E8A" w14:textId="5A505FD3" w:rsidR="00980D39" w:rsidRPr="00BA0554" w:rsidRDefault="008B02EB" w:rsidP="00F13008">
            <w:pPr>
              <w:pStyle w:val="VCAAtablecondensed"/>
              <w:jc w:val="center"/>
              <w:rPr>
                <w:rFonts w:ascii="MS Gothic" w:eastAsia="MS Gothic" w:hAnsi="MS Gothic"/>
              </w:rPr>
            </w:pPr>
            <w:sdt>
              <w:sdtPr>
                <w:id w:val="-967204749"/>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c>
          <w:tcPr>
            <w:tcW w:w="2286" w:type="dxa"/>
            <w:shd w:val="clear" w:color="auto" w:fill="FFFFFF" w:themeFill="background1"/>
          </w:tcPr>
          <w:p w14:paraId="27489FB2" w14:textId="2EBC03EB" w:rsidR="00980D39" w:rsidRPr="004E5C8C" w:rsidRDefault="00980D39" w:rsidP="00F13008">
            <w:pPr>
              <w:pStyle w:val="VCAAtablecondensed"/>
              <w:jc w:val="center"/>
            </w:pPr>
            <w:r w:rsidRPr="004E5C8C">
              <w:t>3</w:t>
            </w:r>
          </w:p>
        </w:tc>
        <w:tc>
          <w:tcPr>
            <w:tcW w:w="2286" w:type="dxa"/>
            <w:shd w:val="clear" w:color="auto" w:fill="FFFFFF" w:themeFill="background1"/>
          </w:tcPr>
          <w:p w14:paraId="28234828" w14:textId="57359BDC" w:rsidR="00980D39" w:rsidRPr="00BA0554" w:rsidRDefault="008B02EB" w:rsidP="00F13008">
            <w:pPr>
              <w:pStyle w:val="VCAAtablecondensed"/>
              <w:jc w:val="center"/>
              <w:rPr>
                <w:rFonts w:ascii="MS Gothic" w:eastAsia="MS Gothic" w:hAnsi="MS Gothic"/>
              </w:rPr>
            </w:pPr>
            <w:sdt>
              <w:sdtPr>
                <w:id w:val="-1381472778"/>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c>
          <w:tcPr>
            <w:tcW w:w="2286" w:type="dxa"/>
            <w:shd w:val="clear" w:color="auto" w:fill="FFFFFF" w:themeFill="background1"/>
          </w:tcPr>
          <w:p w14:paraId="6C93EDDC" w14:textId="491EE457" w:rsidR="00980D39" w:rsidRPr="00BA0554" w:rsidRDefault="00980D39" w:rsidP="00F13008">
            <w:pPr>
              <w:pStyle w:val="VCAAtablecondensed"/>
              <w:jc w:val="center"/>
            </w:pPr>
            <w:r w:rsidRPr="00BA0554">
              <w:t>4</w:t>
            </w:r>
          </w:p>
        </w:tc>
      </w:tr>
      <w:tr w:rsidR="00980D39" w:rsidRPr="00BA0554" w14:paraId="7B893926" w14:textId="77777777" w:rsidTr="71276564">
        <w:trPr>
          <w:trHeight w:val="300"/>
        </w:trPr>
        <w:tc>
          <w:tcPr>
            <w:tcW w:w="2977" w:type="dxa"/>
            <w:shd w:val="clear" w:color="auto" w:fill="FFFFFF" w:themeFill="background1"/>
          </w:tcPr>
          <w:p w14:paraId="76B9ACC1" w14:textId="30376701" w:rsidR="00980D39" w:rsidRPr="00BA0554" w:rsidRDefault="00980D39" w:rsidP="5CE43349">
            <w:pPr>
              <w:pStyle w:val="VCAAtablecondensed"/>
              <w:keepNext/>
              <w:rPr>
                <w:b/>
                <w:bCs/>
                <w:sz w:val="18"/>
                <w:szCs w:val="18"/>
              </w:rPr>
            </w:pPr>
            <w:r w:rsidRPr="00BA0554">
              <w:rPr>
                <w:b/>
                <w:bCs/>
                <w:sz w:val="18"/>
                <w:szCs w:val="18"/>
              </w:rPr>
              <w:t>9.2 How do wave and particle models explain the transfer and use of energy?</w:t>
            </w:r>
          </w:p>
        </w:tc>
        <w:tc>
          <w:tcPr>
            <w:tcW w:w="1276" w:type="dxa"/>
            <w:shd w:val="clear" w:color="auto" w:fill="FFFFFF" w:themeFill="background1"/>
          </w:tcPr>
          <w:p w14:paraId="4C255595" w14:textId="3520ECBB" w:rsidR="00980D39" w:rsidRPr="00BA0554" w:rsidRDefault="00980D39" w:rsidP="00391CF2">
            <w:pPr>
              <w:pStyle w:val="VCAAtablecondensed"/>
              <w:jc w:val="center"/>
            </w:pPr>
            <w:r w:rsidRPr="00BA0554">
              <w:t>1, 9</w:t>
            </w:r>
          </w:p>
        </w:tc>
        <w:sdt>
          <w:sdtPr>
            <w:id w:val="1083568629"/>
            <w14:checkbox>
              <w14:checked w14:val="0"/>
              <w14:checkedState w14:val="2612" w14:font="MS Gothic"/>
              <w14:uncheckedState w14:val="2610" w14:font="MS Gothic"/>
            </w14:checkbox>
          </w:sdtPr>
          <w:sdtEndPr/>
          <w:sdtContent>
            <w:tc>
              <w:tcPr>
                <w:tcW w:w="2285" w:type="dxa"/>
                <w:shd w:val="clear" w:color="auto" w:fill="FFFFFF" w:themeFill="background1"/>
              </w:tcPr>
              <w:p w14:paraId="4F511D81" w14:textId="2A0DE0AC" w:rsidR="00980D39" w:rsidRPr="004E5C8C" w:rsidRDefault="00980D39" w:rsidP="00391CF2">
                <w:pPr>
                  <w:pStyle w:val="VCAAtablecondensed"/>
                  <w:jc w:val="center"/>
                </w:pPr>
                <w:r w:rsidRPr="004E5C8C">
                  <w:rPr>
                    <w:rFonts w:ascii="MS Gothic" w:eastAsia="MS Gothic" w:hAnsi="MS Gothic"/>
                  </w:rPr>
                  <w:t>☐</w:t>
                </w:r>
              </w:p>
            </w:tc>
          </w:sdtContent>
        </w:sdt>
        <w:tc>
          <w:tcPr>
            <w:tcW w:w="2286" w:type="dxa"/>
            <w:shd w:val="clear" w:color="auto" w:fill="FFFFFF" w:themeFill="background1"/>
          </w:tcPr>
          <w:p w14:paraId="75E5B8AC" w14:textId="77777777" w:rsidR="00980D39" w:rsidRPr="004E5C8C" w:rsidRDefault="00980D39" w:rsidP="00391CF2">
            <w:pPr>
              <w:pStyle w:val="VCAAtablecondensed"/>
              <w:jc w:val="center"/>
            </w:pPr>
          </w:p>
        </w:tc>
        <w:tc>
          <w:tcPr>
            <w:tcW w:w="2286" w:type="dxa"/>
            <w:shd w:val="clear" w:color="auto" w:fill="FFFFFF" w:themeFill="background1"/>
          </w:tcPr>
          <w:p w14:paraId="08EAA463" w14:textId="0DCC1889" w:rsidR="00980D39" w:rsidRPr="00BA0554" w:rsidRDefault="008B02EB" w:rsidP="00391CF2">
            <w:pPr>
              <w:pStyle w:val="VCAAtablecondensed"/>
              <w:jc w:val="center"/>
              <w:rPr>
                <w:rFonts w:ascii="MS Gothic" w:eastAsia="MS Gothic" w:hAnsi="MS Gothic"/>
              </w:rPr>
            </w:pPr>
            <w:sdt>
              <w:sdtPr>
                <w:rPr>
                  <w:rFonts w:ascii="Wingdings" w:eastAsia="Wingdings" w:hAnsi="Wingdings" w:cs="Wingdings"/>
                </w:rPr>
                <w:id w:val="131924170"/>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c>
          <w:tcPr>
            <w:tcW w:w="2286" w:type="dxa"/>
            <w:shd w:val="clear" w:color="auto" w:fill="FFFFFF" w:themeFill="background1"/>
          </w:tcPr>
          <w:p w14:paraId="2CB10DDB" w14:textId="12ED7274" w:rsidR="00980D39" w:rsidRPr="00BA0554" w:rsidRDefault="00980D39" w:rsidP="00391CF2">
            <w:pPr>
              <w:pStyle w:val="VCAAtablecondensed"/>
              <w:jc w:val="center"/>
            </w:pPr>
            <w:r w:rsidRPr="00BA0554">
              <w:t>2</w:t>
            </w:r>
          </w:p>
        </w:tc>
        <w:sdt>
          <w:sdtPr>
            <w:id w:val="1204132814"/>
            <w14:checkbox>
              <w14:checked w14:val="0"/>
              <w14:checkedState w14:val="2612" w14:font="MS Gothic"/>
              <w14:uncheckedState w14:val="2610" w14:font="MS Gothic"/>
            </w14:checkbox>
          </w:sdtPr>
          <w:sdtEndPr/>
          <w:sdtContent>
            <w:tc>
              <w:tcPr>
                <w:tcW w:w="2285" w:type="dxa"/>
                <w:shd w:val="clear" w:color="auto" w:fill="FFFFFF" w:themeFill="background1"/>
              </w:tcPr>
              <w:p w14:paraId="1F6D64A0" w14:textId="3A4C8E4E" w:rsidR="00980D39" w:rsidRPr="004E5C8C" w:rsidRDefault="00980D39" w:rsidP="00391CF2">
                <w:pPr>
                  <w:pStyle w:val="VCAAtablecondensed"/>
                  <w:jc w:val="center"/>
                </w:pPr>
                <w:r w:rsidRPr="004E5C8C">
                  <w:rPr>
                    <w:rFonts w:ascii="MS Gothic" w:eastAsia="MS Gothic" w:hAnsi="MS Gothic"/>
                  </w:rPr>
                  <w:t>☐</w:t>
                </w:r>
              </w:p>
            </w:tc>
          </w:sdtContent>
        </w:sdt>
        <w:tc>
          <w:tcPr>
            <w:tcW w:w="2286" w:type="dxa"/>
            <w:shd w:val="clear" w:color="auto" w:fill="FFFFFF" w:themeFill="background1"/>
          </w:tcPr>
          <w:p w14:paraId="42BA0E57" w14:textId="77777777" w:rsidR="00980D39" w:rsidRPr="004E5C8C" w:rsidRDefault="00980D39" w:rsidP="00391CF2">
            <w:pPr>
              <w:pStyle w:val="VCAAtablecondensed"/>
              <w:jc w:val="center"/>
            </w:pPr>
          </w:p>
        </w:tc>
        <w:tc>
          <w:tcPr>
            <w:tcW w:w="2286" w:type="dxa"/>
            <w:shd w:val="clear" w:color="auto" w:fill="FFFFFF" w:themeFill="background1"/>
          </w:tcPr>
          <w:p w14:paraId="76C4ECA1" w14:textId="593B95D6" w:rsidR="00980D39" w:rsidRPr="00BA0554" w:rsidRDefault="008B02EB" w:rsidP="00391CF2">
            <w:pPr>
              <w:pStyle w:val="VCAAtablecondensed"/>
              <w:jc w:val="center"/>
              <w:rPr>
                <w:rFonts w:ascii="MS Gothic" w:eastAsia="MS Gothic" w:hAnsi="MS Gothic"/>
              </w:rPr>
            </w:pPr>
            <w:sdt>
              <w:sdtPr>
                <w:rPr>
                  <w:rFonts w:ascii="Wingdings" w:eastAsia="Wingdings" w:hAnsi="Wingdings" w:cs="Wingdings"/>
                </w:rPr>
                <w:id w:val="394321351"/>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c>
          <w:tcPr>
            <w:tcW w:w="2286" w:type="dxa"/>
            <w:shd w:val="clear" w:color="auto" w:fill="FFFFFF" w:themeFill="background1"/>
          </w:tcPr>
          <w:p w14:paraId="7BB6D233" w14:textId="2D4ADCCB" w:rsidR="00980D39" w:rsidRPr="00BA0554" w:rsidRDefault="00980D39" w:rsidP="00391CF2">
            <w:pPr>
              <w:pStyle w:val="VCAAtablecondensed"/>
              <w:jc w:val="center"/>
            </w:pPr>
            <w:r w:rsidRPr="00BA0554">
              <w:t>4</w:t>
            </w:r>
          </w:p>
        </w:tc>
      </w:tr>
      <w:tr w:rsidR="00980D39" w:rsidRPr="00BA0554" w14:paraId="14C929A2" w14:textId="77777777" w:rsidTr="71276564">
        <w:trPr>
          <w:trHeight w:val="300"/>
        </w:trPr>
        <w:tc>
          <w:tcPr>
            <w:tcW w:w="2977" w:type="dxa"/>
            <w:shd w:val="clear" w:color="auto" w:fill="FFFFFF" w:themeFill="background1"/>
          </w:tcPr>
          <w:p w14:paraId="03F3BB5C" w14:textId="7A3292AE" w:rsidR="00980D39" w:rsidRPr="00BA0554" w:rsidRDefault="00980D39" w:rsidP="00201624">
            <w:pPr>
              <w:pStyle w:val="VCAAtablecondensed"/>
            </w:pPr>
            <w:r w:rsidRPr="71276564">
              <w:rPr>
                <w:b/>
                <w:bCs/>
                <w:sz w:val="18"/>
                <w:szCs w:val="18"/>
              </w:rPr>
              <w:t xml:space="preserve">9.3 </w:t>
            </w:r>
            <w:r w:rsidR="1C014A4C" w:rsidRPr="71276564">
              <w:rPr>
                <w:b/>
                <w:bCs/>
                <w:sz w:val="18"/>
                <w:szCs w:val="18"/>
              </w:rPr>
              <w:t>How do organisms reproduce to maintain the</w:t>
            </w:r>
            <w:r w:rsidR="00791D08" w:rsidRPr="71276564">
              <w:rPr>
                <w:b/>
                <w:bCs/>
                <w:sz w:val="18"/>
                <w:szCs w:val="18"/>
              </w:rPr>
              <w:t>ir</w:t>
            </w:r>
            <w:r w:rsidR="1C014A4C" w:rsidRPr="71276564">
              <w:rPr>
                <w:b/>
                <w:bCs/>
                <w:sz w:val="18"/>
                <w:szCs w:val="18"/>
              </w:rPr>
              <w:t xml:space="preserve"> species?</w:t>
            </w:r>
          </w:p>
        </w:tc>
        <w:tc>
          <w:tcPr>
            <w:tcW w:w="1276" w:type="dxa"/>
            <w:shd w:val="clear" w:color="auto" w:fill="FFFFFF" w:themeFill="background1"/>
          </w:tcPr>
          <w:p w14:paraId="38675EB7" w14:textId="4B26831F" w:rsidR="00980D39" w:rsidRPr="00BA0554" w:rsidRDefault="00980D39" w:rsidP="00201624">
            <w:pPr>
              <w:pStyle w:val="VCAAtablecondensed"/>
              <w:jc w:val="center"/>
            </w:pPr>
            <w:r w:rsidRPr="00BA0554">
              <w:t>1, 9</w:t>
            </w:r>
          </w:p>
        </w:tc>
        <w:sdt>
          <w:sdtPr>
            <w:id w:val="-1461025619"/>
            <w15:color w:val="00CCFF"/>
            <w14:checkbox>
              <w14:checked w14:val="0"/>
              <w14:checkedState w14:val="2612" w14:font="Wingdings"/>
              <w14:uncheckedState w14:val="2610" w14:font="MS Gothic"/>
            </w14:checkbox>
          </w:sdtPr>
          <w:sdtEndPr/>
          <w:sdtContent>
            <w:tc>
              <w:tcPr>
                <w:tcW w:w="2285" w:type="dxa"/>
                <w:shd w:val="clear" w:color="auto" w:fill="FFFFFF" w:themeFill="background1"/>
              </w:tcPr>
              <w:p w14:paraId="70A955FB" w14:textId="52F7CEEC" w:rsidR="00980D39" w:rsidRPr="004E5C8C" w:rsidRDefault="00980D39" w:rsidP="00201624">
                <w:pPr>
                  <w:pStyle w:val="VCAAtablecondensed"/>
                  <w:jc w:val="center"/>
                </w:pPr>
                <w:r w:rsidRPr="004E5C8C">
                  <w:rPr>
                    <w:rFonts w:ascii="MS Gothic" w:eastAsia="MS Gothic" w:hAnsi="MS Gothic"/>
                  </w:rPr>
                  <w:t>☐</w:t>
                </w:r>
              </w:p>
            </w:tc>
          </w:sdtContent>
        </w:sdt>
        <w:tc>
          <w:tcPr>
            <w:tcW w:w="2286" w:type="dxa"/>
            <w:shd w:val="clear" w:color="auto" w:fill="FFFFFF" w:themeFill="background1"/>
          </w:tcPr>
          <w:p w14:paraId="2B5461FD" w14:textId="77777777" w:rsidR="00980D39" w:rsidRPr="004E5C8C" w:rsidRDefault="00980D39" w:rsidP="00201624">
            <w:pPr>
              <w:pStyle w:val="VCAAtablecondensed"/>
              <w:jc w:val="center"/>
            </w:pPr>
          </w:p>
        </w:tc>
        <w:tc>
          <w:tcPr>
            <w:tcW w:w="2286" w:type="dxa"/>
            <w:shd w:val="clear" w:color="auto" w:fill="FFFFFF" w:themeFill="background1"/>
          </w:tcPr>
          <w:p w14:paraId="5F3FFEA6" w14:textId="24B06755" w:rsidR="00980D39" w:rsidRPr="00BA0554" w:rsidRDefault="008B02EB" w:rsidP="00201624">
            <w:pPr>
              <w:pStyle w:val="VCAAtablecondensed"/>
              <w:jc w:val="center"/>
              <w:rPr>
                <w:rFonts w:ascii="MS Gothic" w:eastAsia="MS Gothic" w:hAnsi="MS Gothic"/>
              </w:rPr>
            </w:pPr>
            <w:sdt>
              <w:sdtPr>
                <w:id w:val="1312980657"/>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c>
          <w:tcPr>
            <w:tcW w:w="2286" w:type="dxa"/>
            <w:shd w:val="clear" w:color="auto" w:fill="FFFFFF" w:themeFill="background1"/>
          </w:tcPr>
          <w:p w14:paraId="35191B0B" w14:textId="6C6F1DF8" w:rsidR="00980D39" w:rsidRPr="00BA0554" w:rsidRDefault="00980D39" w:rsidP="00201624">
            <w:pPr>
              <w:pStyle w:val="VCAAtablecondensed"/>
              <w:jc w:val="center"/>
            </w:pPr>
            <w:r w:rsidRPr="00BA0554">
              <w:t>2</w:t>
            </w:r>
          </w:p>
        </w:tc>
        <w:tc>
          <w:tcPr>
            <w:tcW w:w="2285" w:type="dxa"/>
            <w:shd w:val="clear" w:color="auto" w:fill="FFFFFF" w:themeFill="background1"/>
          </w:tcPr>
          <w:p w14:paraId="1F2F4EB0" w14:textId="09CE2FC3" w:rsidR="00980D39" w:rsidRPr="00BA0554" w:rsidRDefault="008B02EB" w:rsidP="00201624">
            <w:pPr>
              <w:pStyle w:val="VCAAtablecondensed"/>
              <w:jc w:val="center"/>
              <w:rPr>
                <w:rFonts w:ascii="MS Gothic" w:eastAsia="MS Gothic" w:hAnsi="MS Gothic"/>
              </w:rPr>
            </w:pPr>
            <w:sdt>
              <w:sdtPr>
                <w:id w:val="689188061"/>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c>
          <w:tcPr>
            <w:tcW w:w="2286" w:type="dxa"/>
            <w:shd w:val="clear" w:color="auto" w:fill="FFFFFF" w:themeFill="background1"/>
          </w:tcPr>
          <w:p w14:paraId="74EA79AB" w14:textId="1B067F44" w:rsidR="00980D39" w:rsidRPr="004E5C8C" w:rsidRDefault="00980D39" w:rsidP="00201624">
            <w:pPr>
              <w:pStyle w:val="VCAAtablecondensed"/>
              <w:jc w:val="center"/>
            </w:pPr>
            <w:r w:rsidRPr="004E5C8C">
              <w:t>3</w:t>
            </w:r>
          </w:p>
        </w:tc>
        <w:tc>
          <w:tcPr>
            <w:tcW w:w="2286" w:type="dxa"/>
            <w:shd w:val="clear" w:color="auto" w:fill="FFFFFF" w:themeFill="background1"/>
          </w:tcPr>
          <w:p w14:paraId="624A9D1D" w14:textId="30D1B6A3" w:rsidR="00980D39" w:rsidRPr="00BA0554" w:rsidRDefault="008B02EB" w:rsidP="00201624">
            <w:pPr>
              <w:pStyle w:val="VCAAtablecondensed"/>
              <w:jc w:val="center"/>
              <w:rPr>
                <w:rFonts w:ascii="MS Gothic" w:eastAsia="MS Gothic" w:hAnsi="MS Gothic"/>
              </w:rPr>
            </w:pPr>
            <w:sdt>
              <w:sdtPr>
                <w:id w:val="-1929876886"/>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c>
          <w:tcPr>
            <w:tcW w:w="2286" w:type="dxa"/>
            <w:shd w:val="clear" w:color="auto" w:fill="FFFFFF" w:themeFill="background1"/>
          </w:tcPr>
          <w:p w14:paraId="637A5573" w14:textId="20DB41C9" w:rsidR="00980D39" w:rsidRPr="00BA0554" w:rsidRDefault="00980D39" w:rsidP="00201624">
            <w:pPr>
              <w:pStyle w:val="VCAAtablecondensed"/>
              <w:jc w:val="center"/>
            </w:pPr>
            <w:r w:rsidRPr="00BA0554">
              <w:t>4</w:t>
            </w:r>
          </w:p>
        </w:tc>
      </w:tr>
      <w:tr w:rsidR="00980D39" w:rsidRPr="00BA0554" w14:paraId="64D8C10E" w14:textId="77777777" w:rsidTr="71276564">
        <w:trPr>
          <w:trHeight w:val="300"/>
        </w:trPr>
        <w:tc>
          <w:tcPr>
            <w:tcW w:w="2977" w:type="dxa"/>
            <w:shd w:val="clear" w:color="auto" w:fill="FFFFFF" w:themeFill="background1"/>
          </w:tcPr>
          <w:p w14:paraId="421869D0" w14:textId="5EFA8675" w:rsidR="00980D39" w:rsidRPr="00BA0554" w:rsidRDefault="00980D39" w:rsidP="71276564">
            <w:pPr>
              <w:pStyle w:val="VCAAtablecondensed"/>
              <w:rPr>
                <w:b/>
                <w:bCs/>
                <w:sz w:val="18"/>
                <w:szCs w:val="18"/>
              </w:rPr>
            </w:pPr>
            <w:r w:rsidRPr="71276564">
              <w:rPr>
                <w:b/>
                <w:bCs/>
                <w:sz w:val="18"/>
                <w:szCs w:val="18"/>
              </w:rPr>
              <w:t xml:space="preserve">9.4 How did the discovery of sub-atomic particles change the way we </w:t>
            </w:r>
            <w:r w:rsidR="00791D08" w:rsidRPr="71276564">
              <w:rPr>
                <w:b/>
                <w:bCs/>
                <w:sz w:val="18"/>
                <w:szCs w:val="18"/>
              </w:rPr>
              <w:t>think about</w:t>
            </w:r>
            <w:r w:rsidRPr="71276564">
              <w:rPr>
                <w:b/>
                <w:bCs/>
                <w:sz w:val="18"/>
                <w:szCs w:val="18"/>
              </w:rPr>
              <w:t xml:space="preserve"> atoms?</w:t>
            </w:r>
          </w:p>
        </w:tc>
        <w:tc>
          <w:tcPr>
            <w:tcW w:w="1276" w:type="dxa"/>
            <w:shd w:val="clear" w:color="auto" w:fill="FFFFFF" w:themeFill="background1"/>
          </w:tcPr>
          <w:p w14:paraId="3DA02C20" w14:textId="1F811727" w:rsidR="00980D39" w:rsidRPr="00BA0554" w:rsidRDefault="00980D39" w:rsidP="00201624">
            <w:pPr>
              <w:pStyle w:val="VCAAtablecondensed"/>
              <w:jc w:val="center"/>
            </w:pPr>
            <w:r w:rsidRPr="00BA0554">
              <w:t>1, 9</w:t>
            </w:r>
          </w:p>
        </w:tc>
        <w:tc>
          <w:tcPr>
            <w:tcW w:w="2285" w:type="dxa"/>
            <w:shd w:val="clear" w:color="auto" w:fill="FFFFFF" w:themeFill="background1"/>
          </w:tcPr>
          <w:p w14:paraId="44C9A01E" w14:textId="3A701F83" w:rsidR="00980D39" w:rsidRPr="00BA0554" w:rsidRDefault="008B02EB" w:rsidP="00201624">
            <w:pPr>
              <w:pStyle w:val="VCAAtablecondensed"/>
              <w:jc w:val="center"/>
              <w:rPr>
                <w:rFonts w:ascii="MS Gothic" w:eastAsia="MS Gothic" w:hAnsi="MS Gothic"/>
              </w:rPr>
            </w:pPr>
            <w:sdt>
              <w:sdtPr>
                <w:id w:val="252249474"/>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c>
          <w:tcPr>
            <w:tcW w:w="2286" w:type="dxa"/>
            <w:shd w:val="clear" w:color="auto" w:fill="FFFFFF" w:themeFill="background1"/>
          </w:tcPr>
          <w:p w14:paraId="0610663C" w14:textId="65E6CF3A" w:rsidR="00980D39" w:rsidRPr="004E5C8C" w:rsidRDefault="00980D39" w:rsidP="00201624">
            <w:pPr>
              <w:pStyle w:val="VCAAtablecondensed"/>
              <w:jc w:val="center"/>
            </w:pPr>
            <w:r w:rsidRPr="004E5C8C">
              <w:t>1</w:t>
            </w:r>
          </w:p>
        </w:tc>
        <w:tc>
          <w:tcPr>
            <w:tcW w:w="2286" w:type="dxa"/>
            <w:shd w:val="clear" w:color="auto" w:fill="FFFFFF" w:themeFill="background1"/>
          </w:tcPr>
          <w:p w14:paraId="3E2EBC47" w14:textId="0E41A449" w:rsidR="00980D39" w:rsidRPr="00BA0554" w:rsidRDefault="008B02EB" w:rsidP="00201624">
            <w:pPr>
              <w:pStyle w:val="VCAAtablecondensed"/>
              <w:jc w:val="center"/>
              <w:rPr>
                <w:rFonts w:ascii="MS Gothic" w:eastAsia="MS Gothic" w:hAnsi="MS Gothic"/>
              </w:rPr>
            </w:pPr>
            <w:sdt>
              <w:sdtPr>
                <w:id w:val="793867799"/>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c>
          <w:tcPr>
            <w:tcW w:w="2286" w:type="dxa"/>
            <w:shd w:val="clear" w:color="auto" w:fill="FFFFFF" w:themeFill="background1"/>
          </w:tcPr>
          <w:p w14:paraId="21F9B747" w14:textId="5843079C" w:rsidR="00980D39" w:rsidRPr="00BA0554" w:rsidRDefault="00980D39" w:rsidP="00201624">
            <w:pPr>
              <w:pStyle w:val="VCAAtablecondensed"/>
              <w:jc w:val="center"/>
            </w:pPr>
            <w:r w:rsidRPr="00BA0554">
              <w:t>2</w:t>
            </w:r>
          </w:p>
        </w:tc>
        <w:sdt>
          <w:sdtPr>
            <w:id w:val="280923509"/>
            <w14:checkbox>
              <w14:checked w14:val="0"/>
              <w14:checkedState w14:val="2612" w14:font="MS Gothic"/>
              <w14:uncheckedState w14:val="2610" w14:font="MS Gothic"/>
            </w14:checkbox>
          </w:sdtPr>
          <w:sdtEndPr/>
          <w:sdtContent>
            <w:tc>
              <w:tcPr>
                <w:tcW w:w="2285" w:type="dxa"/>
                <w:shd w:val="clear" w:color="auto" w:fill="FFFFFF" w:themeFill="background1"/>
              </w:tcPr>
              <w:p w14:paraId="03F8DD36" w14:textId="48008469" w:rsidR="00980D39" w:rsidRPr="004E5C8C" w:rsidRDefault="00980D39" w:rsidP="00201624">
                <w:pPr>
                  <w:pStyle w:val="VCAAtablecondensed"/>
                  <w:jc w:val="center"/>
                </w:pPr>
                <w:r w:rsidRPr="004E5C8C">
                  <w:rPr>
                    <w:rFonts w:ascii="MS Gothic" w:eastAsia="MS Gothic" w:hAnsi="MS Gothic"/>
                  </w:rPr>
                  <w:t>☐</w:t>
                </w:r>
              </w:p>
            </w:tc>
          </w:sdtContent>
        </w:sdt>
        <w:tc>
          <w:tcPr>
            <w:tcW w:w="2286" w:type="dxa"/>
            <w:shd w:val="clear" w:color="auto" w:fill="FFFFFF" w:themeFill="background1"/>
          </w:tcPr>
          <w:p w14:paraId="7D4B1FDA" w14:textId="77777777" w:rsidR="00980D39" w:rsidRPr="004E5C8C" w:rsidRDefault="00980D39" w:rsidP="00201624">
            <w:pPr>
              <w:pStyle w:val="VCAAtablecondensed"/>
              <w:jc w:val="center"/>
            </w:pPr>
          </w:p>
        </w:tc>
        <w:sdt>
          <w:sdtPr>
            <w:id w:val="389004764"/>
            <w14:checkbox>
              <w14:checked w14:val="0"/>
              <w14:checkedState w14:val="2612" w14:font="MS Gothic"/>
              <w14:uncheckedState w14:val="2610" w14:font="MS Gothic"/>
            </w14:checkbox>
          </w:sdtPr>
          <w:sdtEndPr/>
          <w:sdtContent>
            <w:tc>
              <w:tcPr>
                <w:tcW w:w="2286" w:type="dxa"/>
                <w:shd w:val="clear" w:color="auto" w:fill="FFFFFF" w:themeFill="background1"/>
              </w:tcPr>
              <w:p w14:paraId="4611FA16" w14:textId="56E48556" w:rsidR="00980D39" w:rsidRPr="00BA0554" w:rsidRDefault="00980D39" w:rsidP="00201624">
                <w:pPr>
                  <w:pStyle w:val="VCAAtablecondensed"/>
                  <w:jc w:val="center"/>
                </w:pPr>
                <w:r w:rsidRPr="00BA0554">
                  <w:rPr>
                    <w:rFonts w:ascii="MS Gothic" w:eastAsia="MS Gothic" w:hAnsi="MS Gothic"/>
                  </w:rPr>
                  <w:t>☐</w:t>
                </w:r>
              </w:p>
            </w:tc>
          </w:sdtContent>
        </w:sdt>
        <w:tc>
          <w:tcPr>
            <w:tcW w:w="2286" w:type="dxa"/>
            <w:shd w:val="clear" w:color="auto" w:fill="FFFFFF" w:themeFill="background1"/>
          </w:tcPr>
          <w:p w14:paraId="3AB3FCA1" w14:textId="77777777" w:rsidR="00980D39" w:rsidRPr="00BA0554" w:rsidRDefault="00980D39" w:rsidP="00201624">
            <w:pPr>
              <w:pStyle w:val="VCAAtablecondensed"/>
              <w:jc w:val="center"/>
            </w:pPr>
          </w:p>
        </w:tc>
      </w:tr>
      <w:tr w:rsidR="00980D39" w:rsidRPr="00BA0554" w14:paraId="17967519" w14:textId="77777777" w:rsidTr="71276564">
        <w:trPr>
          <w:trHeight w:val="300"/>
        </w:trPr>
        <w:tc>
          <w:tcPr>
            <w:tcW w:w="2977" w:type="dxa"/>
            <w:shd w:val="clear" w:color="auto" w:fill="FFFFFF" w:themeFill="background1"/>
          </w:tcPr>
          <w:p w14:paraId="2484D607" w14:textId="11473099" w:rsidR="00980D39" w:rsidRPr="00BA0554" w:rsidRDefault="00980D39" w:rsidP="00201624">
            <w:pPr>
              <w:pStyle w:val="VCAAtablecondensed"/>
              <w:rPr>
                <w:b/>
                <w:sz w:val="18"/>
                <w:szCs w:val="18"/>
              </w:rPr>
            </w:pPr>
            <w:r w:rsidRPr="00BA0554">
              <w:rPr>
                <w:b/>
                <w:sz w:val="18"/>
                <w:szCs w:val="18"/>
              </w:rPr>
              <w:t xml:space="preserve">9.5 How do </w:t>
            </w:r>
            <w:r w:rsidRPr="00BA0554">
              <w:rPr>
                <w:b/>
                <w:bCs/>
                <w:sz w:val="18"/>
                <w:szCs w:val="18"/>
              </w:rPr>
              <w:t>our bodies</w:t>
            </w:r>
            <w:r w:rsidRPr="00BA0554">
              <w:rPr>
                <w:b/>
                <w:sz w:val="18"/>
                <w:szCs w:val="18"/>
              </w:rPr>
              <w:t xml:space="preserve"> maintain balance and respond to change?</w:t>
            </w:r>
          </w:p>
        </w:tc>
        <w:tc>
          <w:tcPr>
            <w:tcW w:w="1276" w:type="dxa"/>
            <w:shd w:val="clear" w:color="auto" w:fill="FFFFFF" w:themeFill="background1"/>
          </w:tcPr>
          <w:p w14:paraId="171382F8" w14:textId="3661F34F" w:rsidR="00980D39" w:rsidRPr="00BA0554" w:rsidRDefault="00980D39" w:rsidP="00201624">
            <w:pPr>
              <w:pStyle w:val="VCAAtablecondensed"/>
              <w:jc w:val="center"/>
            </w:pPr>
            <w:r w:rsidRPr="00BA0554">
              <w:t>2, 9</w:t>
            </w:r>
          </w:p>
        </w:tc>
        <w:sdt>
          <w:sdtPr>
            <w:id w:val="-503279485"/>
            <w15:color w:val="00CCFF"/>
            <w14:checkbox>
              <w14:checked w14:val="0"/>
              <w14:checkedState w14:val="2612" w14:font="Wingdings"/>
              <w14:uncheckedState w14:val="2610" w14:font="MS Gothic"/>
            </w14:checkbox>
          </w:sdtPr>
          <w:sdtEndPr/>
          <w:sdtContent>
            <w:tc>
              <w:tcPr>
                <w:tcW w:w="2285" w:type="dxa"/>
                <w:shd w:val="clear" w:color="auto" w:fill="FFFFFF" w:themeFill="background1"/>
              </w:tcPr>
              <w:p w14:paraId="62940EF3" w14:textId="66278359" w:rsidR="00980D39" w:rsidRPr="004E5C8C" w:rsidRDefault="00980D39" w:rsidP="00201624">
                <w:pPr>
                  <w:pStyle w:val="VCAAtablecondensed"/>
                  <w:jc w:val="center"/>
                </w:pPr>
                <w:r w:rsidRPr="004E5C8C">
                  <w:rPr>
                    <w:rFonts w:ascii="MS Gothic" w:eastAsia="MS Gothic" w:hAnsi="MS Gothic"/>
                  </w:rPr>
                  <w:t>☐</w:t>
                </w:r>
              </w:p>
            </w:tc>
          </w:sdtContent>
        </w:sdt>
        <w:tc>
          <w:tcPr>
            <w:tcW w:w="2286" w:type="dxa"/>
            <w:shd w:val="clear" w:color="auto" w:fill="FFFFFF" w:themeFill="background1"/>
          </w:tcPr>
          <w:p w14:paraId="650E7C95" w14:textId="14E6DE67" w:rsidR="00980D39" w:rsidRPr="004E5C8C" w:rsidRDefault="00980D39" w:rsidP="00201624">
            <w:pPr>
              <w:pStyle w:val="VCAAtablecondensed"/>
              <w:jc w:val="center"/>
            </w:pPr>
          </w:p>
        </w:tc>
        <w:sdt>
          <w:sdtPr>
            <w:id w:val="1356925923"/>
            <w15:color w:val="00CCFF"/>
            <w14:checkbox>
              <w14:checked w14:val="0"/>
              <w14:checkedState w14:val="2612" w14:font="Wingdings"/>
              <w14:uncheckedState w14:val="2610" w14:font="MS Gothic"/>
            </w14:checkbox>
          </w:sdtPr>
          <w:sdtEndPr/>
          <w:sdtContent>
            <w:tc>
              <w:tcPr>
                <w:tcW w:w="2286" w:type="dxa"/>
                <w:shd w:val="clear" w:color="auto" w:fill="FFFFFF" w:themeFill="background1"/>
              </w:tcPr>
              <w:p w14:paraId="77CE4714" w14:textId="2D2749E1" w:rsidR="00980D39" w:rsidRPr="004E5C8C" w:rsidRDefault="00980D39" w:rsidP="00201624">
                <w:pPr>
                  <w:pStyle w:val="VCAAtablecondensed"/>
                  <w:jc w:val="center"/>
                </w:pPr>
                <w:r w:rsidRPr="004E5C8C">
                  <w:rPr>
                    <w:rFonts w:ascii="MS Gothic" w:eastAsia="MS Gothic" w:hAnsi="MS Gothic"/>
                  </w:rPr>
                  <w:t>☐</w:t>
                </w:r>
              </w:p>
            </w:tc>
          </w:sdtContent>
        </w:sdt>
        <w:tc>
          <w:tcPr>
            <w:tcW w:w="2286" w:type="dxa"/>
            <w:shd w:val="clear" w:color="auto" w:fill="FFFFFF" w:themeFill="background1"/>
          </w:tcPr>
          <w:p w14:paraId="3F89BA22" w14:textId="574A17A0" w:rsidR="00980D39" w:rsidRPr="00BA0554" w:rsidRDefault="00980D39" w:rsidP="00201624">
            <w:pPr>
              <w:pStyle w:val="VCAAtablecondensed"/>
              <w:jc w:val="center"/>
            </w:pPr>
          </w:p>
        </w:tc>
        <w:sdt>
          <w:sdtPr>
            <w:id w:val="1415741526"/>
            <w15:color w:val="00CCFF"/>
            <w14:checkbox>
              <w14:checked w14:val="0"/>
              <w14:checkedState w14:val="2612" w14:font="Wingdings"/>
              <w14:uncheckedState w14:val="2610" w14:font="MS Gothic"/>
            </w14:checkbox>
          </w:sdtPr>
          <w:sdtEndPr/>
          <w:sdtContent>
            <w:tc>
              <w:tcPr>
                <w:tcW w:w="2285" w:type="dxa"/>
                <w:shd w:val="clear" w:color="auto" w:fill="FFFFFF" w:themeFill="background1"/>
              </w:tcPr>
              <w:p w14:paraId="21B68B89" w14:textId="0C3210B2" w:rsidR="00980D39" w:rsidRPr="004E5C8C" w:rsidRDefault="00980D39" w:rsidP="00201624">
                <w:pPr>
                  <w:pStyle w:val="VCAAtablecondensed"/>
                  <w:jc w:val="center"/>
                </w:pPr>
                <w:r w:rsidRPr="004E5C8C">
                  <w:rPr>
                    <w:rFonts w:ascii="MS Gothic" w:eastAsia="MS Gothic" w:hAnsi="MS Gothic"/>
                  </w:rPr>
                  <w:t>☐</w:t>
                </w:r>
              </w:p>
            </w:tc>
          </w:sdtContent>
        </w:sdt>
        <w:tc>
          <w:tcPr>
            <w:tcW w:w="2286" w:type="dxa"/>
            <w:shd w:val="clear" w:color="auto" w:fill="FFFFFF" w:themeFill="background1"/>
          </w:tcPr>
          <w:p w14:paraId="7313D0CC" w14:textId="77B734B5" w:rsidR="00980D39" w:rsidRPr="004E5C8C" w:rsidRDefault="00980D39" w:rsidP="00201624">
            <w:pPr>
              <w:pStyle w:val="VCAAtablecondensed"/>
              <w:jc w:val="center"/>
            </w:pPr>
          </w:p>
        </w:tc>
        <w:sdt>
          <w:sdtPr>
            <w:id w:val="-1239933605"/>
            <w15:color w:val="00CCFF"/>
            <w14:checkbox>
              <w14:checked w14:val="0"/>
              <w14:checkedState w14:val="2612" w14:font="Wingdings"/>
              <w14:uncheckedState w14:val="2610" w14:font="MS Gothic"/>
            </w14:checkbox>
          </w:sdtPr>
          <w:sdtEndPr/>
          <w:sdtContent>
            <w:tc>
              <w:tcPr>
                <w:tcW w:w="2286" w:type="dxa"/>
                <w:shd w:val="clear" w:color="auto" w:fill="FFFFFF" w:themeFill="background1"/>
              </w:tcPr>
              <w:p w14:paraId="5A3E0DA1" w14:textId="0A5AD3A4" w:rsidR="00980D39" w:rsidRPr="00BA0554" w:rsidRDefault="00980D39" w:rsidP="00201624">
                <w:pPr>
                  <w:pStyle w:val="VCAAtablecondensed"/>
                  <w:jc w:val="center"/>
                </w:pPr>
                <w:r w:rsidRPr="00BA0554">
                  <w:rPr>
                    <w:rFonts w:ascii="MS Gothic" w:eastAsia="MS Gothic" w:hAnsi="MS Gothic"/>
                  </w:rPr>
                  <w:t>☐</w:t>
                </w:r>
              </w:p>
            </w:tc>
          </w:sdtContent>
        </w:sdt>
        <w:tc>
          <w:tcPr>
            <w:tcW w:w="2286" w:type="dxa"/>
            <w:shd w:val="clear" w:color="auto" w:fill="FFFFFF" w:themeFill="background1"/>
          </w:tcPr>
          <w:p w14:paraId="199DCC82" w14:textId="5975F7A5" w:rsidR="00980D39" w:rsidRPr="00BA0554" w:rsidRDefault="00980D39" w:rsidP="00201624">
            <w:pPr>
              <w:pStyle w:val="VCAAtablecondensed"/>
              <w:jc w:val="center"/>
            </w:pPr>
          </w:p>
        </w:tc>
      </w:tr>
      <w:tr w:rsidR="00980D39" w:rsidRPr="00BA0554" w14:paraId="52BDCB31" w14:textId="77777777" w:rsidTr="71276564">
        <w:trPr>
          <w:trHeight w:val="300"/>
        </w:trPr>
        <w:tc>
          <w:tcPr>
            <w:tcW w:w="2977" w:type="dxa"/>
            <w:shd w:val="clear" w:color="auto" w:fill="FFFFFF" w:themeFill="background1"/>
          </w:tcPr>
          <w:p w14:paraId="4241D303" w14:textId="63DBC33A" w:rsidR="008823B2" w:rsidRPr="00BA0554" w:rsidRDefault="00980D39" w:rsidP="00543BCC">
            <w:pPr>
              <w:pStyle w:val="VCAAtablecondensed"/>
              <w:rPr>
                <w:b/>
                <w:sz w:val="18"/>
                <w:szCs w:val="18"/>
              </w:rPr>
            </w:pPr>
            <w:r w:rsidRPr="00BA0554">
              <w:rPr>
                <w:b/>
                <w:sz w:val="18"/>
                <w:szCs w:val="18"/>
              </w:rPr>
              <w:t>9.6 Is space the next home for humans?</w:t>
            </w:r>
            <w:r w:rsidR="008823B2" w:rsidRPr="00BA0554">
              <w:rPr>
                <w:sz w:val="18"/>
                <w:szCs w:val="18"/>
              </w:rPr>
              <w:tab/>
            </w:r>
          </w:p>
        </w:tc>
        <w:tc>
          <w:tcPr>
            <w:tcW w:w="1276" w:type="dxa"/>
            <w:shd w:val="clear" w:color="auto" w:fill="FFFFFF" w:themeFill="background1"/>
          </w:tcPr>
          <w:p w14:paraId="7248E9BC" w14:textId="66BFE3C1" w:rsidR="00980D39" w:rsidRPr="00BA0554" w:rsidRDefault="00980D39" w:rsidP="00201624">
            <w:pPr>
              <w:pStyle w:val="VCAAtablecondensed"/>
              <w:jc w:val="center"/>
            </w:pPr>
            <w:r w:rsidRPr="00BA0554">
              <w:t>2, 9</w:t>
            </w:r>
          </w:p>
        </w:tc>
        <w:tc>
          <w:tcPr>
            <w:tcW w:w="2285" w:type="dxa"/>
            <w:shd w:val="clear" w:color="auto" w:fill="FFFFFF" w:themeFill="background1"/>
          </w:tcPr>
          <w:p w14:paraId="723BD4B8" w14:textId="05A6A1E4" w:rsidR="00980D39" w:rsidRPr="00BA0554" w:rsidRDefault="008B02EB" w:rsidP="00201624">
            <w:pPr>
              <w:pStyle w:val="VCAAtablecondensed"/>
              <w:jc w:val="center"/>
              <w:rPr>
                <w:rFonts w:ascii="MS Gothic" w:eastAsia="MS Gothic" w:hAnsi="MS Gothic" w:cs="MS Gothic"/>
              </w:rPr>
            </w:pPr>
            <w:sdt>
              <w:sdtPr>
                <w:rPr>
                  <w:rFonts w:ascii="Wingdings" w:eastAsia="Wingdings" w:hAnsi="Wingdings" w:cs="Wingdings"/>
                  <w:color w:val="FF0000"/>
                </w:rPr>
                <w:id w:val="291484986"/>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c>
          <w:tcPr>
            <w:tcW w:w="2286" w:type="dxa"/>
            <w:shd w:val="clear" w:color="auto" w:fill="FFFFFF" w:themeFill="background1"/>
          </w:tcPr>
          <w:p w14:paraId="7C5C87C2" w14:textId="3C4CA2E2" w:rsidR="00980D39" w:rsidRPr="00BA0554" w:rsidRDefault="00980D39" w:rsidP="00201624">
            <w:pPr>
              <w:pStyle w:val="VCAAtablecondensed"/>
              <w:jc w:val="center"/>
            </w:pPr>
            <w:r w:rsidRPr="004E5C8C">
              <w:t>1</w:t>
            </w:r>
          </w:p>
        </w:tc>
        <w:tc>
          <w:tcPr>
            <w:tcW w:w="2286" w:type="dxa"/>
            <w:shd w:val="clear" w:color="auto" w:fill="FFFFFF" w:themeFill="background1"/>
          </w:tcPr>
          <w:p w14:paraId="04D1137E" w14:textId="39C2E377" w:rsidR="00980D39" w:rsidRPr="00BA0554" w:rsidRDefault="008B02EB" w:rsidP="00201624">
            <w:pPr>
              <w:pStyle w:val="VCAAtablecondensed"/>
              <w:jc w:val="center"/>
              <w:rPr>
                <w:rFonts w:ascii="MS Gothic" w:eastAsia="MS Gothic" w:hAnsi="MS Gothic"/>
              </w:rPr>
            </w:pPr>
            <w:sdt>
              <w:sdtPr>
                <w:id w:val="-80597534"/>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c>
          <w:tcPr>
            <w:tcW w:w="2286" w:type="dxa"/>
            <w:shd w:val="clear" w:color="auto" w:fill="FFFFFF" w:themeFill="background1"/>
          </w:tcPr>
          <w:p w14:paraId="63E57F8B" w14:textId="072B6FCD" w:rsidR="00980D39" w:rsidRPr="00BA0554" w:rsidRDefault="00980D39" w:rsidP="00201624">
            <w:pPr>
              <w:pStyle w:val="VCAAtablecondensed"/>
              <w:jc w:val="center"/>
            </w:pPr>
            <w:r w:rsidRPr="00BA0554">
              <w:t>2</w:t>
            </w:r>
          </w:p>
        </w:tc>
        <w:tc>
          <w:tcPr>
            <w:tcW w:w="2285" w:type="dxa"/>
            <w:shd w:val="clear" w:color="auto" w:fill="FFFFFF" w:themeFill="background1"/>
          </w:tcPr>
          <w:p w14:paraId="765AEF3A" w14:textId="30D50BB9" w:rsidR="00980D39" w:rsidRPr="00BA0554" w:rsidRDefault="008B02EB" w:rsidP="00201624">
            <w:pPr>
              <w:pStyle w:val="VCAAtablecondensed"/>
              <w:jc w:val="center"/>
              <w:rPr>
                <w:rFonts w:ascii="MS Gothic" w:eastAsia="MS Gothic" w:hAnsi="MS Gothic"/>
              </w:rPr>
            </w:pPr>
            <w:sdt>
              <w:sdtPr>
                <w:id w:val="-1060942116"/>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c>
          <w:tcPr>
            <w:tcW w:w="2286" w:type="dxa"/>
            <w:shd w:val="clear" w:color="auto" w:fill="FFFFFF" w:themeFill="background1"/>
          </w:tcPr>
          <w:p w14:paraId="19988E51" w14:textId="1279CCC3" w:rsidR="00980D39" w:rsidRPr="004E5C8C" w:rsidRDefault="00980D39" w:rsidP="00201624">
            <w:pPr>
              <w:pStyle w:val="VCAAtablecondensed"/>
              <w:jc w:val="center"/>
            </w:pPr>
            <w:r w:rsidRPr="004E5C8C">
              <w:t>3</w:t>
            </w:r>
          </w:p>
        </w:tc>
        <w:tc>
          <w:tcPr>
            <w:tcW w:w="2286" w:type="dxa"/>
            <w:shd w:val="clear" w:color="auto" w:fill="FFFFFF" w:themeFill="background1"/>
          </w:tcPr>
          <w:p w14:paraId="0C9871DA" w14:textId="39FA6E18" w:rsidR="00980D39" w:rsidRPr="00BA0554" w:rsidRDefault="008B02EB" w:rsidP="00201624">
            <w:pPr>
              <w:pStyle w:val="VCAAtablecondensed"/>
              <w:jc w:val="center"/>
              <w:rPr>
                <w:rFonts w:ascii="MS Gothic" w:eastAsia="MS Gothic" w:hAnsi="MS Gothic"/>
              </w:rPr>
            </w:pPr>
            <w:sdt>
              <w:sdtPr>
                <w:rPr>
                  <w:rFonts w:ascii="Wingdings" w:eastAsia="Wingdings" w:hAnsi="Wingdings" w:cs="Wingdings"/>
                  <w:color w:val="FF0000"/>
                </w:rPr>
                <w:id w:val="280926491"/>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c>
          <w:tcPr>
            <w:tcW w:w="2286" w:type="dxa"/>
            <w:shd w:val="clear" w:color="auto" w:fill="FFFFFF" w:themeFill="background1"/>
          </w:tcPr>
          <w:p w14:paraId="4F54630E" w14:textId="3021381E" w:rsidR="00980D39" w:rsidRPr="00BA0554" w:rsidRDefault="00980D39" w:rsidP="00201624">
            <w:pPr>
              <w:pStyle w:val="VCAAtablecondensed"/>
              <w:jc w:val="center"/>
            </w:pPr>
            <w:r w:rsidRPr="00BA0554">
              <w:t>4</w:t>
            </w:r>
          </w:p>
        </w:tc>
      </w:tr>
    </w:tbl>
    <w:p w14:paraId="121A66BF" w14:textId="77777777" w:rsidR="00EA03CB" w:rsidRPr="00BA0554" w:rsidRDefault="00EA03CB" w:rsidP="00543BCC">
      <w:pPr>
        <w:pStyle w:val="VCAAtablecondensed"/>
        <w:rPr>
          <w:b/>
          <w:sz w:val="18"/>
          <w:szCs w:val="18"/>
        </w:rPr>
      </w:pPr>
    </w:p>
    <w:tbl>
      <w:tblPr>
        <w:tblStyle w:val="TableGrid"/>
        <w:tblW w:w="22539" w:type="dxa"/>
        <w:tblLook w:val="04A0" w:firstRow="1" w:lastRow="0" w:firstColumn="1" w:lastColumn="0" w:noHBand="0" w:noVBand="1"/>
        <w:tblCaption w:val="Table for mapping Science Levels 9 and 10 content descriptions and achievement standards to teaching and learning units"/>
      </w:tblPr>
      <w:tblGrid>
        <w:gridCol w:w="2977"/>
        <w:gridCol w:w="1276"/>
        <w:gridCol w:w="2285"/>
        <w:gridCol w:w="2286"/>
        <w:gridCol w:w="2286"/>
        <w:gridCol w:w="2286"/>
        <w:gridCol w:w="2285"/>
        <w:gridCol w:w="2286"/>
        <w:gridCol w:w="2286"/>
        <w:gridCol w:w="2286"/>
      </w:tblGrid>
      <w:tr w:rsidR="00EA03CB" w:rsidRPr="00BA0554" w14:paraId="1083064E" w14:textId="77777777" w:rsidTr="71276564">
        <w:trPr>
          <w:trHeight w:val="305"/>
          <w:tblHeader/>
        </w:trPr>
        <w:tc>
          <w:tcPr>
            <w:tcW w:w="2977" w:type="dxa"/>
            <w:tcBorders>
              <w:top w:val="nil"/>
              <w:left w:val="nil"/>
              <w:bottom w:val="nil"/>
            </w:tcBorders>
          </w:tcPr>
          <w:p w14:paraId="1E0E72F7" w14:textId="77777777" w:rsidR="00EA03CB" w:rsidRPr="002746A1" w:rsidRDefault="00EA03CB" w:rsidP="002746A1">
            <w:pPr>
              <w:pStyle w:val="VCAAbody"/>
              <w:rPr>
                <w:rFonts w:ascii="Arial Narrow" w:hAnsi="Arial Narrow"/>
                <w:szCs w:val="20"/>
              </w:rPr>
            </w:pPr>
          </w:p>
        </w:tc>
        <w:tc>
          <w:tcPr>
            <w:tcW w:w="1276" w:type="dxa"/>
            <w:shd w:val="clear" w:color="auto" w:fill="0072AA" w:themeFill="accent1" w:themeFillShade="BF"/>
            <w:vAlign w:val="center"/>
          </w:tcPr>
          <w:p w14:paraId="2B5D22B5" w14:textId="77777777" w:rsidR="00EA03CB" w:rsidRPr="002746A1" w:rsidRDefault="00EA03CB" w:rsidP="002746A1">
            <w:pPr>
              <w:pStyle w:val="VCAAtablecondensedheading"/>
              <w:rPr>
                <w:b/>
                <w:bCs/>
                <w:color w:val="FFFFFF" w:themeColor="background1"/>
              </w:rPr>
            </w:pPr>
            <w:r w:rsidRPr="002746A1">
              <w:rPr>
                <w:b/>
                <w:bCs/>
                <w:color w:val="FFFFFF" w:themeColor="background1"/>
              </w:rPr>
              <w:t>Strand</w:t>
            </w:r>
          </w:p>
        </w:tc>
        <w:tc>
          <w:tcPr>
            <w:tcW w:w="18286" w:type="dxa"/>
            <w:gridSpan w:val="8"/>
            <w:shd w:val="clear" w:color="auto" w:fill="F2F2F2" w:themeFill="background1" w:themeFillShade="F2"/>
            <w:vAlign w:val="center"/>
          </w:tcPr>
          <w:p w14:paraId="2F093D57" w14:textId="7FCD7B5A" w:rsidR="00EA03CB" w:rsidRPr="002746A1" w:rsidRDefault="00EA03CB" w:rsidP="002746A1">
            <w:pPr>
              <w:pStyle w:val="VCAAtablecondensedheading"/>
              <w:jc w:val="center"/>
              <w:rPr>
                <w:b/>
                <w:bCs/>
              </w:rPr>
            </w:pPr>
            <w:r w:rsidRPr="71276564">
              <w:rPr>
                <w:b/>
                <w:bCs/>
              </w:rPr>
              <w:t>Science as a Human Endeavour (continued)</w:t>
            </w:r>
          </w:p>
        </w:tc>
      </w:tr>
      <w:tr w:rsidR="00EA03CB" w:rsidRPr="00BA0554" w14:paraId="1A8CC438" w14:textId="77777777" w:rsidTr="71276564">
        <w:trPr>
          <w:trHeight w:val="305"/>
          <w:tblHeader/>
        </w:trPr>
        <w:tc>
          <w:tcPr>
            <w:tcW w:w="2977" w:type="dxa"/>
            <w:tcBorders>
              <w:top w:val="nil"/>
              <w:left w:val="nil"/>
              <w:bottom w:val="nil"/>
            </w:tcBorders>
          </w:tcPr>
          <w:p w14:paraId="0D958DB2" w14:textId="77777777" w:rsidR="00EA03CB" w:rsidRPr="002746A1" w:rsidRDefault="00EA03CB" w:rsidP="002746A1">
            <w:pPr>
              <w:pStyle w:val="VCAAbody"/>
              <w:rPr>
                <w:rFonts w:ascii="Arial Narrow" w:hAnsi="Arial Narrow"/>
                <w:szCs w:val="20"/>
              </w:rPr>
            </w:pPr>
          </w:p>
        </w:tc>
        <w:tc>
          <w:tcPr>
            <w:tcW w:w="1276" w:type="dxa"/>
            <w:shd w:val="clear" w:color="auto" w:fill="0072AA" w:themeFill="accent1" w:themeFillShade="BF"/>
            <w:vAlign w:val="center"/>
          </w:tcPr>
          <w:p w14:paraId="3D699159" w14:textId="77777777" w:rsidR="00EA03CB" w:rsidRPr="002746A1" w:rsidRDefault="00EA03CB" w:rsidP="002746A1">
            <w:pPr>
              <w:pStyle w:val="VCAAtablecondensedheading"/>
              <w:rPr>
                <w:b/>
                <w:bCs/>
                <w:color w:val="FFFFFF" w:themeColor="background1"/>
              </w:rPr>
            </w:pPr>
            <w:r w:rsidRPr="002746A1">
              <w:rPr>
                <w:b/>
                <w:bCs/>
                <w:color w:val="FFFFFF" w:themeColor="background1"/>
              </w:rPr>
              <w:t>Sub-strand</w:t>
            </w:r>
          </w:p>
        </w:tc>
        <w:tc>
          <w:tcPr>
            <w:tcW w:w="9143" w:type="dxa"/>
            <w:gridSpan w:val="4"/>
            <w:shd w:val="clear" w:color="auto" w:fill="F2F2F2" w:themeFill="background1" w:themeFillShade="F2"/>
            <w:vAlign w:val="center"/>
          </w:tcPr>
          <w:p w14:paraId="15F9D934" w14:textId="77777777" w:rsidR="00EA03CB" w:rsidRPr="00BA0554" w:rsidRDefault="00EA03CB" w:rsidP="002746A1">
            <w:pPr>
              <w:pStyle w:val="VCAAtablecondensedheading"/>
              <w:jc w:val="center"/>
              <w:rPr>
                <w:b/>
                <w:bCs/>
              </w:rPr>
            </w:pPr>
            <w:r w:rsidRPr="002746A1">
              <w:rPr>
                <w:b/>
                <w:bCs/>
              </w:rPr>
              <w:t>Nature and development of science</w:t>
            </w:r>
          </w:p>
        </w:tc>
        <w:tc>
          <w:tcPr>
            <w:tcW w:w="9143" w:type="dxa"/>
            <w:gridSpan w:val="4"/>
            <w:shd w:val="clear" w:color="auto" w:fill="F2F2F2" w:themeFill="background1" w:themeFillShade="F2"/>
            <w:vAlign w:val="center"/>
          </w:tcPr>
          <w:p w14:paraId="2D0E5983" w14:textId="77777777" w:rsidR="00EA03CB" w:rsidRPr="002746A1" w:rsidRDefault="00EA03CB" w:rsidP="002746A1">
            <w:pPr>
              <w:pStyle w:val="VCAAtablecondensedheading"/>
              <w:jc w:val="center"/>
              <w:rPr>
                <w:b/>
                <w:bCs/>
              </w:rPr>
            </w:pPr>
            <w:r w:rsidRPr="00BA0554">
              <w:rPr>
                <w:b/>
                <w:bCs/>
              </w:rPr>
              <w:t>Use and influence of science</w:t>
            </w:r>
          </w:p>
        </w:tc>
      </w:tr>
      <w:tr w:rsidR="00EA03CB" w:rsidRPr="00BA0554" w14:paraId="1BAEB689" w14:textId="77777777" w:rsidTr="71276564">
        <w:trPr>
          <w:trHeight w:val="305"/>
          <w:tblHeader/>
        </w:trPr>
        <w:tc>
          <w:tcPr>
            <w:tcW w:w="2977" w:type="dxa"/>
            <w:tcBorders>
              <w:top w:val="nil"/>
              <w:left w:val="nil"/>
            </w:tcBorders>
          </w:tcPr>
          <w:p w14:paraId="255052B7" w14:textId="77777777" w:rsidR="00EA03CB" w:rsidRPr="002746A1" w:rsidRDefault="00EA03CB" w:rsidP="002746A1">
            <w:pPr>
              <w:pStyle w:val="VCAAbody"/>
              <w:rPr>
                <w:rFonts w:ascii="Arial Narrow" w:hAnsi="Arial Narrow"/>
                <w:szCs w:val="20"/>
              </w:rPr>
            </w:pPr>
          </w:p>
        </w:tc>
        <w:tc>
          <w:tcPr>
            <w:tcW w:w="1276" w:type="dxa"/>
            <w:shd w:val="clear" w:color="auto" w:fill="0072AA" w:themeFill="accent1" w:themeFillShade="BF"/>
          </w:tcPr>
          <w:p w14:paraId="1581FD11" w14:textId="77777777" w:rsidR="00EA03CB" w:rsidRPr="002746A1" w:rsidRDefault="00EA03CB" w:rsidP="002746A1">
            <w:pPr>
              <w:pStyle w:val="VCAAtablecondensedheading"/>
              <w:rPr>
                <w:b/>
                <w:bCs/>
                <w:color w:val="FFFFFF" w:themeColor="background1"/>
              </w:rPr>
            </w:pPr>
            <w:r w:rsidRPr="002746A1">
              <w:rPr>
                <w:b/>
                <w:bCs/>
                <w:color w:val="FFFFFF" w:themeColor="background1"/>
              </w:rPr>
              <w:t>Content description (CD)</w:t>
            </w:r>
          </w:p>
        </w:tc>
        <w:tc>
          <w:tcPr>
            <w:tcW w:w="4571" w:type="dxa"/>
            <w:gridSpan w:val="2"/>
          </w:tcPr>
          <w:p w14:paraId="36D62CB3" w14:textId="77777777" w:rsidR="00EA03CB" w:rsidRPr="00BA0554" w:rsidRDefault="00EA03CB" w:rsidP="002746A1">
            <w:pPr>
              <w:pStyle w:val="VCAAtabletextnarrow"/>
            </w:pPr>
            <w:r w:rsidRPr="00BA0554">
              <w:t>scientific knowledge is contestable and is validated and refined over time through expanding scientific methods, replication, publication, peer review and consensus</w:t>
            </w:r>
          </w:p>
          <w:p w14:paraId="517D995B" w14:textId="77777777" w:rsidR="00EA03CB" w:rsidRPr="002746A1" w:rsidRDefault="00EA03CB" w:rsidP="002746A1">
            <w:pPr>
              <w:pStyle w:val="VCAAVC2curriculumcode"/>
              <w:rPr>
                <w:lang w:val="en-US"/>
              </w:rPr>
            </w:pPr>
            <w:r w:rsidRPr="002746A1">
              <w:rPr>
                <w:lang w:val="en-US"/>
              </w:rPr>
              <w:t>VC2S10H01</w:t>
            </w:r>
          </w:p>
        </w:tc>
        <w:tc>
          <w:tcPr>
            <w:tcW w:w="4572" w:type="dxa"/>
            <w:gridSpan w:val="2"/>
          </w:tcPr>
          <w:p w14:paraId="5A711917" w14:textId="77777777" w:rsidR="00EA03CB" w:rsidRPr="00BA0554" w:rsidRDefault="00EA03CB" w:rsidP="002746A1">
            <w:pPr>
              <w:pStyle w:val="VCAAtabletextnarrow"/>
            </w:pPr>
            <w:proofErr w:type="gramStart"/>
            <w:r w:rsidRPr="00BA0554">
              <w:t>advances</w:t>
            </w:r>
            <w:proofErr w:type="gramEnd"/>
            <w:r w:rsidRPr="00BA0554">
              <w:t xml:space="preserve"> in technologies have enabled advances in science, while science has contributed to developments in technologies and engineering</w:t>
            </w:r>
          </w:p>
          <w:p w14:paraId="3FDC69D0" w14:textId="77777777" w:rsidR="00EA03CB" w:rsidRPr="002746A1" w:rsidRDefault="00EA03CB" w:rsidP="002746A1">
            <w:pPr>
              <w:pStyle w:val="VCAAVC2curriculumcode"/>
              <w:rPr>
                <w:lang w:val="en-US"/>
              </w:rPr>
            </w:pPr>
            <w:r w:rsidRPr="002746A1">
              <w:rPr>
                <w:lang w:val="en-US"/>
              </w:rPr>
              <w:t>VC2S10H02</w:t>
            </w:r>
          </w:p>
        </w:tc>
        <w:tc>
          <w:tcPr>
            <w:tcW w:w="4571" w:type="dxa"/>
            <w:gridSpan w:val="2"/>
          </w:tcPr>
          <w:p w14:paraId="05D41DF8" w14:textId="77777777" w:rsidR="00EA03CB" w:rsidRPr="00BA0554" w:rsidRDefault="00EA03CB" w:rsidP="002746A1">
            <w:pPr>
              <w:pStyle w:val="VCAAtabletextnarrow"/>
            </w:pPr>
            <w:proofErr w:type="gramStart"/>
            <w:r w:rsidRPr="00BA0554">
              <w:t>the</w:t>
            </w:r>
            <w:proofErr w:type="gramEnd"/>
            <w:r w:rsidRPr="00BA0554">
              <w:t xml:space="preserve"> use of scientific knowledge to address socio-scientific issues and shape a more sustainable future for humans and the environment may have diverse projected outcomes that affect the extent to which scientific knowledge and practices are adopted more broadly by society</w:t>
            </w:r>
          </w:p>
          <w:p w14:paraId="358E588F" w14:textId="77777777" w:rsidR="00EA03CB" w:rsidRPr="002746A1" w:rsidRDefault="00EA03CB" w:rsidP="002746A1">
            <w:pPr>
              <w:pStyle w:val="VCAAVC2curriculumcode"/>
              <w:rPr>
                <w:lang w:val="en-US"/>
              </w:rPr>
            </w:pPr>
            <w:r w:rsidRPr="002746A1">
              <w:rPr>
                <w:lang w:val="en-US"/>
              </w:rPr>
              <w:t>VC2S10H03</w:t>
            </w:r>
          </w:p>
        </w:tc>
        <w:tc>
          <w:tcPr>
            <w:tcW w:w="4572" w:type="dxa"/>
            <w:gridSpan w:val="2"/>
          </w:tcPr>
          <w:p w14:paraId="30E838E5" w14:textId="77777777" w:rsidR="00EA03CB" w:rsidRPr="00BA0554" w:rsidRDefault="00EA03CB" w:rsidP="002746A1">
            <w:pPr>
              <w:pStyle w:val="VCAAtabletextnarrow"/>
            </w:pPr>
            <w:r w:rsidRPr="00BA0554">
              <w:t>scientific knowledge may be interpreted in different ways by individuals and groups in society; the values and needs of society can influence the focus of scientific research</w:t>
            </w:r>
          </w:p>
          <w:p w14:paraId="57DB85F4" w14:textId="77777777" w:rsidR="00EA03CB" w:rsidRPr="002746A1" w:rsidDel="008830E8" w:rsidRDefault="00EA03CB" w:rsidP="002746A1">
            <w:pPr>
              <w:pStyle w:val="VCAAVC2curriculumcode"/>
              <w:rPr>
                <w:lang w:val="en-US"/>
              </w:rPr>
            </w:pPr>
            <w:r w:rsidRPr="002746A1">
              <w:rPr>
                <w:lang w:val="en-US"/>
              </w:rPr>
              <w:t>VC2S10H04</w:t>
            </w:r>
          </w:p>
        </w:tc>
      </w:tr>
      <w:tr w:rsidR="00EA03CB" w:rsidRPr="00BA0554" w14:paraId="7854E62F" w14:textId="77777777" w:rsidTr="71276564">
        <w:trPr>
          <w:trHeight w:val="305"/>
          <w:tblHeader/>
        </w:trPr>
        <w:tc>
          <w:tcPr>
            <w:tcW w:w="2977" w:type="dxa"/>
            <w:shd w:val="clear" w:color="auto" w:fill="0072AA" w:themeFill="accent1" w:themeFillShade="BF"/>
          </w:tcPr>
          <w:p w14:paraId="189D77E5" w14:textId="77777777" w:rsidR="00EA03CB" w:rsidRPr="002746A1" w:rsidRDefault="00EA03CB" w:rsidP="002746A1">
            <w:pPr>
              <w:pStyle w:val="VCAAtablecondensedheading"/>
              <w:rPr>
                <w:b/>
                <w:bCs/>
                <w:color w:val="FFFFFF" w:themeColor="background1"/>
              </w:rPr>
            </w:pPr>
            <w:r w:rsidRPr="002746A1">
              <w:rPr>
                <w:b/>
                <w:bCs/>
                <w:color w:val="FFFFFF" w:themeColor="background1"/>
              </w:rPr>
              <w:t>Teaching and learning unit</w:t>
            </w:r>
          </w:p>
        </w:tc>
        <w:tc>
          <w:tcPr>
            <w:tcW w:w="1276" w:type="dxa"/>
            <w:shd w:val="clear" w:color="auto" w:fill="0072AA" w:themeFill="accent1" w:themeFillShade="BF"/>
          </w:tcPr>
          <w:p w14:paraId="6C0D42A9" w14:textId="77777777" w:rsidR="00EA03CB" w:rsidRPr="002746A1" w:rsidRDefault="00EA03CB" w:rsidP="002746A1">
            <w:pPr>
              <w:pStyle w:val="VCAAtablecondensedheading"/>
              <w:jc w:val="center"/>
              <w:rPr>
                <w:b/>
                <w:bCs/>
                <w:color w:val="FFFFFF" w:themeColor="background1"/>
              </w:rPr>
            </w:pPr>
            <w:r w:rsidRPr="002746A1">
              <w:rPr>
                <w:b/>
                <w:bCs/>
                <w:color w:val="FFFFFF" w:themeColor="background1"/>
              </w:rPr>
              <w:t>Semester, year</w:t>
            </w:r>
          </w:p>
        </w:tc>
        <w:tc>
          <w:tcPr>
            <w:tcW w:w="2285" w:type="dxa"/>
            <w:shd w:val="clear" w:color="auto" w:fill="0072AA" w:themeFill="accent1" w:themeFillShade="BF"/>
          </w:tcPr>
          <w:p w14:paraId="53C34F9E" w14:textId="77777777" w:rsidR="00EA03CB" w:rsidRPr="002746A1" w:rsidRDefault="00EA03CB" w:rsidP="002746A1">
            <w:pPr>
              <w:pStyle w:val="VCAAtablecondensedheading"/>
              <w:jc w:val="center"/>
              <w:rPr>
                <w:b/>
                <w:bCs/>
                <w:color w:val="FFFFFF" w:themeColor="background1"/>
              </w:rPr>
            </w:pPr>
            <w:r w:rsidRPr="002746A1">
              <w:rPr>
                <w:b/>
                <w:bCs/>
                <w:color w:val="FFFFFF" w:themeColor="background1"/>
              </w:rPr>
              <w:t>CD</w:t>
            </w:r>
          </w:p>
        </w:tc>
        <w:tc>
          <w:tcPr>
            <w:tcW w:w="2286" w:type="dxa"/>
            <w:shd w:val="clear" w:color="auto" w:fill="0072AA" w:themeFill="accent1" w:themeFillShade="BF"/>
          </w:tcPr>
          <w:p w14:paraId="06D254C4" w14:textId="77777777" w:rsidR="00EA03CB" w:rsidRPr="002746A1" w:rsidRDefault="00EA03CB" w:rsidP="002746A1">
            <w:pPr>
              <w:pStyle w:val="VCAAtablecondensedheading"/>
              <w:jc w:val="center"/>
              <w:rPr>
                <w:b/>
                <w:bCs/>
                <w:color w:val="FFFFFF" w:themeColor="background1"/>
              </w:rPr>
            </w:pPr>
            <w:r w:rsidRPr="002746A1">
              <w:rPr>
                <w:b/>
                <w:bCs/>
                <w:color w:val="FFFFFF" w:themeColor="background1"/>
              </w:rPr>
              <w:t>AS no.</w:t>
            </w:r>
          </w:p>
        </w:tc>
        <w:tc>
          <w:tcPr>
            <w:tcW w:w="2286" w:type="dxa"/>
            <w:shd w:val="clear" w:color="auto" w:fill="0072AA" w:themeFill="accent1" w:themeFillShade="BF"/>
          </w:tcPr>
          <w:p w14:paraId="4E0A9A0D" w14:textId="77777777" w:rsidR="00EA03CB" w:rsidRPr="002746A1" w:rsidRDefault="00EA03CB" w:rsidP="002746A1">
            <w:pPr>
              <w:pStyle w:val="VCAAtablecondensedheading"/>
              <w:jc w:val="center"/>
              <w:rPr>
                <w:b/>
                <w:bCs/>
                <w:color w:val="FFFFFF" w:themeColor="background1"/>
              </w:rPr>
            </w:pPr>
            <w:r w:rsidRPr="002746A1">
              <w:rPr>
                <w:b/>
                <w:bCs/>
                <w:color w:val="FFFFFF" w:themeColor="background1"/>
              </w:rPr>
              <w:t>CD</w:t>
            </w:r>
          </w:p>
        </w:tc>
        <w:tc>
          <w:tcPr>
            <w:tcW w:w="2286" w:type="dxa"/>
            <w:shd w:val="clear" w:color="auto" w:fill="0072AA" w:themeFill="accent1" w:themeFillShade="BF"/>
          </w:tcPr>
          <w:p w14:paraId="07C4BD11" w14:textId="77777777" w:rsidR="00EA03CB" w:rsidRPr="002746A1" w:rsidRDefault="00EA03CB" w:rsidP="002746A1">
            <w:pPr>
              <w:pStyle w:val="VCAAtablecondensedheading"/>
              <w:jc w:val="center"/>
              <w:rPr>
                <w:b/>
                <w:bCs/>
                <w:color w:val="FFFFFF" w:themeColor="background1"/>
              </w:rPr>
            </w:pPr>
            <w:r w:rsidRPr="002746A1">
              <w:rPr>
                <w:b/>
                <w:bCs/>
                <w:color w:val="FFFFFF" w:themeColor="background1"/>
              </w:rPr>
              <w:t>AS no.</w:t>
            </w:r>
          </w:p>
        </w:tc>
        <w:tc>
          <w:tcPr>
            <w:tcW w:w="2285" w:type="dxa"/>
            <w:shd w:val="clear" w:color="auto" w:fill="0072AA" w:themeFill="accent1" w:themeFillShade="BF"/>
          </w:tcPr>
          <w:p w14:paraId="2195EE93" w14:textId="77777777" w:rsidR="00EA03CB" w:rsidRPr="002746A1" w:rsidRDefault="00EA03CB" w:rsidP="002746A1">
            <w:pPr>
              <w:pStyle w:val="VCAAtablecondensedheading"/>
              <w:jc w:val="center"/>
              <w:rPr>
                <w:b/>
                <w:bCs/>
                <w:color w:val="FFFFFF" w:themeColor="background1"/>
              </w:rPr>
            </w:pPr>
            <w:r w:rsidRPr="002746A1">
              <w:rPr>
                <w:b/>
                <w:bCs/>
                <w:color w:val="FFFFFF" w:themeColor="background1"/>
              </w:rPr>
              <w:t>CD</w:t>
            </w:r>
          </w:p>
        </w:tc>
        <w:tc>
          <w:tcPr>
            <w:tcW w:w="2286" w:type="dxa"/>
            <w:shd w:val="clear" w:color="auto" w:fill="0072AA" w:themeFill="accent1" w:themeFillShade="BF"/>
          </w:tcPr>
          <w:p w14:paraId="0FEE3620" w14:textId="77777777" w:rsidR="00EA03CB" w:rsidRPr="002746A1" w:rsidRDefault="00EA03CB" w:rsidP="002746A1">
            <w:pPr>
              <w:pStyle w:val="VCAAtablecondensedheading"/>
              <w:jc w:val="center"/>
              <w:rPr>
                <w:b/>
                <w:bCs/>
                <w:color w:val="FFFFFF" w:themeColor="background1"/>
              </w:rPr>
            </w:pPr>
            <w:r w:rsidRPr="002746A1">
              <w:rPr>
                <w:b/>
                <w:bCs/>
                <w:color w:val="FFFFFF" w:themeColor="background1"/>
              </w:rPr>
              <w:t>AS no.</w:t>
            </w:r>
          </w:p>
        </w:tc>
        <w:tc>
          <w:tcPr>
            <w:tcW w:w="2286" w:type="dxa"/>
            <w:shd w:val="clear" w:color="auto" w:fill="0072AA" w:themeFill="accent1" w:themeFillShade="BF"/>
          </w:tcPr>
          <w:p w14:paraId="409F305C" w14:textId="77777777" w:rsidR="00EA03CB" w:rsidRPr="002746A1" w:rsidRDefault="00EA03CB" w:rsidP="002746A1">
            <w:pPr>
              <w:pStyle w:val="VCAAtablecondensedheading"/>
              <w:jc w:val="center"/>
              <w:rPr>
                <w:b/>
                <w:bCs/>
                <w:color w:val="FFFFFF" w:themeColor="background1"/>
              </w:rPr>
            </w:pPr>
            <w:r w:rsidRPr="002746A1">
              <w:rPr>
                <w:b/>
                <w:bCs/>
                <w:color w:val="FFFFFF" w:themeColor="background1"/>
              </w:rPr>
              <w:t>CD</w:t>
            </w:r>
          </w:p>
        </w:tc>
        <w:tc>
          <w:tcPr>
            <w:tcW w:w="2286" w:type="dxa"/>
            <w:shd w:val="clear" w:color="auto" w:fill="0072AA" w:themeFill="accent1" w:themeFillShade="BF"/>
          </w:tcPr>
          <w:p w14:paraId="360EFEE2" w14:textId="77777777" w:rsidR="00EA03CB" w:rsidRPr="002746A1" w:rsidRDefault="00EA03CB" w:rsidP="002746A1">
            <w:pPr>
              <w:pStyle w:val="VCAAtablecondensedheading"/>
              <w:jc w:val="center"/>
              <w:rPr>
                <w:b/>
                <w:bCs/>
                <w:color w:val="FFFFFF" w:themeColor="background1"/>
              </w:rPr>
            </w:pPr>
            <w:r w:rsidRPr="002746A1">
              <w:rPr>
                <w:b/>
                <w:bCs/>
                <w:color w:val="FFFFFF" w:themeColor="background1"/>
              </w:rPr>
              <w:t>AS no.</w:t>
            </w:r>
          </w:p>
        </w:tc>
      </w:tr>
      <w:tr w:rsidR="00980D39" w:rsidRPr="00BA0554" w14:paraId="60C152E7" w14:textId="77777777" w:rsidTr="71276564">
        <w:trPr>
          <w:trHeight w:val="300"/>
        </w:trPr>
        <w:tc>
          <w:tcPr>
            <w:tcW w:w="2977" w:type="dxa"/>
            <w:shd w:val="clear" w:color="auto" w:fill="FFFFFF" w:themeFill="background1"/>
          </w:tcPr>
          <w:p w14:paraId="3DC3A202" w14:textId="4F965BFC" w:rsidR="00980D39" w:rsidRPr="00BA0554" w:rsidRDefault="00980D39" w:rsidP="00201624">
            <w:pPr>
              <w:pStyle w:val="VCAAtablecondensed"/>
              <w:rPr>
                <w:b/>
                <w:sz w:val="18"/>
                <w:szCs w:val="18"/>
              </w:rPr>
            </w:pPr>
            <w:r w:rsidRPr="00BA0554">
              <w:rPr>
                <w:b/>
                <w:sz w:val="18"/>
                <w:szCs w:val="18"/>
              </w:rPr>
              <w:t>9.7 How do atoms rearrange in chemical reactions?</w:t>
            </w:r>
          </w:p>
        </w:tc>
        <w:tc>
          <w:tcPr>
            <w:tcW w:w="1276" w:type="dxa"/>
            <w:shd w:val="clear" w:color="auto" w:fill="FFFFFF" w:themeFill="background1"/>
          </w:tcPr>
          <w:p w14:paraId="152AEECF" w14:textId="6A915CF2" w:rsidR="00980D39" w:rsidRPr="00BA0554" w:rsidRDefault="00980D39" w:rsidP="00201624">
            <w:pPr>
              <w:pStyle w:val="VCAAtablecondensed"/>
              <w:jc w:val="center"/>
            </w:pPr>
            <w:r w:rsidRPr="00BA0554">
              <w:t>2, 9</w:t>
            </w:r>
          </w:p>
        </w:tc>
        <w:sdt>
          <w:sdtPr>
            <w:id w:val="280154191"/>
            <w14:checkbox>
              <w14:checked w14:val="0"/>
              <w14:checkedState w14:val="2612" w14:font="MS Gothic"/>
              <w14:uncheckedState w14:val="2610" w14:font="MS Gothic"/>
            </w14:checkbox>
          </w:sdtPr>
          <w:sdtEndPr/>
          <w:sdtContent>
            <w:tc>
              <w:tcPr>
                <w:tcW w:w="2285" w:type="dxa"/>
                <w:shd w:val="clear" w:color="auto" w:fill="FFFFFF" w:themeFill="background1"/>
              </w:tcPr>
              <w:p w14:paraId="2B184B00" w14:textId="22C816FA" w:rsidR="00980D39" w:rsidRPr="004E5C8C" w:rsidRDefault="00980D39" w:rsidP="00201624">
                <w:pPr>
                  <w:pStyle w:val="VCAAtablecondensed"/>
                  <w:jc w:val="center"/>
                </w:pPr>
                <w:r w:rsidRPr="004E5C8C">
                  <w:rPr>
                    <w:rFonts w:ascii="MS Gothic" w:eastAsia="MS Gothic" w:hAnsi="MS Gothic"/>
                  </w:rPr>
                  <w:t>☐</w:t>
                </w:r>
              </w:p>
            </w:tc>
          </w:sdtContent>
        </w:sdt>
        <w:tc>
          <w:tcPr>
            <w:tcW w:w="2286" w:type="dxa"/>
            <w:shd w:val="clear" w:color="auto" w:fill="FFFFFF" w:themeFill="background1"/>
          </w:tcPr>
          <w:p w14:paraId="5E0203A2" w14:textId="77777777" w:rsidR="00980D39" w:rsidRPr="004E5C8C" w:rsidRDefault="00980D39" w:rsidP="00201624">
            <w:pPr>
              <w:pStyle w:val="VCAAtablecondensed"/>
              <w:jc w:val="center"/>
            </w:pPr>
          </w:p>
        </w:tc>
        <w:tc>
          <w:tcPr>
            <w:tcW w:w="2286" w:type="dxa"/>
            <w:shd w:val="clear" w:color="auto" w:fill="FFFFFF" w:themeFill="background1"/>
          </w:tcPr>
          <w:p w14:paraId="0E524661" w14:textId="5DE21EEB" w:rsidR="00980D39" w:rsidRPr="004E5C8C" w:rsidRDefault="008B02EB" w:rsidP="00201624">
            <w:pPr>
              <w:pStyle w:val="VCAAtablecondensed"/>
              <w:jc w:val="center"/>
            </w:pPr>
            <w:sdt>
              <w:sdtPr>
                <w:id w:val="-512766854"/>
                <w14:checkbox>
                  <w14:checked w14:val="0"/>
                  <w14:checkedState w14:val="2612" w14:font="MS Gothic"/>
                  <w14:uncheckedState w14:val="2610" w14:font="MS Gothic"/>
                </w14:checkbox>
              </w:sdtPr>
              <w:sdtEndPr/>
              <w:sdtContent>
                <w:r w:rsidR="00980D39" w:rsidRPr="004E5C8C">
                  <w:rPr>
                    <w:rFonts w:ascii="MS Gothic" w:eastAsia="MS Gothic" w:hAnsi="MS Gothic"/>
                  </w:rPr>
                  <w:t>☐</w:t>
                </w:r>
              </w:sdtContent>
            </w:sdt>
          </w:p>
        </w:tc>
        <w:tc>
          <w:tcPr>
            <w:tcW w:w="2286" w:type="dxa"/>
            <w:shd w:val="clear" w:color="auto" w:fill="FFFFFF" w:themeFill="background1"/>
          </w:tcPr>
          <w:p w14:paraId="0562B9A1" w14:textId="323EF9BB" w:rsidR="00980D39" w:rsidRPr="00BA0554" w:rsidRDefault="00980D39" w:rsidP="00201624">
            <w:pPr>
              <w:pStyle w:val="VCAAtablecondensed"/>
              <w:jc w:val="center"/>
            </w:pPr>
          </w:p>
        </w:tc>
        <w:sdt>
          <w:sdtPr>
            <w:id w:val="-892578734"/>
            <w14:checkbox>
              <w14:checked w14:val="0"/>
              <w14:checkedState w14:val="2612" w14:font="MS Gothic"/>
              <w14:uncheckedState w14:val="2610" w14:font="MS Gothic"/>
            </w14:checkbox>
          </w:sdtPr>
          <w:sdtEndPr/>
          <w:sdtContent>
            <w:tc>
              <w:tcPr>
                <w:tcW w:w="2285" w:type="dxa"/>
                <w:shd w:val="clear" w:color="auto" w:fill="FFFFFF" w:themeFill="background1"/>
              </w:tcPr>
              <w:p w14:paraId="3778066B" w14:textId="12530A45" w:rsidR="00980D39" w:rsidRPr="004E5C8C" w:rsidRDefault="00980D39" w:rsidP="00201624">
                <w:pPr>
                  <w:pStyle w:val="VCAAtablecondensed"/>
                  <w:jc w:val="center"/>
                </w:pPr>
                <w:r w:rsidRPr="004E5C8C">
                  <w:rPr>
                    <w:rFonts w:ascii="MS Gothic" w:eastAsia="MS Gothic" w:hAnsi="MS Gothic"/>
                  </w:rPr>
                  <w:t>☐</w:t>
                </w:r>
              </w:p>
            </w:tc>
          </w:sdtContent>
        </w:sdt>
        <w:tc>
          <w:tcPr>
            <w:tcW w:w="2286" w:type="dxa"/>
            <w:shd w:val="clear" w:color="auto" w:fill="FFFFFF" w:themeFill="background1"/>
          </w:tcPr>
          <w:p w14:paraId="129B01CD" w14:textId="77777777" w:rsidR="00980D39" w:rsidRPr="004E5C8C" w:rsidRDefault="00980D39" w:rsidP="00201624">
            <w:pPr>
              <w:pStyle w:val="VCAAtablecondensed"/>
              <w:jc w:val="center"/>
            </w:pPr>
          </w:p>
        </w:tc>
        <w:tc>
          <w:tcPr>
            <w:tcW w:w="2286" w:type="dxa"/>
            <w:shd w:val="clear" w:color="auto" w:fill="FFFFFF" w:themeFill="background1"/>
          </w:tcPr>
          <w:p w14:paraId="5FA0E186" w14:textId="32705E3E" w:rsidR="00980D39" w:rsidRPr="00BA0554" w:rsidRDefault="008B02EB" w:rsidP="00201624">
            <w:pPr>
              <w:pStyle w:val="VCAAtablecondensed"/>
              <w:jc w:val="center"/>
              <w:rPr>
                <w:rFonts w:ascii="MS Gothic" w:eastAsia="MS Gothic" w:hAnsi="MS Gothic"/>
              </w:rPr>
            </w:pPr>
            <w:sdt>
              <w:sdtPr>
                <w:rPr>
                  <w:rFonts w:ascii="Wingdings" w:eastAsia="Wingdings" w:hAnsi="Wingdings" w:cs="Wingdings"/>
                  <w:color w:val="FF0000"/>
                </w:rPr>
                <w:id w:val="1510025130"/>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c>
          <w:tcPr>
            <w:tcW w:w="2286" w:type="dxa"/>
            <w:shd w:val="clear" w:color="auto" w:fill="FFFFFF" w:themeFill="background1"/>
          </w:tcPr>
          <w:p w14:paraId="39F8B988" w14:textId="7F6E2FD8" w:rsidR="00980D39" w:rsidRPr="00BA0554" w:rsidRDefault="00980D39" w:rsidP="00201624">
            <w:pPr>
              <w:pStyle w:val="VCAAtablecondensed"/>
              <w:jc w:val="center"/>
            </w:pPr>
            <w:r w:rsidRPr="00BA0554">
              <w:t>4</w:t>
            </w:r>
          </w:p>
        </w:tc>
      </w:tr>
      <w:tr w:rsidR="00980D39" w:rsidRPr="00BA0554" w14:paraId="0FC9E8C5" w14:textId="77777777" w:rsidTr="71276564">
        <w:trPr>
          <w:trHeight w:val="300"/>
        </w:trPr>
        <w:tc>
          <w:tcPr>
            <w:tcW w:w="2977" w:type="dxa"/>
            <w:shd w:val="clear" w:color="auto" w:fill="FFFFFF" w:themeFill="background1"/>
          </w:tcPr>
          <w:p w14:paraId="4D02B549" w14:textId="098A925C" w:rsidR="00980D39" w:rsidRPr="00BA0554" w:rsidRDefault="00980D39" w:rsidP="00201624">
            <w:pPr>
              <w:pStyle w:val="VCAAtablecondensed"/>
              <w:rPr>
                <w:b/>
                <w:sz w:val="18"/>
                <w:szCs w:val="18"/>
              </w:rPr>
            </w:pPr>
            <w:r w:rsidRPr="00BA0554">
              <w:rPr>
                <w:b/>
                <w:sz w:val="18"/>
                <w:szCs w:val="18"/>
              </w:rPr>
              <w:t xml:space="preserve">9.8 How is energy conserved and transformed to </w:t>
            </w:r>
            <w:proofErr w:type="spellStart"/>
            <w:r w:rsidRPr="00BA0554">
              <w:rPr>
                <w:b/>
                <w:sz w:val="18"/>
                <w:szCs w:val="18"/>
              </w:rPr>
              <w:t>maximise</w:t>
            </w:r>
            <w:proofErr w:type="spellEnd"/>
            <w:r w:rsidRPr="00BA0554">
              <w:rPr>
                <w:b/>
                <w:sz w:val="18"/>
                <w:szCs w:val="18"/>
              </w:rPr>
              <w:t xml:space="preserve"> efficiency in natural and engineered systems?</w:t>
            </w:r>
          </w:p>
        </w:tc>
        <w:tc>
          <w:tcPr>
            <w:tcW w:w="1276" w:type="dxa"/>
            <w:shd w:val="clear" w:color="auto" w:fill="FFFFFF" w:themeFill="background1"/>
          </w:tcPr>
          <w:p w14:paraId="7BF18DC1" w14:textId="65A79717" w:rsidR="00980D39" w:rsidRPr="00BA0554" w:rsidRDefault="00980D39" w:rsidP="00201624">
            <w:pPr>
              <w:pStyle w:val="VCAAtablecondensed"/>
              <w:jc w:val="center"/>
            </w:pPr>
            <w:r w:rsidRPr="00BA0554">
              <w:t>2, 9</w:t>
            </w:r>
          </w:p>
        </w:tc>
        <w:sdt>
          <w:sdtPr>
            <w:id w:val="622354494"/>
            <w15:color w:val="00CCFF"/>
            <w14:checkbox>
              <w14:checked w14:val="0"/>
              <w14:checkedState w14:val="2612" w14:font="Wingdings"/>
              <w14:uncheckedState w14:val="2610" w14:font="MS Gothic"/>
            </w14:checkbox>
          </w:sdtPr>
          <w:sdtEndPr/>
          <w:sdtContent>
            <w:tc>
              <w:tcPr>
                <w:tcW w:w="2285" w:type="dxa"/>
                <w:shd w:val="clear" w:color="auto" w:fill="FFFFFF" w:themeFill="background1"/>
              </w:tcPr>
              <w:p w14:paraId="7CD815F4" w14:textId="7DA2FBA2" w:rsidR="00980D39" w:rsidRPr="004E5C8C" w:rsidRDefault="00980D39" w:rsidP="00201624">
                <w:pPr>
                  <w:pStyle w:val="VCAAtablecondensed"/>
                  <w:jc w:val="center"/>
                </w:pPr>
                <w:r w:rsidRPr="004E5C8C">
                  <w:rPr>
                    <w:rFonts w:ascii="MS Gothic" w:eastAsia="MS Gothic" w:hAnsi="MS Gothic"/>
                  </w:rPr>
                  <w:t>☐</w:t>
                </w:r>
              </w:p>
            </w:tc>
          </w:sdtContent>
        </w:sdt>
        <w:tc>
          <w:tcPr>
            <w:tcW w:w="2286" w:type="dxa"/>
            <w:shd w:val="clear" w:color="auto" w:fill="FFFFFF" w:themeFill="background1"/>
          </w:tcPr>
          <w:p w14:paraId="08CF20C3" w14:textId="77777777" w:rsidR="00980D39" w:rsidRPr="004E5C8C" w:rsidRDefault="00980D39" w:rsidP="00201624">
            <w:pPr>
              <w:pStyle w:val="VCAAtablecondensed"/>
              <w:jc w:val="center"/>
            </w:pPr>
          </w:p>
        </w:tc>
        <w:tc>
          <w:tcPr>
            <w:tcW w:w="2286" w:type="dxa"/>
            <w:shd w:val="clear" w:color="auto" w:fill="FFFFFF" w:themeFill="background1"/>
          </w:tcPr>
          <w:p w14:paraId="0D289AB5" w14:textId="61FB77C8" w:rsidR="00980D39" w:rsidRPr="00BA0554" w:rsidRDefault="008B02EB" w:rsidP="00201624">
            <w:pPr>
              <w:pStyle w:val="VCAAtablecondensed"/>
              <w:jc w:val="center"/>
              <w:rPr>
                <w:rFonts w:ascii="MS Gothic" w:eastAsia="MS Gothic" w:hAnsi="MS Gothic"/>
              </w:rPr>
            </w:pPr>
            <w:sdt>
              <w:sdtPr>
                <w:id w:val="483895137"/>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c>
          <w:tcPr>
            <w:tcW w:w="2286" w:type="dxa"/>
            <w:shd w:val="clear" w:color="auto" w:fill="FFFFFF" w:themeFill="background1"/>
          </w:tcPr>
          <w:p w14:paraId="69C3B844" w14:textId="2A191101" w:rsidR="00980D39" w:rsidRPr="00BA0554" w:rsidRDefault="00980D39" w:rsidP="00201624">
            <w:pPr>
              <w:pStyle w:val="VCAAtablecondensed"/>
              <w:jc w:val="center"/>
            </w:pPr>
            <w:r w:rsidRPr="00BA0554">
              <w:t>2</w:t>
            </w:r>
          </w:p>
        </w:tc>
        <w:tc>
          <w:tcPr>
            <w:tcW w:w="2285" w:type="dxa"/>
            <w:shd w:val="clear" w:color="auto" w:fill="FFFFFF" w:themeFill="background1"/>
          </w:tcPr>
          <w:p w14:paraId="1480F07B" w14:textId="7E1B6BA7" w:rsidR="00980D39" w:rsidRPr="00BA0554" w:rsidRDefault="008B02EB" w:rsidP="00201624">
            <w:pPr>
              <w:pStyle w:val="VCAAtablecondensed"/>
              <w:jc w:val="center"/>
              <w:rPr>
                <w:rFonts w:ascii="MS Gothic" w:eastAsia="MS Gothic" w:hAnsi="MS Gothic"/>
              </w:rPr>
            </w:pPr>
            <w:sdt>
              <w:sdtPr>
                <w:id w:val="-303080404"/>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c>
          <w:tcPr>
            <w:tcW w:w="2286" w:type="dxa"/>
            <w:shd w:val="clear" w:color="auto" w:fill="FFFFFF" w:themeFill="background1"/>
          </w:tcPr>
          <w:p w14:paraId="3196681D" w14:textId="790473BF" w:rsidR="00980D39" w:rsidRPr="004E5C8C" w:rsidRDefault="00980D39" w:rsidP="00201624">
            <w:pPr>
              <w:pStyle w:val="VCAAtablecondensed"/>
              <w:jc w:val="center"/>
            </w:pPr>
            <w:r w:rsidRPr="004E5C8C">
              <w:t>3</w:t>
            </w:r>
          </w:p>
        </w:tc>
        <w:tc>
          <w:tcPr>
            <w:tcW w:w="2286" w:type="dxa"/>
            <w:shd w:val="clear" w:color="auto" w:fill="FFFFFF" w:themeFill="background1"/>
          </w:tcPr>
          <w:p w14:paraId="7224FAAC" w14:textId="4F085384" w:rsidR="00980D39" w:rsidRPr="00BA0554" w:rsidRDefault="008B02EB" w:rsidP="00201624">
            <w:pPr>
              <w:pStyle w:val="VCAAtablecondensed"/>
              <w:jc w:val="center"/>
              <w:rPr>
                <w:rFonts w:ascii="MS Gothic" w:eastAsia="MS Gothic" w:hAnsi="MS Gothic"/>
              </w:rPr>
            </w:pPr>
            <w:sdt>
              <w:sdtPr>
                <w:id w:val="-204024104"/>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c>
          <w:tcPr>
            <w:tcW w:w="2286" w:type="dxa"/>
            <w:shd w:val="clear" w:color="auto" w:fill="FFFFFF" w:themeFill="background1"/>
          </w:tcPr>
          <w:p w14:paraId="0FB18608" w14:textId="7BE4BB79" w:rsidR="00980D39" w:rsidRPr="00BA0554" w:rsidRDefault="00980D39" w:rsidP="00201624">
            <w:pPr>
              <w:pStyle w:val="VCAAtablecondensed"/>
              <w:jc w:val="center"/>
            </w:pPr>
            <w:r w:rsidRPr="00BA0554">
              <w:t>4</w:t>
            </w:r>
          </w:p>
        </w:tc>
      </w:tr>
      <w:tr w:rsidR="00980D39" w:rsidRPr="00BA0554" w14:paraId="432AB02A" w14:textId="77777777" w:rsidTr="71276564">
        <w:trPr>
          <w:trHeight w:val="300"/>
        </w:trPr>
        <w:tc>
          <w:tcPr>
            <w:tcW w:w="2977" w:type="dxa"/>
            <w:shd w:val="clear" w:color="auto" w:fill="FFFFFF" w:themeFill="background1"/>
          </w:tcPr>
          <w:p w14:paraId="46833AD8" w14:textId="2478E798" w:rsidR="00980D39" w:rsidRPr="00BA0554" w:rsidRDefault="00980D39" w:rsidP="00201624">
            <w:pPr>
              <w:pStyle w:val="VCAAtablecondensed"/>
              <w:rPr>
                <w:b/>
                <w:sz w:val="18"/>
                <w:szCs w:val="18"/>
              </w:rPr>
            </w:pPr>
            <w:r w:rsidRPr="00BA0554">
              <w:rPr>
                <w:b/>
                <w:sz w:val="18"/>
                <w:szCs w:val="18"/>
              </w:rPr>
              <w:t>9.9 How and why do unstable atoms change over time?</w:t>
            </w:r>
          </w:p>
        </w:tc>
        <w:tc>
          <w:tcPr>
            <w:tcW w:w="1276" w:type="dxa"/>
            <w:shd w:val="clear" w:color="auto" w:fill="FFFFFF" w:themeFill="background1"/>
          </w:tcPr>
          <w:p w14:paraId="33754E0E" w14:textId="695C2BC3" w:rsidR="00980D39" w:rsidRPr="00BA0554" w:rsidRDefault="00980D39" w:rsidP="00201624">
            <w:pPr>
              <w:pStyle w:val="VCAAtablecondensed"/>
              <w:jc w:val="center"/>
            </w:pPr>
            <w:r w:rsidRPr="00BA0554">
              <w:t>2, 9</w:t>
            </w:r>
          </w:p>
        </w:tc>
        <w:tc>
          <w:tcPr>
            <w:tcW w:w="2285" w:type="dxa"/>
            <w:shd w:val="clear" w:color="auto" w:fill="FFFFFF" w:themeFill="background1"/>
          </w:tcPr>
          <w:p w14:paraId="364043E8" w14:textId="0334B9CF" w:rsidR="00980D39" w:rsidRPr="00BA0554" w:rsidRDefault="008B02EB" w:rsidP="00201624">
            <w:pPr>
              <w:pStyle w:val="VCAAtablecondensed"/>
              <w:jc w:val="center"/>
            </w:pPr>
            <w:sdt>
              <w:sdtPr>
                <w:id w:val="42494468"/>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c>
          <w:tcPr>
            <w:tcW w:w="2286" w:type="dxa"/>
            <w:shd w:val="clear" w:color="auto" w:fill="FFFFFF" w:themeFill="background1"/>
          </w:tcPr>
          <w:p w14:paraId="5A79E66F" w14:textId="0C9AEC01" w:rsidR="00980D39" w:rsidRPr="00BA0554" w:rsidRDefault="00980D39" w:rsidP="00201624">
            <w:pPr>
              <w:pStyle w:val="VCAAtablecondensed"/>
              <w:jc w:val="center"/>
            </w:pPr>
            <w:r w:rsidRPr="004E5C8C">
              <w:t>1</w:t>
            </w:r>
          </w:p>
        </w:tc>
        <w:tc>
          <w:tcPr>
            <w:tcW w:w="2286" w:type="dxa"/>
            <w:shd w:val="clear" w:color="auto" w:fill="FFFFFF" w:themeFill="background1"/>
          </w:tcPr>
          <w:p w14:paraId="118A1149" w14:textId="37CA7032" w:rsidR="00980D39" w:rsidRPr="00BA0554" w:rsidRDefault="008B02EB" w:rsidP="00201624">
            <w:pPr>
              <w:pStyle w:val="VCAAtablecondensed"/>
              <w:jc w:val="center"/>
              <w:rPr>
                <w:rFonts w:ascii="MS Gothic" w:eastAsia="MS Gothic" w:hAnsi="MS Gothic"/>
              </w:rPr>
            </w:pPr>
            <w:sdt>
              <w:sdtPr>
                <w:rPr>
                  <w:rFonts w:ascii="Wingdings" w:eastAsia="Wingdings" w:hAnsi="Wingdings" w:cs="Wingdings"/>
                  <w:color w:val="FF0000"/>
                </w:rPr>
                <w:id w:val="-217056014"/>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c>
          <w:tcPr>
            <w:tcW w:w="2286" w:type="dxa"/>
            <w:shd w:val="clear" w:color="auto" w:fill="FFFFFF" w:themeFill="background1"/>
          </w:tcPr>
          <w:p w14:paraId="78C5D2A4" w14:textId="56442580" w:rsidR="00980D39" w:rsidRPr="00BA0554" w:rsidRDefault="00980D39" w:rsidP="00201624">
            <w:pPr>
              <w:pStyle w:val="VCAAtablecondensed"/>
              <w:jc w:val="center"/>
            </w:pPr>
            <w:r w:rsidRPr="00BA0554">
              <w:t>2</w:t>
            </w:r>
          </w:p>
        </w:tc>
        <w:tc>
          <w:tcPr>
            <w:tcW w:w="2285" w:type="dxa"/>
            <w:shd w:val="clear" w:color="auto" w:fill="FFFFFF" w:themeFill="background1"/>
          </w:tcPr>
          <w:p w14:paraId="582ED576" w14:textId="2CB66D74" w:rsidR="00980D39" w:rsidRPr="00BA0554" w:rsidRDefault="008B02EB" w:rsidP="00201624">
            <w:pPr>
              <w:pStyle w:val="VCAAtablecondensed"/>
              <w:jc w:val="center"/>
              <w:rPr>
                <w:rFonts w:ascii="MS Gothic" w:eastAsia="MS Gothic" w:hAnsi="MS Gothic"/>
              </w:rPr>
            </w:pPr>
            <w:sdt>
              <w:sdtPr>
                <w:id w:val="937719913"/>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c>
          <w:tcPr>
            <w:tcW w:w="2286" w:type="dxa"/>
            <w:shd w:val="clear" w:color="auto" w:fill="FFFFFF" w:themeFill="background1"/>
          </w:tcPr>
          <w:p w14:paraId="17C001B0" w14:textId="54DB3562" w:rsidR="00980D39" w:rsidRPr="004E5C8C" w:rsidRDefault="00980D39" w:rsidP="00201624">
            <w:pPr>
              <w:pStyle w:val="VCAAtablecondensed"/>
              <w:jc w:val="center"/>
            </w:pPr>
            <w:r w:rsidRPr="004E5C8C">
              <w:t>3</w:t>
            </w:r>
          </w:p>
        </w:tc>
        <w:sdt>
          <w:sdtPr>
            <w:id w:val="-315110661"/>
            <w14:checkbox>
              <w14:checked w14:val="0"/>
              <w14:checkedState w14:val="2612" w14:font="MS Gothic"/>
              <w14:uncheckedState w14:val="2610" w14:font="MS Gothic"/>
            </w14:checkbox>
          </w:sdtPr>
          <w:sdtEndPr/>
          <w:sdtContent>
            <w:tc>
              <w:tcPr>
                <w:tcW w:w="2286" w:type="dxa"/>
                <w:shd w:val="clear" w:color="auto" w:fill="FFFFFF" w:themeFill="background1"/>
              </w:tcPr>
              <w:p w14:paraId="3C0D6D0B" w14:textId="5E2BB475" w:rsidR="00980D39" w:rsidRPr="00BA0554" w:rsidRDefault="00980D39" w:rsidP="00201624">
                <w:pPr>
                  <w:pStyle w:val="VCAAtablecondensed"/>
                  <w:jc w:val="center"/>
                </w:pPr>
                <w:r w:rsidRPr="00BA0554">
                  <w:rPr>
                    <w:rFonts w:ascii="MS Gothic" w:eastAsia="MS Gothic" w:hAnsi="MS Gothic"/>
                  </w:rPr>
                  <w:t>☐</w:t>
                </w:r>
              </w:p>
            </w:tc>
          </w:sdtContent>
        </w:sdt>
        <w:tc>
          <w:tcPr>
            <w:tcW w:w="2286" w:type="dxa"/>
            <w:shd w:val="clear" w:color="auto" w:fill="FFFFFF" w:themeFill="background1"/>
          </w:tcPr>
          <w:p w14:paraId="6A1D09FF" w14:textId="77777777" w:rsidR="00980D39" w:rsidRPr="00BA0554" w:rsidRDefault="00980D39" w:rsidP="00201624">
            <w:pPr>
              <w:pStyle w:val="VCAAtablecondensed"/>
              <w:jc w:val="center"/>
            </w:pPr>
          </w:p>
        </w:tc>
      </w:tr>
      <w:tr w:rsidR="00980D39" w:rsidRPr="00BA0554" w14:paraId="50D8FF91" w14:textId="77777777" w:rsidTr="71276564">
        <w:trPr>
          <w:trHeight w:val="300"/>
        </w:trPr>
        <w:tc>
          <w:tcPr>
            <w:tcW w:w="2977" w:type="dxa"/>
            <w:shd w:val="clear" w:color="auto" w:fill="FFFFFF" w:themeFill="background1"/>
          </w:tcPr>
          <w:p w14:paraId="2383398B" w14:textId="1AD5D676" w:rsidR="00980D39" w:rsidRPr="00BA0554" w:rsidRDefault="00980D39" w:rsidP="00201624">
            <w:pPr>
              <w:pStyle w:val="VCAAtablecondensed"/>
              <w:rPr>
                <w:b/>
                <w:sz w:val="18"/>
                <w:szCs w:val="18"/>
              </w:rPr>
            </w:pPr>
            <w:r w:rsidRPr="00BA0554">
              <w:rPr>
                <w:b/>
                <w:sz w:val="18"/>
                <w:szCs w:val="18"/>
              </w:rPr>
              <w:t xml:space="preserve">10.1 How does the </w:t>
            </w:r>
            <w:proofErr w:type="spellStart"/>
            <w:r w:rsidRPr="00BA0554">
              <w:rPr>
                <w:b/>
                <w:sz w:val="18"/>
                <w:szCs w:val="18"/>
              </w:rPr>
              <w:t>organisation</w:t>
            </w:r>
            <w:proofErr w:type="spellEnd"/>
            <w:r w:rsidRPr="00BA0554">
              <w:rPr>
                <w:b/>
                <w:sz w:val="18"/>
                <w:szCs w:val="18"/>
              </w:rPr>
              <w:t xml:space="preserve"> of the periodic table explain element properties?</w:t>
            </w:r>
          </w:p>
        </w:tc>
        <w:tc>
          <w:tcPr>
            <w:tcW w:w="1276" w:type="dxa"/>
            <w:shd w:val="clear" w:color="auto" w:fill="FFFFFF" w:themeFill="background1"/>
          </w:tcPr>
          <w:p w14:paraId="7C43461C" w14:textId="1007D2F3" w:rsidR="00980D39" w:rsidRPr="00BA0554" w:rsidRDefault="00980D39" w:rsidP="00201624">
            <w:pPr>
              <w:pStyle w:val="VCAAtablecondensed"/>
              <w:jc w:val="center"/>
            </w:pPr>
            <w:r w:rsidRPr="00BA0554">
              <w:t>1, 10</w:t>
            </w:r>
          </w:p>
        </w:tc>
        <w:tc>
          <w:tcPr>
            <w:tcW w:w="2285" w:type="dxa"/>
            <w:shd w:val="clear" w:color="auto" w:fill="FFFFFF" w:themeFill="background1"/>
          </w:tcPr>
          <w:p w14:paraId="3BE59E5A" w14:textId="404E4BC7" w:rsidR="00980D39" w:rsidRPr="00BA0554" w:rsidRDefault="008B02EB" w:rsidP="00201624">
            <w:pPr>
              <w:pStyle w:val="VCAAtablecondensed"/>
              <w:jc w:val="center"/>
              <w:rPr>
                <w:rFonts w:ascii="MS Gothic" w:eastAsia="MS Gothic" w:hAnsi="MS Gothic"/>
              </w:rPr>
            </w:pPr>
            <w:sdt>
              <w:sdtPr>
                <w:rPr>
                  <w:rFonts w:ascii="Wingdings" w:eastAsia="Wingdings" w:hAnsi="Wingdings" w:cs="Wingdings"/>
                  <w:color w:val="FF0000"/>
                </w:rPr>
                <w:id w:val="1197894039"/>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c>
          <w:tcPr>
            <w:tcW w:w="2286" w:type="dxa"/>
            <w:shd w:val="clear" w:color="auto" w:fill="FFFFFF" w:themeFill="background1"/>
          </w:tcPr>
          <w:p w14:paraId="72F8B809" w14:textId="4C101B10" w:rsidR="00980D39" w:rsidRPr="00BA0554" w:rsidRDefault="00980D39" w:rsidP="00201624">
            <w:pPr>
              <w:pStyle w:val="VCAAtablecondensed"/>
              <w:jc w:val="center"/>
            </w:pPr>
            <w:r w:rsidRPr="004E5C8C">
              <w:t>1</w:t>
            </w:r>
          </w:p>
        </w:tc>
        <w:tc>
          <w:tcPr>
            <w:tcW w:w="2286" w:type="dxa"/>
            <w:shd w:val="clear" w:color="auto" w:fill="FFFFFF" w:themeFill="background1"/>
          </w:tcPr>
          <w:p w14:paraId="4AB92D33" w14:textId="4D9AC55C" w:rsidR="00980D39" w:rsidRPr="00BA0554" w:rsidRDefault="008B02EB" w:rsidP="00201624">
            <w:pPr>
              <w:pStyle w:val="VCAAtablecondensed"/>
              <w:jc w:val="center"/>
              <w:rPr>
                <w:rFonts w:ascii="MS Gothic" w:eastAsia="MS Gothic" w:hAnsi="MS Gothic"/>
              </w:rPr>
            </w:pPr>
            <w:sdt>
              <w:sdtPr>
                <w:rPr>
                  <w:rFonts w:ascii="Wingdings" w:eastAsia="Wingdings" w:hAnsi="Wingdings" w:cs="Wingdings"/>
                  <w:color w:val="FF0000"/>
                </w:rPr>
                <w:id w:val="317395961"/>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c>
          <w:tcPr>
            <w:tcW w:w="2286" w:type="dxa"/>
            <w:shd w:val="clear" w:color="auto" w:fill="FFFFFF" w:themeFill="background1"/>
          </w:tcPr>
          <w:p w14:paraId="3D07E827" w14:textId="6950E491" w:rsidR="00980D39" w:rsidRPr="00BA0554" w:rsidRDefault="00980D39" w:rsidP="00201624">
            <w:pPr>
              <w:pStyle w:val="VCAAtablecondensed"/>
              <w:jc w:val="center"/>
            </w:pPr>
            <w:r w:rsidRPr="00BA0554">
              <w:t>2</w:t>
            </w:r>
          </w:p>
        </w:tc>
        <w:tc>
          <w:tcPr>
            <w:tcW w:w="2285" w:type="dxa"/>
            <w:shd w:val="clear" w:color="auto" w:fill="FFFFFF" w:themeFill="background1"/>
          </w:tcPr>
          <w:p w14:paraId="7361E5D9" w14:textId="018A4BD0" w:rsidR="00980D39" w:rsidRPr="004E5C8C" w:rsidRDefault="008B02EB" w:rsidP="00201624">
            <w:pPr>
              <w:pStyle w:val="VCAAtablecondensed"/>
              <w:jc w:val="center"/>
            </w:pPr>
            <w:sdt>
              <w:sdtPr>
                <w:id w:val="1108625194"/>
                <w15:color w:val="00CCFF"/>
                <w14:checkbox>
                  <w14:checked w14:val="0"/>
                  <w14:checkedState w14:val="2612" w14:font="Wingdings"/>
                  <w14:uncheckedState w14:val="2610" w14:font="MS Gothic"/>
                </w14:checkbox>
              </w:sdtPr>
              <w:sdtEndPr/>
              <w:sdtContent>
                <w:r w:rsidR="00980D39" w:rsidRPr="00BA0554">
                  <w:rPr>
                    <w:rFonts w:ascii="MS Gothic" w:eastAsia="MS Gothic" w:hAnsi="MS Gothic"/>
                  </w:rPr>
                  <w:t>☐</w:t>
                </w:r>
              </w:sdtContent>
            </w:sdt>
          </w:p>
        </w:tc>
        <w:tc>
          <w:tcPr>
            <w:tcW w:w="2286" w:type="dxa"/>
            <w:shd w:val="clear" w:color="auto" w:fill="FFFFFF" w:themeFill="background1"/>
          </w:tcPr>
          <w:p w14:paraId="0DBBB331" w14:textId="77777777" w:rsidR="00980D39" w:rsidRPr="004E5C8C" w:rsidRDefault="00980D39" w:rsidP="00201624">
            <w:pPr>
              <w:pStyle w:val="VCAAtablecondensed"/>
              <w:jc w:val="center"/>
            </w:pPr>
          </w:p>
        </w:tc>
        <w:sdt>
          <w:sdtPr>
            <w:id w:val="1472095483"/>
            <w15:color w:val="00CCFF"/>
            <w14:checkbox>
              <w14:checked w14:val="0"/>
              <w14:checkedState w14:val="2612" w14:font="Wingdings"/>
              <w14:uncheckedState w14:val="2610" w14:font="MS Gothic"/>
            </w14:checkbox>
          </w:sdtPr>
          <w:sdtEndPr/>
          <w:sdtContent>
            <w:tc>
              <w:tcPr>
                <w:tcW w:w="2286" w:type="dxa"/>
                <w:shd w:val="clear" w:color="auto" w:fill="FFFFFF" w:themeFill="background1"/>
              </w:tcPr>
              <w:p w14:paraId="74D60DEE" w14:textId="318B2ADA" w:rsidR="00980D39" w:rsidRPr="00BA0554" w:rsidRDefault="00980D39" w:rsidP="00201624">
                <w:pPr>
                  <w:pStyle w:val="VCAAtablecondensed"/>
                  <w:jc w:val="center"/>
                </w:pPr>
                <w:r w:rsidRPr="00BA0554">
                  <w:rPr>
                    <w:rFonts w:ascii="MS Gothic" w:eastAsia="MS Gothic" w:hAnsi="MS Gothic"/>
                  </w:rPr>
                  <w:t>☐</w:t>
                </w:r>
              </w:p>
            </w:tc>
          </w:sdtContent>
        </w:sdt>
        <w:tc>
          <w:tcPr>
            <w:tcW w:w="2286" w:type="dxa"/>
            <w:shd w:val="clear" w:color="auto" w:fill="FFFFFF" w:themeFill="background1"/>
          </w:tcPr>
          <w:p w14:paraId="52E146F7" w14:textId="77777777" w:rsidR="00980D39" w:rsidRPr="00BA0554" w:rsidRDefault="00980D39" w:rsidP="00201624">
            <w:pPr>
              <w:pStyle w:val="VCAAtablecondensed"/>
              <w:jc w:val="center"/>
            </w:pPr>
          </w:p>
        </w:tc>
      </w:tr>
      <w:tr w:rsidR="00980D39" w:rsidRPr="00BA0554" w14:paraId="55948513" w14:textId="77777777" w:rsidTr="71276564">
        <w:trPr>
          <w:trHeight w:val="300"/>
        </w:trPr>
        <w:tc>
          <w:tcPr>
            <w:tcW w:w="2977" w:type="dxa"/>
            <w:shd w:val="clear" w:color="auto" w:fill="FFFFFF" w:themeFill="background1"/>
          </w:tcPr>
          <w:p w14:paraId="1CBD9E51" w14:textId="2E6A3ED7" w:rsidR="00980D39" w:rsidRPr="00BA0554" w:rsidRDefault="00980D39" w:rsidP="00201624">
            <w:pPr>
              <w:pStyle w:val="VCAAtablecondensed"/>
              <w:rPr>
                <w:b/>
                <w:sz w:val="18"/>
                <w:szCs w:val="18"/>
              </w:rPr>
            </w:pPr>
            <w:r w:rsidRPr="00BA0554">
              <w:rPr>
                <w:b/>
                <w:sz w:val="18"/>
                <w:szCs w:val="18"/>
              </w:rPr>
              <w:t xml:space="preserve">10.2 How </w:t>
            </w:r>
            <w:r w:rsidRPr="00BA0554">
              <w:rPr>
                <w:b/>
                <w:bCs/>
                <w:sz w:val="18"/>
                <w:szCs w:val="18"/>
              </w:rPr>
              <w:t>do we inherit our traits</w:t>
            </w:r>
            <w:r w:rsidRPr="00BA0554">
              <w:rPr>
                <w:b/>
                <w:sz w:val="18"/>
                <w:szCs w:val="18"/>
              </w:rPr>
              <w:t>?</w:t>
            </w:r>
          </w:p>
        </w:tc>
        <w:tc>
          <w:tcPr>
            <w:tcW w:w="1276" w:type="dxa"/>
            <w:shd w:val="clear" w:color="auto" w:fill="FFFFFF" w:themeFill="background1"/>
          </w:tcPr>
          <w:p w14:paraId="316F436C" w14:textId="17347877" w:rsidR="00980D39" w:rsidRPr="00BA0554" w:rsidRDefault="00980D39" w:rsidP="00201624">
            <w:pPr>
              <w:pStyle w:val="VCAAtablecondensed"/>
              <w:jc w:val="center"/>
            </w:pPr>
            <w:r w:rsidRPr="00BA0554">
              <w:t>1, 10</w:t>
            </w:r>
          </w:p>
        </w:tc>
        <w:tc>
          <w:tcPr>
            <w:tcW w:w="2285" w:type="dxa"/>
            <w:shd w:val="clear" w:color="auto" w:fill="FFFFFF" w:themeFill="background1"/>
          </w:tcPr>
          <w:p w14:paraId="147A5057" w14:textId="77C7ACC0" w:rsidR="00980D39" w:rsidRPr="00BA0554" w:rsidRDefault="008B02EB" w:rsidP="00201624">
            <w:pPr>
              <w:pStyle w:val="VCAAtablecondensed"/>
              <w:jc w:val="center"/>
              <w:rPr>
                <w:rFonts w:ascii="MS Gothic" w:eastAsia="MS Gothic" w:hAnsi="MS Gothic"/>
              </w:rPr>
            </w:pPr>
            <w:sdt>
              <w:sdtPr>
                <w:id w:val="-1894190666"/>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c>
          <w:tcPr>
            <w:tcW w:w="2286" w:type="dxa"/>
            <w:shd w:val="clear" w:color="auto" w:fill="FFFFFF" w:themeFill="background1"/>
          </w:tcPr>
          <w:p w14:paraId="3368E5BC" w14:textId="14E15E68" w:rsidR="00980D39" w:rsidRPr="004E5C8C" w:rsidRDefault="00980D39" w:rsidP="00201624">
            <w:pPr>
              <w:pStyle w:val="VCAAtablecondensed"/>
              <w:jc w:val="center"/>
            </w:pPr>
            <w:r w:rsidRPr="004E5C8C">
              <w:t>1</w:t>
            </w:r>
          </w:p>
        </w:tc>
        <w:tc>
          <w:tcPr>
            <w:tcW w:w="2286" w:type="dxa"/>
            <w:shd w:val="clear" w:color="auto" w:fill="FFFFFF" w:themeFill="background1"/>
          </w:tcPr>
          <w:p w14:paraId="5A4225C0" w14:textId="52F4DD87" w:rsidR="00980D39" w:rsidRPr="00BA0554" w:rsidRDefault="008B02EB" w:rsidP="00201624">
            <w:pPr>
              <w:pStyle w:val="VCAAtablecondensed"/>
              <w:jc w:val="center"/>
              <w:rPr>
                <w:rFonts w:ascii="MS Gothic" w:eastAsia="MS Gothic" w:hAnsi="MS Gothic"/>
              </w:rPr>
            </w:pPr>
            <w:sdt>
              <w:sdtPr>
                <w:rPr>
                  <w:rFonts w:ascii="Wingdings" w:eastAsia="Wingdings" w:hAnsi="Wingdings" w:cs="Wingdings"/>
                </w:rPr>
                <w:id w:val="-2071804260"/>
                <w15:color w:val="00CCFF"/>
                <w14:checkbox>
                  <w14:checked w14:val="0"/>
                  <w14:checkedState w14:val="2612" w14:font="Wingdings"/>
                  <w14:uncheckedState w14:val="2610" w14:font="MS Gothic"/>
                </w14:checkbox>
              </w:sdtPr>
              <w:sdtEndPr/>
              <w:sdtContent>
                <w:r w:rsidR="00980D39" w:rsidRPr="00BA0554">
                  <w:rPr>
                    <w:rFonts w:ascii="MS Gothic" w:eastAsia="MS Gothic" w:hAnsi="MS Gothic" w:cs="Wingdings"/>
                  </w:rPr>
                  <w:t>☐</w:t>
                </w:r>
              </w:sdtContent>
            </w:sdt>
          </w:p>
        </w:tc>
        <w:tc>
          <w:tcPr>
            <w:tcW w:w="2286" w:type="dxa"/>
            <w:shd w:val="clear" w:color="auto" w:fill="FFFFFF" w:themeFill="background1"/>
          </w:tcPr>
          <w:p w14:paraId="36AF2964" w14:textId="0A0AA898" w:rsidR="00980D39" w:rsidRPr="00BA0554" w:rsidRDefault="00980D39" w:rsidP="00201624">
            <w:pPr>
              <w:pStyle w:val="VCAAtablecondensed"/>
              <w:jc w:val="center"/>
            </w:pPr>
          </w:p>
        </w:tc>
        <w:tc>
          <w:tcPr>
            <w:tcW w:w="2285" w:type="dxa"/>
            <w:shd w:val="clear" w:color="auto" w:fill="FFFFFF" w:themeFill="background1"/>
          </w:tcPr>
          <w:p w14:paraId="78D3B7B8" w14:textId="14664B01" w:rsidR="00980D39" w:rsidRPr="00BA0554" w:rsidRDefault="008B02EB" w:rsidP="00201624">
            <w:pPr>
              <w:pStyle w:val="VCAAtablecondensed"/>
              <w:jc w:val="center"/>
              <w:rPr>
                <w:rFonts w:ascii="MS Gothic" w:eastAsia="MS Gothic" w:hAnsi="MS Gothic"/>
              </w:rPr>
            </w:pPr>
            <w:sdt>
              <w:sdtPr>
                <w:id w:val="-417336212"/>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c>
          <w:tcPr>
            <w:tcW w:w="2286" w:type="dxa"/>
            <w:shd w:val="clear" w:color="auto" w:fill="FFFFFF" w:themeFill="background1"/>
          </w:tcPr>
          <w:p w14:paraId="6D3BF83D" w14:textId="4BBD03A4" w:rsidR="00980D39" w:rsidRPr="004E5C8C" w:rsidRDefault="00980D39" w:rsidP="00201624">
            <w:pPr>
              <w:pStyle w:val="VCAAtablecondensed"/>
              <w:jc w:val="center"/>
            </w:pPr>
            <w:r w:rsidRPr="004E5C8C">
              <w:t>3</w:t>
            </w:r>
          </w:p>
        </w:tc>
        <w:tc>
          <w:tcPr>
            <w:tcW w:w="2286" w:type="dxa"/>
            <w:shd w:val="clear" w:color="auto" w:fill="FFFFFF" w:themeFill="background1"/>
          </w:tcPr>
          <w:p w14:paraId="30AF39AB" w14:textId="2703676A" w:rsidR="00980D39" w:rsidRPr="00BA0554" w:rsidRDefault="008B02EB" w:rsidP="00201624">
            <w:pPr>
              <w:pStyle w:val="VCAAtablecondensed"/>
              <w:jc w:val="center"/>
              <w:rPr>
                <w:rFonts w:ascii="MS Gothic" w:eastAsia="MS Gothic" w:hAnsi="MS Gothic"/>
              </w:rPr>
            </w:pPr>
            <w:sdt>
              <w:sdtPr>
                <w:rPr>
                  <w:rFonts w:ascii="Wingdings" w:eastAsia="Wingdings" w:hAnsi="Wingdings" w:cs="Wingdings"/>
                  <w:color w:val="FF0000"/>
                </w:rPr>
                <w:id w:val="-831292873"/>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c>
          <w:tcPr>
            <w:tcW w:w="2286" w:type="dxa"/>
            <w:shd w:val="clear" w:color="auto" w:fill="FFFFFF" w:themeFill="background1"/>
          </w:tcPr>
          <w:p w14:paraId="4D441230" w14:textId="646DE67B" w:rsidR="00980D39" w:rsidRPr="00BA0554" w:rsidRDefault="00980D39" w:rsidP="00201624">
            <w:pPr>
              <w:pStyle w:val="VCAAtablecondensed"/>
              <w:jc w:val="center"/>
            </w:pPr>
            <w:r w:rsidRPr="00BA0554">
              <w:t>4</w:t>
            </w:r>
          </w:p>
        </w:tc>
      </w:tr>
      <w:tr w:rsidR="00980D39" w:rsidRPr="00BA0554" w14:paraId="591A8C38" w14:textId="77777777" w:rsidTr="71276564">
        <w:trPr>
          <w:trHeight w:val="300"/>
        </w:trPr>
        <w:tc>
          <w:tcPr>
            <w:tcW w:w="2977" w:type="dxa"/>
            <w:shd w:val="clear" w:color="auto" w:fill="FFFFFF" w:themeFill="background1"/>
          </w:tcPr>
          <w:p w14:paraId="0305C527" w14:textId="0689AA28" w:rsidR="00980D39" w:rsidRPr="00BA0554" w:rsidRDefault="00980D39" w:rsidP="00201624">
            <w:pPr>
              <w:pStyle w:val="VCAAtablecondensed"/>
              <w:rPr>
                <w:b/>
                <w:sz w:val="18"/>
                <w:szCs w:val="18"/>
              </w:rPr>
            </w:pPr>
            <w:r w:rsidRPr="00BA0554">
              <w:rPr>
                <w:b/>
                <w:sz w:val="18"/>
                <w:szCs w:val="18"/>
              </w:rPr>
              <w:t>10.3 How can Newton’s laws predict motion?</w:t>
            </w:r>
          </w:p>
        </w:tc>
        <w:tc>
          <w:tcPr>
            <w:tcW w:w="1276" w:type="dxa"/>
            <w:shd w:val="clear" w:color="auto" w:fill="FFFFFF" w:themeFill="background1"/>
          </w:tcPr>
          <w:p w14:paraId="0F690E30" w14:textId="52FE2BF2" w:rsidR="00980D39" w:rsidRPr="00BA0554" w:rsidRDefault="00980D39" w:rsidP="00201624">
            <w:pPr>
              <w:pStyle w:val="VCAAtablecondensed"/>
              <w:jc w:val="center"/>
            </w:pPr>
            <w:r w:rsidRPr="00BA0554">
              <w:t>1, 10</w:t>
            </w:r>
          </w:p>
        </w:tc>
        <w:sdt>
          <w:sdtPr>
            <w:id w:val="1641147505"/>
            <w14:checkbox>
              <w14:checked w14:val="0"/>
              <w14:checkedState w14:val="2612" w14:font="MS Gothic"/>
              <w14:uncheckedState w14:val="2610" w14:font="MS Gothic"/>
            </w14:checkbox>
          </w:sdtPr>
          <w:sdtEndPr/>
          <w:sdtContent>
            <w:tc>
              <w:tcPr>
                <w:tcW w:w="2285" w:type="dxa"/>
                <w:shd w:val="clear" w:color="auto" w:fill="FFFFFF" w:themeFill="background1"/>
              </w:tcPr>
              <w:p w14:paraId="4C51F093" w14:textId="7BE8E0EB" w:rsidR="00980D39" w:rsidRPr="004E5C8C" w:rsidRDefault="00980D39" w:rsidP="00201624">
                <w:pPr>
                  <w:pStyle w:val="VCAAtablecondensed"/>
                  <w:jc w:val="center"/>
                </w:pPr>
                <w:r w:rsidRPr="004E5C8C">
                  <w:rPr>
                    <w:rFonts w:ascii="MS Gothic" w:eastAsia="MS Gothic" w:hAnsi="MS Gothic"/>
                  </w:rPr>
                  <w:t>☐</w:t>
                </w:r>
              </w:p>
            </w:tc>
          </w:sdtContent>
        </w:sdt>
        <w:tc>
          <w:tcPr>
            <w:tcW w:w="2286" w:type="dxa"/>
            <w:shd w:val="clear" w:color="auto" w:fill="FFFFFF" w:themeFill="background1"/>
          </w:tcPr>
          <w:p w14:paraId="7E871D87" w14:textId="77777777" w:rsidR="00980D39" w:rsidRPr="004E5C8C" w:rsidRDefault="00980D39" w:rsidP="00201624">
            <w:pPr>
              <w:pStyle w:val="VCAAtablecondensed"/>
              <w:jc w:val="center"/>
            </w:pPr>
          </w:p>
        </w:tc>
        <w:tc>
          <w:tcPr>
            <w:tcW w:w="2286" w:type="dxa"/>
            <w:shd w:val="clear" w:color="auto" w:fill="FFFFFF" w:themeFill="background1"/>
          </w:tcPr>
          <w:p w14:paraId="2084B3FD" w14:textId="5BB3BD88" w:rsidR="00980D39" w:rsidRPr="00BA0554" w:rsidRDefault="008B02EB" w:rsidP="00201624">
            <w:pPr>
              <w:pStyle w:val="VCAAtablecondensed"/>
              <w:jc w:val="center"/>
              <w:rPr>
                <w:rFonts w:ascii="Wingdings" w:eastAsia="Wingdings" w:hAnsi="Wingdings" w:cs="Wingdings"/>
              </w:rPr>
            </w:pPr>
            <w:sdt>
              <w:sdtPr>
                <w:id w:val="-1350719433"/>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c>
          <w:tcPr>
            <w:tcW w:w="2286" w:type="dxa"/>
            <w:shd w:val="clear" w:color="auto" w:fill="FFFFFF" w:themeFill="background1"/>
          </w:tcPr>
          <w:p w14:paraId="1DF9B2C6" w14:textId="3BE549CB" w:rsidR="00980D39" w:rsidRPr="00BA0554" w:rsidRDefault="00980D39" w:rsidP="00201624">
            <w:pPr>
              <w:pStyle w:val="VCAAtablecondensed"/>
              <w:jc w:val="center"/>
            </w:pPr>
            <w:r w:rsidRPr="00BA0554">
              <w:t>2</w:t>
            </w:r>
          </w:p>
        </w:tc>
        <w:tc>
          <w:tcPr>
            <w:tcW w:w="2285" w:type="dxa"/>
            <w:shd w:val="clear" w:color="auto" w:fill="FFFFFF" w:themeFill="background1"/>
          </w:tcPr>
          <w:p w14:paraId="0F4C22CF" w14:textId="15118F17" w:rsidR="00980D39" w:rsidRPr="00BA0554" w:rsidRDefault="008B02EB" w:rsidP="00201624">
            <w:pPr>
              <w:pStyle w:val="VCAAtablecondensed"/>
              <w:jc w:val="center"/>
              <w:rPr>
                <w:rFonts w:ascii="MS Gothic" w:eastAsia="MS Gothic" w:hAnsi="MS Gothic"/>
              </w:rPr>
            </w:pPr>
            <w:sdt>
              <w:sdtPr>
                <w:rPr>
                  <w:rFonts w:ascii="Wingdings" w:eastAsia="Wingdings" w:hAnsi="Wingdings" w:cs="Wingdings"/>
                  <w:color w:val="FF0000"/>
                </w:rPr>
                <w:id w:val="448592435"/>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c>
          <w:tcPr>
            <w:tcW w:w="2286" w:type="dxa"/>
            <w:shd w:val="clear" w:color="auto" w:fill="FFFFFF" w:themeFill="background1"/>
          </w:tcPr>
          <w:p w14:paraId="76E0209C" w14:textId="0E9C5D37" w:rsidR="00980D39" w:rsidRPr="00BA0554" w:rsidRDefault="00980D39" w:rsidP="00201624">
            <w:pPr>
              <w:pStyle w:val="VCAAtablecondensed"/>
              <w:jc w:val="center"/>
            </w:pPr>
            <w:r w:rsidRPr="004E5C8C">
              <w:t>3</w:t>
            </w:r>
          </w:p>
        </w:tc>
        <w:tc>
          <w:tcPr>
            <w:tcW w:w="2286" w:type="dxa"/>
            <w:shd w:val="clear" w:color="auto" w:fill="FFFFFF" w:themeFill="background1"/>
          </w:tcPr>
          <w:p w14:paraId="0F4FF078" w14:textId="01B861DD" w:rsidR="00980D39" w:rsidRPr="00BA0554" w:rsidRDefault="008B02EB" w:rsidP="00201624">
            <w:pPr>
              <w:pStyle w:val="VCAAtablecondensed"/>
              <w:jc w:val="center"/>
              <w:rPr>
                <w:rFonts w:ascii="MS Gothic" w:eastAsia="MS Gothic" w:hAnsi="MS Gothic"/>
              </w:rPr>
            </w:pPr>
            <w:sdt>
              <w:sdtPr>
                <w:id w:val="33861326"/>
                <w15:color w:val="00CCFF"/>
                <w14:checkbox>
                  <w14:checked w14:val="0"/>
                  <w14:checkedState w14:val="2612" w14:font="Wingdings"/>
                  <w14:uncheckedState w14:val="2610" w14:font="MS Gothic"/>
                </w14:checkbox>
              </w:sdtPr>
              <w:sdtEndPr/>
              <w:sdtContent>
                <w:r w:rsidR="00980D39" w:rsidRPr="00BA0554">
                  <w:rPr>
                    <w:rFonts w:ascii="MS Gothic" w:eastAsia="MS Gothic" w:hAnsi="MS Gothic"/>
                  </w:rPr>
                  <w:t>☐</w:t>
                </w:r>
              </w:sdtContent>
            </w:sdt>
          </w:p>
        </w:tc>
        <w:tc>
          <w:tcPr>
            <w:tcW w:w="2286" w:type="dxa"/>
            <w:shd w:val="clear" w:color="auto" w:fill="FFFFFF" w:themeFill="background1"/>
          </w:tcPr>
          <w:p w14:paraId="08C8DF5F" w14:textId="2133C41A" w:rsidR="00980D39" w:rsidRPr="00BA0554" w:rsidRDefault="00980D39" w:rsidP="00201624">
            <w:pPr>
              <w:pStyle w:val="VCAAtablecondensed"/>
              <w:jc w:val="center"/>
            </w:pPr>
          </w:p>
        </w:tc>
      </w:tr>
      <w:tr w:rsidR="00980D39" w:rsidRPr="00BA0554" w14:paraId="1A9D47A6" w14:textId="77777777" w:rsidTr="71276564">
        <w:trPr>
          <w:trHeight w:val="300"/>
        </w:trPr>
        <w:tc>
          <w:tcPr>
            <w:tcW w:w="2977" w:type="dxa"/>
            <w:shd w:val="clear" w:color="auto" w:fill="FFFFFF" w:themeFill="background1"/>
          </w:tcPr>
          <w:p w14:paraId="206C332E" w14:textId="2B7342A5" w:rsidR="00980D39" w:rsidRPr="00BA0554" w:rsidRDefault="00980D39">
            <w:pPr>
              <w:pStyle w:val="VCAAtablecondensed"/>
            </w:pPr>
            <w:r w:rsidRPr="00BA0554">
              <w:rPr>
                <w:b/>
                <w:bCs/>
                <w:sz w:val="18"/>
                <w:szCs w:val="18"/>
              </w:rPr>
              <w:t xml:space="preserve">10.4 How </w:t>
            </w:r>
            <w:r w:rsidR="68141E62" w:rsidRPr="00BA0554">
              <w:rPr>
                <w:b/>
                <w:bCs/>
                <w:sz w:val="18"/>
                <w:szCs w:val="18"/>
              </w:rPr>
              <w:t xml:space="preserve">do our choices </w:t>
            </w:r>
            <w:r w:rsidR="385BFA38" w:rsidRPr="00BA0554">
              <w:rPr>
                <w:b/>
                <w:bCs/>
                <w:sz w:val="18"/>
                <w:szCs w:val="18"/>
              </w:rPr>
              <w:t>affect</w:t>
            </w:r>
            <w:r w:rsidR="68141E62" w:rsidRPr="00BA0554">
              <w:rPr>
                <w:b/>
                <w:bCs/>
                <w:sz w:val="18"/>
                <w:szCs w:val="18"/>
              </w:rPr>
              <w:t xml:space="preserve"> Earth’s climate?</w:t>
            </w:r>
          </w:p>
        </w:tc>
        <w:tc>
          <w:tcPr>
            <w:tcW w:w="1276" w:type="dxa"/>
            <w:shd w:val="clear" w:color="auto" w:fill="FFFFFF" w:themeFill="background1"/>
          </w:tcPr>
          <w:p w14:paraId="71F43D28" w14:textId="7BE8BE06" w:rsidR="00980D39" w:rsidRPr="00BA0554" w:rsidRDefault="00980D39" w:rsidP="00201624">
            <w:pPr>
              <w:pStyle w:val="VCAAtablecondensed"/>
              <w:jc w:val="center"/>
            </w:pPr>
            <w:r w:rsidRPr="00BA0554">
              <w:t>1, 10</w:t>
            </w:r>
          </w:p>
        </w:tc>
        <w:tc>
          <w:tcPr>
            <w:tcW w:w="2285" w:type="dxa"/>
            <w:shd w:val="clear" w:color="auto" w:fill="FFFFFF" w:themeFill="background1"/>
          </w:tcPr>
          <w:p w14:paraId="41DB1261" w14:textId="41978FCD" w:rsidR="00980D39" w:rsidRPr="00BA0554" w:rsidRDefault="008B02EB" w:rsidP="00201624">
            <w:pPr>
              <w:pStyle w:val="VCAAtablecondensed"/>
              <w:jc w:val="center"/>
              <w:rPr>
                <w:rFonts w:ascii="MS Gothic" w:eastAsia="MS Gothic" w:hAnsi="MS Gothic"/>
              </w:rPr>
            </w:pPr>
            <w:sdt>
              <w:sdtPr>
                <w:id w:val="-1371451223"/>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c>
          <w:tcPr>
            <w:tcW w:w="2286" w:type="dxa"/>
            <w:shd w:val="clear" w:color="auto" w:fill="FFFFFF" w:themeFill="background1"/>
          </w:tcPr>
          <w:p w14:paraId="0C5CEDFB" w14:textId="7816584D" w:rsidR="00980D39" w:rsidRPr="004E5C8C" w:rsidRDefault="00980D39" w:rsidP="00201624">
            <w:pPr>
              <w:pStyle w:val="VCAAtablecondensed"/>
              <w:jc w:val="center"/>
            </w:pPr>
            <w:r w:rsidRPr="004E5C8C">
              <w:t>1</w:t>
            </w:r>
          </w:p>
        </w:tc>
        <w:tc>
          <w:tcPr>
            <w:tcW w:w="2286" w:type="dxa"/>
            <w:shd w:val="clear" w:color="auto" w:fill="FFFFFF" w:themeFill="background1"/>
          </w:tcPr>
          <w:p w14:paraId="64226862" w14:textId="71FDFEA1" w:rsidR="00980D39" w:rsidRPr="00BA0554" w:rsidRDefault="008B02EB" w:rsidP="00201624">
            <w:pPr>
              <w:pStyle w:val="VCAAtablecondensed"/>
              <w:jc w:val="center"/>
              <w:rPr>
                <w:rFonts w:ascii="MS Gothic" w:eastAsia="MS Gothic" w:hAnsi="MS Gothic"/>
              </w:rPr>
            </w:pPr>
            <w:sdt>
              <w:sdtPr>
                <w:rPr>
                  <w:rFonts w:ascii="Wingdings" w:eastAsia="Wingdings" w:hAnsi="Wingdings" w:cs="Wingdings"/>
                  <w:color w:val="FF0000"/>
                </w:rPr>
                <w:id w:val="754709336"/>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c>
          <w:tcPr>
            <w:tcW w:w="2286" w:type="dxa"/>
            <w:shd w:val="clear" w:color="auto" w:fill="FFFFFF" w:themeFill="background1"/>
          </w:tcPr>
          <w:p w14:paraId="170B6C45" w14:textId="648D719A" w:rsidR="00980D39" w:rsidRPr="00BA0554" w:rsidRDefault="00980D39" w:rsidP="00201624">
            <w:pPr>
              <w:pStyle w:val="VCAAtablecondensed"/>
              <w:jc w:val="center"/>
            </w:pPr>
            <w:r w:rsidRPr="00BA0554">
              <w:t>2</w:t>
            </w:r>
          </w:p>
        </w:tc>
        <w:tc>
          <w:tcPr>
            <w:tcW w:w="2285" w:type="dxa"/>
            <w:shd w:val="clear" w:color="auto" w:fill="FFFFFF" w:themeFill="background1"/>
          </w:tcPr>
          <w:p w14:paraId="2C453F6D" w14:textId="5948F9CE" w:rsidR="00980D39" w:rsidRPr="00BA0554" w:rsidRDefault="008B02EB" w:rsidP="00201624">
            <w:pPr>
              <w:pStyle w:val="VCAAtablecondensed"/>
              <w:jc w:val="center"/>
              <w:rPr>
                <w:rFonts w:ascii="MS Gothic" w:eastAsia="MS Gothic" w:hAnsi="MS Gothic"/>
              </w:rPr>
            </w:pPr>
            <w:sdt>
              <w:sdtPr>
                <w:rPr>
                  <w:rFonts w:ascii="Wingdings" w:eastAsia="Wingdings" w:hAnsi="Wingdings" w:cs="Wingdings"/>
                  <w:color w:val="FF0000"/>
                </w:rPr>
                <w:id w:val="1565684148"/>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c>
          <w:tcPr>
            <w:tcW w:w="2286" w:type="dxa"/>
            <w:shd w:val="clear" w:color="auto" w:fill="FFFFFF" w:themeFill="background1"/>
          </w:tcPr>
          <w:p w14:paraId="779F0073" w14:textId="13D3E212" w:rsidR="00980D39" w:rsidRPr="00BA0554" w:rsidRDefault="00980D39" w:rsidP="00201624">
            <w:pPr>
              <w:pStyle w:val="VCAAtablecondensed"/>
              <w:jc w:val="center"/>
            </w:pPr>
            <w:r w:rsidRPr="00BA0554">
              <w:t>3</w:t>
            </w:r>
          </w:p>
        </w:tc>
        <w:tc>
          <w:tcPr>
            <w:tcW w:w="2286" w:type="dxa"/>
            <w:shd w:val="clear" w:color="auto" w:fill="FFFFFF" w:themeFill="background1"/>
          </w:tcPr>
          <w:p w14:paraId="29E14366" w14:textId="2F8ACC49" w:rsidR="00980D39" w:rsidRPr="00BA0554" w:rsidRDefault="008B02EB" w:rsidP="00201624">
            <w:pPr>
              <w:pStyle w:val="VCAAtablecondensed"/>
              <w:jc w:val="center"/>
              <w:rPr>
                <w:rFonts w:ascii="MS Gothic" w:eastAsia="MS Gothic" w:hAnsi="MS Gothic"/>
              </w:rPr>
            </w:pPr>
            <w:sdt>
              <w:sdtPr>
                <w:id w:val="-1958015379"/>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c>
          <w:tcPr>
            <w:tcW w:w="2286" w:type="dxa"/>
            <w:shd w:val="clear" w:color="auto" w:fill="FFFFFF" w:themeFill="background1"/>
          </w:tcPr>
          <w:p w14:paraId="41E37134" w14:textId="65046D43" w:rsidR="00980D39" w:rsidRPr="00BA0554" w:rsidRDefault="00980D39" w:rsidP="00201624">
            <w:pPr>
              <w:pStyle w:val="VCAAtablecondensed"/>
              <w:jc w:val="center"/>
            </w:pPr>
            <w:r w:rsidRPr="00BA0554">
              <w:t>4</w:t>
            </w:r>
          </w:p>
        </w:tc>
      </w:tr>
      <w:tr w:rsidR="00980D39" w:rsidRPr="00BA0554" w14:paraId="773E1805" w14:textId="77777777" w:rsidTr="71276564">
        <w:trPr>
          <w:trHeight w:val="300"/>
        </w:trPr>
        <w:tc>
          <w:tcPr>
            <w:tcW w:w="2977" w:type="dxa"/>
            <w:shd w:val="clear" w:color="auto" w:fill="FFFFFF" w:themeFill="background1"/>
          </w:tcPr>
          <w:p w14:paraId="60E34A82" w14:textId="2A8C42A8" w:rsidR="00980D39" w:rsidRPr="00BA0554" w:rsidRDefault="00980D39" w:rsidP="00201624">
            <w:pPr>
              <w:pStyle w:val="VCAAtablecondensed"/>
              <w:rPr>
                <w:b/>
                <w:sz w:val="18"/>
                <w:szCs w:val="18"/>
              </w:rPr>
            </w:pPr>
            <w:r w:rsidRPr="00BA0554">
              <w:rPr>
                <w:b/>
                <w:sz w:val="18"/>
                <w:szCs w:val="18"/>
              </w:rPr>
              <w:t>10.5 How do we identify different chemical reactions?</w:t>
            </w:r>
          </w:p>
        </w:tc>
        <w:tc>
          <w:tcPr>
            <w:tcW w:w="1276" w:type="dxa"/>
            <w:shd w:val="clear" w:color="auto" w:fill="FFFFFF" w:themeFill="background1"/>
          </w:tcPr>
          <w:p w14:paraId="0AAE45FB" w14:textId="2ACEE797" w:rsidR="00980D39" w:rsidRPr="00BA0554" w:rsidRDefault="00980D39" w:rsidP="00201624">
            <w:pPr>
              <w:pStyle w:val="VCAAtablecondensed"/>
              <w:jc w:val="center"/>
            </w:pPr>
            <w:r w:rsidRPr="00BA0554">
              <w:t>2, 10</w:t>
            </w:r>
          </w:p>
        </w:tc>
        <w:sdt>
          <w:sdtPr>
            <w:id w:val="855767965"/>
            <w14:checkbox>
              <w14:checked w14:val="0"/>
              <w14:checkedState w14:val="2612" w14:font="MS Gothic"/>
              <w14:uncheckedState w14:val="2610" w14:font="MS Gothic"/>
            </w14:checkbox>
          </w:sdtPr>
          <w:sdtEndPr/>
          <w:sdtContent>
            <w:tc>
              <w:tcPr>
                <w:tcW w:w="2285" w:type="dxa"/>
                <w:shd w:val="clear" w:color="auto" w:fill="FFFFFF" w:themeFill="background1"/>
              </w:tcPr>
              <w:p w14:paraId="5ABF5F1C" w14:textId="2D05548A" w:rsidR="00980D39" w:rsidRPr="004E5C8C" w:rsidRDefault="00980D39" w:rsidP="00201624">
                <w:pPr>
                  <w:pStyle w:val="VCAAtablecondensed"/>
                  <w:jc w:val="center"/>
                </w:pPr>
                <w:r w:rsidRPr="004E5C8C">
                  <w:rPr>
                    <w:rFonts w:ascii="MS Gothic" w:eastAsia="MS Gothic" w:hAnsi="MS Gothic"/>
                  </w:rPr>
                  <w:t>☐</w:t>
                </w:r>
              </w:p>
            </w:tc>
          </w:sdtContent>
        </w:sdt>
        <w:tc>
          <w:tcPr>
            <w:tcW w:w="2286" w:type="dxa"/>
            <w:shd w:val="clear" w:color="auto" w:fill="FFFFFF" w:themeFill="background1"/>
          </w:tcPr>
          <w:p w14:paraId="7AB0A676" w14:textId="77777777" w:rsidR="00980D39" w:rsidRPr="004E5C8C" w:rsidRDefault="00980D39" w:rsidP="00201624">
            <w:pPr>
              <w:pStyle w:val="VCAAtablecondensed"/>
              <w:jc w:val="center"/>
            </w:pPr>
          </w:p>
        </w:tc>
        <w:tc>
          <w:tcPr>
            <w:tcW w:w="2286" w:type="dxa"/>
            <w:shd w:val="clear" w:color="auto" w:fill="FFFFFF" w:themeFill="background1"/>
          </w:tcPr>
          <w:p w14:paraId="65EEEF48" w14:textId="03A22997" w:rsidR="00980D39" w:rsidRPr="00BA0554" w:rsidRDefault="008B02EB" w:rsidP="00201624">
            <w:pPr>
              <w:pStyle w:val="VCAAtablecondensed"/>
              <w:jc w:val="center"/>
              <w:rPr>
                <w:rFonts w:ascii="MS Gothic" w:eastAsia="MS Gothic" w:hAnsi="MS Gothic"/>
              </w:rPr>
            </w:pPr>
            <w:sdt>
              <w:sdtPr>
                <w:id w:val="-648746897"/>
                <w15:color w:val="00CCFF"/>
                <w14:checkbox>
                  <w14:checked w14:val="0"/>
                  <w14:checkedState w14:val="2612" w14:font="Wingdings"/>
                  <w14:uncheckedState w14:val="2610" w14:font="MS Gothic"/>
                </w14:checkbox>
              </w:sdtPr>
              <w:sdtEndPr/>
              <w:sdtContent>
                <w:r w:rsidR="00980D39" w:rsidRPr="00BA0554">
                  <w:rPr>
                    <w:rFonts w:ascii="MS Gothic" w:eastAsia="MS Gothic" w:hAnsi="MS Gothic" w:cs="Wingdings"/>
                  </w:rPr>
                  <w:t>☐</w:t>
                </w:r>
              </w:sdtContent>
            </w:sdt>
          </w:p>
        </w:tc>
        <w:tc>
          <w:tcPr>
            <w:tcW w:w="2286" w:type="dxa"/>
            <w:shd w:val="clear" w:color="auto" w:fill="FFFFFF" w:themeFill="background1"/>
          </w:tcPr>
          <w:p w14:paraId="1A5E8516" w14:textId="06641EFD" w:rsidR="00980D39" w:rsidRPr="00BA0554" w:rsidRDefault="00980D39" w:rsidP="00201624">
            <w:pPr>
              <w:pStyle w:val="VCAAtablecondensed"/>
              <w:jc w:val="center"/>
            </w:pPr>
          </w:p>
        </w:tc>
        <w:tc>
          <w:tcPr>
            <w:tcW w:w="2285" w:type="dxa"/>
            <w:shd w:val="clear" w:color="auto" w:fill="FFFFFF" w:themeFill="background1"/>
          </w:tcPr>
          <w:p w14:paraId="37244DFF" w14:textId="281CE032" w:rsidR="00980D39" w:rsidRPr="00BA0554" w:rsidRDefault="008B02EB" w:rsidP="00201624">
            <w:pPr>
              <w:pStyle w:val="VCAAtablecondensed"/>
              <w:jc w:val="center"/>
              <w:rPr>
                <w:rFonts w:ascii="MS Gothic" w:eastAsia="MS Gothic" w:hAnsi="MS Gothic"/>
              </w:rPr>
            </w:pPr>
            <w:sdt>
              <w:sdtPr>
                <w:rPr>
                  <w:rFonts w:ascii="Wingdings" w:eastAsia="Wingdings" w:hAnsi="Wingdings" w:cs="Wingdings"/>
                  <w:color w:val="FF0000"/>
                </w:rPr>
                <w:id w:val="1356308069"/>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c>
          <w:tcPr>
            <w:tcW w:w="2286" w:type="dxa"/>
            <w:shd w:val="clear" w:color="auto" w:fill="FFFFFF" w:themeFill="background1"/>
          </w:tcPr>
          <w:p w14:paraId="06D1018A" w14:textId="6E1E3E62" w:rsidR="00980D39" w:rsidRPr="00BA0554" w:rsidRDefault="00980D39" w:rsidP="00201624">
            <w:pPr>
              <w:pStyle w:val="VCAAtablecondensed"/>
              <w:jc w:val="center"/>
            </w:pPr>
            <w:r w:rsidRPr="00BA0554">
              <w:t>3</w:t>
            </w:r>
          </w:p>
        </w:tc>
        <w:tc>
          <w:tcPr>
            <w:tcW w:w="2286" w:type="dxa"/>
            <w:shd w:val="clear" w:color="auto" w:fill="FFFFFF" w:themeFill="background1"/>
          </w:tcPr>
          <w:p w14:paraId="1B34ACB4" w14:textId="4236A83E" w:rsidR="00980D39" w:rsidRPr="00BA0554" w:rsidRDefault="008B02EB" w:rsidP="00201624">
            <w:pPr>
              <w:pStyle w:val="VCAAtablecondensed"/>
              <w:jc w:val="center"/>
              <w:rPr>
                <w:rFonts w:ascii="MS Gothic" w:eastAsia="MS Gothic" w:hAnsi="MS Gothic"/>
              </w:rPr>
            </w:pPr>
            <w:sdt>
              <w:sdtPr>
                <w:id w:val="769209022"/>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c>
          <w:tcPr>
            <w:tcW w:w="2286" w:type="dxa"/>
            <w:shd w:val="clear" w:color="auto" w:fill="FFFFFF" w:themeFill="background1"/>
          </w:tcPr>
          <w:p w14:paraId="4ED23741" w14:textId="4E95F1BC" w:rsidR="00980D39" w:rsidRPr="00BA0554" w:rsidRDefault="00980D39" w:rsidP="00201624">
            <w:pPr>
              <w:pStyle w:val="VCAAtablecondensed"/>
              <w:jc w:val="center"/>
            </w:pPr>
            <w:r w:rsidRPr="00BA0554">
              <w:t>4</w:t>
            </w:r>
          </w:p>
        </w:tc>
      </w:tr>
      <w:tr w:rsidR="00980D39" w:rsidRPr="00BA0554" w14:paraId="21C7AFB2" w14:textId="77777777" w:rsidTr="71276564">
        <w:trPr>
          <w:trHeight w:val="300"/>
        </w:trPr>
        <w:tc>
          <w:tcPr>
            <w:tcW w:w="2977" w:type="dxa"/>
            <w:shd w:val="clear" w:color="auto" w:fill="FFFFFF" w:themeFill="background1"/>
          </w:tcPr>
          <w:p w14:paraId="7DAF62EE" w14:textId="242DB2E9" w:rsidR="00980D39" w:rsidRPr="00BA0554" w:rsidRDefault="00980D39" w:rsidP="00201624">
            <w:pPr>
              <w:pStyle w:val="VCAAtablecondensed"/>
              <w:rPr>
                <w:b/>
                <w:bCs/>
                <w:sz w:val="18"/>
                <w:szCs w:val="18"/>
              </w:rPr>
            </w:pPr>
            <w:r w:rsidRPr="00BA0554">
              <w:rPr>
                <w:b/>
                <w:bCs/>
                <w:sz w:val="18"/>
                <w:szCs w:val="18"/>
              </w:rPr>
              <w:t>10.6 How do we make sense of the universe?</w:t>
            </w:r>
          </w:p>
        </w:tc>
        <w:tc>
          <w:tcPr>
            <w:tcW w:w="1276" w:type="dxa"/>
            <w:shd w:val="clear" w:color="auto" w:fill="FFFFFF" w:themeFill="background1"/>
          </w:tcPr>
          <w:p w14:paraId="4C735273" w14:textId="5E9745A0" w:rsidR="00980D39" w:rsidRPr="00BA0554" w:rsidRDefault="00980D39" w:rsidP="00201624">
            <w:pPr>
              <w:pStyle w:val="VCAAtablecondensed"/>
              <w:jc w:val="center"/>
            </w:pPr>
            <w:r w:rsidRPr="00BA0554">
              <w:t>2, 10</w:t>
            </w:r>
          </w:p>
        </w:tc>
        <w:tc>
          <w:tcPr>
            <w:tcW w:w="2285" w:type="dxa"/>
            <w:shd w:val="clear" w:color="auto" w:fill="FFFFFF" w:themeFill="background1"/>
          </w:tcPr>
          <w:p w14:paraId="7F2EE7B5" w14:textId="4915A487" w:rsidR="00980D39" w:rsidRPr="00BA0554" w:rsidRDefault="008B02EB" w:rsidP="00201624">
            <w:pPr>
              <w:pStyle w:val="VCAAtablecondensed"/>
              <w:jc w:val="center"/>
              <w:rPr>
                <w:rFonts w:ascii="MS Gothic" w:eastAsia="MS Gothic" w:hAnsi="MS Gothic"/>
              </w:rPr>
            </w:pPr>
            <w:sdt>
              <w:sdtPr>
                <w:id w:val="-642504356"/>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c>
          <w:tcPr>
            <w:tcW w:w="2286" w:type="dxa"/>
            <w:shd w:val="clear" w:color="auto" w:fill="FFFFFF" w:themeFill="background1"/>
          </w:tcPr>
          <w:p w14:paraId="457BF41A" w14:textId="0FD3E66C" w:rsidR="00980D39" w:rsidRPr="004E5C8C" w:rsidRDefault="00980D39" w:rsidP="00201624">
            <w:pPr>
              <w:pStyle w:val="VCAAtablecondensed"/>
              <w:jc w:val="center"/>
            </w:pPr>
            <w:r w:rsidRPr="004E5C8C">
              <w:t>1</w:t>
            </w:r>
          </w:p>
        </w:tc>
        <w:tc>
          <w:tcPr>
            <w:tcW w:w="2286" w:type="dxa"/>
            <w:shd w:val="clear" w:color="auto" w:fill="FFFFFF" w:themeFill="background1"/>
          </w:tcPr>
          <w:p w14:paraId="3F507245" w14:textId="7B24717D" w:rsidR="00980D39" w:rsidRPr="00BA0554" w:rsidRDefault="008B02EB" w:rsidP="00201624">
            <w:pPr>
              <w:pStyle w:val="VCAAtablecondensed"/>
              <w:jc w:val="center"/>
              <w:rPr>
                <w:rFonts w:ascii="MS Gothic" w:eastAsia="MS Gothic" w:hAnsi="MS Gothic"/>
              </w:rPr>
            </w:pPr>
            <w:sdt>
              <w:sdtPr>
                <w:id w:val="388310811"/>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c>
          <w:tcPr>
            <w:tcW w:w="2286" w:type="dxa"/>
            <w:shd w:val="clear" w:color="auto" w:fill="FFFFFF" w:themeFill="background1"/>
          </w:tcPr>
          <w:p w14:paraId="0C3C9F54" w14:textId="349C7C18" w:rsidR="00980D39" w:rsidRPr="00BA0554" w:rsidRDefault="00980D39" w:rsidP="00201624">
            <w:pPr>
              <w:pStyle w:val="VCAAtablecondensed"/>
              <w:jc w:val="center"/>
            </w:pPr>
            <w:r w:rsidRPr="00BA0554">
              <w:t>2</w:t>
            </w:r>
          </w:p>
        </w:tc>
        <w:tc>
          <w:tcPr>
            <w:tcW w:w="2285" w:type="dxa"/>
            <w:shd w:val="clear" w:color="auto" w:fill="FFFFFF" w:themeFill="background1"/>
          </w:tcPr>
          <w:p w14:paraId="0CB92054" w14:textId="7EC06DE3" w:rsidR="00980D39" w:rsidRPr="004E5C8C" w:rsidRDefault="008B02EB" w:rsidP="00201624">
            <w:pPr>
              <w:pStyle w:val="VCAAtablecondensed"/>
              <w:jc w:val="center"/>
            </w:pPr>
            <w:sdt>
              <w:sdtPr>
                <w:id w:val="984971914"/>
                <w14:checkbox>
                  <w14:checked w14:val="0"/>
                  <w14:checkedState w14:val="2612" w14:font="MS Gothic"/>
                  <w14:uncheckedState w14:val="2610" w14:font="MS Gothic"/>
                </w14:checkbox>
              </w:sdtPr>
              <w:sdtEndPr/>
              <w:sdtContent>
                <w:r w:rsidR="00980D39" w:rsidRPr="004E5C8C">
                  <w:rPr>
                    <w:rFonts w:ascii="MS Gothic" w:eastAsia="MS Gothic" w:hAnsi="MS Gothic"/>
                  </w:rPr>
                  <w:t>☐</w:t>
                </w:r>
              </w:sdtContent>
            </w:sdt>
          </w:p>
        </w:tc>
        <w:tc>
          <w:tcPr>
            <w:tcW w:w="2286" w:type="dxa"/>
            <w:shd w:val="clear" w:color="auto" w:fill="FFFFFF" w:themeFill="background1"/>
          </w:tcPr>
          <w:p w14:paraId="3519DC95" w14:textId="22CCF1C2" w:rsidR="00980D39" w:rsidRPr="004E5C8C" w:rsidRDefault="00980D39" w:rsidP="00201624">
            <w:pPr>
              <w:pStyle w:val="VCAAtablecondensed"/>
              <w:jc w:val="center"/>
            </w:pPr>
          </w:p>
        </w:tc>
        <w:tc>
          <w:tcPr>
            <w:tcW w:w="2286" w:type="dxa"/>
            <w:shd w:val="clear" w:color="auto" w:fill="FFFFFF" w:themeFill="background1"/>
          </w:tcPr>
          <w:p w14:paraId="3C2FFE18" w14:textId="008B52F4" w:rsidR="00980D39" w:rsidRPr="004E5C8C" w:rsidRDefault="008B02EB" w:rsidP="00201624">
            <w:pPr>
              <w:pStyle w:val="VCAAtablecondensed"/>
              <w:jc w:val="center"/>
              <w:rPr>
                <w:rFonts w:ascii="MS Gothic" w:eastAsia="MS Gothic" w:hAnsi="MS Gothic"/>
              </w:rPr>
            </w:pPr>
            <w:sdt>
              <w:sdtPr>
                <w:id w:val="1295259397"/>
                <w14:checkbox>
                  <w14:checked w14:val="0"/>
                  <w14:checkedState w14:val="2612" w14:font="MS Gothic"/>
                  <w14:uncheckedState w14:val="2610" w14:font="MS Gothic"/>
                </w14:checkbox>
              </w:sdtPr>
              <w:sdtEndPr/>
              <w:sdtContent>
                <w:r w:rsidR="00980D39" w:rsidRPr="004E5C8C">
                  <w:rPr>
                    <w:rFonts w:ascii="MS Gothic" w:eastAsia="MS Gothic" w:hAnsi="MS Gothic"/>
                  </w:rPr>
                  <w:t>☐</w:t>
                </w:r>
              </w:sdtContent>
            </w:sdt>
          </w:p>
        </w:tc>
        <w:tc>
          <w:tcPr>
            <w:tcW w:w="2286" w:type="dxa"/>
            <w:shd w:val="clear" w:color="auto" w:fill="FFFFFF" w:themeFill="background1"/>
          </w:tcPr>
          <w:p w14:paraId="1833C0E1" w14:textId="45786A3E" w:rsidR="00980D39" w:rsidRPr="00BA0554" w:rsidRDefault="00980D39" w:rsidP="00201624">
            <w:pPr>
              <w:pStyle w:val="VCAAtablecondensed"/>
              <w:jc w:val="center"/>
            </w:pPr>
          </w:p>
        </w:tc>
      </w:tr>
      <w:tr w:rsidR="00980D39" w:rsidRPr="00BA0554" w14:paraId="6061204C" w14:textId="77777777" w:rsidTr="71276564">
        <w:trPr>
          <w:trHeight w:val="300"/>
        </w:trPr>
        <w:tc>
          <w:tcPr>
            <w:tcW w:w="2977" w:type="dxa"/>
            <w:shd w:val="clear" w:color="auto" w:fill="FFFFFF" w:themeFill="background1"/>
          </w:tcPr>
          <w:p w14:paraId="1708E0BF" w14:textId="06E8C1B3" w:rsidR="00980D39" w:rsidRPr="00BA0554" w:rsidRDefault="00980D39" w:rsidP="00CE4BDA">
            <w:pPr>
              <w:pStyle w:val="VCAAtablecondensed"/>
              <w:keepNext/>
            </w:pPr>
            <w:r w:rsidRPr="00BA0554">
              <w:rPr>
                <w:b/>
                <w:sz w:val="18"/>
                <w:szCs w:val="18"/>
              </w:rPr>
              <w:t>10.7 How does evolution explain the diversity of life</w:t>
            </w:r>
            <w:r w:rsidRPr="00BA0554">
              <w:rPr>
                <w:b/>
                <w:bCs/>
                <w:sz w:val="18"/>
                <w:szCs w:val="18"/>
              </w:rPr>
              <w:t xml:space="preserve"> on Earth</w:t>
            </w:r>
            <w:r w:rsidRPr="00BA0554">
              <w:rPr>
                <w:b/>
                <w:sz w:val="18"/>
                <w:szCs w:val="18"/>
              </w:rPr>
              <w:t>?</w:t>
            </w:r>
          </w:p>
        </w:tc>
        <w:tc>
          <w:tcPr>
            <w:tcW w:w="1276" w:type="dxa"/>
            <w:shd w:val="clear" w:color="auto" w:fill="FFFFFF" w:themeFill="background1"/>
          </w:tcPr>
          <w:p w14:paraId="4AA2CC43" w14:textId="6C56E6AF" w:rsidR="00980D39" w:rsidRPr="00BA0554" w:rsidRDefault="00980D39" w:rsidP="00201624">
            <w:pPr>
              <w:pStyle w:val="VCAAtablecondensed"/>
              <w:jc w:val="center"/>
            </w:pPr>
            <w:r w:rsidRPr="00BA0554">
              <w:t>2, 10</w:t>
            </w:r>
          </w:p>
        </w:tc>
        <w:tc>
          <w:tcPr>
            <w:tcW w:w="2285" w:type="dxa"/>
            <w:shd w:val="clear" w:color="auto" w:fill="FFFFFF" w:themeFill="background1"/>
          </w:tcPr>
          <w:p w14:paraId="62830E1D" w14:textId="7416B019" w:rsidR="00980D39" w:rsidRPr="00BA0554" w:rsidRDefault="008B02EB" w:rsidP="00201624">
            <w:pPr>
              <w:pStyle w:val="VCAAtablecondensed"/>
              <w:jc w:val="center"/>
              <w:rPr>
                <w:rFonts w:ascii="MS Gothic" w:eastAsia="MS Gothic" w:hAnsi="MS Gothic"/>
              </w:rPr>
            </w:pPr>
            <w:sdt>
              <w:sdtPr>
                <w:id w:val="1300186388"/>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c>
          <w:tcPr>
            <w:tcW w:w="2286" w:type="dxa"/>
            <w:shd w:val="clear" w:color="auto" w:fill="FFFFFF" w:themeFill="background1"/>
          </w:tcPr>
          <w:p w14:paraId="58C15E54" w14:textId="16BFC9D9" w:rsidR="00980D39" w:rsidRPr="00BA0554" w:rsidRDefault="00980D39" w:rsidP="00201624">
            <w:pPr>
              <w:pStyle w:val="VCAAtablecondensed"/>
              <w:jc w:val="center"/>
            </w:pPr>
            <w:r w:rsidRPr="004E5C8C">
              <w:t>1</w:t>
            </w:r>
          </w:p>
        </w:tc>
        <w:sdt>
          <w:sdtPr>
            <w:id w:val="-1232932914"/>
            <w14:checkbox>
              <w14:checked w14:val="0"/>
              <w14:checkedState w14:val="2612" w14:font="MS Gothic"/>
              <w14:uncheckedState w14:val="2610" w14:font="MS Gothic"/>
            </w14:checkbox>
          </w:sdtPr>
          <w:sdtEndPr/>
          <w:sdtContent>
            <w:tc>
              <w:tcPr>
                <w:tcW w:w="2286" w:type="dxa"/>
                <w:shd w:val="clear" w:color="auto" w:fill="FFFFFF" w:themeFill="background1"/>
              </w:tcPr>
              <w:p w14:paraId="0D4C96A8" w14:textId="649AA8B8" w:rsidR="00980D39" w:rsidRPr="004E5C8C" w:rsidRDefault="00980D39" w:rsidP="00201624">
                <w:pPr>
                  <w:pStyle w:val="VCAAtablecondensed"/>
                  <w:jc w:val="center"/>
                </w:pPr>
                <w:r w:rsidRPr="004E5C8C">
                  <w:rPr>
                    <w:rFonts w:ascii="MS Gothic" w:eastAsia="MS Gothic" w:hAnsi="MS Gothic"/>
                  </w:rPr>
                  <w:t>☐</w:t>
                </w:r>
              </w:p>
            </w:tc>
          </w:sdtContent>
        </w:sdt>
        <w:tc>
          <w:tcPr>
            <w:tcW w:w="2286" w:type="dxa"/>
            <w:shd w:val="clear" w:color="auto" w:fill="FFFFFF" w:themeFill="background1"/>
          </w:tcPr>
          <w:p w14:paraId="4E3C7236" w14:textId="77777777" w:rsidR="00980D39" w:rsidRPr="00BA0554" w:rsidRDefault="00980D39" w:rsidP="00201624">
            <w:pPr>
              <w:pStyle w:val="VCAAtablecondensed"/>
              <w:jc w:val="center"/>
            </w:pPr>
          </w:p>
        </w:tc>
        <w:sdt>
          <w:sdtPr>
            <w:id w:val="799339192"/>
            <w14:checkbox>
              <w14:checked w14:val="0"/>
              <w14:checkedState w14:val="2612" w14:font="MS Gothic"/>
              <w14:uncheckedState w14:val="2610" w14:font="MS Gothic"/>
            </w14:checkbox>
          </w:sdtPr>
          <w:sdtEndPr/>
          <w:sdtContent>
            <w:tc>
              <w:tcPr>
                <w:tcW w:w="2285" w:type="dxa"/>
                <w:shd w:val="clear" w:color="auto" w:fill="FFFFFF" w:themeFill="background1"/>
              </w:tcPr>
              <w:p w14:paraId="7FF670E2" w14:textId="1C47743C" w:rsidR="00980D39" w:rsidRPr="004E5C8C" w:rsidRDefault="00980D39" w:rsidP="00201624">
                <w:pPr>
                  <w:pStyle w:val="VCAAtablecondensed"/>
                  <w:jc w:val="center"/>
                </w:pPr>
                <w:r w:rsidRPr="004E5C8C">
                  <w:rPr>
                    <w:rFonts w:ascii="MS Gothic" w:eastAsia="MS Gothic" w:hAnsi="MS Gothic"/>
                  </w:rPr>
                  <w:t>☐</w:t>
                </w:r>
              </w:p>
            </w:tc>
          </w:sdtContent>
        </w:sdt>
        <w:tc>
          <w:tcPr>
            <w:tcW w:w="2286" w:type="dxa"/>
            <w:shd w:val="clear" w:color="auto" w:fill="FFFFFF" w:themeFill="background1"/>
          </w:tcPr>
          <w:p w14:paraId="2C558431" w14:textId="77777777" w:rsidR="00980D39" w:rsidRPr="004E5C8C" w:rsidRDefault="00980D39" w:rsidP="00201624">
            <w:pPr>
              <w:pStyle w:val="VCAAtablecondensed"/>
              <w:jc w:val="center"/>
            </w:pPr>
          </w:p>
        </w:tc>
        <w:tc>
          <w:tcPr>
            <w:tcW w:w="2286" w:type="dxa"/>
            <w:shd w:val="clear" w:color="auto" w:fill="FFFFFF" w:themeFill="background1"/>
          </w:tcPr>
          <w:p w14:paraId="67BD0977" w14:textId="66D5B7F2" w:rsidR="00980D39" w:rsidRPr="00BA0554" w:rsidRDefault="008B02EB" w:rsidP="00201624">
            <w:pPr>
              <w:pStyle w:val="VCAAtablecondensed"/>
              <w:jc w:val="center"/>
              <w:rPr>
                <w:rFonts w:ascii="MS Gothic" w:eastAsia="MS Gothic" w:hAnsi="MS Gothic"/>
              </w:rPr>
            </w:pPr>
            <w:sdt>
              <w:sdtPr>
                <w:id w:val="2041471591"/>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c>
          <w:tcPr>
            <w:tcW w:w="2286" w:type="dxa"/>
            <w:shd w:val="clear" w:color="auto" w:fill="FFFFFF" w:themeFill="background1"/>
          </w:tcPr>
          <w:p w14:paraId="5A2106E0" w14:textId="5259312F" w:rsidR="00980D39" w:rsidRPr="00BA0554" w:rsidRDefault="00980D39" w:rsidP="00201624">
            <w:pPr>
              <w:pStyle w:val="VCAAtablecondensed"/>
              <w:jc w:val="center"/>
            </w:pPr>
            <w:r w:rsidRPr="00BA0554">
              <w:t>4</w:t>
            </w:r>
          </w:p>
        </w:tc>
      </w:tr>
      <w:tr w:rsidR="00980D39" w:rsidRPr="00BA0554" w14:paraId="35537DE6" w14:textId="77777777" w:rsidTr="71276564">
        <w:trPr>
          <w:trHeight w:val="300"/>
        </w:trPr>
        <w:tc>
          <w:tcPr>
            <w:tcW w:w="2977" w:type="dxa"/>
            <w:shd w:val="clear" w:color="auto" w:fill="FFFFFF" w:themeFill="background1"/>
          </w:tcPr>
          <w:p w14:paraId="45BDE880" w14:textId="69A38FAA" w:rsidR="00980D39" w:rsidRPr="00BA0554" w:rsidRDefault="00980D39" w:rsidP="00201624">
            <w:pPr>
              <w:pStyle w:val="VCAAtablecondensed"/>
              <w:rPr>
                <w:b/>
                <w:sz w:val="18"/>
                <w:szCs w:val="18"/>
              </w:rPr>
            </w:pPr>
            <w:r w:rsidRPr="00BA0554">
              <w:rPr>
                <w:b/>
                <w:sz w:val="18"/>
                <w:szCs w:val="18"/>
              </w:rPr>
              <w:t>10.8 How do diseases spread and how can we stop them?</w:t>
            </w:r>
          </w:p>
        </w:tc>
        <w:tc>
          <w:tcPr>
            <w:tcW w:w="1276" w:type="dxa"/>
            <w:shd w:val="clear" w:color="auto" w:fill="FFFFFF" w:themeFill="background1"/>
          </w:tcPr>
          <w:p w14:paraId="218D4ED8" w14:textId="5CDCC66D" w:rsidR="00980D39" w:rsidRPr="00BA0554" w:rsidRDefault="00980D39" w:rsidP="00201624">
            <w:pPr>
              <w:pStyle w:val="VCAAtablecondensed"/>
              <w:jc w:val="center"/>
            </w:pPr>
            <w:r w:rsidRPr="00BA0554">
              <w:t>2, 10</w:t>
            </w:r>
          </w:p>
        </w:tc>
        <w:tc>
          <w:tcPr>
            <w:tcW w:w="2285" w:type="dxa"/>
            <w:shd w:val="clear" w:color="auto" w:fill="FFFFFF" w:themeFill="background1"/>
          </w:tcPr>
          <w:p w14:paraId="45166DDD" w14:textId="384E51EF" w:rsidR="00980D39" w:rsidRPr="00BA0554" w:rsidRDefault="008B02EB" w:rsidP="00201624">
            <w:pPr>
              <w:pStyle w:val="VCAAtablecondensed"/>
              <w:jc w:val="center"/>
            </w:pPr>
            <w:sdt>
              <w:sdtPr>
                <w:id w:val="-907993718"/>
                <w15:color w:val="00CCFF"/>
                <w14:checkbox>
                  <w14:checked w14:val="0"/>
                  <w14:checkedState w14:val="2612" w14:font="Wingdings"/>
                  <w14:uncheckedState w14:val="2610" w14:font="MS Gothic"/>
                </w14:checkbox>
              </w:sdtPr>
              <w:sdtEndPr/>
              <w:sdtContent>
                <w:r w:rsidR="00980D39" w:rsidRPr="00BA0554">
                  <w:rPr>
                    <w:rFonts w:ascii="MS Gothic" w:eastAsia="MS Gothic" w:hAnsi="MS Gothic"/>
                  </w:rPr>
                  <w:t>☐</w:t>
                </w:r>
              </w:sdtContent>
            </w:sdt>
          </w:p>
        </w:tc>
        <w:tc>
          <w:tcPr>
            <w:tcW w:w="2286" w:type="dxa"/>
            <w:shd w:val="clear" w:color="auto" w:fill="FFFFFF" w:themeFill="background1"/>
          </w:tcPr>
          <w:p w14:paraId="0881965F" w14:textId="2DCA5DE0" w:rsidR="00980D39" w:rsidRPr="00BA0554" w:rsidRDefault="00980D39" w:rsidP="00201624">
            <w:pPr>
              <w:pStyle w:val="VCAAtablecondensed"/>
              <w:jc w:val="center"/>
              <w:rPr>
                <w:color w:val="FF0000"/>
              </w:rPr>
            </w:pPr>
          </w:p>
        </w:tc>
        <w:tc>
          <w:tcPr>
            <w:tcW w:w="2286" w:type="dxa"/>
            <w:shd w:val="clear" w:color="auto" w:fill="FFFFFF" w:themeFill="background1"/>
          </w:tcPr>
          <w:p w14:paraId="6E72813E" w14:textId="286EE8EB" w:rsidR="00980D39" w:rsidRPr="00BA0554" w:rsidRDefault="008B02EB" w:rsidP="00201624">
            <w:pPr>
              <w:pStyle w:val="VCAAtablecondensed"/>
              <w:jc w:val="center"/>
              <w:rPr>
                <w:rFonts w:ascii="MS Gothic" w:eastAsia="MS Gothic" w:hAnsi="MS Gothic"/>
              </w:rPr>
            </w:pPr>
            <w:sdt>
              <w:sdtPr>
                <w:rPr>
                  <w:rFonts w:ascii="Wingdings" w:eastAsia="Wingdings" w:hAnsi="Wingdings" w:cs="Wingdings"/>
                </w:rPr>
                <w:id w:val="2005774716"/>
                <w15:color w:val="00CCFF"/>
                <w14:checkbox>
                  <w14:checked w14:val="1"/>
                  <w14:checkedState w14:val="2612" w14:font="Wingdings"/>
                  <w14:uncheckedState w14:val="2610" w14:font="MS Gothic"/>
                </w14:checkbox>
              </w:sdtPr>
              <w:sdtEndPr>
                <w:rPr>
                  <w:rFonts w:ascii="Arial Narrow" w:eastAsiaTheme="minorHAnsi" w:hAnsi="Arial Narrow" w:cs="Arial"/>
                </w:rPr>
              </w:sdtEndPr>
              <w:sdtContent>
                <w:r w:rsidR="00980D39" w:rsidRPr="00BA0554">
                  <w:rPr>
                    <w:rFonts w:ascii="Wingdings" w:eastAsia="Wingdings" w:hAnsi="Wingdings" w:cs="Wingdings"/>
                  </w:rPr>
                  <w:t>ü</w:t>
                </w:r>
              </w:sdtContent>
            </w:sdt>
          </w:p>
        </w:tc>
        <w:tc>
          <w:tcPr>
            <w:tcW w:w="2286" w:type="dxa"/>
            <w:shd w:val="clear" w:color="auto" w:fill="FFFFFF" w:themeFill="background1"/>
          </w:tcPr>
          <w:p w14:paraId="39D51359" w14:textId="5A90E791" w:rsidR="00980D39" w:rsidRPr="00BA0554" w:rsidRDefault="00980D39" w:rsidP="00201624">
            <w:pPr>
              <w:pStyle w:val="VCAAtablecondensed"/>
              <w:jc w:val="center"/>
            </w:pPr>
            <w:r w:rsidRPr="00BA0554">
              <w:t>2</w:t>
            </w:r>
          </w:p>
        </w:tc>
        <w:tc>
          <w:tcPr>
            <w:tcW w:w="2285" w:type="dxa"/>
            <w:shd w:val="clear" w:color="auto" w:fill="FFFFFF" w:themeFill="background1"/>
          </w:tcPr>
          <w:p w14:paraId="3E53FF7F" w14:textId="566AB02D" w:rsidR="00980D39" w:rsidRPr="00BA0554" w:rsidRDefault="008B02EB" w:rsidP="00201624">
            <w:pPr>
              <w:pStyle w:val="VCAAtablecondensed"/>
              <w:jc w:val="center"/>
              <w:rPr>
                <w:rFonts w:ascii="MS Gothic" w:eastAsia="MS Gothic" w:hAnsi="MS Gothic"/>
              </w:rPr>
            </w:pPr>
            <w:sdt>
              <w:sdtPr>
                <w:id w:val="297884571"/>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c>
          <w:tcPr>
            <w:tcW w:w="2286" w:type="dxa"/>
            <w:shd w:val="clear" w:color="auto" w:fill="FFFFFF" w:themeFill="background1"/>
          </w:tcPr>
          <w:p w14:paraId="377D6D86" w14:textId="7DEF773A" w:rsidR="00980D39" w:rsidRPr="004E5C8C" w:rsidRDefault="00980D39" w:rsidP="00201624">
            <w:pPr>
              <w:pStyle w:val="VCAAtablecondensed"/>
              <w:jc w:val="center"/>
            </w:pPr>
            <w:r w:rsidRPr="004E5C8C">
              <w:t>3</w:t>
            </w:r>
          </w:p>
        </w:tc>
        <w:tc>
          <w:tcPr>
            <w:tcW w:w="2286" w:type="dxa"/>
            <w:shd w:val="clear" w:color="auto" w:fill="FFFFFF" w:themeFill="background1"/>
          </w:tcPr>
          <w:p w14:paraId="61DF84F8" w14:textId="3413EE8A" w:rsidR="00980D39" w:rsidRPr="00BA0554" w:rsidRDefault="008B02EB" w:rsidP="00201624">
            <w:pPr>
              <w:pStyle w:val="VCAAtablecondensed"/>
              <w:jc w:val="center"/>
              <w:rPr>
                <w:rFonts w:ascii="MS Gothic" w:eastAsia="MS Gothic" w:hAnsi="MS Gothic"/>
              </w:rPr>
            </w:pPr>
            <w:sdt>
              <w:sdtPr>
                <w:id w:val="-222210705"/>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c>
          <w:tcPr>
            <w:tcW w:w="2286" w:type="dxa"/>
            <w:shd w:val="clear" w:color="auto" w:fill="FFFFFF" w:themeFill="background1"/>
          </w:tcPr>
          <w:p w14:paraId="56FD0F62" w14:textId="55E5FD5E" w:rsidR="00980D39" w:rsidRPr="00BA0554" w:rsidRDefault="00980D39" w:rsidP="00201624">
            <w:pPr>
              <w:pStyle w:val="VCAAtablecondensed"/>
              <w:jc w:val="center"/>
            </w:pPr>
            <w:r w:rsidRPr="00BA0554">
              <w:t>4</w:t>
            </w:r>
          </w:p>
        </w:tc>
      </w:tr>
      <w:tr w:rsidR="00980D39" w:rsidRPr="00BA0554" w14:paraId="522063C5" w14:textId="77777777" w:rsidTr="71276564">
        <w:trPr>
          <w:trHeight w:val="300"/>
        </w:trPr>
        <w:tc>
          <w:tcPr>
            <w:tcW w:w="2977" w:type="dxa"/>
            <w:shd w:val="clear" w:color="auto" w:fill="FFFFFF" w:themeFill="background1"/>
          </w:tcPr>
          <w:p w14:paraId="61E98A53" w14:textId="4C052D6A" w:rsidR="00980D39" w:rsidRPr="00BA0554" w:rsidRDefault="00980D39" w:rsidP="71276564">
            <w:pPr>
              <w:pStyle w:val="VCAAtablecondensed"/>
              <w:rPr>
                <w:b/>
                <w:bCs/>
                <w:sz w:val="18"/>
                <w:szCs w:val="18"/>
              </w:rPr>
            </w:pPr>
            <w:r w:rsidRPr="71276564">
              <w:rPr>
                <w:b/>
                <w:bCs/>
                <w:sz w:val="18"/>
                <w:szCs w:val="18"/>
              </w:rPr>
              <w:t xml:space="preserve">10.9 How </w:t>
            </w:r>
            <w:r w:rsidR="00791D08" w:rsidRPr="71276564">
              <w:rPr>
                <w:b/>
                <w:bCs/>
                <w:sz w:val="18"/>
                <w:szCs w:val="18"/>
              </w:rPr>
              <w:t>are</w:t>
            </w:r>
            <w:r w:rsidRPr="71276564">
              <w:rPr>
                <w:b/>
                <w:bCs/>
                <w:sz w:val="18"/>
                <w:szCs w:val="18"/>
              </w:rPr>
              <w:t xml:space="preserve"> different energy sources</w:t>
            </w:r>
            <w:r w:rsidR="00791D08" w:rsidRPr="71276564">
              <w:rPr>
                <w:b/>
                <w:bCs/>
                <w:sz w:val="18"/>
                <w:szCs w:val="18"/>
              </w:rPr>
              <w:t xml:space="preserve"> used to</w:t>
            </w:r>
            <w:r w:rsidRPr="71276564">
              <w:rPr>
                <w:b/>
                <w:bCs/>
                <w:sz w:val="18"/>
                <w:szCs w:val="18"/>
              </w:rPr>
              <w:t xml:space="preserve"> make electricity?</w:t>
            </w:r>
          </w:p>
        </w:tc>
        <w:tc>
          <w:tcPr>
            <w:tcW w:w="1276" w:type="dxa"/>
            <w:shd w:val="clear" w:color="auto" w:fill="FFFFFF" w:themeFill="background1"/>
          </w:tcPr>
          <w:p w14:paraId="576C7C53" w14:textId="1CB5315F" w:rsidR="00980D39" w:rsidRPr="00BA0554" w:rsidRDefault="00980D39" w:rsidP="00201624">
            <w:pPr>
              <w:pStyle w:val="VCAAtablecondensed"/>
              <w:jc w:val="center"/>
            </w:pPr>
            <w:r w:rsidRPr="00BA0554">
              <w:t>2, 10</w:t>
            </w:r>
          </w:p>
        </w:tc>
        <w:sdt>
          <w:sdtPr>
            <w:id w:val="-353415654"/>
            <w15:color w:val="00CCFF"/>
            <w14:checkbox>
              <w14:checked w14:val="0"/>
              <w14:checkedState w14:val="2612" w14:font="Wingdings"/>
              <w14:uncheckedState w14:val="2610" w14:font="MS Gothic"/>
            </w14:checkbox>
          </w:sdtPr>
          <w:sdtEndPr/>
          <w:sdtContent>
            <w:tc>
              <w:tcPr>
                <w:tcW w:w="2285" w:type="dxa"/>
                <w:shd w:val="clear" w:color="auto" w:fill="FFFFFF" w:themeFill="background1"/>
              </w:tcPr>
              <w:p w14:paraId="77EA64C0" w14:textId="0FD3E8EB" w:rsidR="00980D39" w:rsidRPr="004E5C8C" w:rsidRDefault="00980D39" w:rsidP="00201624">
                <w:pPr>
                  <w:pStyle w:val="VCAAtablecondensed"/>
                  <w:jc w:val="center"/>
                </w:pPr>
                <w:r w:rsidRPr="004E5C8C">
                  <w:rPr>
                    <w:rFonts w:ascii="MS Gothic" w:eastAsia="MS Gothic" w:hAnsi="MS Gothic"/>
                  </w:rPr>
                  <w:t>☐</w:t>
                </w:r>
              </w:p>
            </w:tc>
          </w:sdtContent>
        </w:sdt>
        <w:tc>
          <w:tcPr>
            <w:tcW w:w="2286" w:type="dxa"/>
            <w:shd w:val="clear" w:color="auto" w:fill="FFFFFF" w:themeFill="background1"/>
          </w:tcPr>
          <w:p w14:paraId="76280977" w14:textId="77777777" w:rsidR="00980D39" w:rsidRPr="004E5C8C" w:rsidRDefault="00980D39" w:rsidP="00201624">
            <w:pPr>
              <w:pStyle w:val="VCAAtablecondensed"/>
              <w:jc w:val="center"/>
            </w:pPr>
          </w:p>
        </w:tc>
        <w:tc>
          <w:tcPr>
            <w:tcW w:w="2286" w:type="dxa"/>
            <w:shd w:val="clear" w:color="auto" w:fill="FFFFFF" w:themeFill="background1"/>
          </w:tcPr>
          <w:p w14:paraId="790013D6" w14:textId="64C0EF8E" w:rsidR="00980D39" w:rsidRPr="00BA0554" w:rsidRDefault="008B02EB" w:rsidP="00201624">
            <w:pPr>
              <w:pStyle w:val="VCAAtablecondensed"/>
              <w:jc w:val="center"/>
              <w:rPr>
                <w:rFonts w:ascii="MS Gothic" w:eastAsia="MS Gothic" w:hAnsi="MS Gothic"/>
              </w:rPr>
            </w:pPr>
            <w:sdt>
              <w:sdtPr>
                <w:rPr>
                  <w:rFonts w:ascii="Wingdings" w:eastAsia="Wingdings" w:hAnsi="Wingdings" w:cs="Wingdings"/>
                </w:rPr>
                <w:id w:val="1381978230"/>
                <w15:color w:val="00CCFF"/>
                <w14:checkbox>
                  <w14:checked w14:val="1"/>
                  <w14:checkedState w14:val="2612" w14:font="Wingdings"/>
                  <w14:uncheckedState w14:val="2610" w14:font="MS Gothic"/>
                </w14:checkbox>
              </w:sdtPr>
              <w:sdtEndPr>
                <w:rPr>
                  <w:rFonts w:ascii="Arial Narrow" w:eastAsiaTheme="minorHAnsi" w:hAnsi="Arial Narrow" w:cs="Arial"/>
                </w:rPr>
              </w:sdtEndPr>
              <w:sdtContent>
                <w:r w:rsidR="00980D39" w:rsidRPr="00BA0554">
                  <w:rPr>
                    <w:rFonts w:ascii="Wingdings" w:eastAsia="Wingdings" w:hAnsi="Wingdings" w:cs="Wingdings"/>
                  </w:rPr>
                  <w:t>ü</w:t>
                </w:r>
              </w:sdtContent>
            </w:sdt>
          </w:p>
        </w:tc>
        <w:tc>
          <w:tcPr>
            <w:tcW w:w="2286" w:type="dxa"/>
            <w:shd w:val="clear" w:color="auto" w:fill="FFFFFF" w:themeFill="background1"/>
          </w:tcPr>
          <w:p w14:paraId="1305F174" w14:textId="3ED8B2DE" w:rsidR="00980D39" w:rsidRPr="00BA0554" w:rsidRDefault="00980D39" w:rsidP="00201624">
            <w:pPr>
              <w:pStyle w:val="VCAAtablecondensed"/>
              <w:jc w:val="center"/>
            </w:pPr>
            <w:r w:rsidRPr="00BA0554">
              <w:t>2</w:t>
            </w:r>
          </w:p>
        </w:tc>
        <w:tc>
          <w:tcPr>
            <w:tcW w:w="2285" w:type="dxa"/>
            <w:shd w:val="clear" w:color="auto" w:fill="FFFFFF" w:themeFill="background1"/>
          </w:tcPr>
          <w:p w14:paraId="660CBA97" w14:textId="6B91603B" w:rsidR="00980D39" w:rsidRPr="00BA0554" w:rsidRDefault="008B02EB" w:rsidP="00201624">
            <w:pPr>
              <w:pStyle w:val="VCAAtablecondensed"/>
              <w:jc w:val="center"/>
              <w:rPr>
                <w:rFonts w:ascii="MS Gothic" w:eastAsia="MS Gothic" w:hAnsi="MS Gothic"/>
              </w:rPr>
            </w:pPr>
            <w:sdt>
              <w:sdtPr>
                <w:id w:val="-294056487"/>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c>
          <w:tcPr>
            <w:tcW w:w="2286" w:type="dxa"/>
            <w:shd w:val="clear" w:color="auto" w:fill="FFFFFF" w:themeFill="background1"/>
          </w:tcPr>
          <w:p w14:paraId="115F2FB0" w14:textId="052ABBA6" w:rsidR="00980D39" w:rsidRPr="004E5C8C" w:rsidRDefault="00980D39" w:rsidP="00201624">
            <w:pPr>
              <w:pStyle w:val="VCAAtablecondensed"/>
              <w:jc w:val="center"/>
            </w:pPr>
            <w:r w:rsidRPr="004E5C8C">
              <w:t>3</w:t>
            </w:r>
          </w:p>
        </w:tc>
        <w:tc>
          <w:tcPr>
            <w:tcW w:w="2286" w:type="dxa"/>
            <w:shd w:val="clear" w:color="auto" w:fill="FFFFFF" w:themeFill="background1"/>
          </w:tcPr>
          <w:p w14:paraId="0BB53DF2" w14:textId="09235C67" w:rsidR="00980D39" w:rsidRPr="00BA0554" w:rsidRDefault="008B02EB" w:rsidP="00201624">
            <w:pPr>
              <w:pStyle w:val="VCAAtablecondensed"/>
              <w:jc w:val="center"/>
              <w:rPr>
                <w:rFonts w:ascii="MS Gothic" w:eastAsia="MS Gothic" w:hAnsi="MS Gothic"/>
              </w:rPr>
            </w:pPr>
            <w:sdt>
              <w:sdtPr>
                <w:id w:val="-454795164"/>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c>
          <w:tcPr>
            <w:tcW w:w="2286" w:type="dxa"/>
            <w:shd w:val="clear" w:color="auto" w:fill="FFFFFF" w:themeFill="background1"/>
          </w:tcPr>
          <w:p w14:paraId="43161992" w14:textId="69C9CD92" w:rsidR="00980D39" w:rsidRPr="00BA0554" w:rsidRDefault="00980D39" w:rsidP="00201624">
            <w:pPr>
              <w:pStyle w:val="VCAAtablecondensed"/>
              <w:jc w:val="center"/>
            </w:pPr>
            <w:r w:rsidRPr="00BA0554">
              <w:t>4</w:t>
            </w:r>
          </w:p>
        </w:tc>
      </w:tr>
      <w:tr w:rsidR="00980D39" w:rsidRPr="00BA0554" w14:paraId="6E80B880" w14:textId="203BCE6C" w:rsidTr="71276564">
        <w:trPr>
          <w:trHeight w:val="749"/>
        </w:trPr>
        <w:tc>
          <w:tcPr>
            <w:tcW w:w="2977" w:type="dxa"/>
            <w:shd w:val="clear" w:color="auto" w:fill="FFFFFF" w:themeFill="background1"/>
          </w:tcPr>
          <w:p w14:paraId="5E8F7DA2" w14:textId="77777777" w:rsidR="00980D39" w:rsidRPr="00BA0554" w:rsidRDefault="00980D39" w:rsidP="00201624">
            <w:pPr>
              <w:pStyle w:val="VCAAtablecondensed"/>
              <w:rPr>
                <w:b/>
                <w:bCs/>
              </w:rPr>
            </w:pPr>
            <w:r w:rsidRPr="00BA0554">
              <w:rPr>
                <w:b/>
                <w:bCs/>
              </w:rPr>
              <w:t>Comments, notes, actions</w:t>
            </w:r>
          </w:p>
        </w:tc>
        <w:tc>
          <w:tcPr>
            <w:tcW w:w="19562" w:type="dxa"/>
            <w:gridSpan w:val="9"/>
            <w:shd w:val="clear" w:color="auto" w:fill="FFFFFF" w:themeFill="background1"/>
          </w:tcPr>
          <w:p w14:paraId="547DA92F" w14:textId="4717CEDF" w:rsidR="00980D39" w:rsidRPr="004E5C8C" w:rsidRDefault="00980D39" w:rsidP="00201624">
            <w:pPr>
              <w:pStyle w:val="VCAAtablecondensed"/>
            </w:pPr>
            <w:r w:rsidRPr="004E5C8C">
              <w:t>Teaching and learning units 9.5 and 10.10 do not use Science as a Human Endeavour (H) as a focus strand in this example curriculum assessment map; the relevant content may be taught, but it will not be assessed here.</w:t>
            </w:r>
          </w:p>
        </w:tc>
      </w:tr>
    </w:tbl>
    <w:p w14:paraId="26FAE860" w14:textId="77777777" w:rsidR="007777D6" w:rsidRPr="004E5C8C" w:rsidRDefault="007777D6">
      <w:pPr>
        <w:rPr>
          <w:rFonts w:ascii="Arial" w:hAnsi="Arial" w:cs="Arial"/>
          <w:color w:val="000000" w:themeColor="text1"/>
          <w:sz w:val="20"/>
        </w:rPr>
      </w:pPr>
    </w:p>
    <w:p w14:paraId="60402C7E" w14:textId="77777777" w:rsidR="00D910E1" w:rsidRPr="00BA0554" w:rsidRDefault="00D910E1"/>
    <w:p w14:paraId="622BC98D" w14:textId="33A7B0D4" w:rsidR="005F16AE" w:rsidRPr="00BA0554" w:rsidRDefault="00980D39">
      <w:r w:rsidRPr="00BA0554">
        <w:br w:type="page"/>
      </w:r>
    </w:p>
    <w:tbl>
      <w:tblPr>
        <w:tblStyle w:val="TableGrid"/>
        <w:tblW w:w="11766" w:type="dxa"/>
        <w:tblInd w:w="10768" w:type="dxa"/>
        <w:tblLook w:val="04A0" w:firstRow="1" w:lastRow="0" w:firstColumn="1" w:lastColumn="0" w:noHBand="0" w:noVBand="1"/>
        <w:tblCaption w:val="Science Levels 9 and 10 achievement standard (AS) paragraph, with numbered sentences"/>
      </w:tblPr>
      <w:tblGrid>
        <w:gridCol w:w="11045"/>
        <w:gridCol w:w="721"/>
      </w:tblGrid>
      <w:tr w:rsidR="00980D39" w:rsidRPr="00BA0554" w14:paraId="08BA63C7" w14:textId="77777777" w:rsidTr="00543BCC">
        <w:tc>
          <w:tcPr>
            <w:tcW w:w="11045" w:type="dxa"/>
            <w:shd w:val="clear" w:color="auto" w:fill="0072AA" w:themeFill="accent1" w:themeFillShade="BF"/>
            <w:vAlign w:val="center"/>
          </w:tcPr>
          <w:p w14:paraId="4E27AA4C" w14:textId="77777777" w:rsidR="00980D39" w:rsidRPr="004E5C8C" w:rsidRDefault="00980D39" w:rsidP="008137E7">
            <w:pPr>
              <w:pStyle w:val="VCAAtablecondensedheading"/>
              <w:rPr>
                <w:b/>
                <w:bCs/>
                <w:color w:val="FFFFFF" w:themeColor="background1"/>
              </w:rPr>
            </w:pPr>
            <w:r w:rsidRPr="004E5C8C">
              <w:rPr>
                <w:b/>
                <w:bCs/>
                <w:color w:val="FFFFFF" w:themeColor="background1"/>
              </w:rPr>
              <w:lastRenderedPageBreak/>
              <w:t>Achievement standard (AS), with numbered sentences</w:t>
            </w:r>
          </w:p>
        </w:tc>
        <w:tc>
          <w:tcPr>
            <w:tcW w:w="721" w:type="dxa"/>
            <w:shd w:val="clear" w:color="auto" w:fill="0072AA" w:themeFill="accent1" w:themeFillShade="BF"/>
          </w:tcPr>
          <w:p w14:paraId="62BD06CA" w14:textId="77777777" w:rsidR="00980D39" w:rsidRPr="00BA0554" w:rsidRDefault="00980D39" w:rsidP="008137E7">
            <w:pPr>
              <w:pStyle w:val="VCAAbody"/>
              <w:jc w:val="center"/>
              <w:rPr>
                <w:rFonts w:ascii="Arial Narrow" w:hAnsi="Arial Narrow"/>
                <w:b/>
                <w:bCs/>
                <w:color w:val="FFFFFF" w:themeColor="background1"/>
              </w:rPr>
            </w:pPr>
            <w:r w:rsidRPr="00BA0554">
              <w:rPr>
                <w:rFonts w:ascii="Arial Narrow" w:hAnsi="Arial Narrow"/>
                <w:b/>
                <w:bCs/>
                <w:color w:val="FFFFFF" w:themeColor="background1"/>
              </w:rPr>
              <w:t>Y/N</w:t>
            </w:r>
          </w:p>
        </w:tc>
      </w:tr>
      <w:tr w:rsidR="00192AD8" w:rsidRPr="00BA0554" w14:paraId="40DA92E5" w14:textId="77777777" w:rsidTr="00543BCC">
        <w:tc>
          <w:tcPr>
            <w:tcW w:w="11045" w:type="dxa"/>
          </w:tcPr>
          <w:p w14:paraId="71928E73" w14:textId="6B334EBD" w:rsidR="00192AD8" w:rsidRPr="004E5C8C" w:rsidRDefault="00192AD8" w:rsidP="00192AD8">
            <w:pPr>
              <w:pStyle w:val="VCAAtablecondensed"/>
              <w:numPr>
                <w:ilvl w:val="0"/>
                <w:numId w:val="57"/>
              </w:numPr>
              <w:ind w:left="469" w:hanging="469"/>
            </w:pPr>
            <w:r w:rsidRPr="00BA0554">
              <w:rPr>
                <w:rStyle w:val="normaltextrun"/>
                <w:rFonts w:cs="Segoe UI"/>
                <w:szCs w:val="20"/>
              </w:rPr>
              <w:t>Students describe how the processes of sexual and asexual reproduction enable survival of the species. </w:t>
            </w:r>
            <w:r w:rsidRPr="00BA0554">
              <w:rPr>
                <w:rStyle w:val="eop"/>
                <w:rFonts w:cs="Segoe UI"/>
                <w:szCs w:val="20"/>
              </w:rPr>
              <w:t> </w:t>
            </w:r>
          </w:p>
        </w:tc>
        <w:tc>
          <w:tcPr>
            <w:tcW w:w="721" w:type="dxa"/>
          </w:tcPr>
          <w:p w14:paraId="1E6FC4B8" w14:textId="77777777" w:rsidR="00192AD8" w:rsidRPr="00BA0554" w:rsidRDefault="008B02EB" w:rsidP="00192AD8">
            <w:pPr>
              <w:pStyle w:val="VCAAbody"/>
              <w:jc w:val="center"/>
              <w:rPr>
                <w:rFonts w:ascii="MS Gothic" w:eastAsia="MS Gothic" w:hAnsi="MS Gothic" w:cs="MS Gothic"/>
              </w:rPr>
            </w:pPr>
            <w:sdt>
              <w:sdtPr>
                <w:id w:val="-1215036493"/>
                <w15:color w:val="00CCFF"/>
                <w14:checkbox>
                  <w14:checked w14:val="1"/>
                  <w14:checkedState w14:val="2612" w14:font="Wingdings"/>
                  <w14:uncheckedState w14:val="2610" w14:font="MS Gothic"/>
                </w14:checkbox>
              </w:sdtPr>
              <w:sdtEndPr/>
              <w:sdtContent>
                <w:r w:rsidR="00192AD8" w:rsidRPr="00BA0554">
                  <w:rPr>
                    <w:rFonts w:ascii="Wingdings" w:eastAsia="Wingdings" w:hAnsi="Wingdings" w:cs="Wingdings"/>
                  </w:rPr>
                  <w:t>ü</w:t>
                </w:r>
              </w:sdtContent>
            </w:sdt>
          </w:p>
        </w:tc>
      </w:tr>
      <w:tr w:rsidR="00192AD8" w:rsidRPr="00BA0554" w14:paraId="2D5E71B6" w14:textId="77777777" w:rsidTr="00543BCC">
        <w:tc>
          <w:tcPr>
            <w:tcW w:w="11045" w:type="dxa"/>
          </w:tcPr>
          <w:p w14:paraId="1C42430B" w14:textId="5746CE89" w:rsidR="00192AD8" w:rsidRPr="004E5C8C" w:rsidRDefault="00192AD8" w:rsidP="00192AD8">
            <w:pPr>
              <w:pStyle w:val="VCAAtablecondensed"/>
              <w:numPr>
                <w:ilvl w:val="0"/>
                <w:numId w:val="57"/>
              </w:numPr>
              <w:ind w:left="469" w:hanging="469"/>
            </w:pPr>
            <w:r w:rsidRPr="00BA0554">
              <w:rPr>
                <w:rStyle w:val="normaltextrun"/>
                <w:rFonts w:cs="Segoe UI"/>
                <w:szCs w:val="20"/>
              </w:rPr>
              <w:t xml:space="preserve">They explain the processes that underpin heredity and genetic </w:t>
            </w:r>
            <w:proofErr w:type="gramStart"/>
            <w:r w:rsidRPr="00BA0554">
              <w:rPr>
                <w:rStyle w:val="normaltextrun"/>
                <w:rFonts w:cs="Segoe UI"/>
                <w:szCs w:val="20"/>
              </w:rPr>
              <w:t>diversity, and</w:t>
            </w:r>
            <w:proofErr w:type="gramEnd"/>
            <w:r w:rsidRPr="00BA0554">
              <w:rPr>
                <w:rStyle w:val="normaltextrun"/>
                <w:rFonts w:cs="Segoe UI"/>
                <w:szCs w:val="20"/>
              </w:rPr>
              <w:t xml:space="preserve"> predict the outcomes of monohybrid crosses.</w:t>
            </w:r>
            <w:r w:rsidRPr="00BA0554">
              <w:rPr>
                <w:rStyle w:val="eop"/>
                <w:rFonts w:cs="Segoe UI"/>
                <w:szCs w:val="20"/>
              </w:rPr>
              <w:t> </w:t>
            </w:r>
          </w:p>
        </w:tc>
        <w:tc>
          <w:tcPr>
            <w:tcW w:w="721" w:type="dxa"/>
          </w:tcPr>
          <w:p w14:paraId="3512CD65" w14:textId="77777777" w:rsidR="00192AD8" w:rsidRPr="00BA0554" w:rsidRDefault="008B02EB" w:rsidP="00192AD8">
            <w:pPr>
              <w:pStyle w:val="VCAAbody"/>
              <w:jc w:val="center"/>
              <w:rPr>
                <w:rFonts w:ascii="MS Gothic" w:eastAsia="MS Gothic" w:hAnsi="MS Gothic" w:cs="MS Gothic"/>
              </w:rPr>
            </w:pPr>
            <w:sdt>
              <w:sdtPr>
                <w:id w:val="842437779"/>
                <w15:color w:val="00CCFF"/>
                <w14:checkbox>
                  <w14:checked w14:val="1"/>
                  <w14:checkedState w14:val="2612" w14:font="Wingdings"/>
                  <w14:uncheckedState w14:val="2610" w14:font="MS Gothic"/>
                </w14:checkbox>
              </w:sdtPr>
              <w:sdtEndPr/>
              <w:sdtContent>
                <w:r w:rsidR="00192AD8" w:rsidRPr="00BA0554">
                  <w:rPr>
                    <w:rFonts w:ascii="Wingdings" w:eastAsia="Wingdings" w:hAnsi="Wingdings" w:cs="Wingdings"/>
                  </w:rPr>
                  <w:t>ü</w:t>
                </w:r>
              </w:sdtContent>
            </w:sdt>
          </w:p>
        </w:tc>
      </w:tr>
      <w:tr w:rsidR="00192AD8" w:rsidRPr="00BA0554" w14:paraId="1BBBCCEB" w14:textId="77777777" w:rsidTr="00543BCC">
        <w:tc>
          <w:tcPr>
            <w:tcW w:w="11045" w:type="dxa"/>
          </w:tcPr>
          <w:p w14:paraId="1B3D1AAD" w14:textId="688C1686" w:rsidR="00192AD8" w:rsidRPr="004E5C8C" w:rsidRDefault="00192AD8" w:rsidP="00192AD8">
            <w:pPr>
              <w:pStyle w:val="VCAAtablecondensed"/>
              <w:numPr>
                <w:ilvl w:val="0"/>
                <w:numId w:val="57"/>
              </w:numPr>
              <w:ind w:left="469" w:hanging="469"/>
            </w:pPr>
            <w:r w:rsidRPr="00BA0554">
              <w:rPr>
                <w:rStyle w:val="normaltextrun"/>
                <w:rFonts w:cs="Segoe UI"/>
                <w:szCs w:val="20"/>
              </w:rPr>
              <w:t>They explain how the nervous and endocrine systems use negative feedback to support homeostasis in the body’s internal environment.</w:t>
            </w:r>
            <w:r w:rsidRPr="00BA0554">
              <w:rPr>
                <w:rStyle w:val="eop"/>
                <w:rFonts w:cs="Segoe UI"/>
                <w:szCs w:val="20"/>
              </w:rPr>
              <w:t> </w:t>
            </w:r>
          </w:p>
        </w:tc>
        <w:tc>
          <w:tcPr>
            <w:tcW w:w="721" w:type="dxa"/>
          </w:tcPr>
          <w:p w14:paraId="1235243C" w14:textId="77777777" w:rsidR="00192AD8" w:rsidRPr="00BA0554" w:rsidRDefault="008B02EB" w:rsidP="00192AD8">
            <w:pPr>
              <w:pStyle w:val="VCAAbody"/>
              <w:jc w:val="center"/>
              <w:rPr>
                <w:rFonts w:ascii="MS Gothic" w:eastAsia="MS Gothic" w:hAnsi="MS Gothic" w:cs="MS Gothic"/>
              </w:rPr>
            </w:pPr>
            <w:sdt>
              <w:sdtPr>
                <w:id w:val="858774293"/>
                <w15:color w:val="00CCFF"/>
                <w14:checkbox>
                  <w14:checked w14:val="1"/>
                  <w14:checkedState w14:val="2612" w14:font="Wingdings"/>
                  <w14:uncheckedState w14:val="2610" w14:font="MS Gothic"/>
                </w14:checkbox>
              </w:sdtPr>
              <w:sdtEndPr/>
              <w:sdtContent>
                <w:r w:rsidR="00192AD8" w:rsidRPr="00BA0554">
                  <w:rPr>
                    <w:rFonts w:ascii="Wingdings" w:eastAsia="Wingdings" w:hAnsi="Wingdings" w:cs="Wingdings"/>
                  </w:rPr>
                  <w:t>ü</w:t>
                </w:r>
              </w:sdtContent>
            </w:sdt>
          </w:p>
        </w:tc>
      </w:tr>
      <w:tr w:rsidR="00192AD8" w:rsidRPr="00BA0554" w14:paraId="4410BAA6" w14:textId="77777777" w:rsidTr="00543BCC">
        <w:tc>
          <w:tcPr>
            <w:tcW w:w="11045" w:type="dxa"/>
          </w:tcPr>
          <w:p w14:paraId="0EB112EA" w14:textId="492FF340" w:rsidR="00192AD8" w:rsidRPr="004E5C8C" w:rsidRDefault="00192AD8" w:rsidP="00192AD8">
            <w:pPr>
              <w:pStyle w:val="VCAAtablecondensed"/>
              <w:numPr>
                <w:ilvl w:val="0"/>
                <w:numId w:val="57"/>
              </w:numPr>
              <w:ind w:left="469" w:hanging="469"/>
            </w:pPr>
            <w:r w:rsidRPr="00BA0554">
              <w:rPr>
                <w:rStyle w:val="normaltextrun"/>
                <w:rFonts w:cs="Segoe UI"/>
                <w:szCs w:val="20"/>
              </w:rPr>
              <w:t>They distinguish between infectious and non-infectious </w:t>
            </w:r>
            <w:proofErr w:type="gramStart"/>
            <w:r w:rsidRPr="00BA0554">
              <w:rPr>
                <w:rStyle w:val="normaltextrun"/>
                <w:rFonts w:cs="Segoe UI"/>
                <w:szCs w:val="20"/>
              </w:rPr>
              <w:t>disease, and</w:t>
            </w:r>
            <w:proofErr w:type="gramEnd"/>
            <w:r w:rsidRPr="00BA0554">
              <w:rPr>
                <w:rStyle w:val="normaltextrun"/>
                <w:rFonts w:cs="Segoe UI"/>
                <w:szCs w:val="20"/>
              </w:rPr>
              <w:t> compare different infectious disease control measures.</w:t>
            </w:r>
            <w:r w:rsidRPr="00BA0554">
              <w:rPr>
                <w:rStyle w:val="eop"/>
                <w:rFonts w:cs="Segoe UI"/>
                <w:szCs w:val="20"/>
              </w:rPr>
              <w:t> </w:t>
            </w:r>
          </w:p>
        </w:tc>
        <w:tc>
          <w:tcPr>
            <w:tcW w:w="721" w:type="dxa"/>
          </w:tcPr>
          <w:p w14:paraId="3A2F4FAF" w14:textId="77777777" w:rsidR="00192AD8" w:rsidRPr="00BA0554" w:rsidRDefault="008B02EB" w:rsidP="00192AD8">
            <w:pPr>
              <w:pStyle w:val="VCAAbody"/>
              <w:jc w:val="center"/>
              <w:rPr>
                <w:rFonts w:ascii="MS Gothic" w:eastAsia="MS Gothic" w:hAnsi="MS Gothic" w:cs="MS Gothic"/>
              </w:rPr>
            </w:pPr>
            <w:sdt>
              <w:sdtPr>
                <w:id w:val="233060770"/>
                <w15:color w:val="00CCFF"/>
                <w14:checkbox>
                  <w14:checked w14:val="1"/>
                  <w14:checkedState w14:val="2612" w14:font="Wingdings"/>
                  <w14:uncheckedState w14:val="2610" w14:font="MS Gothic"/>
                </w14:checkbox>
              </w:sdtPr>
              <w:sdtEndPr/>
              <w:sdtContent>
                <w:r w:rsidR="00192AD8" w:rsidRPr="00BA0554">
                  <w:rPr>
                    <w:rFonts w:ascii="Wingdings" w:eastAsia="Wingdings" w:hAnsi="Wingdings" w:cs="Wingdings"/>
                  </w:rPr>
                  <w:t>ü</w:t>
                </w:r>
              </w:sdtContent>
            </w:sdt>
          </w:p>
        </w:tc>
      </w:tr>
      <w:tr w:rsidR="00192AD8" w:rsidRPr="00BA0554" w14:paraId="4114BBD6" w14:textId="77777777" w:rsidTr="00543BCC">
        <w:tc>
          <w:tcPr>
            <w:tcW w:w="11045" w:type="dxa"/>
          </w:tcPr>
          <w:p w14:paraId="50D5567C" w14:textId="71E77211" w:rsidR="00192AD8" w:rsidRPr="004E5C8C" w:rsidRDefault="00192AD8" w:rsidP="00234DC7">
            <w:pPr>
              <w:pStyle w:val="VCAAtablecondensed"/>
              <w:numPr>
                <w:ilvl w:val="0"/>
                <w:numId w:val="57"/>
              </w:numPr>
              <w:ind w:left="471" w:hanging="471"/>
            </w:pPr>
            <w:r w:rsidRPr="00BA0554">
              <w:rPr>
                <w:rStyle w:val="normaltextrun"/>
                <w:rFonts w:cs="Segoe UI"/>
                <w:szCs w:val="20"/>
              </w:rPr>
              <w:t>They describe the evidence supporting the theory of evolution by natural selection.</w:t>
            </w:r>
            <w:r w:rsidRPr="00BA0554">
              <w:rPr>
                <w:rStyle w:val="eop"/>
                <w:rFonts w:cs="Segoe UI"/>
                <w:szCs w:val="20"/>
              </w:rPr>
              <w:t> </w:t>
            </w:r>
          </w:p>
        </w:tc>
        <w:tc>
          <w:tcPr>
            <w:tcW w:w="721" w:type="dxa"/>
          </w:tcPr>
          <w:p w14:paraId="2363A745" w14:textId="77777777" w:rsidR="00192AD8" w:rsidRPr="00BA0554" w:rsidRDefault="008B02EB" w:rsidP="00192AD8">
            <w:pPr>
              <w:pStyle w:val="VCAAbody"/>
              <w:jc w:val="center"/>
              <w:rPr>
                <w:rFonts w:ascii="MS Gothic" w:eastAsia="MS Gothic" w:hAnsi="MS Gothic" w:cs="MS Gothic"/>
              </w:rPr>
            </w:pPr>
            <w:sdt>
              <w:sdtPr>
                <w:id w:val="1074087381"/>
                <w15:color w:val="00CCFF"/>
                <w14:checkbox>
                  <w14:checked w14:val="1"/>
                  <w14:checkedState w14:val="2612" w14:font="Wingdings"/>
                  <w14:uncheckedState w14:val="2610" w14:font="MS Gothic"/>
                </w14:checkbox>
              </w:sdtPr>
              <w:sdtEndPr/>
              <w:sdtContent>
                <w:r w:rsidR="00192AD8" w:rsidRPr="00BA0554">
                  <w:rPr>
                    <w:rFonts w:ascii="Wingdings" w:eastAsia="Wingdings" w:hAnsi="Wingdings" w:cs="Wingdings"/>
                  </w:rPr>
                  <w:t>ü</w:t>
                </w:r>
              </w:sdtContent>
            </w:sdt>
          </w:p>
        </w:tc>
      </w:tr>
    </w:tbl>
    <w:p w14:paraId="5521CCD8" w14:textId="77777777" w:rsidR="00980D39" w:rsidRPr="00BA0554" w:rsidRDefault="00980D39"/>
    <w:tbl>
      <w:tblPr>
        <w:tblStyle w:val="TableGrid"/>
        <w:tblW w:w="22539" w:type="dxa"/>
        <w:tblLook w:val="04A0" w:firstRow="1" w:lastRow="0" w:firstColumn="1" w:lastColumn="0" w:noHBand="0" w:noVBand="1"/>
        <w:tblCaption w:val="Table for mapping Science Levels 9 and 10 content descriptions and achievement standards to teaching and learning units"/>
      </w:tblPr>
      <w:tblGrid>
        <w:gridCol w:w="2977"/>
        <w:gridCol w:w="1276"/>
        <w:gridCol w:w="1828"/>
        <w:gridCol w:w="1829"/>
        <w:gridCol w:w="1828"/>
        <w:gridCol w:w="1829"/>
        <w:gridCol w:w="1829"/>
        <w:gridCol w:w="1828"/>
        <w:gridCol w:w="1829"/>
        <w:gridCol w:w="1828"/>
        <w:gridCol w:w="1829"/>
        <w:gridCol w:w="1829"/>
      </w:tblGrid>
      <w:tr w:rsidR="00980D39" w:rsidRPr="00BA0554" w14:paraId="204D75D2" w14:textId="77777777" w:rsidTr="71276564">
        <w:trPr>
          <w:trHeight w:val="305"/>
          <w:tblHeader/>
        </w:trPr>
        <w:tc>
          <w:tcPr>
            <w:tcW w:w="2977" w:type="dxa"/>
            <w:tcBorders>
              <w:top w:val="nil"/>
              <w:left w:val="nil"/>
              <w:bottom w:val="nil"/>
            </w:tcBorders>
          </w:tcPr>
          <w:p w14:paraId="69BE0ABF" w14:textId="77777777" w:rsidR="00980D39" w:rsidRPr="004E5C8C" w:rsidRDefault="00980D39" w:rsidP="008137E7">
            <w:pPr>
              <w:pStyle w:val="VCAAbody"/>
              <w:rPr>
                <w:rFonts w:ascii="Arial Narrow" w:hAnsi="Arial Narrow"/>
                <w:szCs w:val="20"/>
              </w:rPr>
            </w:pPr>
          </w:p>
        </w:tc>
        <w:tc>
          <w:tcPr>
            <w:tcW w:w="1276" w:type="dxa"/>
            <w:shd w:val="clear" w:color="auto" w:fill="0072AA" w:themeFill="accent1" w:themeFillShade="BF"/>
            <w:vAlign w:val="center"/>
          </w:tcPr>
          <w:p w14:paraId="3AAF2DBC" w14:textId="77777777" w:rsidR="00980D39" w:rsidRPr="004E5C8C" w:rsidRDefault="00980D39" w:rsidP="008137E7">
            <w:pPr>
              <w:pStyle w:val="VCAAtablecondensedheading"/>
              <w:rPr>
                <w:b/>
                <w:bCs/>
                <w:color w:val="FFFFFF" w:themeColor="background1"/>
              </w:rPr>
            </w:pPr>
            <w:r w:rsidRPr="004E5C8C">
              <w:rPr>
                <w:b/>
                <w:bCs/>
                <w:color w:val="FFFFFF" w:themeColor="background1"/>
              </w:rPr>
              <w:t>Strand</w:t>
            </w:r>
          </w:p>
        </w:tc>
        <w:tc>
          <w:tcPr>
            <w:tcW w:w="18286" w:type="dxa"/>
            <w:gridSpan w:val="10"/>
            <w:shd w:val="clear" w:color="auto" w:fill="F2F2F2" w:themeFill="background1" w:themeFillShade="F2"/>
            <w:vAlign w:val="center"/>
          </w:tcPr>
          <w:p w14:paraId="08A0EA69" w14:textId="77777777" w:rsidR="00980D39" w:rsidRPr="004E5C8C" w:rsidRDefault="00980D39" w:rsidP="008137E7">
            <w:pPr>
              <w:pStyle w:val="VCAAtablecondensedheading"/>
              <w:jc w:val="center"/>
              <w:rPr>
                <w:b/>
                <w:bCs/>
              </w:rPr>
            </w:pPr>
            <w:r w:rsidRPr="004E5C8C">
              <w:rPr>
                <w:b/>
                <w:bCs/>
              </w:rPr>
              <w:t>Science Understanding</w:t>
            </w:r>
          </w:p>
        </w:tc>
      </w:tr>
      <w:tr w:rsidR="00980D39" w:rsidRPr="00BA0554" w14:paraId="67D9596C" w14:textId="77777777" w:rsidTr="71276564">
        <w:trPr>
          <w:trHeight w:val="305"/>
          <w:tblHeader/>
        </w:trPr>
        <w:tc>
          <w:tcPr>
            <w:tcW w:w="2977" w:type="dxa"/>
            <w:tcBorders>
              <w:top w:val="nil"/>
              <w:left w:val="nil"/>
              <w:bottom w:val="nil"/>
            </w:tcBorders>
          </w:tcPr>
          <w:p w14:paraId="56ADAB31" w14:textId="77777777" w:rsidR="00980D39" w:rsidRPr="004E5C8C" w:rsidRDefault="00980D39" w:rsidP="008137E7">
            <w:pPr>
              <w:pStyle w:val="VCAAbody"/>
              <w:rPr>
                <w:rFonts w:ascii="Arial Narrow" w:hAnsi="Arial Narrow"/>
                <w:szCs w:val="20"/>
              </w:rPr>
            </w:pPr>
          </w:p>
        </w:tc>
        <w:tc>
          <w:tcPr>
            <w:tcW w:w="1276" w:type="dxa"/>
            <w:shd w:val="clear" w:color="auto" w:fill="0072AA" w:themeFill="accent1" w:themeFillShade="BF"/>
            <w:vAlign w:val="center"/>
          </w:tcPr>
          <w:p w14:paraId="5F8D4F97" w14:textId="77777777" w:rsidR="00980D39" w:rsidRPr="004E5C8C" w:rsidRDefault="00980D39" w:rsidP="008137E7">
            <w:pPr>
              <w:pStyle w:val="VCAAtablecondensedheading"/>
              <w:rPr>
                <w:b/>
                <w:bCs/>
                <w:color w:val="FFFFFF" w:themeColor="background1"/>
              </w:rPr>
            </w:pPr>
            <w:r w:rsidRPr="004E5C8C">
              <w:rPr>
                <w:b/>
                <w:bCs/>
                <w:color w:val="FFFFFF" w:themeColor="background1"/>
              </w:rPr>
              <w:t>Sub-strand</w:t>
            </w:r>
          </w:p>
        </w:tc>
        <w:tc>
          <w:tcPr>
            <w:tcW w:w="18286" w:type="dxa"/>
            <w:gridSpan w:val="10"/>
            <w:shd w:val="clear" w:color="auto" w:fill="F2F2F2" w:themeFill="background1" w:themeFillShade="F2"/>
            <w:vAlign w:val="center"/>
          </w:tcPr>
          <w:p w14:paraId="13EF8BF8" w14:textId="77777777" w:rsidR="00980D39" w:rsidRPr="00BA0554" w:rsidRDefault="00980D39" w:rsidP="008137E7">
            <w:pPr>
              <w:pStyle w:val="VCAAtablecondensedheading"/>
              <w:jc w:val="center"/>
              <w:rPr>
                <w:b/>
                <w:bCs/>
              </w:rPr>
            </w:pPr>
            <w:r w:rsidRPr="00BA0554">
              <w:rPr>
                <w:b/>
                <w:bCs/>
              </w:rPr>
              <w:t>Biological sciences</w:t>
            </w:r>
          </w:p>
        </w:tc>
      </w:tr>
      <w:tr w:rsidR="0028793F" w:rsidRPr="00BA0554" w14:paraId="47DAB3FE" w14:textId="77777777" w:rsidTr="71276564">
        <w:trPr>
          <w:trHeight w:val="305"/>
          <w:tblHeader/>
        </w:trPr>
        <w:tc>
          <w:tcPr>
            <w:tcW w:w="2977" w:type="dxa"/>
            <w:tcBorders>
              <w:top w:val="nil"/>
              <w:left w:val="nil"/>
            </w:tcBorders>
          </w:tcPr>
          <w:p w14:paraId="18486425" w14:textId="77777777" w:rsidR="0028793F" w:rsidRPr="004E5C8C" w:rsidRDefault="0028793F" w:rsidP="0028793F">
            <w:pPr>
              <w:pStyle w:val="VCAAbody"/>
              <w:rPr>
                <w:rFonts w:ascii="Arial Narrow" w:hAnsi="Arial Narrow"/>
                <w:szCs w:val="20"/>
              </w:rPr>
            </w:pPr>
          </w:p>
        </w:tc>
        <w:tc>
          <w:tcPr>
            <w:tcW w:w="1276" w:type="dxa"/>
            <w:shd w:val="clear" w:color="auto" w:fill="0072AA" w:themeFill="accent1" w:themeFillShade="BF"/>
          </w:tcPr>
          <w:p w14:paraId="2C36A61A" w14:textId="77777777" w:rsidR="0028793F" w:rsidRPr="004E5C8C" w:rsidRDefault="0028793F" w:rsidP="0028793F">
            <w:pPr>
              <w:pStyle w:val="VCAAtablecondensedheading"/>
              <w:rPr>
                <w:b/>
                <w:bCs/>
                <w:color w:val="FFFFFF" w:themeColor="background1"/>
              </w:rPr>
            </w:pPr>
            <w:r w:rsidRPr="004E5C8C">
              <w:rPr>
                <w:b/>
                <w:bCs/>
                <w:color w:val="FFFFFF" w:themeColor="background1"/>
              </w:rPr>
              <w:t>Content description (CD)</w:t>
            </w:r>
          </w:p>
        </w:tc>
        <w:tc>
          <w:tcPr>
            <w:tcW w:w="3657" w:type="dxa"/>
            <w:gridSpan w:val="2"/>
          </w:tcPr>
          <w:p w14:paraId="4678450C" w14:textId="77777777" w:rsidR="0028793F" w:rsidRPr="00BA0554" w:rsidRDefault="0028793F" w:rsidP="0028793F">
            <w:pPr>
              <w:pStyle w:val="VCAAtabletextnarrow"/>
            </w:pPr>
            <w:proofErr w:type="gramStart"/>
            <w:r w:rsidRPr="00BA0554">
              <w:t>the</w:t>
            </w:r>
            <w:proofErr w:type="gramEnd"/>
            <w:r w:rsidRPr="00BA0554">
              <w:t xml:space="preserve"> structures of reproductive cells and organs in plants and animals are related to their functions; processes of sexual and asexual reproduction enable survival of a species</w:t>
            </w:r>
          </w:p>
          <w:p w14:paraId="6E5DF886" w14:textId="0EFDA4EB" w:rsidR="0028793F" w:rsidRPr="004E5C8C" w:rsidRDefault="0028793F" w:rsidP="0028793F">
            <w:pPr>
              <w:pStyle w:val="VCAAVC2curriculumcode"/>
              <w:rPr>
                <w:lang w:val="en-US"/>
              </w:rPr>
            </w:pPr>
            <w:r w:rsidRPr="004E5C8C">
              <w:rPr>
                <w:lang w:val="en-US"/>
              </w:rPr>
              <w:t>VC2S10U01</w:t>
            </w:r>
          </w:p>
        </w:tc>
        <w:tc>
          <w:tcPr>
            <w:tcW w:w="3657" w:type="dxa"/>
            <w:gridSpan w:val="2"/>
          </w:tcPr>
          <w:p w14:paraId="7E3A1D97" w14:textId="77777777" w:rsidR="0028793F" w:rsidRPr="00BA0554" w:rsidRDefault="0028793F" w:rsidP="0028793F">
            <w:pPr>
              <w:pStyle w:val="VCAAtabletextnarrow"/>
            </w:pPr>
            <w:proofErr w:type="gramStart"/>
            <w:r w:rsidRPr="00BA0554">
              <w:t>the</w:t>
            </w:r>
            <w:proofErr w:type="gramEnd"/>
            <w:r w:rsidRPr="00BA0554">
              <w:t xml:space="preserve"> nervous and endocrine systems work together to regulate and coordinate the body’s response to stimuli, ensuring homeostasis, including through negative feedback mechanisms</w:t>
            </w:r>
          </w:p>
          <w:p w14:paraId="6EFF2C5D" w14:textId="168E3620" w:rsidR="0028793F" w:rsidRPr="004E5C8C" w:rsidRDefault="0028793F" w:rsidP="0028793F">
            <w:pPr>
              <w:pStyle w:val="VCAAVC2curriculumcode"/>
              <w:rPr>
                <w:lang w:val="en-US"/>
              </w:rPr>
            </w:pPr>
            <w:r w:rsidRPr="004E5C8C">
              <w:rPr>
                <w:lang w:val="en-US"/>
              </w:rPr>
              <w:t>VC2S10U02</w:t>
            </w:r>
          </w:p>
        </w:tc>
        <w:tc>
          <w:tcPr>
            <w:tcW w:w="3657" w:type="dxa"/>
            <w:gridSpan w:val="2"/>
          </w:tcPr>
          <w:p w14:paraId="06FA3E0D" w14:textId="77777777" w:rsidR="0028793F" w:rsidRPr="00BA0554" w:rsidRDefault="0028793F" w:rsidP="0028793F">
            <w:pPr>
              <w:pStyle w:val="VCAAtabletextnarrow"/>
            </w:pPr>
            <w:r w:rsidRPr="00BA0554">
              <w:t>infectious and non-infectious diseases are caused by different organisms and agents; measures to control the transmission of infectious diseases include personal hygiene, quarantine protocols, medical treatment and public education programs</w:t>
            </w:r>
          </w:p>
          <w:p w14:paraId="4EFDD53E" w14:textId="492B368A" w:rsidR="0028793F" w:rsidRPr="004E5C8C" w:rsidRDefault="0028793F" w:rsidP="0028793F">
            <w:pPr>
              <w:pStyle w:val="VCAAVC2curriculumcode"/>
              <w:rPr>
                <w:lang w:val="en-US"/>
              </w:rPr>
            </w:pPr>
            <w:r w:rsidRPr="004E5C8C">
              <w:rPr>
                <w:lang w:val="en-US"/>
              </w:rPr>
              <w:t>VC2S10U03</w:t>
            </w:r>
          </w:p>
        </w:tc>
        <w:tc>
          <w:tcPr>
            <w:tcW w:w="3657" w:type="dxa"/>
            <w:gridSpan w:val="2"/>
          </w:tcPr>
          <w:p w14:paraId="135DFCD5" w14:textId="77777777" w:rsidR="0028793F" w:rsidRPr="00BA0554" w:rsidRDefault="0028793F" w:rsidP="0028793F">
            <w:pPr>
              <w:pStyle w:val="VCAAtabletextnarrow"/>
            </w:pPr>
            <w:r w:rsidRPr="00BA0554">
              <w:t>genetic inheritance involves the function of DNA, chromosomes, genes and alleles, and the roles of mitosis and meiosis in passing on genetic information to the next generation; the principles of Mendelian inheritance can be used to predict ratios of genotypes and phenotypes in monohybrid crosses involving dominant and recessive traits</w:t>
            </w:r>
          </w:p>
          <w:p w14:paraId="143019C2" w14:textId="17B92C95" w:rsidR="0028793F" w:rsidRPr="004E5C8C" w:rsidRDefault="0028793F" w:rsidP="0028793F">
            <w:pPr>
              <w:pStyle w:val="VCAAVC2curriculumcode"/>
              <w:rPr>
                <w:lang w:val="en-US"/>
              </w:rPr>
            </w:pPr>
            <w:r w:rsidRPr="004E5C8C">
              <w:rPr>
                <w:lang w:val="en-US"/>
              </w:rPr>
              <w:t>VC2S10U04</w:t>
            </w:r>
          </w:p>
        </w:tc>
        <w:tc>
          <w:tcPr>
            <w:tcW w:w="3658" w:type="dxa"/>
            <w:gridSpan w:val="2"/>
          </w:tcPr>
          <w:p w14:paraId="5393654F" w14:textId="77777777" w:rsidR="0028793F" w:rsidRPr="00BA0554" w:rsidRDefault="0028793F" w:rsidP="0028793F">
            <w:pPr>
              <w:pStyle w:val="VCAAtabletextnarrow"/>
            </w:pPr>
            <w:proofErr w:type="gramStart"/>
            <w:r w:rsidRPr="00BA0554">
              <w:t>the</w:t>
            </w:r>
            <w:proofErr w:type="gramEnd"/>
            <w:r w:rsidRPr="00BA0554">
              <w:t xml:space="preserve"> theory of evolution by natural selection includes the processes of variation, isolation and adaptation and is supported by evidence including the fossil record, biogeography and comparative embryology; the theory explains past and present biodiversity and demonstrates how all organisms have some degree of relatedness to each other</w:t>
            </w:r>
          </w:p>
          <w:p w14:paraId="328C3504" w14:textId="58A25E8A" w:rsidR="0028793F" w:rsidRPr="004E5C8C" w:rsidRDefault="0028793F" w:rsidP="0028793F">
            <w:pPr>
              <w:pStyle w:val="VCAAVC2curriculumcode"/>
              <w:rPr>
                <w:lang w:val="en-US"/>
              </w:rPr>
            </w:pPr>
            <w:r w:rsidRPr="004E5C8C">
              <w:rPr>
                <w:lang w:val="en-US"/>
              </w:rPr>
              <w:t>VC2S10U05</w:t>
            </w:r>
          </w:p>
        </w:tc>
      </w:tr>
      <w:tr w:rsidR="00980D39" w:rsidRPr="00BA0554" w14:paraId="7E49C9E6" w14:textId="77777777" w:rsidTr="71276564">
        <w:trPr>
          <w:trHeight w:val="305"/>
          <w:tblHeader/>
        </w:trPr>
        <w:tc>
          <w:tcPr>
            <w:tcW w:w="2977" w:type="dxa"/>
            <w:shd w:val="clear" w:color="auto" w:fill="0072AA" w:themeFill="accent1" w:themeFillShade="BF"/>
          </w:tcPr>
          <w:p w14:paraId="2C37F370" w14:textId="77777777" w:rsidR="00980D39" w:rsidRPr="004E5C8C" w:rsidRDefault="00980D39" w:rsidP="008137E7">
            <w:pPr>
              <w:pStyle w:val="VCAAtablecondensedheading"/>
              <w:rPr>
                <w:b/>
                <w:bCs/>
                <w:color w:val="FFFFFF" w:themeColor="background1"/>
              </w:rPr>
            </w:pPr>
            <w:r w:rsidRPr="004E5C8C">
              <w:rPr>
                <w:b/>
                <w:bCs/>
                <w:color w:val="FFFFFF" w:themeColor="background1"/>
              </w:rPr>
              <w:t>Teaching and learning unit</w:t>
            </w:r>
          </w:p>
        </w:tc>
        <w:tc>
          <w:tcPr>
            <w:tcW w:w="1276" w:type="dxa"/>
            <w:shd w:val="clear" w:color="auto" w:fill="0072AA" w:themeFill="accent1" w:themeFillShade="BF"/>
          </w:tcPr>
          <w:p w14:paraId="7982D332" w14:textId="77777777" w:rsidR="00980D39" w:rsidRPr="004E5C8C" w:rsidRDefault="00980D39" w:rsidP="008137E7">
            <w:pPr>
              <w:pStyle w:val="VCAAtablecondensedheading"/>
              <w:jc w:val="center"/>
              <w:rPr>
                <w:b/>
                <w:bCs/>
                <w:color w:val="FFFFFF" w:themeColor="background1"/>
              </w:rPr>
            </w:pPr>
            <w:r w:rsidRPr="004E5C8C">
              <w:rPr>
                <w:b/>
                <w:bCs/>
                <w:color w:val="FFFFFF" w:themeColor="background1"/>
              </w:rPr>
              <w:t>Semester, year</w:t>
            </w:r>
          </w:p>
        </w:tc>
        <w:tc>
          <w:tcPr>
            <w:tcW w:w="1828" w:type="dxa"/>
            <w:shd w:val="clear" w:color="auto" w:fill="0072AA" w:themeFill="accent1" w:themeFillShade="BF"/>
          </w:tcPr>
          <w:p w14:paraId="4384554A" w14:textId="77777777" w:rsidR="00980D39" w:rsidRPr="004E5C8C" w:rsidRDefault="00980D39" w:rsidP="008137E7">
            <w:pPr>
              <w:pStyle w:val="VCAAtablecondensedheading"/>
              <w:jc w:val="center"/>
              <w:rPr>
                <w:b/>
                <w:bCs/>
                <w:color w:val="FFFFFF" w:themeColor="background1"/>
              </w:rPr>
            </w:pPr>
            <w:r w:rsidRPr="004E5C8C">
              <w:rPr>
                <w:b/>
                <w:bCs/>
                <w:color w:val="FFFFFF" w:themeColor="background1"/>
              </w:rPr>
              <w:t>CD</w:t>
            </w:r>
          </w:p>
        </w:tc>
        <w:tc>
          <w:tcPr>
            <w:tcW w:w="1829" w:type="dxa"/>
            <w:shd w:val="clear" w:color="auto" w:fill="0072AA" w:themeFill="accent1" w:themeFillShade="BF"/>
          </w:tcPr>
          <w:p w14:paraId="46C8DF5C" w14:textId="77777777" w:rsidR="00980D39" w:rsidRPr="004E5C8C" w:rsidRDefault="00980D39" w:rsidP="008137E7">
            <w:pPr>
              <w:pStyle w:val="VCAAtablecondensedheading"/>
              <w:jc w:val="center"/>
              <w:rPr>
                <w:b/>
                <w:bCs/>
                <w:color w:val="FFFFFF" w:themeColor="background1"/>
              </w:rPr>
            </w:pPr>
            <w:r w:rsidRPr="004E5C8C">
              <w:rPr>
                <w:b/>
                <w:bCs/>
                <w:color w:val="FFFFFF" w:themeColor="background1"/>
              </w:rPr>
              <w:t>AS no.</w:t>
            </w:r>
          </w:p>
        </w:tc>
        <w:tc>
          <w:tcPr>
            <w:tcW w:w="1828" w:type="dxa"/>
            <w:shd w:val="clear" w:color="auto" w:fill="0072AA" w:themeFill="accent1" w:themeFillShade="BF"/>
          </w:tcPr>
          <w:p w14:paraId="232DA058" w14:textId="77777777" w:rsidR="00980D39" w:rsidRPr="004E5C8C" w:rsidRDefault="00980D39" w:rsidP="008137E7">
            <w:pPr>
              <w:pStyle w:val="VCAAtablecondensedheading"/>
              <w:jc w:val="center"/>
              <w:rPr>
                <w:b/>
                <w:bCs/>
                <w:color w:val="FFFFFF" w:themeColor="background1"/>
              </w:rPr>
            </w:pPr>
            <w:r w:rsidRPr="004E5C8C">
              <w:rPr>
                <w:b/>
                <w:bCs/>
                <w:color w:val="FFFFFF" w:themeColor="background1"/>
              </w:rPr>
              <w:t>CD</w:t>
            </w:r>
          </w:p>
        </w:tc>
        <w:tc>
          <w:tcPr>
            <w:tcW w:w="1829" w:type="dxa"/>
            <w:shd w:val="clear" w:color="auto" w:fill="0072AA" w:themeFill="accent1" w:themeFillShade="BF"/>
          </w:tcPr>
          <w:p w14:paraId="286D143B" w14:textId="77777777" w:rsidR="00980D39" w:rsidRPr="004E5C8C" w:rsidRDefault="00980D39" w:rsidP="008137E7">
            <w:pPr>
              <w:pStyle w:val="VCAAtablecondensedheading"/>
              <w:jc w:val="center"/>
              <w:rPr>
                <w:b/>
                <w:bCs/>
                <w:color w:val="FFFFFF" w:themeColor="background1"/>
              </w:rPr>
            </w:pPr>
            <w:r w:rsidRPr="004E5C8C">
              <w:rPr>
                <w:b/>
                <w:bCs/>
                <w:color w:val="FFFFFF" w:themeColor="background1"/>
              </w:rPr>
              <w:t>AS no.</w:t>
            </w:r>
          </w:p>
        </w:tc>
        <w:tc>
          <w:tcPr>
            <w:tcW w:w="1829" w:type="dxa"/>
            <w:shd w:val="clear" w:color="auto" w:fill="0072AA" w:themeFill="accent1" w:themeFillShade="BF"/>
          </w:tcPr>
          <w:p w14:paraId="7BADE11D" w14:textId="77777777" w:rsidR="00980D39" w:rsidRPr="004E5C8C" w:rsidRDefault="00980D39" w:rsidP="008137E7">
            <w:pPr>
              <w:pStyle w:val="VCAAtablecondensedheading"/>
              <w:jc w:val="center"/>
              <w:rPr>
                <w:b/>
                <w:bCs/>
                <w:color w:val="FFFFFF" w:themeColor="background1"/>
              </w:rPr>
            </w:pPr>
            <w:r w:rsidRPr="004E5C8C">
              <w:rPr>
                <w:b/>
                <w:bCs/>
                <w:color w:val="FFFFFF" w:themeColor="background1"/>
              </w:rPr>
              <w:t>CD</w:t>
            </w:r>
          </w:p>
        </w:tc>
        <w:tc>
          <w:tcPr>
            <w:tcW w:w="1828" w:type="dxa"/>
            <w:shd w:val="clear" w:color="auto" w:fill="0072AA" w:themeFill="accent1" w:themeFillShade="BF"/>
          </w:tcPr>
          <w:p w14:paraId="58A212E4" w14:textId="77777777" w:rsidR="00980D39" w:rsidRPr="004E5C8C" w:rsidRDefault="00980D39" w:rsidP="008137E7">
            <w:pPr>
              <w:pStyle w:val="VCAAtablecondensedheading"/>
              <w:jc w:val="center"/>
              <w:rPr>
                <w:b/>
                <w:bCs/>
                <w:color w:val="FFFFFF" w:themeColor="background1"/>
              </w:rPr>
            </w:pPr>
            <w:r w:rsidRPr="004E5C8C">
              <w:rPr>
                <w:b/>
                <w:bCs/>
                <w:color w:val="FFFFFF" w:themeColor="background1"/>
              </w:rPr>
              <w:t>AS no.</w:t>
            </w:r>
          </w:p>
        </w:tc>
        <w:tc>
          <w:tcPr>
            <w:tcW w:w="1829" w:type="dxa"/>
            <w:shd w:val="clear" w:color="auto" w:fill="0072AA" w:themeFill="accent1" w:themeFillShade="BF"/>
          </w:tcPr>
          <w:p w14:paraId="5CBB8A52" w14:textId="77777777" w:rsidR="00980D39" w:rsidRPr="004E5C8C" w:rsidRDefault="00980D39" w:rsidP="008137E7">
            <w:pPr>
              <w:pStyle w:val="VCAAtablecondensedheading"/>
              <w:jc w:val="center"/>
              <w:rPr>
                <w:b/>
                <w:bCs/>
                <w:color w:val="FFFFFF" w:themeColor="background1"/>
              </w:rPr>
            </w:pPr>
            <w:r w:rsidRPr="004E5C8C">
              <w:rPr>
                <w:b/>
                <w:bCs/>
                <w:color w:val="FFFFFF" w:themeColor="background1"/>
              </w:rPr>
              <w:t>CD</w:t>
            </w:r>
          </w:p>
        </w:tc>
        <w:tc>
          <w:tcPr>
            <w:tcW w:w="1828" w:type="dxa"/>
            <w:shd w:val="clear" w:color="auto" w:fill="0072AA" w:themeFill="accent1" w:themeFillShade="BF"/>
          </w:tcPr>
          <w:p w14:paraId="21B64F4C" w14:textId="77777777" w:rsidR="00980D39" w:rsidRPr="004E5C8C" w:rsidRDefault="00980D39" w:rsidP="008137E7">
            <w:pPr>
              <w:pStyle w:val="VCAAtablecondensedheading"/>
              <w:jc w:val="center"/>
              <w:rPr>
                <w:b/>
                <w:bCs/>
                <w:color w:val="FFFFFF" w:themeColor="background1"/>
              </w:rPr>
            </w:pPr>
            <w:r w:rsidRPr="004E5C8C">
              <w:rPr>
                <w:b/>
                <w:bCs/>
                <w:color w:val="FFFFFF" w:themeColor="background1"/>
              </w:rPr>
              <w:t>AS no.</w:t>
            </w:r>
          </w:p>
        </w:tc>
        <w:tc>
          <w:tcPr>
            <w:tcW w:w="1829" w:type="dxa"/>
            <w:shd w:val="clear" w:color="auto" w:fill="0072AA" w:themeFill="accent1" w:themeFillShade="BF"/>
          </w:tcPr>
          <w:p w14:paraId="6A0CD27A" w14:textId="77777777" w:rsidR="00980D39" w:rsidRPr="004E5C8C" w:rsidRDefault="00980D39" w:rsidP="008137E7">
            <w:pPr>
              <w:pStyle w:val="VCAAtablecondensedheading"/>
              <w:jc w:val="center"/>
              <w:rPr>
                <w:b/>
                <w:bCs/>
                <w:color w:val="FFFFFF" w:themeColor="background1"/>
              </w:rPr>
            </w:pPr>
            <w:r w:rsidRPr="004E5C8C">
              <w:rPr>
                <w:b/>
                <w:bCs/>
                <w:color w:val="FFFFFF" w:themeColor="background1"/>
              </w:rPr>
              <w:t>CD</w:t>
            </w:r>
          </w:p>
        </w:tc>
        <w:tc>
          <w:tcPr>
            <w:tcW w:w="1829" w:type="dxa"/>
            <w:shd w:val="clear" w:color="auto" w:fill="0072AA" w:themeFill="accent1" w:themeFillShade="BF"/>
          </w:tcPr>
          <w:p w14:paraId="08F3712F" w14:textId="77777777" w:rsidR="00980D39" w:rsidRPr="004E5C8C" w:rsidRDefault="00980D39" w:rsidP="008137E7">
            <w:pPr>
              <w:pStyle w:val="VCAAtablecondensedheading"/>
              <w:jc w:val="center"/>
              <w:rPr>
                <w:b/>
                <w:bCs/>
                <w:color w:val="FFFFFF" w:themeColor="background1"/>
              </w:rPr>
            </w:pPr>
            <w:r w:rsidRPr="004E5C8C">
              <w:rPr>
                <w:b/>
                <w:bCs/>
                <w:color w:val="FFFFFF" w:themeColor="background1"/>
              </w:rPr>
              <w:t>AS no.</w:t>
            </w:r>
          </w:p>
        </w:tc>
      </w:tr>
      <w:tr w:rsidR="00980D39" w:rsidRPr="00BA0554" w14:paraId="07923DAE" w14:textId="77777777" w:rsidTr="71276564">
        <w:trPr>
          <w:trHeight w:val="300"/>
        </w:trPr>
        <w:tc>
          <w:tcPr>
            <w:tcW w:w="2977" w:type="dxa"/>
            <w:shd w:val="clear" w:color="auto" w:fill="FFFFFF" w:themeFill="background1"/>
          </w:tcPr>
          <w:p w14:paraId="11DC63AF" w14:textId="19E98B2C" w:rsidR="00980D39" w:rsidRPr="00BA0554" w:rsidRDefault="00980D39" w:rsidP="008137E7">
            <w:pPr>
              <w:pStyle w:val="VCAAtablecondensed"/>
            </w:pPr>
            <w:r w:rsidRPr="71276564">
              <w:rPr>
                <w:b/>
                <w:bCs/>
                <w:sz w:val="18"/>
                <w:szCs w:val="18"/>
              </w:rPr>
              <w:t xml:space="preserve">9.3 </w:t>
            </w:r>
            <w:r w:rsidR="02A7E650" w:rsidRPr="71276564">
              <w:rPr>
                <w:b/>
                <w:bCs/>
                <w:sz w:val="18"/>
                <w:szCs w:val="18"/>
              </w:rPr>
              <w:t>How do organisms reproduce to maintain the</w:t>
            </w:r>
            <w:r w:rsidR="00791D08" w:rsidRPr="71276564">
              <w:rPr>
                <w:b/>
                <w:bCs/>
                <w:sz w:val="18"/>
                <w:szCs w:val="18"/>
              </w:rPr>
              <w:t>ir</w:t>
            </w:r>
            <w:r w:rsidR="02A7E650" w:rsidRPr="71276564">
              <w:rPr>
                <w:b/>
                <w:bCs/>
                <w:sz w:val="18"/>
                <w:szCs w:val="18"/>
              </w:rPr>
              <w:t xml:space="preserve"> species?</w:t>
            </w:r>
          </w:p>
        </w:tc>
        <w:tc>
          <w:tcPr>
            <w:tcW w:w="1276" w:type="dxa"/>
            <w:shd w:val="clear" w:color="auto" w:fill="FFFFFF" w:themeFill="background1"/>
          </w:tcPr>
          <w:p w14:paraId="4EE8EE77" w14:textId="77777777" w:rsidR="00980D39" w:rsidRPr="00BA0554" w:rsidRDefault="00980D39" w:rsidP="008137E7">
            <w:pPr>
              <w:pStyle w:val="VCAAtablecondensed"/>
              <w:jc w:val="center"/>
            </w:pPr>
            <w:r w:rsidRPr="00BA0554">
              <w:t>1, 9</w:t>
            </w:r>
          </w:p>
        </w:tc>
        <w:tc>
          <w:tcPr>
            <w:tcW w:w="1828" w:type="dxa"/>
            <w:shd w:val="clear" w:color="auto" w:fill="FFFFFF" w:themeFill="background1"/>
          </w:tcPr>
          <w:p w14:paraId="23C6B364" w14:textId="77777777" w:rsidR="00980D39" w:rsidRPr="00BA0554" w:rsidRDefault="008B02EB" w:rsidP="008137E7">
            <w:pPr>
              <w:pStyle w:val="VCAAtablecondensed"/>
              <w:jc w:val="center"/>
              <w:rPr>
                <w:rFonts w:ascii="MS Gothic" w:eastAsia="MS Gothic" w:hAnsi="MS Gothic"/>
              </w:rPr>
            </w:pPr>
            <w:sdt>
              <w:sdtPr>
                <w:id w:val="-1453858436"/>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c>
          <w:tcPr>
            <w:tcW w:w="1829" w:type="dxa"/>
            <w:shd w:val="clear" w:color="auto" w:fill="FFFFFF" w:themeFill="background1"/>
          </w:tcPr>
          <w:p w14:paraId="18DCBB4D" w14:textId="77777777" w:rsidR="00980D39" w:rsidRPr="004E5C8C" w:rsidRDefault="00980D39" w:rsidP="008137E7">
            <w:pPr>
              <w:pStyle w:val="VCAAtablecondensed"/>
              <w:jc w:val="center"/>
            </w:pPr>
            <w:r w:rsidRPr="004E5C8C">
              <w:t>5</w:t>
            </w:r>
          </w:p>
        </w:tc>
        <w:tc>
          <w:tcPr>
            <w:tcW w:w="1828" w:type="dxa"/>
            <w:shd w:val="clear" w:color="auto" w:fill="FFFFFF" w:themeFill="background1"/>
          </w:tcPr>
          <w:p w14:paraId="670A46BF" w14:textId="77777777" w:rsidR="00980D39" w:rsidRPr="00BA0554" w:rsidRDefault="008B02EB" w:rsidP="008137E7">
            <w:pPr>
              <w:pStyle w:val="VCAAtablecondensed"/>
              <w:jc w:val="center"/>
            </w:pPr>
            <w:sdt>
              <w:sdtPr>
                <w:id w:val="-1364137968"/>
                <w14:checkbox>
                  <w14:checked w14:val="0"/>
                  <w14:checkedState w14:val="2612" w14:font="MS Gothic"/>
                  <w14:uncheckedState w14:val="2610" w14:font="MS Gothic"/>
                </w14:checkbox>
              </w:sdtPr>
              <w:sdtEndPr/>
              <w:sdtContent>
                <w:r w:rsidR="00980D39" w:rsidRPr="00BA0554">
                  <w:rPr>
                    <w:rFonts w:ascii="MS Gothic" w:eastAsia="MS Gothic" w:hAnsi="MS Gothic" w:cs="MS Gothic"/>
                  </w:rPr>
                  <w:t>☐</w:t>
                </w:r>
              </w:sdtContent>
            </w:sdt>
          </w:p>
        </w:tc>
        <w:tc>
          <w:tcPr>
            <w:tcW w:w="1829" w:type="dxa"/>
            <w:shd w:val="clear" w:color="auto" w:fill="FFFFFF" w:themeFill="background1"/>
          </w:tcPr>
          <w:p w14:paraId="1048FC0F" w14:textId="77777777" w:rsidR="00980D39" w:rsidRPr="004E5C8C" w:rsidRDefault="00980D39" w:rsidP="008137E7">
            <w:pPr>
              <w:pStyle w:val="VCAAtablecondensed"/>
              <w:jc w:val="center"/>
            </w:pPr>
          </w:p>
        </w:tc>
        <w:sdt>
          <w:sdtPr>
            <w:id w:val="523908200"/>
            <w15:color w:val="00CCFF"/>
            <w14:checkbox>
              <w14:checked w14:val="0"/>
              <w14:checkedState w14:val="2612" w14:font="Wingdings"/>
              <w14:uncheckedState w14:val="2610" w14:font="MS Gothic"/>
            </w14:checkbox>
          </w:sdtPr>
          <w:sdtEndPr/>
          <w:sdtContent>
            <w:tc>
              <w:tcPr>
                <w:tcW w:w="1829" w:type="dxa"/>
                <w:shd w:val="clear" w:color="auto" w:fill="FFFFFF" w:themeFill="background1"/>
              </w:tcPr>
              <w:p w14:paraId="5AFA89CA" w14:textId="77777777" w:rsidR="00980D39" w:rsidRPr="00BA0554" w:rsidRDefault="00980D39" w:rsidP="008137E7">
                <w:pPr>
                  <w:pStyle w:val="VCAAtablecondensed"/>
                  <w:jc w:val="center"/>
                </w:pPr>
                <w:r w:rsidRPr="00BA0554">
                  <w:rPr>
                    <w:rFonts w:ascii="MS Gothic" w:eastAsia="MS Gothic" w:hAnsi="MS Gothic"/>
                  </w:rPr>
                  <w:t>☐</w:t>
                </w:r>
              </w:p>
            </w:tc>
          </w:sdtContent>
        </w:sdt>
        <w:tc>
          <w:tcPr>
            <w:tcW w:w="1828" w:type="dxa"/>
            <w:shd w:val="clear" w:color="auto" w:fill="FFFFFF" w:themeFill="background1"/>
          </w:tcPr>
          <w:p w14:paraId="5884E904" w14:textId="77777777" w:rsidR="00980D39" w:rsidRPr="004E5C8C" w:rsidRDefault="00980D39" w:rsidP="008137E7">
            <w:pPr>
              <w:pStyle w:val="VCAAtablecondensed"/>
              <w:jc w:val="center"/>
            </w:pPr>
          </w:p>
        </w:tc>
        <w:tc>
          <w:tcPr>
            <w:tcW w:w="1829" w:type="dxa"/>
            <w:shd w:val="clear" w:color="auto" w:fill="FFFFFF" w:themeFill="background1"/>
          </w:tcPr>
          <w:p w14:paraId="7DEC2819" w14:textId="77777777" w:rsidR="00980D39" w:rsidRPr="00BA0554" w:rsidRDefault="008B02EB" w:rsidP="008137E7">
            <w:pPr>
              <w:pStyle w:val="VCAAtablecondensed"/>
              <w:jc w:val="center"/>
              <w:rPr>
                <w:rFonts w:ascii="MS Gothic" w:eastAsia="MS Gothic" w:hAnsi="MS Gothic"/>
              </w:rPr>
            </w:pPr>
            <w:sdt>
              <w:sdtPr>
                <w:id w:val="-1020085459"/>
                <w15:color w:val="00CCFF"/>
                <w14:checkbox>
                  <w14:checked w14:val="0"/>
                  <w14:checkedState w14:val="2612" w14:font="Wingdings"/>
                  <w14:uncheckedState w14:val="2610" w14:font="MS Gothic"/>
                </w14:checkbox>
              </w:sdtPr>
              <w:sdtEndPr/>
              <w:sdtContent>
                <w:r w:rsidR="00980D39" w:rsidRPr="00BA0554">
                  <w:rPr>
                    <w:rFonts w:ascii="MS Gothic" w:eastAsia="MS Gothic" w:hAnsi="MS Gothic"/>
                  </w:rPr>
                  <w:t>☐</w:t>
                </w:r>
              </w:sdtContent>
            </w:sdt>
          </w:p>
        </w:tc>
        <w:tc>
          <w:tcPr>
            <w:tcW w:w="1828" w:type="dxa"/>
            <w:shd w:val="clear" w:color="auto" w:fill="FFFFFF" w:themeFill="background1"/>
          </w:tcPr>
          <w:p w14:paraId="67CB4BA1" w14:textId="77777777" w:rsidR="00980D39" w:rsidRPr="00BA0554" w:rsidRDefault="00980D39" w:rsidP="008137E7">
            <w:pPr>
              <w:pStyle w:val="VCAAtablecondensed"/>
              <w:jc w:val="center"/>
            </w:pPr>
          </w:p>
        </w:tc>
        <w:tc>
          <w:tcPr>
            <w:tcW w:w="1829" w:type="dxa"/>
            <w:shd w:val="clear" w:color="auto" w:fill="FFFFFF" w:themeFill="background1"/>
          </w:tcPr>
          <w:p w14:paraId="7D2145C3" w14:textId="77777777" w:rsidR="00980D39" w:rsidRPr="00BA0554" w:rsidRDefault="008B02EB" w:rsidP="008137E7">
            <w:pPr>
              <w:pStyle w:val="VCAAtablecondensed"/>
              <w:jc w:val="center"/>
              <w:rPr>
                <w:rFonts w:ascii="MS Gothic" w:eastAsia="MS Gothic" w:hAnsi="MS Gothic"/>
              </w:rPr>
            </w:pPr>
            <w:sdt>
              <w:sdtPr>
                <w:id w:val="164138343"/>
                <w15:color w:val="00CCFF"/>
                <w14:checkbox>
                  <w14:checked w14:val="0"/>
                  <w14:checkedState w14:val="2612" w14:font="Wingdings"/>
                  <w14:uncheckedState w14:val="2610" w14:font="MS Gothic"/>
                </w14:checkbox>
              </w:sdtPr>
              <w:sdtEndPr/>
              <w:sdtContent>
                <w:r w:rsidR="00980D39" w:rsidRPr="00BA0554">
                  <w:rPr>
                    <w:rFonts w:ascii="MS Gothic" w:eastAsia="MS Gothic" w:hAnsi="MS Gothic"/>
                  </w:rPr>
                  <w:t>☐</w:t>
                </w:r>
              </w:sdtContent>
            </w:sdt>
          </w:p>
        </w:tc>
        <w:tc>
          <w:tcPr>
            <w:tcW w:w="1829" w:type="dxa"/>
            <w:shd w:val="clear" w:color="auto" w:fill="FFFFFF" w:themeFill="background1"/>
          </w:tcPr>
          <w:p w14:paraId="007E47B9" w14:textId="77777777" w:rsidR="00980D39" w:rsidRPr="00BA0554" w:rsidRDefault="00980D39" w:rsidP="008137E7">
            <w:pPr>
              <w:pStyle w:val="VCAAtablecondensed"/>
              <w:jc w:val="center"/>
            </w:pPr>
          </w:p>
        </w:tc>
      </w:tr>
      <w:tr w:rsidR="00980D39" w:rsidRPr="00BA0554" w14:paraId="55FE1BE6" w14:textId="77777777" w:rsidTr="71276564">
        <w:trPr>
          <w:trHeight w:val="300"/>
        </w:trPr>
        <w:tc>
          <w:tcPr>
            <w:tcW w:w="2977" w:type="dxa"/>
            <w:shd w:val="clear" w:color="auto" w:fill="FFFFFF" w:themeFill="background1"/>
          </w:tcPr>
          <w:p w14:paraId="432CA8D7" w14:textId="77777777" w:rsidR="00980D39" w:rsidRPr="00BA0554" w:rsidRDefault="00980D39" w:rsidP="008137E7">
            <w:pPr>
              <w:pStyle w:val="VCAAtablecondensed"/>
              <w:rPr>
                <w:b/>
                <w:sz w:val="18"/>
                <w:szCs w:val="18"/>
              </w:rPr>
            </w:pPr>
            <w:r w:rsidRPr="00BA0554">
              <w:rPr>
                <w:b/>
                <w:sz w:val="18"/>
                <w:szCs w:val="18"/>
              </w:rPr>
              <w:t xml:space="preserve">9.5 How do </w:t>
            </w:r>
            <w:r w:rsidRPr="00BA0554">
              <w:rPr>
                <w:b/>
                <w:bCs/>
                <w:sz w:val="18"/>
                <w:szCs w:val="18"/>
              </w:rPr>
              <w:t>our bodies</w:t>
            </w:r>
            <w:r w:rsidRPr="00BA0554">
              <w:rPr>
                <w:b/>
                <w:sz w:val="18"/>
                <w:szCs w:val="18"/>
              </w:rPr>
              <w:t xml:space="preserve"> maintain balance and respond to change?</w:t>
            </w:r>
          </w:p>
        </w:tc>
        <w:tc>
          <w:tcPr>
            <w:tcW w:w="1276" w:type="dxa"/>
            <w:shd w:val="clear" w:color="auto" w:fill="FFFFFF" w:themeFill="background1"/>
          </w:tcPr>
          <w:p w14:paraId="23561693" w14:textId="77777777" w:rsidR="00980D39" w:rsidRPr="00BA0554" w:rsidRDefault="00980D39" w:rsidP="008137E7">
            <w:pPr>
              <w:pStyle w:val="VCAAtablecondensed"/>
              <w:jc w:val="center"/>
            </w:pPr>
            <w:r w:rsidRPr="00BA0554">
              <w:t>2, 9</w:t>
            </w:r>
          </w:p>
        </w:tc>
        <w:sdt>
          <w:sdtPr>
            <w:id w:val="1349055098"/>
            <w15:color w:val="00CCFF"/>
            <w14:checkbox>
              <w14:checked w14:val="0"/>
              <w14:checkedState w14:val="2612" w14:font="Wingdings"/>
              <w14:uncheckedState w14:val="2610" w14:font="MS Gothic"/>
            </w14:checkbox>
          </w:sdtPr>
          <w:sdtEndPr/>
          <w:sdtContent>
            <w:tc>
              <w:tcPr>
                <w:tcW w:w="1828" w:type="dxa"/>
                <w:shd w:val="clear" w:color="auto" w:fill="FFFFFF" w:themeFill="background1"/>
              </w:tcPr>
              <w:p w14:paraId="43156D2F" w14:textId="77777777" w:rsidR="00980D39" w:rsidRPr="00BA0554" w:rsidRDefault="00980D39" w:rsidP="008137E7">
                <w:pPr>
                  <w:pStyle w:val="VCAAtablecondensed"/>
                  <w:jc w:val="center"/>
                </w:pPr>
                <w:r w:rsidRPr="00BA0554">
                  <w:rPr>
                    <w:rFonts w:ascii="MS Gothic" w:eastAsia="MS Gothic" w:hAnsi="MS Gothic"/>
                  </w:rPr>
                  <w:t>☐</w:t>
                </w:r>
              </w:p>
            </w:tc>
          </w:sdtContent>
        </w:sdt>
        <w:tc>
          <w:tcPr>
            <w:tcW w:w="1829" w:type="dxa"/>
            <w:shd w:val="clear" w:color="auto" w:fill="FFFFFF" w:themeFill="background1"/>
          </w:tcPr>
          <w:p w14:paraId="280A85A2" w14:textId="77777777" w:rsidR="00980D39" w:rsidRPr="004E5C8C" w:rsidRDefault="00980D39" w:rsidP="008137E7">
            <w:pPr>
              <w:pStyle w:val="VCAAtablecondensed"/>
              <w:jc w:val="center"/>
            </w:pPr>
          </w:p>
        </w:tc>
        <w:tc>
          <w:tcPr>
            <w:tcW w:w="1828" w:type="dxa"/>
            <w:shd w:val="clear" w:color="auto" w:fill="FFFFFF" w:themeFill="background1"/>
          </w:tcPr>
          <w:p w14:paraId="36B55E5C" w14:textId="77777777" w:rsidR="00980D39" w:rsidRPr="00BA0554" w:rsidRDefault="008B02EB" w:rsidP="008137E7">
            <w:pPr>
              <w:pStyle w:val="VCAAtablecondensed"/>
              <w:jc w:val="center"/>
              <w:rPr>
                <w:rFonts w:ascii="MS Gothic" w:eastAsia="MS Gothic" w:hAnsi="MS Gothic"/>
              </w:rPr>
            </w:pPr>
            <w:sdt>
              <w:sdtPr>
                <w:id w:val="-1617210502"/>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c>
          <w:tcPr>
            <w:tcW w:w="1829" w:type="dxa"/>
            <w:shd w:val="clear" w:color="auto" w:fill="FFFFFF" w:themeFill="background1"/>
          </w:tcPr>
          <w:p w14:paraId="66F1C656" w14:textId="77777777" w:rsidR="00980D39" w:rsidRPr="004E5C8C" w:rsidRDefault="00980D39" w:rsidP="008137E7">
            <w:pPr>
              <w:pStyle w:val="VCAAtablecondensed"/>
              <w:jc w:val="center"/>
            </w:pPr>
            <w:r w:rsidRPr="004E5C8C">
              <w:t>7</w:t>
            </w:r>
          </w:p>
        </w:tc>
        <w:sdt>
          <w:sdtPr>
            <w:id w:val="-781033275"/>
            <w15:color w:val="00CCFF"/>
            <w14:checkbox>
              <w14:checked w14:val="0"/>
              <w14:checkedState w14:val="2612" w14:font="Wingdings"/>
              <w14:uncheckedState w14:val="2610" w14:font="MS Gothic"/>
            </w14:checkbox>
          </w:sdtPr>
          <w:sdtEndPr/>
          <w:sdtContent>
            <w:tc>
              <w:tcPr>
                <w:tcW w:w="1829" w:type="dxa"/>
                <w:shd w:val="clear" w:color="auto" w:fill="FFFFFF" w:themeFill="background1"/>
              </w:tcPr>
              <w:p w14:paraId="6452C60E" w14:textId="77777777" w:rsidR="00980D39" w:rsidRPr="00BA0554" w:rsidRDefault="00980D39" w:rsidP="008137E7">
                <w:pPr>
                  <w:pStyle w:val="VCAAtablecondensed"/>
                  <w:jc w:val="center"/>
                </w:pPr>
                <w:r w:rsidRPr="00BA0554">
                  <w:rPr>
                    <w:rFonts w:ascii="MS Gothic" w:eastAsia="MS Gothic" w:hAnsi="MS Gothic"/>
                  </w:rPr>
                  <w:t>☐</w:t>
                </w:r>
              </w:p>
            </w:tc>
          </w:sdtContent>
        </w:sdt>
        <w:tc>
          <w:tcPr>
            <w:tcW w:w="1828" w:type="dxa"/>
            <w:shd w:val="clear" w:color="auto" w:fill="FFFFFF" w:themeFill="background1"/>
          </w:tcPr>
          <w:p w14:paraId="5684E7BE" w14:textId="77777777" w:rsidR="00980D39" w:rsidRPr="004E5C8C" w:rsidRDefault="00980D39" w:rsidP="008137E7">
            <w:pPr>
              <w:pStyle w:val="VCAAtablecondensed"/>
              <w:jc w:val="center"/>
            </w:pPr>
          </w:p>
        </w:tc>
        <w:sdt>
          <w:sdtPr>
            <w:id w:val="-912767358"/>
            <w15:color w:val="00CCFF"/>
            <w14:checkbox>
              <w14:checked w14:val="0"/>
              <w14:checkedState w14:val="2612" w14:font="Wingdings"/>
              <w14:uncheckedState w14:val="2610" w14:font="MS Gothic"/>
            </w14:checkbox>
          </w:sdtPr>
          <w:sdtEndPr/>
          <w:sdtContent>
            <w:tc>
              <w:tcPr>
                <w:tcW w:w="1829" w:type="dxa"/>
                <w:shd w:val="clear" w:color="auto" w:fill="FFFFFF" w:themeFill="background1"/>
              </w:tcPr>
              <w:p w14:paraId="43BB4A00" w14:textId="77777777" w:rsidR="00980D39" w:rsidRPr="00BA0554" w:rsidRDefault="00980D39" w:rsidP="008137E7">
                <w:pPr>
                  <w:pStyle w:val="VCAAtablecondensed"/>
                  <w:jc w:val="center"/>
                </w:pPr>
                <w:r w:rsidRPr="00BA0554">
                  <w:rPr>
                    <w:rFonts w:ascii="MS Gothic" w:eastAsia="MS Gothic" w:hAnsi="MS Gothic"/>
                  </w:rPr>
                  <w:t>☐</w:t>
                </w:r>
              </w:p>
            </w:tc>
          </w:sdtContent>
        </w:sdt>
        <w:tc>
          <w:tcPr>
            <w:tcW w:w="1828" w:type="dxa"/>
            <w:shd w:val="clear" w:color="auto" w:fill="FFFFFF" w:themeFill="background1"/>
          </w:tcPr>
          <w:p w14:paraId="0312C403" w14:textId="77777777" w:rsidR="00980D39" w:rsidRPr="004E5C8C" w:rsidRDefault="00980D39" w:rsidP="008137E7">
            <w:pPr>
              <w:pStyle w:val="VCAAtablecondensed"/>
              <w:jc w:val="center"/>
            </w:pPr>
          </w:p>
        </w:tc>
        <w:sdt>
          <w:sdtPr>
            <w:id w:val="1092518202"/>
            <w15:color w:val="00CCFF"/>
            <w14:checkbox>
              <w14:checked w14:val="0"/>
              <w14:checkedState w14:val="2612" w14:font="Wingdings"/>
              <w14:uncheckedState w14:val="2610" w14:font="MS Gothic"/>
            </w14:checkbox>
          </w:sdtPr>
          <w:sdtEndPr/>
          <w:sdtContent>
            <w:tc>
              <w:tcPr>
                <w:tcW w:w="1829" w:type="dxa"/>
                <w:shd w:val="clear" w:color="auto" w:fill="FFFFFF" w:themeFill="background1"/>
              </w:tcPr>
              <w:p w14:paraId="01F64AAF" w14:textId="77777777" w:rsidR="00980D39" w:rsidRPr="00BA0554" w:rsidRDefault="00980D39" w:rsidP="008137E7">
                <w:pPr>
                  <w:pStyle w:val="VCAAtablecondensed"/>
                  <w:jc w:val="center"/>
                </w:pPr>
                <w:r w:rsidRPr="00BA0554">
                  <w:rPr>
                    <w:rFonts w:ascii="MS Gothic" w:eastAsia="MS Gothic" w:hAnsi="MS Gothic"/>
                  </w:rPr>
                  <w:t>☐</w:t>
                </w:r>
              </w:p>
            </w:tc>
          </w:sdtContent>
        </w:sdt>
        <w:tc>
          <w:tcPr>
            <w:tcW w:w="1829" w:type="dxa"/>
            <w:shd w:val="clear" w:color="auto" w:fill="FFFFFF" w:themeFill="background1"/>
          </w:tcPr>
          <w:p w14:paraId="609BD9C4" w14:textId="77777777" w:rsidR="00980D39" w:rsidRPr="004E5C8C" w:rsidRDefault="00980D39" w:rsidP="008137E7">
            <w:pPr>
              <w:pStyle w:val="VCAAtablecondensed"/>
              <w:jc w:val="center"/>
            </w:pPr>
          </w:p>
        </w:tc>
      </w:tr>
      <w:tr w:rsidR="00980D39" w:rsidRPr="00BA0554" w14:paraId="43CE3F3F" w14:textId="77777777" w:rsidTr="71276564">
        <w:trPr>
          <w:trHeight w:val="300"/>
        </w:trPr>
        <w:tc>
          <w:tcPr>
            <w:tcW w:w="2977" w:type="dxa"/>
            <w:shd w:val="clear" w:color="auto" w:fill="FFFFFF" w:themeFill="background1"/>
          </w:tcPr>
          <w:p w14:paraId="108127BD" w14:textId="77777777" w:rsidR="00980D39" w:rsidRPr="00BA0554" w:rsidRDefault="00980D39" w:rsidP="008137E7">
            <w:pPr>
              <w:pStyle w:val="VCAAtablecondensed"/>
              <w:rPr>
                <w:b/>
                <w:sz w:val="18"/>
                <w:szCs w:val="18"/>
              </w:rPr>
            </w:pPr>
            <w:r w:rsidRPr="00BA0554">
              <w:rPr>
                <w:b/>
                <w:sz w:val="18"/>
                <w:szCs w:val="18"/>
              </w:rPr>
              <w:t>9.6 Is space the next home for humans?</w:t>
            </w:r>
          </w:p>
        </w:tc>
        <w:tc>
          <w:tcPr>
            <w:tcW w:w="1276" w:type="dxa"/>
            <w:shd w:val="clear" w:color="auto" w:fill="FFFFFF" w:themeFill="background1"/>
          </w:tcPr>
          <w:p w14:paraId="45DE47B0" w14:textId="77777777" w:rsidR="00980D39" w:rsidRPr="00BA0554" w:rsidRDefault="00980D39" w:rsidP="008137E7">
            <w:pPr>
              <w:pStyle w:val="VCAAtablecondensed"/>
              <w:jc w:val="center"/>
            </w:pPr>
            <w:r w:rsidRPr="00BA0554">
              <w:t>2, 9</w:t>
            </w:r>
          </w:p>
        </w:tc>
        <w:sdt>
          <w:sdtPr>
            <w:id w:val="-1425638689"/>
            <w14:checkbox>
              <w14:checked w14:val="0"/>
              <w14:checkedState w14:val="2612" w14:font="MS Gothic"/>
              <w14:uncheckedState w14:val="2610" w14:font="MS Gothic"/>
            </w14:checkbox>
          </w:sdtPr>
          <w:sdtEndPr/>
          <w:sdtContent>
            <w:tc>
              <w:tcPr>
                <w:tcW w:w="1828" w:type="dxa"/>
                <w:shd w:val="clear" w:color="auto" w:fill="FFFFFF" w:themeFill="background1"/>
              </w:tcPr>
              <w:p w14:paraId="1A23062D" w14:textId="77777777" w:rsidR="00980D39" w:rsidRPr="00BA0554" w:rsidRDefault="00980D39" w:rsidP="008137E7">
                <w:pPr>
                  <w:pStyle w:val="VCAAtablecondensed"/>
                  <w:jc w:val="center"/>
                </w:pPr>
                <w:r w:rsidRPr="00BA0554">
                  <w:rPr>
                    <w:rFonts w:ascii="MS Gothic" w:eastAsia="MS Gothic" w:hAnsi="MS Gothic"/>
                  </w:rPr>
                  <w:t>☐</w:t>
                </w:r>
              </w:p>
            </w:tc>
          </w:sdtContent>
        </w:sdt>
        <w:tc>
          <w:tcPr>
            <w:tcW w:w="1829" w:type="dxa"/>
            <w:shd w:val="clear" w:color="auto" w:fill="FFFFFF" w:themeFill="background1"/>
          </w:tcPr>
          <w:p w14:paraId="4CB0ABE3" w14:textId="77777777" w:rsidR="00980D39" w:rsidRPr="004E5C8C" w:rsidRDefault="00980D39" w:rsidP="008137E7">
            <w:pPr>
              <w:pStyle w:val="VCAAtablecondensed"/>
              <w:jc w:val="center"/>
            </w:pPr>
          </w:p>
        </w:tc>
        <w:tc>
          <w:tcPr>
            <w:tcW w:w="1828" w:type="dxa"/>
            <w:shd w:val="clear" w:color="auto" w:fill="FFFFFF" w:themeFill="background1"/>
          </w:tcPr>
          <w:p w14:paraId="30BEFE81" w14:textId="77777777" w:rsidR="00980D39" w:rsidRPr="00BA0554" w:rsidRDefault="008B02EB" w:rsidP="008137E7">
            <w:pPr>
              <w:pStyle w:val="VCAAtablecondensed"/>
              <w:jc w:val="center"/>
              <w:rPr>
                <w:rFonts w:ascii="MS Gothic" w:eastAsia="MS Gothic" w:hAnsi="MS Gothic"/>
              </w:rPr>
            </w:pPr>
            <w:sdt>
              <w:sdtPr>
                <w:rPr>
                  <w:rFonts w:ascii="Wingdings" w:eastAsia="Wingdings" w:hAnsi="Wingdings" w:cs="Wingdings"/>
                  <w:color w:val="FF0000"/>
                </w:rPr>
                <w:id w:val="564464246"/>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c>
          <w:tcPr>
            <w:tcW w:w="1829" w:type="dxa"/>
            <w:shd w:val="clear" w:color="auto" w:fill="FFFFFF" w:themeFill="background1"/>
          </w:tcPr>
          <w:p w14:paraId="2A3668F1" w14:textId="77777777" w:rsidR="00980D39" w:rsidRPr="00BA0554" w:rsidRDefault="00980D39" w:rsidP="008137E7">
            <w:pPr>
              <w:pStyle w:val="VCAAtablecondensed"/>
              <w:jc w:val="center"/>
            </w:pPr>
            <w:r w:rsidRPr="004E5C8C">
              <w:t>7</w:t>
            </w:r>
          </w:p>
        </w:tc>
        <w:sdt>
          <w:sdtPr>
            <w:id w:val="-1968807375"/>
            <w14:checkbox>
              <w14:checked w14:val="0"/>
              <w14:checkedState w14:val="2612" w14:font="MS Gothic"/>
              <w14:uncheckedState w14:val="2610" w14:font="MS Gothic"/>
            </w14:checkbox>
          </w:sdtPr>
          <w:sdtEndPr/>
          <w:sdtContent>
            <w:tc>
              <w:tcPr>
                <w:tcW w:w="1829" w:type="dxa"/>
                <w:shd w:val="clear" w:color="auto" w:fill="FFFFFF" w:themeFill="background1"/>
              </w:tcPr>
              <w:p w14:paraId="0464A35F" w14:textId="77777777" w:rsidR="00980D39" w:rsidRPr="00BA0554" w:rsidRDefault="00980D39" w:rsidP="008137E7">
                <w:pPr>
                  <w:pStyle w:val="VCAAtablecondensed"/>
                  <w:jc w:val="center"/>
                </w:pPr>
                <w:r w:rsidRPr="00BA0554">
                  <w:rPr>
                    <w:rFonts w:ascii="MS Gothic" w:eastAsia="MS Gothic" w:hAnsi="MS Gothic"/>
                  </w:rPr>
                  <w:t>☐</w:t>
                </w:r>
              </w:p>
            </w:tc>
          </w:sdtContent>
        </w:sdt>
        <w:tc>
          <w:tcPr>
            <w:tcW w:w="1828" w:type="dxa"/>
            <w:shd w:val="clear" w:color="auto" w:fill="FFFFFF" w:themeFill="background1"/>
          </w:tcPr>
          <w:p w14:paraId="23DC215F" w14:textId="77777777" w:rsidR="00980D39" w:rsidRPr="004E5C8C" w:rsidRDefault="00980D39" w:rsidP="008137E7">
            <w:pPr>
              <w:pStyle w:val="VCAAtablecondensed"/>
              <w:jc w:val="center"/>
            </w:pPr>
          </w:p>
        </w:tc>
        <w:sdt>
          <w:sdtPr>
            <w:id w:val="1446964086"/>
            <w14:checkbox>
              <w14:checked w14:val="0"/>
              <w14:checkedState w14:val="2612" w14:font="MS Gothic"/>
              <w14:uncheckedState w14:val="2610" w14:font="MS Gothic"/>
            </w14:checkbox>
          </w:sdtPr>
          <w:sdtEndPr/>
          <w:sdtContent>
            <w:tc>
              <w:tcPr>
                <w:tcW w:w="1829" w:type="dxa"/>
                <w:shd w:val="clear" w:color="auto" w:fill="FFFFFF" w:themeFill="background1"/>
              </w:tcPr>
              <w:p w14:paraId="4EF8F348" w14:textId="77777777" w:rsidR="00980D39" w:rsidRPr="00BA0554" w:rsidRDefault="00980D39" w:rsidP="008137E7">
                <w:pPr>
                  <w:pStyle w:val="VCAAtablecondensed"/>
                  <w:jc w:val="center"/>
                </w:pPr>
                <w:r w:rsidRPr="00BA0554">
                  <w:rPr>
                    <w:rFonts w:ascii="MS Gothic" w:eastAsia="MS Gothic" w:hAnsi="MS Gothic"/>
                  </w:rPr>
                  <w:t>☐</w:t>
                </w:r>
              </w:p>
            </w:tc>
          </w:sdtContent>
        </w:sdt>
        <w:tc>
          <w:tcPr>
            <w:tcW w:w="1828" w:type="dxa"/>
            <w:shd w:val="clear" w:color="auto" w:fill="FFFFFF" w:themeFill="background1"/>
          </w:tcPr>
          <w:p w14:paraId="3F99ECB8" w14:textId="77777777" w:rsidR="00980D39" w:rsidRPr="004E5C8C" w:rsidRDefault="00980D39" w:rsidP="008137E7">
            <w:pPr>
              <w:pStyle w:val="VCAAtablecondensed"/>
              <w:jc w:val="center"/>
            </w:pPr>
          </w:p>
        </w:tc>
        <w:sdt>
          <w:sdtPr>
            <w:id w:val="1768430033"/>
            <w14:checkbox>
              <w14:checked w14:val="0"/>
              <w14:checkedState w14:val="2612" w14:font="MS Gothic"/>
              <w14:uncheckedState w14:val="2610" w14:font="MS Gothic"/>
            </w14:checkbox>
          </w:sdtPr>
          <w:sdtEndPr/>
          <w:sdtContent>
            <w:tc>
              <w:tcPr>
                <w:tcW w:w="1829" w:type="dxa"/>
                <w:shd w:val="clear" w:color="auto" w:fill="FFFFFF" w:themeFill="background1"/>
              </w:tcPr>
              <w:p w14:paraId="0F1B2756" w14:textId="77777777" w:rsidR="00980D39" w:rsidRPr="00BA0554" w:rsidRDefault="00980D39" w:rsidP="008137E7">
                <w:pPr>
                  <w:pStyle w:val="VCAAtablecondensed"/>
                  <w:jc w:val="center"/>
                </w:pPr>
                <w:r w:rsidRPr="00BA0554">
                  <w:rPr>
                    <w:rFonts w:ascii="MS Gothic" w:eastAsia="MS Gothic" w:hAnsi="MS Gothic"/>
                  </w:rPr>
                  <w:t>☐</w:t>
                </w:r>
              </w:p>
            </w:tc>
          </w:sdtContent>
        </w:sdt>
        <w:tc>
          <w:tcPr>
            <w:tcW w:w="1829" w:type="dxa"/>
            <w:shd w:val="clear" w:color="auto" w:fill="FFFFFF" w:themeFill="background1"/>
          </w:tcPr>
          <w:p w14:paraId="1FC0D594" w14:textId="77777777" w:rsidR="00980D39" w:rsidRPr="004E5C8C" w:rsidRDefault="00980D39" w:rsidP="008137E7">
            <w:pPr>
              <w:pStyle w:val="VCAAtablecondensed"/>
              <w:jc w:val="center"/>
            </w:pPr>
          </w:p>
        </w:tc>
      </w:tr>
      <w:tr w:rsidR="006E4224" w:rsidRPr="00BA0554" w14:paraId="24E43A3F" w14:textId="77777777" w:rsidTr="71276564">
        <w:trPr>
          <w:trHeight w:val="300"/>
        </w:trPr>
        <w:tc>
          <w:tcPr>
            <w:tcW w:w="2977" w:type="dxa"/>
            <w:shd w:val="clear" w:color="auto" w:fill="FFFFFF" w:themeFill="background1"/>
          </w:tcPr>
          <w:p w14:paraId="20F0176A" w14:textId="0D7A3CF6" w:rsidR="006E4224" w:rsidRPr="00BA0554" w:rsidRDefault="006E4224" w:rsidP="006E4224">
            <w:pPr>
              <w:pStyle w:val="VCAAtablecondensed"/>
              <w:rPr>
                <w:b/>
                <w:sz w:val="18"/>
                <w:szCs w:val="18"/>
              </w:rPr>
            </w:pPr>
            <w:r>
              <w:rPr>
                <w:b/>
                <w:sz w:val="18"/>
                <w:szCs w:val="18"/>
              </w:rPr>
              <w:t xml:space="preserve">9.7 </w:t>
            </w:r>
            <w:r w:rsidRPr="00BA0554">
              <w:rPr>
                <w:b/>
                <w:sz w:val="18"/>
                <w:szCs w:val="18"/>
              </w:rPr>
              <w:t>How do atoms rearrange in chemical reactions?</w:t>
            </w:r>
          </w:p>
        </w:tc>
        <w:tc>
          <w:tcPr>
            <w:tcW w:w="1276" w:type="dxa"/>
            <w:shd w:val="clear" w:color="auto" w:fill="FFFFFF" w:themeFill="background1"/>
          </w:tcPr>
          <w:p w14:paraId="35BEF9AD" w14:textId="0A341F60" w:rsidR="006E4224" w:rsidRPr="00BA0554" w:rsidRDefault="006E4224" w:rsidP="006E4224">
            <w:pPr>
              <w:pStyle w:val="VCAAtablecondensed"/>
              <w:jc w:val="center"/>
            </w:pPr>
            <w:r>
              <w:t>2, 9</w:t>
            </w:r>
          </w:p>
        </w:tc>
        <w:sdt>
          <w:sdtPr>
            <w:id w:val="1811132456"/>
            <w14:checkbox>
              <w14:checked w14:val="0"/>
              <w14:checkedState w14:val="2612" w14:font="MS Gothic"/>
              <w14:uncheckedState w14:val="2610" w14:font="MS Gothic"/>
            </w14:checkbox>
          </w:sdtPr>
          <w:sdtEndPr/>
          <w:sdtContent>
            <w:tc>
              <w:tcPr>
                <w:tcW w:w="1828" w:type="dxa"/>
                <w:shd w:val="clear" w:color="auto" w:fill="FFFFFF" w:themeFill="background1"/>
              </w:tcPr>
              <w:p w14:paraId="7A7D3637" w14:textId="477E0DC3" w:rsidR="006E4224" w:rsidRDefault="006E4224" w:rsidP="006E4224">
                <w:pPr>
                  <w:pStyle w:val="VCAAtablecondensed"/>
                  <w:jc w:val="center"/>
                </w:pPr>
                <w:r w:rsidRPr="00BA0554">
                  <w:rPr>
                    <w:rFonts w:ascii="MS Gothic" w:eastAsia="MS Gothic" w:hAnsi="MS Gothic"/>
                  </w:rPr>
                  <w:t>☐</w:t>
                </w:r>
              </w:p>
            </w:tc>
          </w:sdtContent>
        </w:sdt>
        <w:tc>
          <w:tcPr>
            <w:tcW w:w="1829" w:type="dxa"/>
            <w:shd w:val="clear" w:color="auto" w:fill="FFFFFF" w:themeFill="background1"/>
          </w:tcPr>
          <w:p w14:paraId="3095CA0D" w14:textId="77777777" w:rsidR="006E4224" w:rsidRPr="006E4224" w:rsidRDefault="006E4224" w:rsidP="006E4224">
            <w:pPr>
              <w:pStyle w:val="VCAAtablecondensed"/>
              <w:jc w:val="center"/>
            </w:pPr>
          </w:p>
        </w:tc>
        <w:tc>
          <w:tcPr>
            <w:tcW w:w="1828" w:type="dxa"/>
            <w:shd w:val="clear" w:color="auto" w:fill="FFFFFF" w:themeFill="background1"/>
          </w:tcPr>
          <w:p w14:paraId="7D75281D" w14:textId="1107380B" w:rsidR="006E4224" w:rsidRDefault="008B02EB" w:rsidP="006E4224">
            <w:pPr>
              <w:pStyle w:val="VCAAtablecondensed"/>
              <w:jc w:val="center"/>
              <w:rPr>
                <w:rFonts w:ascii="Wingdings" w:eastAsia="Wingdings" w:hAnsi="Wingdings" w:cs="Wingdings"/>
                <w:color w:val="FF0000"/>
              </w:rPr>
            </w:pPr>
            <w:sdt>
              <w:sdtPr>
                <w:rPr>
                  <w:rFonts w:ascii="Wingdings" w:eastAsia="Wingdings" w:hAnsi="Wingdings" w:cs="Wingdings"/>
                  <w:color w:val="FF0000"/>
                </w:rPr>
                <w:id w:val="1671526717"/>
                <w15:color w:val="00CCFF"/>
                <w14:checkbox>
                  <w14:checked w14:val="1"/>
                  <w14:checkedState w14:val="2612" w14:font="Wingdings"/>
                  <w14:uncheckedState w14:val="2610" w14:font="MS Gothic"/>
                </w14:checkbox>
              </w:sdtPr>
              <w:sdtEndPr/>
              <w:sdtContent>
                <w:r w:rsidR="006E4224" w:rsidRPr="00BA0554">
                  <w:rPr>
                    <w:rFonts w:ascii="Wingdings" w:eastAsia="Wingdings" w:hAnsi="Wingdings" w:cs="Wingdings"/>
                  </w:rPr>
                  <w:t>ü</w:t>
                </w:r>
              </w:sdtContent>
            </w:sdt>
          </w:p>
        </w:tc>
        <w:tc>
          <w:tcPr>
            <w:tcW w:w="1829" w:type="dxa"/>
            <w:shd w:val="clear" w:color="auto" w:fill="FFFFFF" w:themeFill="background1"/>
          </w:tcPr>
          <w:p w14:paraId="1290E71C" w14:textId="5CFDC194" w:rsidR="006E4224" w:rsidRPr="006E4224" w:rsidRDefault="006E4224" w:rsidP="006E4224">
            <w:pPr>
              <w:pStyle w:val="VCAAtablecondensed"/>
              <w:jc w:val="center"/>
            </w:pPr>
            <w:r w:rsidRPr="00D33E75">
              <w:t>7</w:t>
            </w:r>
          </w:p>
        </w:tc>
        <w:sdt>
          <w:sdtPr>
            <w:id w:val="1738745245"/>
            <w14:checkbox>
              <w14:checked w14:val="0"/>
              <w14:checkedState w14:val="2612" w14:font="MS Gothic"/>
              <w14:uncheckedState w14:val="2610" w14:font="MS Gothic"/>
            </w14:checkbox>
          </w:sdtPr>
          <w:sdtEndPr/>
          <w:sdtContent>
            <w:tc>
              <w:tcPr>
                <w:tcW w:w="1829" w:type="dxa"/>
                <w:shd w:val="clear" w:color="auto" w:fill="FFFFFF" w:themeFill="background1"/>
              </w:tcPr>
              <w:p w14:paraId="5BFED957" w14:textId="0DF844D4" w:rsidR="006E4224" w:rsidRDefault="006E4224" w:rsidP="006E4224">
                <w:pPr>
                  <w:pStyle w:val="VCAAtablecondensed"/>
                  <w:jc w:val="center"/>
                </w:pPr>
                <w:r w:rsidRPr="00BA0554">
                  <w:rPr>
                    <w:rFonts w:ascii="MS Gothic" w:eastAsia="MS Gothic" w:hAnsi="MS Gothic"/>
                  </w:rPr>
                  <w:t>☐</w:t>
                </w:r>
              </w:p>
            </w:tc>
          </w:sdtContent>
        </w:sdt>
        <w:tc>
          <w:tcPr>
            <w:tcW w:w="1828" w:type="dxa"/>
            <w:shd w:val="clear" w:color="auto" w:fill="FFFFFF" w:themeFill="background1"/>
          </w:tcPr>
          <w:p w14:paraId="5AE4B2F9" w14:textId="77777777" w:rsidR="006E4224" w:rsidRPr="006E4224" w:rsidRDefault="006E4224" w:rsidP="006E4224">
            <w:pPr>
              <w:pStyle w:val="VCAAtablecondensed"/>
              <w:jc w:val="center"/>
            </w:pPr>
          </w:p>
        </w:tc>
        <w:sdt>
          <w:sdtPr>
            <w:id w:val="1396238003"/>
            <w14:checkbox>
              <w14:checked w14:val="0"/>
              <w14:checkedState w14:val="2612" w14:font="MS Gothic"/>
              <w14:uncheckedState w14:val="2610" w14:font="MS Gothic"/>
            </w14:checkbox>
          </w:sdtPr>
          <w:sdtEndPr/>
          <w:sdtContent>
            <w:tc>
              <w:tcPr>
                <w:tcW w:w="1829" w:type="dxa"/>
                <w:shd w:val="clear" w:color="auto" w:fill="FFFFFF" w:themeFill="background1"/>
              </w:tcPr>
              <w:p w14:paraId="12B2E888" w14:textId="08752860" w:rsidR="006E4224" w:rsidRDefault="006E4224" w:rsidP="006E4224">
                <w:pPr>
                  <w:pStyle w:val="VCAAtablecondensed"/>
                  <w:jc w:val="center"/>
                </w:pPr>
                <w:r w:rsidRPr="00BA0554">
                  <w:rPr>
                    <w:rFonts w:ascii="MS Gothic" w:eastAsia="MS Gothic" w:hAnsi="MS Gothic"/>
                  </w:rPr>
                  <w:t>☐</w:t>
                </w:r>
              </w:p>
            </w:tc>
          </w:sdtContent>
        </w:sdt>
        <w:tc>
          <w:tcPr>
            <w:tcW w:w="1828" w:type="dxa"/>
            <w:shd w:val="clear" w:color="auto" w:fill="FFFFFF" w:themeFill="background1"/>
          </w:tcPr>
          <w:p w14:paraId="748F565C" w14:textId="77777777" w:rsidR="006E4224" w:rsidRPr="006E4224" w:rsidRDefault="006E4224" w:rsidP="006E4224">
            <w:pPr>
              <w:pStyle w:val="VCAAtablecondensed"/>
              <w:jc w:val="center"/>
            </w:pPr>
          </w:p>
        </w:tc>
        <w:sdt>
          <w:sdtPr>
            <w:id w:val="-1002587761"/>
            <w14:checkbox>
              <w14:checked w14:val="0"/>
              <w14:checkedState w14:val="2612" w14:font="MS Gothic"/>
              <w14:uncheckedState w14:val="2610" w14:font="MS Gothic"/>
            </w14:checkbox>
          </w:sdtPr>
          <w:sdtEndPr/>
          <w:sdtContent>
            <w:tc>
              <w:tcPr>
                <w:tcW w:w="1829" w:type="dxa"/>
                <w:shd w:val="clear" w:color="auto" w:fill="FFFFFF" w:themeFill="background1"/>
              </w:tcPr>
              <w:p w14:paraId="39F10707" w14:textId="119A9690" w:rsidR="006E4224" w:rsidRDefault="006E4224" w:rsidP="006E4224">
                <w:pPr>
                  <w:pStyle w:val="VCAAtablecondensed"/>
                  <w:jc w:val="center"/>
                </w:pPr>
                <w:r w:rsidRPr="00BA0554">
                  <w:rPr>
                    <w:rFonts w:ascii="MS Gothic" w:eastAsia="MS Gothic" w:hAnsi="MS Gothic"/>
                  </w:rPr>
                  <w:t>☐</w:t>
                </w:r>
              </w:p>
            </w:tc>
          </w:sdtContent>
        </w:sdt>
        <w:tc>
          <w:tcPr>
            <w:tcW w:w="1829" w:type="dxa"/>
            <w:shd w:val="clear" w:color="auto" w:fill="FFFFFF" w:themeFill="background1"/>
          </w:tcPr>
          <w:p w14:paraId="6EA757E7" w14:textId="77777777" w:rsidR="006E4224" w:rsidRPr="006E4224" w:rsidRDefault="006E4224" w:rsidP="006E4224">
            <w:pPr>
              <w:pStyle w:val="VCAAtablecondensed"/>
              <w:jc w:val="center"/>
            </w:pPr>
          </w:p>
        </w:tc>
      </w:tr>
      <w:tr w:rsidR="00980D39" w:rsidRPr="00BA0554" w14:paraId="17016810" w14:textId="77777777" w:rsidTr="71276564">
        <w:trPr>
          <w:trHeight w:val="300"/>
        </w:trPr>
        <w:tc>
          <w:tcPr>
            <w:tcW w:w="2977" w:type="dxa"/>
            <w:shd w:val="clear" w:color="auto" w:fill="FFFFFF" w:themeFill="background1"/>
          </w:tcPr>
          <w:p w14:paraId="2976BA18" w14:textId="77777777" w:rsidR="00980D39" w:rsidRPr="00BA0554" w:rsidRDefault="00980D39" w:rsidP="008137E7">
            <w:pPr>
              <w:pStyle w:val="VCAAtablecondensed"/>
              <w:rPr>
                <w:b/>
                <w:sz w:val="18"/>
                <w:szCs w:val="18"/>
              </w:rPr>
            </w:pPr>
            <w:r w:rsidRPr="00BA0554">
              <w:rPr>
                <w:b/>
                <w:sz w:val="18"/>
                <w:szCs w:val="18"/>
              </w:rPr>
              <w:t xml:space="preserve">10.2 How </w:t>
            </w:r>
            <w:r w:rsidRPr="00BA0554">
              <w:rPr>
                <w:b/>
                <w:bCs/>
                <w:sz w:val="18"/>
                <w:szCs w:val="18"/>
              </w:rPr>
              <w:t>do we inherit our traits</w:t>
            </w:r>
            <w:r w:rsidRPr="00BA0554">
              <w:rPr>
                <w:b/>
                <w:sz w:val="18"/>
                <w:szCs w:val="18"/>
              </w:rPr>
              <w:t>?</w:t>
            </w:r>
          </w:p>
        </w:tc>
        <w:tc>
          <w:tcPr>
            <w:tcW w:w="1276" w:type="dxa"/>
            <w:shd w:val="clear" w:color="auto" w:fill="FFFFFF" w:themeFill="background1"/>
          </w:tcPr>
          <w:p w14:paraId="4ACDE623" w14:textId="77777777" w:rsidR="00980D39" w:rsidRPr="00BA0554" w:rsidRDefault="00980D39" w:rsidP="008137E7">
            <w:pPr>
              <w:pStyle w:val="VCAAtablecondensed"/>
              <w:jc w:val="center"/>
            </w:pPr>
            <w:r w:rsidRPr="00BA0554">
              <w:t>1, 10</w:t>
            </w:r>
          </w:p>
        </w:tc>
        <w:tc>
          <w:tcPr>
            <w:tcW w:w="1828" w:type="dxa"/>
            <w:shd w:val="clear" w:color="auto" w:fill="FFFFFF" w:themeFill="background1"/>
          </w:tcPr>
          <w:p w14:paraId="11345E73" w14:textId="77777777" w:rsidR="00980D39" w:rsidRPr="00BA0554" w:rsidRDefault="008B02EB" w:rsidP="008137E7">
            <w:pPr>
              <w:pStyle w:val="VCAAtablecondensed"/>
              <w:jc w:val="center"/>
              <w:rPr>
                <w:rFonts w:ascii="MS Gothic" w:eastAsia="MS Gothic" w:hAnsi="MS Gothic"/>
              </w:rPr>
            </w:pPr>
            <w:sdt>
              <w:sdtPr>
                <w:id w:val="-803163844"/>
                <w15:color w:val="00CCFF"/>
                <w14:checkbox>
                  <w14:checked w14:val="0"/>
                  <w14:checkedState w14:val="2612" w14:font="Wingdings"/>
                  <w14:uncheckedState w14:val="2610" w14:font="MS Gothic"/>
                </w14:checkbox>
              </w:sdtPr>
              <w:sdtEndPr/>
              <w:sdtContent>
                <w:r w:rsidR="00980D39" w:rsidRPr="00BA0554">
                  <w:rPr>
                    <w:rFonts w:ascii="MS Gothic" w:eastAsia="MS Gothic" w:hAnsi="MS Gothic"/>
                  </w:rPr>
                  <w:t>☐</w:t>
                </w:r>
              </w:sdtContent>
            </w:sdt>
          </w:p>
        </w:tc>
        <w:tc>
          <w:tcPr>
            <w:tcW w:w="1829" w:type="dxa"/>
            <w:shd w:val="clear" w:color="auto" w:fill="FFFFFF" w:themeFill="background1"/>
          </w:tcPr>
          <w:p w14:paraId="2118219E" w14:textId="77777777" w:rsidR="00980D39" w:rsidRPr="00BA0554" w:rsidRDefault="00980D39" w:rsidP="008137E7">
            <w:pPr>
              <w:pStyle w:val="VCAAtablecondensed"/>
              <w:jc w:val="center"/>
              <w:rPr>
                <w:color w:val="FF0000"/>
              </w:rPr>
            </w:pPr>
          </w:p>
        </w:tc>
        <w:sdt>
          <w:sdtPr>
            <w:id w:val="-1628541753"/>
            <w14:checkbox>
              <w14:checked w14:val="0"/>
              <w14:checkedState w14:val="2612" w14:font="MS Gothic"/>
              <w14:uncheckedState w14:val="2610" w14:font="MS Gothic"/>
            </w14:checkbox>
          </w:sdtPr>
          <w:sdtEndPr/>
          <w:sdtContent>
            <w:tc>
              <w:tcPr>
                <w:tcW w:w="1828" w:type="dxa"/>
                <w:shd w:val="clear" w:color="auto" w:fill="FFFFFF" w:themeFill="background1"/>
              </w:tcPr>
              <w:p w14:paraId="35CE7AF3" w14:textId="77777777" w:rsidR="00980D39" w:rsidRPr="00BA0554" w:rsidRDefault="00980D39" w:rsidP="008137E7">
                <w:pPr>
                  <w:pStyle w:val="VCAAtablecondensed"/>
                  <w:jc w:val="center"/>
                </w:pPr>
                <w:r w:rsidRPr="00BA0554">
                  <w:rPr>
                    <w:rFonts w:ascii="MS Gothic" w:eastAsia="MS Gothic" w:hAnsi="MS Gothic"/>
                  </w:rPr>
                  <w:t>☐</w:t>
                </w:r>
              </w:p>
            </w:tc>
          </w:sdtContent>
        </w:sdt>
        <w:tc>
          <w:tcPr>
            <w:tcW w:w="1829" w:type="dxa"/>
            <w:shd w:val="clear" w:color="auto" w:fill="FFFFFF" w:themeFill="background1"/>
          </w:tcPr>
          <w:p w14:paraId="4D4F79DE" w14:textId="77777777" w:rsidR="00980D39" w:rsidRPr="004E5C8C" w:rsidRDefault="00980D39" w:rsidP="008137E7">
            <w:pPr>
              <w:pStyle w:val="VCAAtablecondensed"/>
              <w:jc w:val="center"/>
            </w:pPr>
          </w:p>
        </w:tc>
        <w:sdt>
          <w:sdtPr>
            <w:id w:val="1986892405"/>
            <w14:checkbox>
              <w14:checked w14:val="0"/>
              <w14:checkedState w14:val="2612" w14:font="MS Gothic"/>
              <w14:uncheckedState w14:val="2610" w14:font="MS Gothic"/>
            </w14:checkbox>
          </w:sdtPr>
          <w:sdtEndPr/>
          <w:sdtContent>
            <w:tc>
              <w:tcPr>
                <w:tcW w:w="1829" w:type="dxa"/>
                <w:shd w:val="clear" w:color="auto" w:fill="FFFFFF" w:themeFill="background1"/>
              </w:tcPr>
              <w:p w14:paraId="7D031F53" w14:textId="77777777" w:rsidR="00980D39" w:rsidRPr="00BA0554" w:rsidRDefault="00980D39" w:rsidP="008137E7">
                <w:pPr>
                  <w:pStyle w:val="VCAAtablecondensed"/>
                  <w:jc w:val="center"/>
                </w:pPr>
                <w:r w:rsidRPr="00BA0554">
                  <w:rPr>
                    <w:rFonts w:ascii="MS Gothic" w:eastAsia="MS Gothic" w:hAnsi="MS Gothic"/>
                  </w:rPr>
                  <w:t>☐</w:t>
                </w:r>
              </w:p>
            </w:tc>
          </w:sdtContent>
        </w:sdt>
        <w:tc>
          <w:tcPr>
            <w:tcW w:w="1828" w:type="dxa"/>
            <w:shd w:val="clear" w:color="auto" w:fill="FFFFFF" w:themeFill="background1"/>
          </w:tcPr>
          <w:p w14:paraId="7BD59FA5" w14:textId="77777777" w:rsidR="00980D39" w:rsidRPr="004E5C8C" w:rsidRDefault="00980D39" w:rsidP="008137E7">
            <w:pPr>
              <w:pStyle w:val="VCAAtablecondensed"/>
              <w:jc w:val="center"/>
            </w:pPr>
          </w:p>
        </w:tc>
        <w:tc>
          <w:tcPr>
            <w:tcW w:w="1829" w:type="dxa"/>
            <w:shd w:val="clear" w:color="auto" w:fill="FFFFFF" w:themeFill="background1"/>
          </w:tcPr>
          <w:p w14:paraId="4D5A7DBE" w14:textId="77777777" w:rsidR="00980D39" w:rsidRPr="00BA0554" w:rsidRDefault="008B02EB" w:rsidP="008137E7">
            <w:pPr>
              <w:pStyle w:val="VCAAtablecondensed"/>
              <w:jc w:val="center"/>
              <w:rPr>
                <w:rFonts w:ascii="MS Gothic" w:eastAsia="MS Gothic" w:hAnsi="MS Gothic"/>
              </w:rPr>
            </w:pPr>
            <w:sdt>
              <w:sdtPr>
                <w:id w:val="-547144761"/>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c>
          <w:tcPr>
            <w:tcW w:w="1828" w:type="dxa"/>
            <w:shd w:val="clear" w:color="auto" w:fill="FFFFFF" w:themeFill="background1"/>
          </w:tcPr>
          <w:p w14:paraId="2396C528" w14:textId="77777777" w:rsidR="00980D39" w:rsidRPr="004E5C8C" w:rsidRDefault="00980D39" w:rsidP="008137E7">
            <w:pPr>
              <w:pStyle w:val="VCAAtablecondensed"/>
              <w:jc w:val="center"/>
            </w:pPr>
            <w:r w:rsidRPr="004E5C8C">
              <w:t>6</w:t>
            </w:r>
          </w:p>
        </w:tc>
        <w:tc>
          <w:tcPr>
            <w:tcW w:w="1829" w:type="dxa"/>
            <w:shd w:val="clear" w:color="auto" w:fill="FFFFFF" w:themeFill="background1"/>
          </w:tcPr>
          <w:p w14:paraId="6A164EEB" w14:textId="77777777" w:rsidR="00980D39" w:rsidRPr="00BA0554" w:rsidRDefault="008B02EB" w:rsidP="008137E7">
            <w:pPr>
              <w:pStyle w:val="VCAAtablecondensed"/>
              <w:jc w:val="center"/>
              <w:rPr>
                <w:rFonts w:ascii="MS Gothic" w:eastAsia="MS Gothic" w:hAnsi="MS Gothic"/>
              </w:rPr>
            </w:pPr>
            <w:sdt>
              <w:sdtPr>
                <w:id w:val="-1996176835"/>
                <w15:color w:val="00CCFF"/>
                <w14:checkbox>
                  <w14:checked w14:val="0"/>
                  <w14:checkedState w14:val="2612" w14:font="Wingdings"/>
                  <w14:uncheckedState w14:val="2610" w14:font="MS Gothic"/>
                </w14:checkbox>
              </w:sdtPr>
              <w:sdtEndPr/>
              <w:sdtContent>
                <w:r w:rsidR="00980D39" w:rsidRPr="00BA0554">
                  <w:rPr>
                    <w:rFonts w:ascii="MS Gothic" w:eastAsia="MS Gothic" w:hAnsi="MS Gothic"/>
                  </w:rPr>
                  <w:t>☐</w:t>
                </w:r>
              </w:sdtContent>
            </w:sdt>
          </w:p>
        </w:tc>
        <w:tc>
          <w:tcPr>
            <w:tcW w:w="1829" w:type="dxa"/>
            <w:shd w:val="clear" w:color="auto" w:fill="FFFFFF" w:themeFill="background1"/>
          </w:tcPr>
          <w:p w14:paraId="74DE80D5" w14:textId="77777777" w:rsidR="00980D39" w:rsidRPr="00BA0554" w:rsidRDefault="00980D39" w:rsidP="008137E7">
            <w:pPr>
              <w:pStyle w:val="VCAAtablecondensed"/>
              <w:jc w:val="center"/>
            </w:pPr>
          </w:p>
        </w:tc>
      </w:tr>
      <w:tr w:rsidR="00980D39" w:rsidRPr="00BA0554" w14:paraId="14D8F5DE" w14:textId="77777777" w:rsidTr="71276564">
        <w:trPr>
          <w:trHeight w:val="300"/>
        </w:trPr>
        <w:tc>
          <w:tcPr>
            <w:tcW w:w="2977" w:type="dxa"/>
            <w:shd w:val="clear" w:color="auto" w:fill="FFFFFF" w:themeFill="background1"/>
          </w:tcPr>
          <w:p w14:paraId="5D7E651D" w14:textId="6DCAE8D5" w:rsidR="00980D39" w:rsidRPr="00BA0554" w:rsidRDefault="00980D39" w:rsidP="008137E7">
            <w:pPr>
              <w:pStyle w:val="VCAAtablecondensed"/>
              <w:keepNext/>
            </w:pPr>
            <w:r w:rsidRPr="00BA0554">
              <w:rPr>
                <w:b/>
                <w:sz w:val="18"/>
                <w:szCs w:val="18"/>
              </w:rPr>
              <w:t>10.7 How does evolution explain the diversity of life</w:t>
            </w:r>
            <w:r w:rsidRPr="00BA0554">
              <w:rPr>
                <w:b/>
                <w:bCs/>
                <w:sz w:val="18"/>
                <w:szCs w:val="18"/>
              </w:rPr>
              <w:t xml:space="preserve"> on Earth</w:t>
            </w:r>
            <w:r w:rsidRPr="00BA0554">
              <w:rPr>
                <w:b/>
                <w:sz w:val="18"/>
                <w:szCs w:val="18"/>
              </w:rPr>
              <w:t>?</w:t>
            </w:r>
          </w:p>
        </w:tc>
        <w:tc>
          <w:tcPr>
            <w:tcW w:w="1276" w:type="dxa"/>
            <w:shd w:val="clear" w:color="auto" w:fill="FFFFFF" w:themeFill="background1"/>
          </w:tcPr>
          <w:p w14:paraId="54F9E240" w14:textId="77777777" w:rsidR="00980D39" w:rsidRPr="00BA0554" w:rsidRDefault="00980D39" w:rsidP="008137E7">
            <w:pPr>
              <w:pStyle w:val="VCAAtablecondensed"/>
              <w:jc w:val="center"/>
            </w:pPr>
            <w:r w:rsidRPr="00BA0554">
              <w:t>2, 10</w:t>
            </w:r>
          </w:p>
        </w:tc>
        <w:sdt>
          <w:sdtPr>
            <w:id w:val="1994447013"/>
            <w14:checkbox>
              <w14:checked w14:val="0"/>
              <w14:checkedState w14:val="2612" w14:font="MS Gothic"/>
              <w14:uncheckedState w14:val="2610" w14:font="MS Gothic"/>
            </w14:checkbox>
          </w:sdtPr>
          <w:sdtEndPr/>
          <w:sdtContent>
            <w:tc>
              <w:tcPr>
                <w:tcW w:w="1828" w:type="dxa"/>
                <w:shd w:val="clear" w:color="auto" w:fill="FFFFFF" w:themeFill="background1"/>
              </w:tcPr>
              <w:p w14:paraId="1E653F4B" w14:textId="77777777" w:rsidR="00980D39" w:rsidRPr="00BA0554" w:rsidRDefault="00980D39" w:rsidP="008137E7">
                <w:pPr>
                  <w:pStyle w:val="VCAAtablecondensed"/>
                  <w:jc w:val="center"/>
                </w:pPr>
                <w:r w:rsidRPr="00BA0554">
                  <w:rPr>
                    <w:rFonts w:ascii="MS Gothic" w:eastAsia="MS Gothic" w:hAnsi="MS Gothic"/>
                  </w:rPr>
                  <w:t>☐</w:t>
                </w:r>
              </w:p>
            </w:tc>
          </w:sdtContent>
        </w:sdt>
        <w:tc>
          <w:tcPr>
            <w:tcW w:w="1829" w:type="dxa"/>
            <w:shd w:val="clear" w:color="auto" w:fill="FFFFFF" w:themeFill="background1"/>
          </w:tcPr>
          <w:p w14:paraId="2D39E003" w14:textId="77777777" w:rsidR="00980D39" w:rsidRPr="004E5C8C" w:rsidRDefault="00980D39" w:rsidP="008137E7">
            <w:pPr>
              <w:pStyle w:val="VCAAtablecondensed"/>
              <w:jc w:val="center"/>
            </w:pPr>
          </w:p>
        </w:tc>
        <w:sdt>
          <w:sdtPr>
            <w:id w:val="-1593316913"/>
            <w14:checkbox>
              <w14:checked w14:val="0"/>
              <w14:checkedState w14:val="2612" w14:font="MS Gothic"/>
              <w14:uncheckedState w14:val="2610" w14:font="MS Gothic"/>
            </w14:checkbox>
          </w:sdtPr>
          <w:sdtEndPr/>
          <w:sdtContent>
            <w:tc>
              <w:tcPr>
                <w:tcW w:w="1828" w:type="dxa"/>
                <w:shd w:val="clear" w:color="auto" w:fill="FFFFFF" w:themeFill="background1"/>
              </w:tcPr>
              <w:p w14:paraId="20539CAC" w14:textId="77777777" w:rsidR="00980D39" w:rsidRPr="00BA0554" w:rsidRDefault="00980D39" w:rsidP="008137E7">
                <w:pPr>
                  <w:pStyle w:val="VCAAtablecondensed"/>
                  <w:jc w:val="center"/>
                </w:pPr>
                <w:r w:rsidRPr="00BA0554">
                  <w:rPr>
                    <w:rFonts w:ascii="MS Gothic" w:eastAsia="MS Gothic" w:hAnsi="MS Gothic"/>
                  </w:rPr>
                  <w:t>☐</w:t>
                </w:r>
              </w:p>
            </w:tc>
          </w:sdtContent>
        </w:sdt>
        <w:tc>
          <w:tcPr>
            <w:tcW w:w="1829" w:type="dxa"/>
            <w:shd w:val="clear" w:color="auto" w:fill="FFFFFF" w:themeFill="background1"/>
          </w:tcPr>
          <w:p w14:paraId="42AE3432" w14:textId="77777777" w:rsidR="00980D39" w:rsidRPr="004E5C8C" w:rsidRDefault="00980D39" w:rsidP="008137E7">
            <w:pPr>
              <w:pStyle w:val="VCAAtablecondensed"/>
              <w:jc w:val="center"/>
            </w:pPr>
          </w:p>
        </w:tc>
        <w:sdt>
          <w:sdtPr>
            <w:id w:val="117957701"/>
            <w14:checkbox>
              <w14:checked w14:val="0"/>
              <w14:checkedState w14:val="2612" w14:font="MS Gothic"/>
              <w14:uncheckedState w14:val="2610" w14:font="MS Gothic"/>
            </w14:checkbox>
          </w:sdtPr>
          <w:sdtEndPr/>
          <w:sdtContent>
            <w:tc>
              <w:tcPr>
                <w:tcW w:w="1829" w:type="dxa"/>
                <w:shd w:val="clear" w:color="auto" w:fill="FFFFFF" w:themeFill="background1"/>
              </w:tcPr>
              <w:p w14:paraId="30154778" w14:textId="77777777" w:rsidR="00980D39" w:rsidRPr="00BA0554" w:rsidRDefault="00980D39" w:rsidP="008137E7">
                <w:pPr>
                  <w:pStyle w:val="VCAAtablecondensed"/>
                  <w:jc w:val="center"/>
                </w:pPr>
                <w:r w:rsidRPr="00BA0554">
                  <w:rPr>
                    <w:rFonts w:ascii="MS Gothic" w:eastAsia="MS Gothic" w:hAnsi="MS Gothic"/>
                  </w:rPr>
                  <w:t>☐</w:t>
                </w:r>
              </w:p>
            </w:tc>
          </w:sdtContent>
        </w:sdt>
        <w:tc>
          <w:tcPr>
            <w:tcW w:w="1828" w:type="dxa"/>
            <w:shd w:val="clear" w:color="auto" w:fill="FFFFFF" w:themeFill="background1"/>
          </w:tcPr>
          <w:p w14:paraId="3B639040" w14:textId="77777777" w:rsidR="00980D39" w:rsidRPr="004E5C8C" w:rsidRDefault="00980D39" w:rsidP="008137E7">
            <w:pPr>
              <w:pStyle w:val="VCAAtablecondensed"/>
              <w:jc w:val="center"/>
            </w:pPr>
          </w:p>
        </w:tc>
        <w:sdt>
          <w:sdtPr>
            <w:id w:val="-1737930755"/>
            <w14:checkbox>
              <w14:checked w14:val="0"/>
              <w14:checkedState w14:val="2612" w14:font="MS Gothic"/>
              <w14:uncheckedState w14:val="2610" w14:font="MS Gothic"/>
            </w14:checkbox>
          </w:sdtPr>
          <w:sdtEndPr/>
          <w:sdtContent>
            <w:tc>
              <w:tcPr>
                <w:tcW w:w="1829" w:type="dxa"/>
                <w:shd w:val="clear" w:color="auto" w:fill="FFFFFF" w:themeFill="background1"/>
              </w:tcPr>
              <w:p w14:paraId="75A1AFED" w14:textId="77777777" w:rsidR="00980D39" w:rsidRPr="00BA0554" w:rsidRDefault="00980D39" w:rsidP="008137E7">
                <w:pPr>
                  <w:pStyle w:val="VCAAtablecondensed"/>
                  <w:jc w:val="center"/>
                </w:pPr>
                <w:r w:rsidRPr="00BA0554">
                  <w:rPr>
                    <w:rFonts w:ascii="MS Gothic" w:eastAsia="MS Gothic" w:hAnsi="MS Gothic"/>
                  </w:rPr>
                  <w:t>☐</w:t>
                </w:r>
              </w:p>
            </w:tc>
          </w:sdtContent>
        </w:sdt>
        <w:tc>
          <w:tcPr>
            <w:tcW w:w="1828" w:type="dxa"/>
            <w:shd w:val="clear" w:color="auto" w:fill="FFFFFF" w:themeFill="background1"/>
          </w:tcPr>
          <w:p w14:paraId="56E71EA4" w14:textId="77777777" w:rsidR="00980D39" w:rsidRPr="004E5C8C" w:rsidRDefault="00980D39" w:rsidP="008137E7">
            <w:pPr>
              <w:pStyle w:val="VCAAtablecondensed"/>
              <w:jc w:val="center"/>
            </w:pPr>
          </w:p>
        </w:tc>
        <w:tc>
          <w:tcPr>
            <w:tcW w:w="1829" w:type="dxa"/>
            <w:shd w:val="clear" w:color="auto" w:fill="FFFFFF" w:themeFill="background1"/>
          </w:tcPr>
          <w:p w14:paraId="7B8F6A0B" w14:textId="77777777" w:rsidR="00980D39" w:rsidRPr="00BA0554" w:rsidRDefault="008B02EB" w:rsidP="008137E7">
            <w:pPr>
              <w:pStyle w:val="VCAAtablecondensed"/>
              <w:jc w:val="center"/>
              <w:rPr>
                <w:rFonts w:ascii="MS Gothic" w:eastAsia="MS Gothic" w:hAnsi="MS Gothic"/>
              </w:rPr>
            </w:pPr>
            <w:sdt>
              <w:sdtPr>
                <w:id w:val="364177052"/>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c>
          <w:tcPr>
            <w:tcW w:w="1829" w:type="dxa"/>
            <w:shd w:val="clear" w:color="auto" w:fill="FFFFFF" w:themeFill="background1"/>
          </w:tcPr>
          <w:p w14:paraId="47E41A7D" w14:textId="77777777" w:rsidR="00980D39" w:rsidRPr="004E5C8C" w:rsidRDefault="00980D39" w:rsidP="008137E7">
            <w:pPr>
              <w:pStyle w:val="VCAAtablecondensed"/>
              <w:jc w:val="center"/>
            </w:pPr>
            <w:r w:rsidRPr="004E5C8C">
              <w:t>9</w:t>
            </w:r>
          </w:p>
        </w:tc>
      </w:tr>
      <w:tr w:rsidR="00980D39" w:rsidRPr="00BA0554" w14:paraId="62C08917" w14:textId="77777777" w:rsidTr="71276564">
        <w:trPr>
          <w:trHeight w:val="300"/>
        </w:trPr>
        <w:tc>
          <w:tcPr>
            <w:tcW w:w="2977" w:type="dxa"/>
            <w:shd w:val="clear" w:color="auto" w:fill="FFFFFF" w:themeFill="background1"/>
          </w:tcPr>
          <w:p w14:paraId="625D11EC" w14:textId="77777777" w:rsidR="00980D39" w:rsidRPr="00BA0554" w:rsidRDefault="00980D39" w:rsidP="008137E7">
            <w:pPr>
              <w:pStyle w:val="VCAAtablecondensed"/>
              <w:rPr>
                <w:b/>
                <w:sz w:val="18"/>
                <w:szCs w:val="18"/>
              </w:rPr>
            </w:pPr>
            <w:r w:rsidRPr="00BA0554">
              <w:rPr>
                <w:b/>
                <w:sz w:val="18"/>
                <w:szCs w:val="18"/>
              </w:rPr>
              <w:t>10.8 How do diseases spread and how can we stop them?</w:t>
            </w:r>
          </w:p>
        </w:tc>
        <w:tc>
          <w:tcPr>
            <w:tcW w:w="1276" w:type="dxa"/>
            <w:shd w:val="clear" w:color="auto" w:fill="FFFFFF" w:themeFill="background1"/>
          </w:tcPr>
          <w:p w14:paraId="2785877E" w14:textId="77777777" w:rsidR="00980D39" w:rsidRPr="00BA0554" w:rsidRDefault="00980D39" w:rsidP="008137E7">
            <w:pPr>
              <w:pStyle w:val="VCAAtablecondensed"/>
              <w:jc w:val="center"/>
            </w:pPr>
            <w:r w:rsidRPr="00BA0554">
              <w:t>2, 10</w:t>
            </w:r>
          </w:p>
        </w:tc>
        <w:tc>
          <w:tcPr>
            <w:tcW w:w="1828" w:type="dxa"/>
            <w:shd w:val="clear" w:color="auto" w:fill="FFFFFF" w:themeFill="background1"/>
          </w:tcPr>
          <w:p w14:paraId="006F73D0" w14:textId="77777777" w:rsidR="00980D39" w:rsidRPr="00BA0554" w:rsidRDefault="008B02EB" w:rsidP="008137E7">
            <w:pPr>
              <w:pStyle w:val="VCAAtablecondensed"/>
              <w:jc w:val="center"/>
              <w:rPr>
                <w:rFonts w:ascii="MS Gothic" w:eastAsia="MS Gothic" w:hAnsi="MS Gothic"/>
              </w:rPr>
            </w:pPr>
            <w:sdt>
              <w:sdtPr>
                <w:id w:val="-363515807"/>
                <w15:color w:val="00CCFF"/>
                <w14:checkbox>
                  <w14:checked w14:val="0"/>
                  <w14:checkedState w14:val="2612" w14:font="Wingdings"/>
                  <w14:uncheckedState w14:val="2610" w14:font="MS Gothic"/>
                </w14:checkbox>
              </w:sdtPr>
              <w:sdtEndPr/>
              <w:sdtContent>
                <w:r w:rsidR="00980D39" w:rsidRPr="00BA0554">
                  <w:rPr>
                    <w:rFonts w:ascii="MS Gothic" w:eastAsia="MS Gothic" w:hAnsi="MS Gothic"/>
                  </w:rPr>
                  <w:t>☐</w:t>
                </w:r>
              </w:sdtContent>
            </w:sdt>
          </w:p>
        </w:tc>
        <w:tc>
          <w:tcPr>
            <w:tcW w:w="1829" w:type="dxa"/>
            <w:shd w:val="clear" w:color="auto" w:fill="FFFFFF" w:themeFill="background1"/>
          </w:tcPr>
          <w:p w14:paraId="4EBA994D" w14:textId="77777777" w:rsidR="00980D39" w:rsidRPr="00BA0554" w:rsidRDefault="00980D39" w:rsidP="008137E7">
            <w:pPr>
              <w:pStyle w:val="VCAAtablecondensed"/>
              <w:jc w:val="center"/>
            </w:pPr>
          </w:p>
        </w:tc>
        <w:sdt>
          <w:sdtPr>
            <w:id w:val="944587212"/>
            <w14:checkbox>
              <w14:checked w14:val="0"/>
              <w14:checkedState w14:val="2612" w14:font="MS Gothic"/>
              <w14:uncheckedState w14:val="2610" w14:font="MS Gothic"/>
            </w14:checkbox>
          </w:sdtPr>
          <w:sdtEndPr/>
          <w:sdtContent>
            <w:tc>
              <w:tcPr>
                <w:tcW w:w="1828" w:type="dxa"/>
                <w:shd w:val="clear" w:color="auto" w:fill="FFFFFF" w:themeFill="background1"/>
              </w:tcPr>
              <w:p w14:paraId="679803A9" w14:textId="77777777" w:rsidR="00980D39" w:rsidRPr="00BA0554" w:rsidRDefault="00980D39" w:rsidP="008137E7">
                <w:pPr>
                  <w:pStyle w:val="VCAAtablecondensed"/>
                  <w:jc w:val="center"/>
                </w:pPr>
                <w:r w:rsidRPr="00BA0554">
                  <w:rPr>
                    <w:rFonts w:ascii="MS Gothic" w:eastAsia="MS Gothic" w:hAnsi="MS Gothic"/>
                  </w:rPr>
                  <w:t>☐</w:t>
                </w:r>
              </w:p>
            </w:tc>
          </w:sdtContent>
        </w:sdt>
        <w:tc>
          <w:tcPr>
            <w:tcW w:w="1829" w:type="dxa"/>
            <w:shd w:val="clear" w:color="auto" w:fill="FFFFFF" w:themeFill="background1"/>
          </w:tcPr>
          <w:p w14:paraId="4DD16401" w14:textId="77777777" w:rsidR="00980D39" w:rsidRPr="004E5C8C" w:rsidRDefault="00980D39" w:rsidP="008137E7">
            <w:pPr>
              <w:pStyle w:val="VCAAtablecondensed"/>
              <w:jc w:val="center"/>
            </w:pPr>
          </w:p>
        </w:tc>
        <w:tc>
          <w:tcPr>
            <w:tcW w:w="1829" w:type="dxa"/>
            <w:shd w:val="clear" w:color="auto" w:fill="FFFFFF" w:themeFill="background1"/>
          </w:tcPr>
          <w:p w14:paraId="74F64CA2" w14:textId="77777777" w:rsidR="00980D39" w:rsidRPr="00BA0554" w:rsidRDefault="008B02EB" w:rsidP="008137E7">
            <w:pPr>
              <w:pStyle w:val="VCAAtablecondensed"/>
              <w:jc w:val="center"/>
              <w:rPr>
                <w:rFonts w:ascii="MS Gothic" w:eastAsia="MS Gothic" w:hAnsi="MS Gothic"/>
              </w:rPr>
            </w:pPr>
            <w:sdt>
              <w:sdtPr>
                <w:id w:val="-2007827301"/>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c>
          <w:tcPr>
            <w:tcW w:w="1828" w:type="dxa"/>
            <w:shd w:val="clear" w:color="auto" w:fill="FFFFFF" w:themeFill="background1"/>
          </w:tcPr>
          <w:p w14:paraId="27E6CDA0" w14:textId="77777777" w:rsidR="00980D39" w:rsidRPr="004E5C8C" w:rsidRDefault="00980D39" w:rsidP="008137E7">
            <w:pPr>
              <w:pStyle w:val="VCAAtablecondensed"/>
              <w:jc w:val="center"/>
            </w:pPr>
            <w:r w:rsidRPr="004E5C8C">
              <w:t>8</w:t>
            </w:r>
          </w:p>
        </w:tc>
        <w:sdt>
          <w:sdtPr>
            <w:id w:val="935868221"/>
            <w14:checkbox>
              <w14:checked w14:val="0"/>
              <w14:checkedState w14:val="2612" w14:font="MS Gothic"/>
              <w14:uncheckedState w14:val="2610" w14:font="MS Gothic"/>
            </w14:checkbox>
          </w:sdtPr>
          <w:sdtEndPr/>
          <w:sdtContent>
            <w:tc>
              <w:tcPr>
                <w:tcW w:w="1829" w:type="dxa"/>
                <w:shd w:val="clear" w:color="auto" w:fill="FFFFFF" w:themeFill="background1"/>
              </w:tcPr>
              <w:p w14:paraId="5C6B46D2" w14:textId="77777777" w:rsidR="00980D39" w:rsidRPr="00BA0554" w:rsidRDefault="00980D39" w:rsidP="008137E7">
                <w:pPr>
                  <w:pStyle w:val="VCAAtablecondensed"/>
                  <w:jc w:val="center"/>
                </w:pPr>
                <w:r w:rsidRPr="00BA0554">
                  <w:rPr>
                    <w:rFonts w:ascii="MS Gothic" w:eastAsia="MS Gothic" w:hAnsi="MS Gothic"/>
                  </w:rPr>
                  <w:t>☐</w:t>
                </w:r>
              </w:p>
            </w:tc>
          </w:sdtContent>
        </w:sdt>
        <w:tc>
          <w:tcPr>
            <w:tcW w:w="1828" w:type="dxa"/>
            <w:shd w:val="clear" w:color="auto" w:fill="FFFFFF" w:themeFill="background1"/>
          </w:tcPr>
          <w:p w14:paraId="1A88BC02" w14:textId="77777777" w:rsidR="00980D39" w:rsidRPr="004E5C8C" w:rsidRDefault="00980D39" w:rsidP="008137E7">
            <w:pPr>
              <w:pStyle w:val="VCAAtablecondensed"/>
              <w:jc w:val="center"/>
            </w:pPr>
          </w:p>
        </w:tc>
        <w:sdt>
          <w:sdtPr>
            <w:id w:val="1570146950"/>
            <w14:checkbox>
              <w14:checked w14:val="0"/>
              <w14:checkedState w14:val="2612" w14:font="MS Gothic"/>
              <w14:uncheckedState w14:val="2610" w14:font="MS Gothic"/>
            </w14:checkbox>
          </w:sdtPr>
          <w:sdtEndPr/>
          <w:sdtContent>
            <w:tc>
              <w:tcPr>
                <w:tcW w:w="1829" w:type="dxa"/>
                <w:shd w:val="clear" w:color="auto" w:fill="FFFFFF" w:themeFill="background1"/>
              </w:tcPr>
              <w:p w14:paraId="0AA16AC7" w14:textId="77777777" w:rsidR="00980D39" w:rsidRPr="00BA0554" w:rsidRDefault="00980D39" w:rsidP="008137E7">
                <w:pPr>
                  <w:pStyle w:val="VCAAtablecondensed"/>
                  <w:jc w:val="center"/>
                </w:pPr>
                <w:r w:rsidRPr="00BA0554">
                  <w:rPr>
                    <w:rFonts w:ascii="MS Gothic" w:eastAsia="MS Gothic" w:hAnsi="MS Gothic"/>
                  </w:rPr>
                  <w:t>☐</w:t>
                </w:r>
              </w:p>
            </w:tc>
          </w:sdtContent>
        </w:sdt>
        <w:tc>
          <w:tcPr>
            <w:tcW w:w="1829" w:type="dxa"/>
            <w:shd w:val="clear" w:color="auto" w:fill="FFFFFF" w:themeFill="background1"/>
          </w:tcPr>
          <w:p w14:paraId="6D8A03CC" w14:textId="77777777" w:rsidR="00980D39" w:rsidRPr="004E5C8C" w:rsidRDefault="00980D39" w:rsidP="008137E7">
            <w:pPr>
              <w:pStyle w:val="VCAAtablecondensed"/>
              <w:jc w:val="center"/>
            </w:pPr>
          </w:p>
        </w:tc>
      </w:tr>
      <w:tr w:rsidR="00980D39" w:rsidRPr="00BA0554" w14:paraId="07771BFC" w14:textId="00D3115E" w:rsidTr="71276564">
        <w:trPr>
          <w:trHeight w:val="749"/>
        </w:trPr>
        <w:tc>
          <w:tcPr>
            <w:tcW w:w="2977" w:type="dxa"/>
            <w:shd w:val="clear" w:color="auto" w:fill="FFFFFF" w:themeFill="background1"/>
          </w:tcPr>
          <w:p w14:paraId="21A36EEF" w14:textId="77777777" w:rsidR="00980D39" w:rsidRPr="00BA0554" w:rsidRDefault="00980D39" w:rsidP="008137E7">
            <w:pPr>
              <w:pStyle w:val="VCAAtablecondensed"/>
              <w:rPr>
                <w:b/>
                <w:bCs/>
              </w:rPr>
            </w:pPr>
            <w:r w:rsidRPr="00BA0554">
              <w:rPr>
                <w:b/>
                <w:bCs/>
              </w:rPr>
              <w:t>Comments, notes, actions</w:t>
            </w:r>
          </w:p>
        </w:tc>
        <w:tc>
          <w:tcPr>
            <w:tcW w:w="19562" w:type="dxa"/>
            <w:gridSpan w:val="11"/>
            <w:shd w:val="clear" w:color="auto" w:fill="FFFFFF" w:themeFill="background1"/>
          </w:tcPr>
          <w:p w14:paraId="3C4E0024" w14:textId="1B1B56C5" w:rsidR="00980D39" w:rsidRPr="004E5C8C" w:rsidRDefault="00980D39" w:rsidP="00980D39">
            <w:pPr>
              <w:pStyle w:val="VCAAtablecondensed"/>
            </w:pPr>
            <w:r w:rsidRPr="004E5C8C">
              <w:t xml:space="preserve">There are opportunities for content across Science Understanding </w:t>
            </w:r>
            <w:r w:rsidR="63D096D7" w:rsidRPr="004E5C8C">
              <w:t xml:space="preserve">(U) </w:t>
            </w:r>
            <w:r w:rsidRPr="004E5C8C">
              <w:t xml:space="preserve">sub-strands to be taught together. For example, Unit 9.6 draws on content from both the </w:t>
            </w:r>
            <w:proofErr w:type="gramStart"/>
            <w:r w:rsidRPr="004E5C8C">
              <w:t>Biological</w:t>
            </w:r>
            <w:proofErr w:type="gramEnd"/>
            <w:r w:rsidRPr="004E5C8C">
              <w:t xml:space="preserve"> sciences and Earth and space sciences sub-strands.</w:t>
            </w:r>
          </w:p>
        </w:tc>
      </w:tr>
    </w:tbl>
    <w:p w14:paraId="2A61F00E" w14:textId="77777777" w:rsidR="00980D39" w:rsidRPr="00BA0554" w:rsidRDefault="00980D39">
      <w:pPr>
        <w:sectPr w:rsidR="00980D39" w:rsidRPr="00BA0554" w:rsidSect="008823B2">
          <w:headerReference w:type="default" r:id="rId19"/>
          <w:footerReference w:type="default" r:id="rId20"/>
          <w:headerReference w:type="first" r:id="rId21"/>
          <w:footerReference w:type="first" r:id="rId22"/>
          <w:type w:val="continuous"/>
          <w:pgSz w:w="23814" w:h="16839" w:orient="landscape" w:code="8"/>
          <w:pgMar w:top="1134" w:right="567" w:bottom="851" w:left="567" w:header="567" w:footer="0" w:gutter="0"/>
          <w:cols w:space="709"/>
          <w:docGrid w:linePitch="360"/>
        </w:sectPr>
      </w:pPr>
    </w:p>
    <w:tbl>
      <w:tblPr>
        <w:tblStyle w:val="TableGrid"/>
        <w:tblW w:w="11911" w:type="dxa"/>
        <w:jc w:val="right"/>
        <w:tblLook w:val="04A0" w:firstRow="1" w:lastRow="0" w:firstColumn="1" w:lastColumn="0" w:noHBand="0" w:noVBand="1"/>
        <w:tblCaption w:val="Science Levels 9 and 10 achievement standard (AS) paragraph, with numbered sentences"/>
      </w:tblPr>
      <w:tblGrid>
        <w:gridCol w:w="11302"/>
        <w:gridCol w:w="609"/>
      </w:tblGrid>
      <w:tr w:rsidR="005F16AE" w:rsidRPr="00BA0554" w14:paraId="2BE4CE6A" w14:textId="77777777" w:rsidTr="00543BCC">
        <w:trPr>
          <w:jc w:val="right"/>
        </w:trPr>
        <w:tc>
          <w:tcPr>
            <w:tcW w:w="11302" w:type="dxa"/>
            <w:shd w:val="clear" w:color="auto" w:fill="0072AA" w:themeFill="accent1" w:themeFillShade="BF"/>
            <w:vAlign w:val="center"/>
          </w:tcPr>
          <w:p w14:paraId="2BC85897" w14:textId="77777777" w:rsidR="005F16AE" w:rsidRPr="004E5C8C" w:rsidRDefault="005F16AE" w:rsidP="00EC45E0">
            <w:pPr>
              <w:spacing w:before="80" w:after="80"/>
              <w:rPr>
                <w:rFonts w:ascii="Arial Narrow" w:hAnsi="Arial Narrow" w:cs="Arial"/>
                <w:b/>
                <w:bCs/>
                <w:color w:val="FFFFFF" w:themeColor="background1"/>
                <w:sz w:val="20"/>
                <w:szCs w:val="20"/>
              </w:rPr>
            </w:pPr>
            <w:r w:rsidRPr="004E5C8C">
              <w:rPr>
                <w:rFonts w:ascii="Arial Narrow" w:hAnsi="Arial Narrow" w:cs="Arial"/>
                <w:b/>
                <w:bCs/>
                <w:color w:val="FFFFFF" w:themeColor="background1"/>
                <w:sz w:val="20"/>
                <w:szCs w:val="20"/>
              </w:rPr>
              <w:lastRenderedPageBreak/>
              <w:t>Achievement standard (AS), with numbered sentences</w:t>
            </w:r>
          </w:p>
        </w:tc>
        <w:tc>
          <w:tcPr>
            <w:tcW w:w="609" w:type="dxa"/>
            <w:shd w:val="clear" w:color="auto" w:fill="0072AA" w:themeFill="accent1" w:themeFillShade="BF"/>
          </w:tcPr>
          <w:p w14:paraId="3FFB6F2C" w14:textId="77777777" w:rsidR="005F16AE" w:rsidRPr="00BA0554" w:rsidRDefault="005F16AE" w:rsidP="00EC45E0">
            <w:pPr>
              <w:spacing w:before="120" w:after="120" w:line="280" w:lineRule="exact"/>
              <w:jc w:val="center"/>
              <w:rPr>
                <w:rFonts w:ascii="Arial Narrow" w:hAnsi="Arial Narrow" w:cs="Arial"/>
                <w:b/>
                <w:bCs/>
                <w:color w:val="FFFFFF" w:themeColor="background1"/>
                <w:sz w:val="20"/>
              </w:rPr>
            </w:pPr>
            <w:r w:rsidRPr="00BA0554">
              <w:rPr>
                <w:rFonts w:ascii="Arial Narrow" w:hAnsi="Arial Narrow" w:cs="Arial"/>
                <w:b/>
                <w:bCs/>
                <w:color w:val="FFFFFF" w:themeColor="background1"/>
                <w:sz w:val="20"/>
              </w:rPr>
              <w:t>Y/N</w:t>
            </w:r>
          </w:p>
        </w:tc>
      </w:tr>
      <w:tr w:rsidR="004E7F4F" w:rsidRPr="00BA0554" w14:paraId="2F7B05AD" w14:textId="77777777" w:rsidTr="00543BCC">
        <w:trPr>
          <w:jc w:val="right"/>
        </w:trPr>
        <w:tc>
          <w:tcPr>
            <w:tcW w:w="11302" w:type="dxa"/>
          </w:tcPr>
          <w:p w14:paraId="03CF93C6" w14:textId="09C8B263" w:rsidR="004E7F4F" w:rsidRPr="004E5C8C" w:rsidRDefault="004E7F4F" w:rsidP="00E529B3">
            <w:pPr>
              <w:numPr>
                <w:ilvl w:val="0"/>
                <w:numId w:val="57"/>
              </w:numPr>
              <w:spacing w:before="80" w:after="80"/>
              <w:ind w:left="471" w:hanging="471"/>
              <w:rPr>
                <w:rFonts w:ascii="Arial Narrow" w:hAnsi="Arial Narrow"/>
                <w:sz w:val="20"/>
                <w:szCs w:val="20"/>
              </w:rPr>
            </w:pPr>
            <w:r w:rsidRPr="004E5C8C">
              <w:rPr>
                <w:rFonts w:ascii="Arial Narrow" w:hAnsi="Arial Narrow"/>
                <w:sz w:val="20"/>
                <w:szCs w:val="20"/>
              </w:rPr>
              <w:t>They explain how ideas about the structure of the atom have changed over time</w:t>
            </w:r>
            <w:r w:rsidR="3580961C" w:rsidRPr="004E5C8C">
              <w:rPr>
                <w:rFonts w:ascii="Arial Narrow" w:hAnsi="Arial Narrow"/>
                <w:sz w:val="20"/>
                <w:szCs w:val="20"/>
              </w:rPr>
              <w:t>*</w:t>
            </w:r>
            <w:r w:rsidRPr="004E5C8C">
              <w:rPr>
                <w:rFonts w:ascii="Arial Narrow" w:hAnsi="Arial Narrow"/>
                <w:sz w:val="20"/>
                <w:szCs w:val="20"/>
              </w:rPr>
              <w:t>, and model natural radioactive decay to illustrate how stable atoms are formed</w:t>
            </w:r>
            <w:r w:rsidR="47224706" w:rsidRPr="004E5C8C">
              <w:rPr>
                <w:rFonts w:ascii="Arial Narrow" w:hAnsi="Arial Narrow"/>
                <w:sz w:val="20"/>
                <w:szCs w:val="20"/>
              </w:rPr>
              <w:t>^</w:t>
            </w:r>
            <w:r w:rsidRPr="004E5C8C">
              <w:rPr>
                <w:rFonts w:ascii="Arial Narrow" w:hAnsi="Arial Narrow"/>
                <w:sz w:val="20"/>
                <w:szCs w:val="20"/>
              </w:rPr>
              <w:t>.</w:t>
            </w:r>
          </w:p>
        </w:tc>
        <w:tc>
          <w:tcPr>
            <w:tcW w:w="609" w:type="dxa"/>
          </w:tcPr>
          <w:p w14:paraId="4D64CF8C" w14:textId="03A19E30" w:rsidR="004E7F4F" w:rsidRPr="00BA0554" w:rsidRDefault="008B02EB" w:rsidP="004E7F4F">
            <w:pPr>
              <w:spacing w:before="120" w:after="120" w:line="280" w:lineRule="exact"/>
              <w:jc w:val="center"/>
              <w:rPr>
                <w:rFonts w:ascii="MS Gothic" w:eastAsia="MS Gothic" w:hAnsi="MS Gothic"/>
              </w:rPr>
            </w:pPr>
            <w:sdt>
              <w:sdtPr>
                <w:id w:val="714235930"/>
                <w15:color w:val="00CCFF"/>
                <w14:checkbox>
                  <w14:checked w14:val="1"/>
                  <w14:checkedState w14:val="2612" w14:font="Wingdings"/>
                  <w14:uncheckedState w14:val="2610" w14:font="MS Gothic"/>
                </w14:checkbox>
              </w:sdtPr>
              <w:sdtEndPr/>
              <w:sdtContent>
                <w:r w:rsidR="004E7F4F" w:rsidRPr="00BA0554">
                  <w:rPr>
                    <w:rFonts w:ascii="Wingdings" w:eastAsia="Wingdings" w:hAnsi="Wingdings" w:cs="Wingdings"/>
                  </w:rPr>
                  <w:t>ü</w:t>
                </w:r>
              </w:sdtContent>
            </w:sdt>
          </w:p>
        </w:tc>
      </w:tr>
      <w:tr w:rsidR="004E7F4F" w:rsidRPr="00BA0554" w14:paraId="4514C49F" w14:textId="77777777" w:rsidTr="00543BCC">
        <w:trPr>
          <w:jc w:val="right"/>
        </w:trPr>
        <w:tc>
          <w:tcPr>
            <w:tcW w:w="11302" w:type="dxa"/>
          </w:tcPr>
          <w:p w14:paraId="1D959332" w14:textId="53D43786" w:rsidR="004E7F4F" w:rsidRPr="004E5C8C" w:rsidRDefault="004E7F4F" w:rsidP="004E7F4F">
            <w:pPr>
              <w:numPr>
                <w:ilvl w:val="0"/>
                <w:numId w:val="57"/>
              </w:numPr>
              <w:spacing w:before="80" w:after="80" w:line="276" w:lineRule="auto"/>
              <w:ind w:left="469" w:hanging="469"/>
              <w:rPr>
                <w:rFonts w:ascii="Arial Narrow" w:hAnsi="Arial Narrow"/>
                <w:sz w:val="20"/>
                <w:szCs w:val="20"/>
              </w:rPr>
            </w:pPr>
            <w:r w:rsidRPr="004E5C8C">
              <w:rPr>
                <w:rFonts w:ascii="Arial Narrow" w:hAnsi="Arial Narrow"/>
                <w:sz w:val="20"/>
                <w:szCs w:val="20"/>
              </w:rPr>
              <w:t>They describe patterns and trends in the periodic table.</w:t>
            </w:r>
          </w:p>
        </w:tc>
        <w:tc>
          <w:tcPr>
            <w:tcW w:w="609" w:type="dxa"/>
          </w:tcPr>
          <w:p w14:paraId="0E3C945F" w14:textId="5756FCFA" w:rsidR="004E7F4F" w:rsidRPr="00BA0554" w:rsidRDefault="008B02EB" w:rsidP="004E7F4F">
            <w:pPr>
              <w:spacing w:before="120" w:after="120" w:line="280" w:lineRule="exact"/>
              <w:jc w:val="center"/>
              <w:rPr>
                <w:rFonts w:ascii="MS Gothic" w:eastAsia="MS Gothic" w:hAnsi="MS Gothic" w:cs="MS Gothic"/>
              </w:rPr>
            </w:pPr>
            <w:sdt>
              <w:sdtPr>
                <w:id w:val="1369953410"/>
                <w15:color w:val="00CCFF"/>
                <w14:checkbox>
                  <w14:checked w14:val="1"/>
                  <w14:checkedState w14:val="2612" w14:font="Wingdings"/>
                  <w14:uncheckedState w14:val="2610" w14:font="MS Gothic"/>
                </w14:checkbox>
              </w:sdtPr>
              <w:sdtEndPr/>
              <w:sdtContent>
                <w:r w:rsidR="004E7F4F" w:rsidRPr="00BA0554">
                  <w:rPr>
                    <w:rFonts w:ascii="Wingdings" w:eastAsia="Wingdings" w:hAnsi="Wingdings" w:cs="Wingdings"/>
                  </w:rPr>
                  <w:t>ü</w:t>
                </w:r>
              </w:sdtContent>
            </w:sdt>
          </w:p>
        </w:tc>
      </w:tr>
      <w:tr w:rsidR="004E7F4F" w:rsidRPr="00BA0554" w14:paraId="6DE6F48E" w14:textId="77777777" w:rsidTr="00543BCC">
        <w:trPr>
          <w:jc w:val="right"/>
        </w:trPr>
        <w:tc>
          <w:tcPr>
            <w:tcW w:w="11302" w:type="dxa"/>
          </w:tcPr>
          <w:p w14:paraId="48C7E5DF" w14:textId="61F38DFE" w:rsidR="004E7F4F" w:rsidRPr="004E5C8C" w:rsidRDefault="004E7F4F" w:rsidP="004E7F4F">
            <w:pPr>
              <w:numPr>
                <w:ilvl w:val="0"/>
                <w:numId w:val="57"/>
              </w:numPr>
              <w:spacing w:before="80" w:after="80" w:line="276" w:lineRule="auto"/>
              <w:ind w:left="469" w:hanging="469"/>
              <w:rPr>
                <w:rFonts w:ascii="Arial Narrow" w:hAnsi="Arial Narrow"/>
                <w:sz w:val="20"/>
                <w:szCs w:val="20"/>
              </w:rPr>
            </w:pPr>
            <w:r w:rsidRPr="004E5C8C">
              <w:rPr>
                <w:rFonts w:ascii="Arial Narrow" w:hAnsi="Arial Narrow"/>
                <w:sz w:val="20"/>
                <w:szCs w:val="20"/>
              </w:rPr>
              <w:t xml:space="preserve">They demonstrate the Law of Conservation of Mass in chemical </w:t>
            </w:r>
            <w:proofErr w:type="gramStart"/>
            <w:r w:rsidRPr="004E5C8C">
              <w:rPr>
                <w:rFonts w:ascii="Arial Narrow" w:hAnsi="Arial Narrow"/>
                <w:sz w:val="20"/>
                <w:szCs w:val="20"/>
              </w:rPr>
              <w:t>reactions, and</w:t>
            </w:r>
            <w:proofErr w:type="gramEnd"/>
            <w:r w:rsidRPr="004E5C8C">
              <w:rPr>
                <w:rFonts w:ascii="Arial Narrow" w:hAnsi="Arial Narrow"/>
                <w:sz w:val="20"/>
                <w:szCs w:val="20"/>
              </w:rPr>
              <w:t xml:space="preserve"> write </w:t>
            </w:r>
            <w:proofErr w:type="gramStart"/>
            <w:r w:rsidRPr="004E5C8C">
              <w:rPr>
                <w:rFonts w:ascii="Arial Narrow" w:hAnsi="Arial Narrow"/>
                <w:sz w:val="20"/>
                <w:szCs w:val="20"/>
              </w:rPr>
              <w:t>word</w:t>
            </w:r>
            <w:proofErr w:type="gramEnd"/>
            <w:r w:rsidRPr="004E5C8C">
              <w:rPr>
                <w:rFonts w:ascii="Arial Narrow" w:hAnsi="Arial Narrow"/>
                <w:sz w:val="20"/>
                <w:szCs w:val="20"/>
              </w:rPr>
              <w:t xml:space="preserve"> and balanced chemical equations for these reactions. </w:t>
            </w:r>
          </w:p>
        </w:tc>
        <w:tc>
          <w:tcPr>
            <w:tcW w:w="609" w:type="dxa"/>
          </w:tcPr>
          <w:p w14:paraId="37CA7B3F" w14:textId="58BDD995" w:rsidR="004E7F4F" w:rsidRPr="00BA0554" w:rsidRDefault="008B02EB" w:rsidP="004E7F4F">
            <w:pPr>
              <w:spacing w:before="120" w:after="120" w:line="280" w:lineRule="exact"/>
              <w:jc w:val="center"/>
              <w:rPr>
                <w:rFonts w:ascii="MS Gothic" w:eastAsia="MS Gothic" w:hAnsi="MS Gothic"/>
              </w:rPr>
            </w:pPr>
            <w:sdt>
              <w:sdtPr>
                <w:id w:val="1406334888"/>
                <w15:color w:val="00CCFF"/>
                <w14:checkbox>
                  <w14:checked w14:val="1"/>
                  <w14:checkedState w14:val="2612" w14:font="Wingdings"/>
                  <w14:uncheckedState w14:val="2610" w14:font="MS Gothic"/>
                </w14:checkbox>
              </w:sdtPr>
              <w:sdtEndPr/>
              <w:sdtContent>
                <w:r w:rsidR="004E7F4F" w:rsidRPr="00BA0554">
                  <w:rPr>
                    <w:rFonts w:ascii="Wingdings" w:eastAsia="Wingdings" w:hAnsi="Wingdings" w:cs="Wingdings"/>
                  </w:rPr>
                  <w:t>ü</w:t>
                </w:r>
              </w:sdtContent>
            </w:sdt>
          </w:p>
        </w:tc>
      </w:tr>
      <w:tr w:rsidR="004E7F4F" w:rsidRPr="00BA0554" w14:paraId="1788AE1E" w14:textId="77777777" w:rsidTr="00543BCC">
        <w:trPr>
          <w:jc w:val="right"/>
        </w:trPr>
        <w:tc>
          <w:tcPr>
            <w:tcW w:w="11302" w:type="dxa"/>
          </w:tcPr>
          <w:p w14:paraId="5040CF2A" w14:textId="5A9EBB1E" w:rsidR="004E7F4F" w:rsidRPr="004E5C8C" w:rsidRDefault="004E7F4F" w:rsidP="004E7F4F">
            <w:pPr>
              <w:numPr>
                <w:ilvl w:val="0"/>
                <w:numId w:val="57"/>
              </w:numPr>
              <w:spacing w:before="80" w:after="80" w:line="276" w:lineRule="auto"/>
              <w:ind w:left="469" w:hanging="469"/>
              <w:rPr>
                <w:rFonts w:ascii="Arial Narrow" w:hAnsi="Arial Narrow"/>
                <w:sz w:val="20"/>
                <w:szCs w:val="20"/>
              </w:rPr>
            </w:pPr>
            <w:r w:rsidRPr="004E5C8C">
              <w:rPr>
                <w:rFonts w:ascii="Arial Narrow" w:hAnsi="Arial Narrow"/>
                <w:sz w:val="20"/>
                <w:szCs w:val="20"/>
              </w:rPr>
              <w:t xml:space="preserve">They classify energy changes in chemical reactions as exothermic or endothermic. </w:t>
            </w:r>
          </w:p>
        </w:tc>
        <w:tc>
          <w:tcPr>
            <w:tcW w:w="609" w:type="dxa"/>
          </w:tcPr>
          <w:p w14:paraId="61586788" w14:textId="404C92F5" w:rsidR="004E7F4F" w:rsidRPr="00BA0554" w:rsidRDefault="008B02EB" w:rsidP="004E7F4F">
            <w:pPr>
              <w:spacing w:before="120" w:after="120" w:line="280" w:lineRule="exact"/>
              <w:jc w:val="center"/>
              <w:rPr>
                <w:rFonts w:ascii="MS Gothic" w:eastAsia="MS Gothic" w:hAnsi="MS Gothic"/>
              </w:rPr>
            </w:pPr>
            <w:sdt>
              <w:sdtPr>
                <w:id w:val="383220818"/>
                <w15:color w:val="00CCFF"/>
                <w14:checkbox>
                  <w14:checked w14:val="1"/>
                  <w14:checkedState w14:val="2612" w14:font="Wingdings"/>
                  <w14:uncheckedState w14:val="2610" w14:font="MS Gothic"/>
                </w14:checkbox>
              </w:sdtPr>
              <w:sdtEndPr/>
              <w:sdtContent>
                <w:r w:rsidR="004E7F4F" w:rsidRPr="00BA0554">
                  <w:rPr>
                    <w:rFonts w:ascii="Wingdings" w:eastAsia="Wingdings" w:hAnsi="Wingdings" w:cs="Wingdings"/>
                  </w:rPr>
                  <w:t>ü</w:t>
                </w:r>
              </w:sdtContent>
            </w:sdt>
          </w:p>
        </w:tc>
      </w:tr>
      <w:tr w:rsidR="004E7F4F" w:rsidRPr="00BA0554" w14:paraId="6FD42584" w14:textId="77777777" w:rsidTr="00543BCC">
        <w:trPr>
          <w:trHeight w:val="300"/>
          <w:jc w:val="right"/>
        </w:trPr>
        <w:tc>
          <w:tcPr>
            <w:tcW w:w="11302" w:type="dxa"/>
          </w:tcPr>
          <w:p w14:paraId="0B7A250E" w14:textId="16F523AC" w:rsidR="004E7F4F" w:rsidRPr="004E5C8C" w:rsidRDefault="004E7F4F" w:rsidP="004E7F4F">
            <w:pPr>
              <w:numPr>
                <w:ilvl w:val="0"/>
                <w:numId w:val="57"/>
              </w:numPr>
              <w:spacing w:before="80" w:after="80"/>
              <w:ind w:left="469" w:hanging="469"/>
              <w:rPr>
                <w:rFonts w:ascii="Arial Narrow" w:hAnsi="Arial Narrow"/>
                <w:sz w:val="20"/>
                <w:szCs w:val="20"/>
              </w:rPr>
            </w:pPr>
            <w:r w:rsidRPr="004E5C8C">
              <w:rPr>
                <w:rFonts w:ascii="Arial Narrow" w:hAnsi="Arial Narrow"/>
                <w:sz w:val="20"/>
                <w:szCs w:val="20"/>
              </w:rPr>
              <w:t>They predict the products of reactions and the effect of changing reaction conditions.</w:t>
            </w:r>
          </w:p>
        </w:tc>
        <w:tc>
          <w:tcPr>
            <w:tcW w:w="609" w:type="dxa"/>
          </w:tcPr>
          <w:p w14:paraId="67EC505E" w14:textId="584795BD" w:rsidR="004E7F4F" w:rsidRPr="00BA0554" w:rsidRDefault="008B02EB" w:rsidP="004E7F4F">
            <w:pPr>
              <w:spacing w:before="120" w:after="120" w:line="280" w:lineRule="exact"/>
              <w:jc w:val="center"/>
              <w:rPr>
                <w:rFonts w:ascii="MS Gothic" w:eastAsia="MS Gothic" w:hAnsi="MS Gothic"/>
              </w:rPr>
            </w:pPr>
            <w:sdt>
              <w:sdtPr>
                <w:id w:val="1739523293"/>
                <w15:color w:val="00CCFF"/>
                <w14:checkbox>
                  <w14:checked w14:val="1"/>
                  <w14:checkedState w14:val="2612" w14:font="Wingdings"/>
                  <w14:uncheckedState w14:val="2610" w14:font="MS Gothic"/>
                </w14:checkbox>
              </w:sdtPr>
              <w:sdtEndPr/>
              <w:sdtContent>
                <w:r w:rsidR="004E7F4F" w:rsidRPr="00BA0554">
                  <w:rPr>
                    <w:rFonts w:ascii="Wingdings" w:eastAsia="Wingdings" w:hAnsi="Wingdings" w:cs="Wingdings"/>
                  </w:rPr>
                  <w:t>ü</w:t>
                </w:r>
              </w:sdtContent>
            </w:sdt>
          </w:p>
        </w:tc>
      </w:tr>
    </w:tbl>
    <w:p w14:paraId="18B7C8AC" w14:textId="77777777" w:rsidR="005F16AE" w:rsidRPr="004E5C8C" w:rsidRDefault="005F16AE" w:rsidP="005F16AE">
      <w:pPr>
        <w:pStyle w:val="VCAAbody"/>
      </w:pPr>
    </w:p>
    <w:tbl>
      <w:tblPr>
        <w:tblStyle w:val="TableGrid"/>
        <w:tblW w:w="22680" w:type="dxa"/>
        <w:tblLayout w:type="fixed"/>
        <w:tblLook w:val="04A0" w:firstRow="1" w:lastRow="0" w:firstColumn="1" w:lastColumn="0" w:noHBand="0" w:noVBand="1"/>
        <w:tblCaption w:val="Table for mapping Science Levels 9 and 10 content descriptions and achievement standards to teaching and learning units"/>
      </w:tblPr>
      <w:tblGrid>
        <w:gridCol w:w="2977"/>
        <w:gridCol w:w="1276"/>
        <w:gridCol w:w="2303"/>
        <w:gridCol w:w="2303"/>
        <w:gridCol w:w="2304"/>
        <w:gridCol w:w="2303"/>
        <w:gridCol w:w="2303"/>
        <w:gridCol w:w="2304"/>
        <w:gridCol w:w="2303"/>
        <w:gridCol w:w="2304"/>
      </w:tblGrid>
      <w:tr w:rsidR="006E1BC1" w:rsidRPr="00BA0554" w14:paraId="777312FD" w14:textId="21963C2E" w:rsidTr="71276564">
        <w:trPr>
          <w:trHeight w:val="377"/>
        </w:trPr>
        <w:tc>
          <w:tcPr>
            <w:tcW w:w="2977" w:type="dxa"/>
            <w:tcBorders>
              <w:top w:val="nil"/>
              <w:left w:val="nil"/>
              <w:bottom w:val="nil"/>
            </w:tcBorders>
          </w:tcPr>
          <w:p w14:paraId="5D9A26FB" w14:textId="77777777" w:rsidR="006E1BC1" w:rsidRPr="004E5C8C" w:rsidRDefault="006E1BC1" w:rsidP="00EC45E0">
            <w:pPr>
              <w:pStyle w:val="VCAAbody"/>
              <w:rPr>
                <w:rFonts w:ascii="Arial Narrow" w:hAnsi="Arial Narrow"/>
                <w:szCs w:val="20"/>
              </w:rPr>
            </w:pPr>
          </w:p>
        </w:tc>
        <w:tc>
          <w:tcPr>
            <w:tcW w:w="1276" w:type="dxa"/>
            <w:shd w:val="clear" w:color="auto" w:fill="0072AA" w:themeFill="accent1" w:themeFillShade="BF"/>
          </w:tcPr>
          <w:p w14:paraId="7DD6435F" w14:textId="77777777" w:rsidR="006E1BC1" w:rsidRPr="004E5C8C" w:rsidRDefault="006E1BC1" w:rsidP="00EC45E0">
            <w:pPr>
              <w:pStyle w:val="VCAAbody"/>
              <w:rPr>
                <w:rFonts w:ascii="Arial Narrow" w:hAnsi="Arial Narrow"/>
                <w:b/>
                <w:bCs/>
                <w:color w:val="FFFFFF" w:themeColor="background1"/>
                <w:szCs w:val="20"/>
              </w:rPr>
            </w:pPr>
            <w:r w:rsidRPr="004E5C8C">
              <w:rPr>
                <w:rFonts w:ascii="Arial Narrow" w:hAnsi="Arial Narrow"/>
                <w:b/>
                <w:bCs/>
                <w:color w:val="FFFFFF" w:themeColor="background1"/>
                <w:szCs w:val="20"/>
              </w:rPr>
              <w:t>Strand</w:t>
            </w:r>
          </w:p>
        </w:tc>
        <w:tc>
          <w:tcPr>
            <w:tcW w:w="18427" w:type="dxa"/>
            <w:gridSpan w:val="8"/>
            <w:shd w:val="clear" w:color="auto" w:fill="F2F2F2" w:themeFill="background1" w:themeFillShade="F2"/>
            <w:vAlign w:val="center"/>
          </w:tcPr>
          <w:p w14:paraId="180E0415" w14:textId="5CF51B91" w:rsidR="006E1BC1" w:rsidRPr="00BA0554" w:rsidRDefault="006E1BC1" w:rsidP="00C25496">
            <w:pPr>
              <w:pStyle w:val="VCAAtabletextnarrow"/>
              <w:jc w:val="center"/>
              <w:rPr>
                <w:b/>
                <w:bCs/>
              </w:rPr>
            </w:pPr>
            <w:r w:rsidRPr="00BA0554">
              <w:rPr>
                <w:b/>
                <w:bCs/>
              </w:rPr>
              <w:t>Science Understanding (continued)</w:t>
            </w:r>
          </w:p>
        </w:tc>
      </w:tr>
      <w:tr w:rsidR="006E1BC1" w:rsidRPr="00BA0554" w14:paraId="2BECE091" w14:textId="2142F5BD" w:rsidTr="71276564">
        <w:trPr>
          <w:trHeight w:val="300"/>
        </w:trPr>
        <w:tc>
          <w:tcPr>
            <w:tcW w:w="2977" w:type="dxa"/>
            <w:tcBorders>
              <w:top w:val="nil"/>
              <w:left w:val="nil"/>
              <w:bottom w:val="nil"/>
            </w:tcBorders>
          </w:tcPr>
          <w:p w14:paraId="14AC6042" w14:textId="77777777" w:rsidR="006E1BC1" w:rsidRPr="004E5C8C" w:rsidRDefault="006E1BC1" w:rsidP="00EC45E0">
            <w:pPr>
              <w:pStyle w:val="VCAAbody"/>
              <w:rPr>
                <w:rFonts w:ascii="Arial Narrow" w:hAnsi="Arial Narrow"/>
                <w:szCs w:val="20"/>
              </w:rPr>
            </w:pPr>
          </w:p>
        </w:tc>
        <w:tc>
          <w:tcPr>
            <w:tcW w:w="1276" w:type="dxa"/>
            <w:shd w:val="clear" w:color="auto" w:fill="0072AA" w:themeFill="accent1" w:themeFillShade="BF"/>
          </w:tcPr>
          <w:p w14:paraId="33F590A1" w14:textId="77777777" w:rsidR="006E1BC1" w:rsidRPr="004E5C8C" w:rsidRDefault="006E1BC1" w:rsidP="00EC45E0">
            <w:pPr>
              <w:pStyle w:val="VCAAbody"/>
              <w:rPr>
                <w:rFonts w:ascii="Arial Narrow" w:hAnsi="Arial Narrow"/>
                <w:b/>
                <w:bCs/>
                <w:color w:val="FFFFFF" w:themeColor="background1"/>
                <w:szCs w:val="20"/>
              </w:rPr>
            </w:pPr>
            <w:r w:rsidRPr="004E5C8C">
              <w:rPr>
                <w:rFonts w:ascii="Arial Narrow" w:hAnsi="Arial Narrow"/>
                <w:b/>
                <w:bCs/>
                <w:color w:val="FFFFFF" w:themeColor="background1"/>
                <w:szCs w:val="20"/>
              </w:rPr>
              <w:t>Sub-strand</w:t>
            </w:r>
          </w:p>
        </w:tc>
        <w:tc>
          <w:tcPr>
            <w:tcW w:w="18427" w:type="dxa"/>
            <w:gridSpan w:val="8"/>
            <w:shd w:val="clear" w:color="auto" w:fill="F2F2F2" w:themeFill="background1" w:themeFillShade="F2"/>
            <w:vAlign w:val="center"/>
          </w:tcPr>
          <w:p w14:paraId="2718A393" w14:textId="0316EA95" w:rsidR="006E1BC1" w:rsidRPr="00BA0554" w:rsidRDefault="006E1BC1" w:rsidP="00C25496">
            <w:pPr>
              <w:pStyle w:val="VCAAtabletextnarrow"/>
              <w:jc w:val="center"/>
              <w:rPr>
                <w:b/>
                <w:bCs/>
              </w:rPr>
            </w:pPr>
            <w:r w:rsidRPr="00BA0554">
              <w:rPr>
                <w:b/>
                <w:bCs/>
              </w:rPr>
              <w:t>Chemical sciences</w:t>
            </w:r>
          </w:p>
        </w:tc>
      </w:tr>
      <w:tr w:rsidR="006E1BC1" w:rsidRPr="00BA0554" w14:paraId="798D0925" w14:textId="39421C9D" w:rsidTr="71276564">
        <w:trPr>
          <w:trHeight w:val="300"/>
        </w:trPr>
        <w:tc>
          <w:tcPr>
            <w:tcW w:w="2977" w:type="dxa"/>
            <w:tcBorders>
              <w:top w:val="nil"/>
              <w:left w:val="nil"/>
            </w:tcBorders>
          </w:tcPr>
          <w:p w14:paraId="396FE3A8" w14:textId="77777777" w:rsidR="006E1BC1" w:rsidRPr="004E5C8C" w:rsidRDefault="006E1BC1" w:rsidP="00EC45E0">
            <w:pPr>
              <w:pStyle w:val="VCAAbody"/>
              <w:rPr>
                <w:rFonts w:ascii="Arial Narrow" w:hAnsi="Arial Narrow"/>
                <w:szCs w:val="20"/>
              </w:rPr>
            </w:pPr>
          </w:p>
        </w:tc>
        <w:tc>
          <w:tcPr>
            <w:tcW w:w="1276" w:type="dxa"/>
            <w:shd w:val="clear" w:color="auto" w:fill="0072AA" w:themeFill="accent1" w:themeFillShade="BF"/>
          </w:tcPr>
          <w:p w14:paraId="147D7ABA" w14:textId="77777777" w:rsidR="006E1BC1" w:rsidRPr="004E5C8C" w:rsidRDefault="006E1BC1" w:rsidP="00EC45E0">
            <w:pPr>
              <w:pStyle w:val="VCAAbody"/>
              <w:rPr>
                <w:rFonts w:ascii="Arial Narrow" w:hAnsi="Arial Narrow"/>
                <w:b/>
                <w:bCs/>
                <w:color w:val="FFFFFF" w:themeColor="background1"/>
                <w:szCs w:val="20"/>
              </w:rPr>
            </w:pPr>
            <w:r w:rsidRPr="004E5C8C">
              <w:rPr>
                <w:rFonts w:ascii="Arial Narrow" w:hAnsi="Arial Narrow"/>
                <w:b/>
                <w:bCs/>
                <w:color w:val="FFFFFF" w:themeColor="background1"/>
                <w:szCs w:val="20"/>
              </w:rPr>
              <w:t>Content description (CD)</w:t>
            </w:r>
          </w:p>
        </w:tc>
        <w:tc>
          <w:tcPr>
            <w:tcW w:w="4606" w:type="dxa"/>
            <w:gridSpan w:val="2"/>
          </w:tcPr>
          <w:p w14:paraId="1C4D92D6" w14:textId="2F3E888D" w:rsidR="006E1BC1" w:rsidRPr="00BA0554" w:rsidRDefault="006E1BC1" w:rsidP="00482621">
            <w:pPr>
              <w:pStyle w:val="VCAAtabletextnarrow"/>
            </w:pPr>
            <w:r w:rsidRPr="00BA0554">
              <w:t>the model of the atom changed following the discovery of electrons, protons and neutrons; natural radioactive decay results in a change from unstable to stable atoms</w:t>
            </w:r>
          </w:p>
          <w:p w14:paraId="3F1DA48E" w14:textId="6706D493" w:rsidR="006E1BC1" w:rsidRPr="004E5C8C" w:rsidRDefault="006E1BC1" w:rsidP="00CE7679">
            <w:pPr>
              <w:pStyle w:val="VCAAVC2curriculumcode"/>
              <w:rPr>
                <w:lang w:val="en-US"/>
              </w:rPr>
            </w:pPr>
            <w:r w:rsidRPr="004E5C8C">
              <w:rPr>
                <w:lang w:val="en-US"/>
              </w:rPr>
              <w:t>VC2S10U06</w:t>
            </w:r>
          </w:p>
        </w:tc>
        <w:tc>
          <w:tcPr>
            <w:tcW w:w="4607" w:type="dxa"/>
            <w:gridSpan w:val="2"/>
          </w:tcPr>
          <w:p w14:paraId="035EAF42" w14:textId="65866D86" w:rsidR="006E1BC1" w:rsidRPr="00BA0554" w:rsidRDefault="006E1BC1" w:rsidP="002610F1">
            <w:pPr>
              <w:pStyle w:val="VCAAtabletextnarrow"/>
            </w:pPr>
            <w:proofErr w:type="gramStart"/>
            <w:r w:rsidRPr="00BA0554">
              <w:t>the</w:t>
            </w:r>
            <w:proofErr w:type="gramEnd"/>
            <w:r w:rsidRPr="00BA0554">
              <w:t xml:space="preserve"> </w:t>
            </w:r>
            <w:proofErr w:type="spellStart"/>
            <w:r w:rsidRPr="00BA0554">
              <w:t>organisation</w:t>
            </w:r>
            <w:proofErr w:type="spellEnd"/>
            <w:r w:rsidRPr="00BA0554">
              <w:t xml:space="preserve"> of the elements in the periodic table is related to the structure and properties of atoms; patterns and trends include the significance of rows and periods, metallic and non-metallic properties, atomic size and reactivity</w:t>
            </w:r>
          </w:p>
          <w:p w14:paraId="55697542" w14:textId="627636E3" w:rsidR="006E1BC1" w:rsidRPr="004E5C8C" w:rsidRDefault="006E1BC1" w:rsidP="00CE7679">
            <w:pPr>
              <w:pStyle w:val="VCAAVC2curriculumcode"/>
              <w:rPr>
                <w:lang w:val="en-US"/>
              </w:rPr>
            </w:pPr>
            <w:r w:rsidRPr="004E5C8C">
              <w:rPr>
                <w:lang w:val="en-US"/>
              </w:rPr>
              <w:t>VC2S10U07</w:t>
            </w:r>
          </w:p>
        </w:tc>
        <w:tc>
          <w:tcPr>
            <w:tcW w:w="4607" w:type="dxa"/>
            <w:gridSpan w:val="2"/>
          </w:tcPr>
          <w:p w14:paraId="421EB351" w14:textId="60179E5B" w:rsidR="006E1BC1" w:rsidRPr="00BA0554" w:rsidRDefault="006E1BC1" w:rsidP="002610F1">
            <w:pPr>
              <w:pStyle w:val="VCAAtabletextnarrow"/>
            </w:pPr>
            <w:r w:rsidRPr="00BA0554">
              <w:t>chemical reactions are described by the Law of Conservation of Mass and involve the rearrangement of atoms; they can be modelled using a range of representations, including word and simple balanced chemical equations</w:t>
            </w:r>
          </w:p>
          <w:p w14:paraId="09CFDC69" w14:textId="2ED1FE59" w:rsidR="006E1BC1" w:rsidRPr="004E5C8C" w:rsidRDefault="006E1BC1" w:rsidP="00CE7679">
            <w:pPr>
              <w:pStyle w:val="VCAAVC2curriculumcode"/>
              <w:rPr>
                <w:lang w:val="en-US"/>
              </w:rPr>
            </w:pPr>
            <w:r w:rsidRPr="004E5C8C">
              <w:rPr>
                <w:lang w:val="en-US"/>
              </w:rPr>
              <w:t>VC2S10U08</w:t>
            </w:r>
          </w:p>
        </w:tc>
        <w:tc>
          <w:tcPr>
            <w:tcW w:w="4607" w:type="dxa"/>
            <w:gridSpan w:val="2"/>
          </w:tcPr>
          <w:p w14:paraId="76EE306D" w14:textId="2093A2A3" w:rsidR="006E1BC1" w:rsidRPr="00BA0554" w:rsidRDefault="006E1BC1" w:rsidP="002610F1">
            <w:pPr>
              <w:pStyle w:val="VCAAtabletextnarrow"/>
            </w:pPr>
            <w:r w:rsidRPr="00BA0554">
              <w:t>chemical reactions include synthesis, decomposition and displacement reactions and can be classified as exothermic or endothermic; reaction rates are affected by factors including temperature, concentration, surface area of solid reactants, and catalysts</w:t>
            </w:r>
          </w:p>
          <w:p w14:paraId="4AF87BBE" w14:textId="2AC4AE80" w:rsidR="006E1BC1" w:rsidRPr="004E5C8C" w:rsidRDefault="006E1BC1" w:rsidP="00CE7679">
            <w:pPr>
              <w:pStyle w:val="VCAAVC2curriculumcode"/>
              <w:rPr>
                <w:lang w:val="en-US"/>
              </w:rPr>
            </w:pPr>
            <w:r w:rsidRPr="004E5C8C">
              <w:rPr>
                <w:lang w:val="en-US"/>
              </w:rPr>
              <w:t>VC2S10U09</w:t>
            </w:r>
          </w:p>
        </w:tc>
      </w:tr>
      <w:tr w:rsidR="006E1BC1" w:rsidRPr="00BA0554" w14:paraId="1B98DBA7" w14:textId="3B43A027" w:rsidTr="71276564">
        <w:trPr>
          <w:trHeight w:val="300"/>
        </w:trPr>
        <w:tc>
          <w:tcPr>
            <w:tcW w:w="2977" w:type="dxa"/>
            <w:shd w:val="clear" w:color="auto" w:fill="0072AA" w:themeFill="accent1" w:themeFillShade="BF"/>
          </w:tcPr>
          <w:p w14:paraId="32A4C914" w14:textId="77777777" w:rsidR="006E1BC1" w:rsidRPr="004E5C8C" w:rsidRDefault="006E1BC1" w:rsidP="00795813">
            <w:pPr>
              <w:pStyle w:val="VCAAtablecondensedheading"/>
              <w:rPr>
                <w:b/>
                <w:bCs/>
                <w:color w:val="FFFFFF" w:themeColor="background1"/>
              </w:rPr>
            </w:pPr>
            <w:r w:rsidRPr="004E5C8C">
              <w:rPr>
                <w:b/>
                <w:bCs/>
                <w:color w:val="FFFFFF" w:themeColor="background1"/>
              </w:rPr>
              <w:t>Teaching and learning unit</w:t>
            </w:r>
          </w:p>
        </w:tc>
        <w:tc>
          <w:tcPr>
            <w:tcW w:w="1276" w:type="dxa"/>
            <w:shd w:val="clear" w:color="auto" w:fill="0072AA" w:themeFill="accent1" w:themeFillShade="BF"/>
          </w:tcPr>
          <w:p w14:paraId="76C2C8D2" w14:textId="77777777" w:rsidR="006E1BC1" w:rsidRPr="004E5C8C" w:rsidRDefault="006E1BC1" w:rsidP="00DB6EFA">
            <w:pPr>
              <w:pStyle w:val="VCAAtablecondensedheading"/>
              <w:jc w:val="center"/>
              <w:rPr>
                <w:b/>
                <w:bCs/>
                <w:color w:val="FFFFFF" w:themeColor="background1"/>
              </w:rPr>
            </w:pPr>
            <w:r w:rsidRPr="004E5C8C">
              <w:rPr>
                <w:b/>
                <w:bCs/>
                <w:color w:val="FFFFFF" w:themeColor="background1"/>
              </w:rPr>
              <w:t>Semester, year</w:t>
            </w:r>
          </w:p>
        </w:tc>
        <w:tc>
          <w:tcPr>
            <w:tcW w:w="2303" w:type="dxa"/>
            <w:shd w:val="clear" w:color="auto" w:fill="0072AA" w:themeFill="accent1" w:themeFillShade="BF"/>
          </w:tcPr>
          <w:p w14:paraId="299F2836" w14:textId="77777777" w:rsidR="006E1BC1" w:rsidRPr="004E5C8C" w:rsidRDefault="006E1BC1" w:rsidP="00DB6EFA">
            <w:pPr>
              <w:pStyle w:val="VCAAtablecondensedheading"/>
              <w:jc w:val="center"/>
              <w:rPr>
                <w:b/>
                <w:bCs/>
                <w:color w:val="FFFFFF" w:themeColor="background1"/>
              </w:rPr>
            </w:pPr>
            <w:r w:rsidRPr="004E5C8C">
              <w:rPr>
                <w:b/>
                <w:bCs/>
                <w:color w:val="FFFFFF" w:themeColor="background1"/>
              </w:rPr>
              <w:t>CD</w:t>
            </w:r>
          </w:p>
        </w:tc>
        <w:tc>
          <w:tcPr>
            <w:tcW w:w="2303" w:type="dxa"/>
            <w:shd w:val="clear" w:color="auto" w:fill="0072AA" w:themeFill="accent1" w:themeFillShade="BF"/>
          </w:tcPr>
          <w:p w14:paraId="59D66646" w14:textId="77777777" w:rsidR="006E1BC1" w:rsidRPr="004E5C8C" w:rsidRDefault="006E1BC1" w:rsidP="00DB6EFA">
            <w:pPr>
              <w:pStyle w:val="VCAAtablecondensedheading"/>
              <w:jc w:val="center"/>
              <w:rPr>
                <w:b/>
                <w:bCs/>
                <w:color w:val="FFFFFF" w:themeColor="background1"/>
              </w:rPr>
            </w:pPr>
            <w:r w:rsidRPr="004E5C8C">
              <w:rPr>
                <w:b/>
                <w:bCs/>
                <w:color w:val="FFFFFF" w:themeColor="background1"/>
              </w:rPr>
              <w:t>AS no.</w:t>
            </w:r>
          </w:p>
        </w:tc>
        <w:tc>
          <w:tcPr>
            <w:tcW w:w="2304" w:type="dxa"/>
            <w:shd w:val="clear" w:color="auto" w:fill="0072AA" w:themeFill="accent1" w:themeFillShade="BF"/>
          </w:tcPr>
          <w:p w14:paraId="111E7049" w14:textId="77777777" w:rsidR="006E1BC1" w:rsidRPr="004E5C8C" w:rsidRDefault="006E1BC1" w:rsidP="00DB6EFA">
            <w:pPr>
              <w:pStyle w:val="VCAAtablecondensedheading"/>
              <w:jc w:val="center"/>
              <w:rPr>
                <w:b/>
                <w:bCs/>
                <w:color w:val="FFFFFF" w:themeColor="background1"/>
              </w:rPr>
            </w:pPr>
            <w:r w:rsidRPr="004E5C8C">
              <w:rPr>
                <w:b/>
                <w:bCs/>
                <w:color w:val="FFFFFF" w:themeColor="background1"/>
              </w:rPr>
              <w:t>CD</w:t>
            </w:r>
          </w:p>
        </w:tc>
        <w:tc>
          <w:tcPr>
            <w:tcW w:w="2303" w:type="dxa"/>
            <w:shd w:val="clear" w:color="auto" w:fill="0072AA" w:themeFill="accent1" w:themeFillShade="BF"/>
          </w:tcPr>
          <w:p w14:paraId="57C666BA" w14:textId="77777777" w:rsidR="006E1BC1" w:rsidRPr="004E5C8C" w:rsidRDefault="006E1BC1" w:rsidP="00DB6EFA">
            <w:pPr>
              <w:pStyle w:val="VCAAtablecondensedheading"/>
              <w:jc w:val="center"/>
              <w:rPr>
                <w:b/>
                <w:bCs/>
                <w:color w:val="FFFFFF" w:themeColor="background1"/>
              </w:rPr>
            </w:pPr>
            <w:r w:rsidRPr="004E5C8C">
              <w:rPr>
                <w:b/>
                <w:bCs/>
                <w:color w:val="FFFFFF" w:themeColor="background1"/>
              </w:rPr>
              <w:t>AS no.</w:t>
            </w:r>
          </w:p>
        </w:tc>
        <w:tc>
          <w:tcPr>
            <w:tcW w:w="2303" w:type="dxa"/>
            <w:shd w:val="clear" w:color="auto" w:fill="0072AA" w:themeFill="accent1" w:themeFillShade="BF"/>
          </w:tcPr>
          <w:p w14:paraId="715FCEF9" w14:textId="77777777" w:rsidR="006E1BC1" w:rsidRPr="004E5C8C" w:rsidRDefault="006E1BC1" w:rsidP="00DB6EFA">
            <w:pPr>
              <w:pStyle w:val="VCAAtablecondensedheading"/>
              <w:jc w:val="center"/>
              <w:rPr>
                <w:b/>
                <w:bCs/>
                <w:color w:val="FFFFFF" w:themeColor="background1"/>
              </w:rPr>
            </w:pPr>
            <w:r w:rsidRPr="004E5C8C">
              <w:rPr>
                <w:b/>
                <w:bCs/>
                <w:color w:val="FFFFFF" w:themeColor="background1"/>
              </w:rPr>
              <w:t>CD</w:t>
            </w:r>
          </w:p>
        </w:tc>
        <w:tc>
          <w:tcPr>
            <w:tcW w:w="2304" w:type="dxa"/>
            <w:shd w:val="clear" w:color="auto" w:fill="0072AA" w:themeFill="accent1" w:themeFillShade="BF"/>
          </w:tcPr>
          <w:p w14:paraId="03942BC2" w14:textId="77777777" w:rsidR="006E1BC1" w:rsidRPr="004E5C8C" w:rsidRDefault="006E1BC1" w:rsidP="00DB6EFA">
            <w:pPr>
              <w:pStyle w:val="VCAAtablecondensedheading"/>
              <w:jc w:val="center"/>
              <w:rPr>
                <w:b/>
                <w:bCs/>
                <w:color w:val="FFFFFF" w:themeColor="background1"/>
              </w:rPr>
            </w:pPr>
            <w:r w:rsidRPr="004E5C8C">
              <w:rPr>
                <w:b/>
                <w:bCs/>
                <w:color w:val="FFFFFF" w:themeColor="background1"/>
              </w:rPr>
              <w:t>AS no.</w:t>
            </w:r>
          </w:p>
        </w:tc>
        <w:tc>
          <w:tcPr>
            <w:tcW w:w="2303" w:type="dxa"/>
            <w:shd w:val="clear" w:color="auto" w:fill="0072AA" w:themeFill="accent1" w:themeFillShade="BF"/>
          </w:tcPr>
          <w:p w14:paraId="273379DC" w14:textId="35FAC157" w:rsidR="006E1BC1" w:rsidRPr="004E5C8C" w:rsidRDefault="006E1BC1" w:rsidP="00DB6EFA">
            <w:pPr>
              <w:pStyle w:val="VCAAtablecondensedheading"/>
              <w:jc w:val="center"/>
              <w:rPr>
                <w:b/>
                <w:bCs/>
                <w:color w:val="FFFFFF" w:themeColor="background1"/>
              </w:rPr>
            </w:pPr>
            <w:r w:rsidRPr="004E5C8C">
              <w:rPr>
                <w:b/>
                <w:bCs/>
                <w:color w:val="FFFFFF" w:themeColor="background1"/>
              </w:rPr>
              <w:t>CD</w:t>
            </w:r>
          </w:p>
        </w:tc>
        <w:tc>
          <w:tcPr>
            <w:tcW w:w="2304" w:type="dxa"/>
            <w:shd w:val="clear" w:color="auto" w:fill="0072AA" w:themeFill="accent1" w:themeFillShade="BF"/>
          </w:tcPr>
          <w:p w14:paraId="0678FCF5" w14:textId="6FD80696" w:rsidR="006E1BC1" w:rsidRPr="004E5C8C" w:rsidRDefault="006E1BC1" w:rsidP="00DB6EFA">
            <w:pPr>
              <w:pStyle w:val="VCAAtablecondensedheading"/>
              <w:jc w:val="center"/>
              <w:rPr>
                <w:b/>
                <w:bCs/>
                <w:color w:val="FFFFFF" w:themeColor="background1"/>
              </w:rPr>
            </w:pPr>
            <w:r w:rsidRPr="004E5C8C">
              <w:rPr>
                <w:b/>
                <w:bCs/>
                <w:color w:val="FFFFFF" w:themeColor="background1"/>
              </w:rPr>
              <w:t>AS no.</w:t>
            </w:r>
          </w:p>
        </w:tc>
      </w:tr>
      <w:tr w:rsidR="006E1BC1" w:rsidRPr="00BA0554" w14:paraId="29383768" w14:textId="77777777" w:rsidTr="71276564">
        <w:trPr>
          <w:trHeight w:val="300"/>
        </w:trPr>
        <w:tc>
          <w:tcPr>
            <w:tcW w:w="2977" w:type="dxa"/>
            <w:shd w:val="clear" w:color="auto" w:fill="FFFFFF" w:themeFill="background1"/>
          </w:tcPr>
          <w:p w14:paraId="657F02E1" w14:textId="7DAC1F75" w:rsidR="006E1BC1" w:rsidRPr="00BA0554" w:rsidRDefault="006E1BC1" w:rsidP="71276564">
            <w:pPr>
              <w:pStyle w:val="VCAAtablecondensed"/>
              <w:rPr>
                <w:b/>
                <w:bCs/>
                <w:sz w:val="18"/>
                <w:szCs w:val="18"/>
              </w:rPr>
            </w:pPr>
            <w:r w:rsidRPr="71276564">
              <w:rPr>
                <w:b/>
                <w:bCs/>
                <w:sz w:val="18"/>
                <w:szCs w:val="18"/>
              </w:rPr>
              <w:t xml:space="preserve">9.4 How did the discovery of sub-atomic particles change the way we </w:t>
            </w:r>
            <w:r w:rsidR="00791D08" w:rsidRPr="71276564">
              <w:rPr>
                <w:b/>
                <w:bCs/>
                <w:sz w:val="18"/>
                <w:szCs w:val="18"/>
              </w:rPr>
              <w:t>think about</w:t>
            </w:r>
            <w:r w:rsidRPr="71276564">
              <w:rPr>
                <w:b/>
                <w:bCs/>
                <w:sz w:val="18"/>
                <w:szCs w:val="18"/>
              </w:rPr>
              <w:t xml:space="preserve"> atoms?</w:t>
            </w:r>
          </w:p>
        </w:tc>
        <w:tc>
          <w:tcPr>
            <w:tcW w:w="1276" w:type="dxa"/>
            <w:shd w:val="clear" w:color="auto" w:fill="FFFFFF" w:themeFill="background1"/>
          </w:tcPr>
          <w:p w14:paraId="549E6A5F" w14:textId="042C7416" w:rsidR="006E1BC1" w:rsidRPr="00BA0554" w:rsidRDefault="006E1BC1" w:rsidP="004E7F4F">
            <w:pPr>
              <w:pStyle w:val="VCAAtablecondensed"/>
              <w:jc w:val="center"/>
            </w:pPr>
            <w:r w:rsidRPr="00BA0554">
              <w:t>1, 9</w:t>
            </w:r>
          </w:p>
        </w:tc>
        <w:tc>
          <w:tcPr>
            <w:tcW w:w="2303" w:type="dxa"/>
            <w:shd w:val="clear" w:color="auto" w:fill="FFFFFF" w:themeFill="background1"/>
          </w:tcPr>
          <w:p w14:paraId="5C63A948" w14:textId="6335D56F" w:rsidR="006E1BC1" w:rsidRPr="00BA0554" w:rsidRDefault="008B02EB" w:rsidP="004E7F4F">
            <w:pPr>
              <w:pStyle w:val="VCAAtablecondensed"/>
              <w:jc w:val="center"/>
              <w:rPr>
                <w:rFonts w:ascii="MS Gothic" w:eastAsia="MS Gothic" w:hAnsi="MS Gothic"/>
              </w:rPr>
            </w:pPr>
            <w:sdt>
              <w:sdtPr>
                <w:id w:val="-1232768586"/>
                <w15:color w:val="00CCFF"/>
                <w14:checkbox>
                  <w14:checked w14:val="1"/>
                  <w14:checkedState w14:val="2612" w14:font="Wingdings"/>
                  <w14:uncheckedState w14:val="2610" w14:font="MS Gothic"/>
                </w14:checkbox>
              </w:sdtPr>
              <w:sdtEndPr/>
              <w:sdtContent>
                <w:r w:rsidR="006E1BC1" w:rsidRPr="00BA0554">
                  <w:rPr>
                    <w:rFonts w:ascii="Wingdings" w:eastAsia="Wingdings" w:hAnsi="Wingdings" w:cs="Wingdings"/>
                  </w:rPr>
                  <w:t>ü</w:t>
                </w:r>
              </w:sdtContent>
            </w:sdt>
          </w:p>
        </w:tc>
        <w:tc>
          <w:tcPr>
            <w:tcW w:w="2303" w:type="dxa"/>
            <w:shd w:val="clear" w:color="auto" w:fill="FFFFFF" w:themeFill="background1"/>
          </w:tcPr>
          <w:p w14:paraId="76622923" w14:textId="3A29FEC2" w:rsidR="006E1BC1" w:rsidRPr="00BA0554" w:rsidRDefault="006E1BC1" w:rsidP="004E7F4F">
            <w:pPr>
              <w:pStyle w:val="VCAAtablecondensed"/>
              <w:jc w:val="center"/>
              <w:rPr>
                <w:highlight w:val="yellow"/>
              </w:rPr>
            </w:pPr>
            <w:r w:rsidRPr="004E5C8C">
              <w:t>10*</w:t>
            </w:r>
          </w:p>
        </w:tc>
        <w:sdt>
          <w:sdtPr>
            <w:id w:val="1652103369"/>
            <w14:checkbox>
              <w14:checked w14:val="0"/>
              <w14:checkedState w14:val="2612" w14:font="MS Gothic"/>
              <w14:uncheckedState w14:val="2610" w14:font="MS Gothic"/>
            </w14:checkbox>
          </w:sdtPr>
          <w:sdtEndPr/>
          <w:sdtContent>
            <w:tc>
              <w:tcPr>
                <w:tcW w:w="2304" w:type="dxa"/>
                <w:shd w:val="clear" w:color="auto" w:fill="FFFFFF" w:themeFill="background1"/>
              </w:tcPr>
              <w:p w14:paraId="2ED118D4" w14:textId="7CFBEC41" w:rsidR="006E1BC1" w:rsidRPr="00BA0554" w:rsidRDefault="006E1BC1" w:rsidP="004E7F4F">
                <w:pPr>
                  <w:pStyle w:val="VCAAtablecondensed"/>
                  <w:jc w:val="center"/>
                </w:pPr>
                <w:r w:rsidRPr="00BA0554">
                  <w:rPr>
                    <w:rFonts w:ascii="MS Gothic" w:eastAsia="MS Gothic" w:hAnsi="MS Gothic"/>
                  </w:rPr>
                  <w:t>☐</w:t>
                </w:r>
              </w:p>
            </w:tc>
          </w:sdtContent>
        </w:sdt>
        <w:tc>
          <w:tcPr>
            <w:tcW w:w="2303" w:type="dxa"/>
            <w:shd w:val="clear" w:color="auto" w:fill="FFFFFF" w:themeFill="background1"/>
          </w:tcPr>
          <w:p w14:paraId="26B25343" w14:textId="4FD13AE3" w:rsidR="006E1BC1" w:rsidRPr="004E5C8C" w:rsidRDefault="006E1BC1" w:rsidP="004E7F4F">
            <w:pPr>
              <w:pStyle w:val="VCAAtablecondensed"/>
              <w:jc w:val="center"/>
            </w:pPr>
          </w:p>
        </w:tc>
        <w:sdt>
          <w:sdtPr>
            <w:id w:val="709776477"/>
            <w14:checkbox>
              <w14:checked w14:val="0"/>
              <w14:checkedState w14:val="2612" w14:font="MS Gothic"/>
              <w14:uncheckedState w14:val="2610" w14:font="MS Gothic"/>
            </w14:checkbox>
          </w:sdtPr>
          <w:sdtEndPr/>
          <w:sdtContent>
            <w:tc>
              <w:tcPr>
                <w:tcW w:w="2303" w:type="dxa"/>
                <w:shd w:val="clear" w:color="auto" w:fill="FFFFFF" w:themeFill="background1"/>
              </w:tcPr>
              <w:p w14:paraId="2230E771" w14:textId="63F5541C" w:rsidR="006E1BC1" w:rsidRPr="00BA0554" w:rsidRDefault="006E1BC1" w:rsidP="004E7F4F">
                <w:pPr>
                  <w:pStyle w:val="VCAAtablecondensed"/>
                  <w:jc w:val="center"/>
                </w:pPr>
                <w:r w:rsidRPr="00BA0554">
                  <w:rPr>
                    <w:rFonts w:ascii="MS Gothic" w:eastAsia="MS Gothic" w:hAnsi="MS Gothic"/>
                  </w:rPr>
                  <w:t>☐</w:t>
                </w:r>
              </w:p>
            </w:tc>
          </w:sdtContent>
        </w:sdt>
        <w:tc>
          <w:tcPr>
            <w:tcW w:w="2304" w:type="dxa"/>
            <w:shd w:val="clear" w:color="auto" w:fill="FFFFFF" w:themeFill="background1"/>
          </w:tcPr>
          <w:p w14:paraId="492B9312" w14:textId="52746279" w:rsidR="006E1BC1" w:rsidRPr="004E5C8C" w:rsidRDefault="006E1BC1" w:rsidP="004E7F4F">
            <w:pPr>
              <w:pStyle w:val="VCAAtablecondensed"/>
              <w:jc w:val="center"/>
            </w:pPr>
          </w:p>
        </w:tc>
        <w:sdt>
          <w:sdtPr>
            <w:id w:val="-1226915339"/>
            <w14:checkbox>
              <w14:checked w14:val="0"/>
              <w14:checkedState w14:val="2612" w14:font="MS Gothic"/>
              <w14:uncheckedState w14:val="2610" w14:font="MS Gothic"/>
            </w14:checkbox>
          </w:sdtPr>
          <w:sdtEndPr/>
          <w:sdtContent>
            <w:tc>
              <w:tcPr>
                <w:tcW w:w="2303" w:type="dxa"/>
                <w:shd w:val="clear" w:color="auto" w:fill="FFFFFF" w:themeFill="background1"/>
              </w:tcPr>
              <w:p w14:paraId="27B5FC26" w14:textId="4513AF77" w:rsidR="006E1BC1" w:rsidRPr="00BA0554" w:rsidRDefault="006E1BC1" w:rsidP="004E7F4F">
                <w:pPr>
                  <w:pStyle w:val="VCAAtablecondensed"/>
                  <w:jc w:val="center"/>
                </w:pPr>
                <w:r w:rsidRPr="00BA0554">
                  <w:rPr>
                    <w:rFonts w:ascii="MS Gothic" w:eastAsia="MS Gothic" w:hAnsi="MS Gothic"/>
                  </w:rPr>
                  <w:t>☐</w:t>
                </w:r>
              </w:p>
            </w:tc>
          </w:sdtContent>
        </w:sdt>
        <w:tc>
          <w:tcPr>
            <w:tcW w:w="2304" w:type="dxa"/>
            <w:shd w:val="clear" w:color="auto" w:fill="FFFFFF" w:themeFill="background1"/>
          </w:tcPr>
          <w:p w14:paraId="0B96F2C8" w14:textId="77777777" w:rsidR="006E1BC1" w:rsidRPr="00BA0554" w:rsidRDefault="006E1BC1" w:rsidP="004E7F4F">
            <w:pPr>
              <w:pStyle w:val="VCAAtablecondensed"/>
              <w:jc w:val="center"/>
            </w:pPr>
          </w:p>
        </w:tc>
      </w:tr>
      <w:tr w:rsidR="006E1BC1" w:rsidRPr="00BA0554" w14:paraId="7160033C" w14:textId="77777777" w:rsidTr="71276564">
        <w:trPr>
          <w:trHeight w:val="300"/>
        </w:trPr>
        <w:tc>
          <w:tcPr>
            <w:tcW w:w="2977" w:type="dxa"/>
            <w:shd w:val="clear" w:color="auto" w:fill="FFFFFF" w:themeFill="background1"/>
          </w:tcPr>
          <w:p w14:paraId="41D55507" w14:textId="3D613A38" w:rsidR="006E1BC1" w:rsidRPr="00BA0554" w:rsidRDefault="006E1BC1" w:rsidP="00201624">
            <w:pPr>
              <w:pStyle w:val="VCAAtablecondensed"/>
              <w:rPr>
                <w:b/>
                <w:sz w:val="18"/>
                <w:szCs w:val="18"/>
              </w:rPr>
            </w:pPr>
            <w:r w:rsidRPr="00BA0554">
              <w:rPr>
                <w:b/>
                <w:sz w:val="18"/>
                <w:szCs w:val="18"/>
              </w:rPr>
              <w:t>9.7 How do atoms rearrange in chemical reactions?</w:t>
            </w:r>
          </w:p>
        </w:tc>
        <w:tc>
          <w:tcPr>
            <w:tcW w:w="1276" w:type="dxa"/>
            <w:shd w:val="clear" w:color="auto" w:fill="FFFFFF" w:themeFill="background1"/>
          </w:tcPr>
          <w:p w14:paraId="302BC00A" w14:textId="5603483D" w:rsidR="006E1BC1" w:rsidRPr="00BA0554" w:rsidRDefault="006E1BC1" w:rsidP="00201624">
            <w:pPr>
              <w:pStyle w:val="VCAAtablecondensed"/>
              <w:jc w:val="center"/>
            </w:pPr>
            <w:r w:rsidRPr="00BA0554">
              <w:t>2, 9</w:t>
            </w:r>
          </w:p>
        </w:tc>
        <w:sdt>
          <w:sdtPr>
            <w:id w:val="414524049"/>
            <w14:checkbox>
              <w14:checked w14:val="0"/>
              <w14:checkedState w14:val="2612" w14:font="MS Gothic"/>
              <w14:uncheckedState w14:val="2610" w14:font="MS Gothic"/>
            </w14:checkbox>
          </w:sdtPr>
          <w:sdtEndPr/>
          <w:sdtContent>
            <w:tc>
              <w:tcPr>
                <w:tcW w:w="2303" w:type="dxa"/>
                <w:shd w:val="clear" w:color="auto" w:fill="FFFFFF" w:themeFill="background1"/>
              </w:tcPr>
              <w:p w14:paraId="197318F3" w14:textId="4FB6D797" w:rsidR="006E1BC1" w:rsidRPr="00BA0554" w:rsidRDefault="006E1BC1" w:rsidP="00201624">
                <w:pPr>
                  <w:pStyle w:val="VCAAtablecondensed"/>
                  <w:jc w:val="center"/>
                </w:pPr>
                <w:r w:rsidRPr="00BA0554">
                  <w:rPr>
                    <w:rFonts w:ascii="MS Gothic" w:eastAsia="MS Gothic" w:hAnsi="MS Gothic"/>
                  </w:rPr>
                  <w:t>☐</w:t>
                </w:r>
              </w:p>
            </w:tc>
          </w:sdtContent>
        </w:sdt>
        <w:tc>
          <w:tcPr>
            <w:tcW w:w="2303" w:type="dxa"/>
            <w:shd w:val="clear" w:color="auto" w:fill="FFFFFF" w:themeFill="background1"/>
          </w:tcPr>
          <w:p w14:paraId="6F90E988" w14:textId="77777777" w:rsidR="006E1BC1" w:rsidRPr="004E5C8C" w:rsidRDefault="006E1BC1" w:rsidP="00201624">
            <w:pPr>
              <w:pStyle w:val="VCAAtablecondensed"/>
              <w:jc w:val="center"/>
            </w:pPr>
          </w:p>
        </w:tc>
        <w:sdt>
          <w:sdtPr>
            <w:id w:val="1456206185"/>
            <w14:checkbox>
              <w14:checked w14:val="0"/>
              <w14:checkedState w14:val="2612" w14:font="MS Gothic"/>
              <w14:uncheckedState w14:val="2610" w14:font="MS Gothic"/>
            </w14:checkbox>
          </w:sdtPr>
          <w:sdtEndPr/>
          <w:sdtContent>
            <w:tc>
              <w:tcPr>
                <w:tcW w:w="2304" w:type="dxa"/>
                <w:shd w:val="clear" w:color="auto" w:fill="FFFFFF" w:themeFill="background1"/>
              </w:tcPr>
              <w:p w14:paraId="255BFCA5" w14:textId="3E543FDA" w:rsidR="006E1BC1" w:rsidRPr="00BA0554" w:rsidRDefault="006E1BC1" w:rsidP="00201624">
                <w:pPr>
                  <w:pStyle w:val="VCAAtablecondensed"/>
                  <w:jc w:val="center"/>
                </w:pPr>
                <w:r w:rsidRPr="00BA0554">
                  <w:rPr>
                    <w:rFonts w:ascii="MS Gothic" w:eastAsia="MS Gothic" w:hAnsi="MS Gothic"/>
                  </w:rPr>
                  <w:t>☐</w:t>
                </w:r>
              </w:p>
            </w:tc>
          </w:sdtContent>
        </w:sdt>
        <w:tc>
          <w:tcPr>
            <w:tcW w:w="2303" w:type="dxa"/>
            <w:shd w:val="clear" w:color="auto" w:fill="FFFFFF" w:themeFill="background1"/>
          </w:tcPr>
          <w:p w14:paraId="54F811B1" w14:textId="5830360A" w:rsidR="006E1BC1" w:rsidRPr="004E5C8C" w:rsidRDefault="006E1BC1" w:rsidP="00201624">
            <w:pPr>
              <w:pStyle w:val="VCAAtablecondensed"/>
              <w:jc w:val="center"/>
            </w:pPr>
          </w:p>
        </w:tc>
        <w:tc>
          <w:tcPr>
            <w:tcW w:w="2303" w:type="dxa"/>
            <w:shd w:val="clear" w:color="auto" w:fill="FFFFFF" w:themeFill="background1"/>
          </w:tcPr>
          <w:p w14:paraId="4BCBA5A4" w14:textId="14DDAA34" w:rsidR="006E1BC1" w:rsidRPr="00BA0554" w:rsidRDefault="008B02EB" w:rsidP="00201624">
            <w:pPr>
              <w:pStyle w:val="VCAAtablecondensed"/>
              <w:jc w:val="center"/>
            </w:pPr>
            <w:sdt>
              <w:sdtPr>
                <w:id w:val="1345602271"/>
                <w15:color w:val="00CCFF"/>
                <w14:checkbox>
                  <w14:checked w14:val="1"/>
                  <w14:checkedState w14:val="2612" w14:font="Wingdings"/>
                  <w14:uncheckedState w14:val="2610" w14:font="MS Gothic"/>
                </w14:checkbox>
              </w:sdtPr>
              <w:sdtEndPr/>
              <w:sdtContent>
                <w:r w:rsidR="006E1BC1" w:rsidRPr="00BA0554">
                  <w:rPr>
                    <w:rFonts w:ascii="Wingdings" w:eastAsia="Wingdings" w:hAnsi="Wingdings" w:cs="Wingdings"/>
                  </w:rPr>
                  <w:t>ü</w:t>
                </w:r>
              </w:sdtContent>
            </w:sdt>
          </w:p>
        </w:tc>
        <w:tc>
          <w:tcPr>
            <w:tcW w:w="2304" w:type="dxa"/>
            <w:shd w:val="clear" w:color="auto" w:fill="FFFFFF" w:themeFill="background1"/>
          </w:tcPr>
          <w:p w14:paraId="5E9E6575" w14:textId="48C6ABE4" w:rsidR="006E1BC1" w:rsidRPr="004E5C8C" w:rsidRDefault="006E1BC1" w:rsidP="00201624">
            <w:pPr>
              <w:pStyle w:val="VCAAtablecondensed"/>
              <w:jc w:val="center"/>
            </w:pPr>
            <w:r w:rsidRPr="004E5C8C">
              <w:t>12</w:t>
            </w:r>
          </w:p>
        </w:tc>
        <w:tc>
          <w:tcPr>
            <w:tcW w:w="2303" w:type="dxa"/>
            <w:shd w:val="clear" w:color="auto" w:fill="FFFFFF" w:themeFill="background1"/>
          </w:tcPr>
          <w:p w14:paraId="7DA73462" w14:textId="1D58E53B" w:rsidR="006E1BC1" w:rsidRPr="00BA0554" w:rsidRDefault="008B02EB" w:rsidP="00201624">
            <w:pPr>
              <w:pStyle w:val="VCAAtablecondensed"/>
              <w:jc w:val="center"/>
              <w:rPr>
                <w:rFonts w:ascii="MS Gothic" w:eastAsia="MS Gothic" w:hAnsi="MS Gothic"/>
              </w:rPr>
            </w:pPr>
            <w:sdt>
              <w:sdtPr>
                <w:id w:val="-1104498948"/>
                <w15:color w:val="00CCFF"/>
                <w14:checkbox>
                  <w14:checked w14:val="0"/>
                  <w14:checkedState w14:val="2612" w14:font="Wingdings"/>
                  <w14:uncheckedState w14:val="2610" w14:font="MS Gothic"/>
                </w14:checkbox>
              </w:sdtPr>
              <w:sdtEndPr/>
              <w:sdtContent>
                <w:r w:rsidR="006E1BC1" w:rsidRPr="00BA0554">
                  <w:rPr>
                    <w:rFonts w:ascii="MS Gothic" w:eastAsia="MS Gothic" w:hAnsi="MS Gothic"/>
                  </w:rPr>
                  <w:t>☐</w:t>
                </w:r>
              </w:sdtContent>
            </w:sdt>
          </w:p>
        </w:tc>
        <w:tc>
          <w:tcPr>
            <w:tcW w:w="2304" w:type="dxa"/>
            <w:shd w:val="clear" w:color="auto" w:fill="FFFFFF" w:themeFill="background1"/>
          </w:tcPr>
          <w:p w14:paraId="12918F9C" w14:textId="7C2AA327" w:rsidR="006E1BC1" w:rsidRPr="00BA0554" w:rsidRDefault="006E1BC1" w:rsidP="00201624">
            <w:pPr>
              <w:pStyle w:val="VCAAtablecondensed"/>
              <w:jc w:val="center"/>
            </w:pPr>
          </w:p>
        </w:tc>
      </w:tr>
      <w:tr w:rsidR="006E1BC1" w:rsidRPr="00BA0554" w14:paraId="168699DC" w14:textId="77777777" w:rsidTr="71276564">
        <w:trPr>
          <w:trHeight w:val="300"/>
        </w:trPr>
        <w:tc>
          <w:tcPr>
            <w:tcW w:w="2977" w:type="dxa"/>
            <w:shd w:val="clear" w:color="auto" w:fill="FFFFFF" w:themeFill="background1"/>
          </w:tcPr>
          <w:p w14:paraId="6962EB4C" w14:textId="08064F07" w:rsidR="006E1BC1" w:rsidRPr="00BA0554" w:rsidRDefault="006E1BC1" w:rsidP="004E7F4F">
            <w:pPr>
              <w:pStyle w:val="VCAAtablecondensed"/>
              <w:rPr>
                <w:b/>
                <w:sz w:val="18"/>
                <w:szCs w:val="18"/>
              </w:rPr>
            </w:pPr>
            <w:r w:rsidRPr="00BA0554">
              <w:rPr>
                <w:b/>
                <w:sz w:val="18"/>
                <w:szCs w:val="18"/>
              </w:rPr>
              <w:t>9.9 How and why do unstable atoms change over time?</w:t>
            </w:r>
          </w:p>
        </w:tc>
        <w:tc>
          <w:tcPr>
            <w:tcW w:w="1276" w:type="dxa"/>
            <w:shd w:val="clear" w:color="auto" w:fill="FFFFFF" w:themeFill="background1"/>
          </w:tcPr>
          <w:p w14:paraId="12E9BED8" w14:textId="751280F4" w:rsidR="006E1BC1" w:rsidRPr="00BA0554" w:rsidRDefault="006E1BC1" w:rsidP="004E7F4F">
            <w:pPr>
              <w:pStyle w:val="VCAAtablecondensed"/>
              <w:jc w:val="center"/>
            </w:pPr>
            <w:r w:rsidRPr="00BA0554">
              <w:t>2, 9</w:t>
            </w:r>
          </w:p>
        </w:tc>
        <w:tc>
          <w:tcPr>
            <w:tcW w:w="2303" w:type="dxa"/>
            <w:shd w:val="clear" w:color="auto" w:fill="FFFFFF" w:themeFill="background1"/>
          </w:tcPr>
          <w:p w14:paraId="2C4B1E17" w14:textId="398FF8CF" w:rsidR="006E1BC1" w:rsidRPr="00BA0554" w:rsidRDefault="008B02EB" w:rsidP="004E7F4F">
            <w:pPr>
              <w:pStyle w:val="VCAAtablecondensed"/>
              <w:jc w:val="center"/>
            </w:pPr>
            <w:sdt>
              <w:sdtPr>
                <w:id w:val="723338285"/>
                <w15:color w:val="00CCFF"/>
                <w14:checkbox>
                  <w14:checked w14:val="1"/>
                  <w14:checkedState w14:val="2612" w14:font="Wingdings"/>
                  <w14:uncheckedState w14:val="2610" w14:font="MS Gothic"/>
                </w14:checkbox>
              </w:sdtPr>
              <w:sdtEndPr/>
              <w:sdtContent>
                <w:r w:rsidR="006E1BC1" w:rsidRPr="00BA0554">
                  <w:rPr>
                    <w:rFonts w:ascii="Wingdings" w:eastAsia="Wingdings" w:hAnsi="Wingdings" w:cs="Wingdings"/>
                  </w:rPr>
                  <w:t>ü</w:t>
                </w:r>
              </w:sdtContent>
            </w:sdt>
          </w:p>
        </w:tc>
        <w:tc>
          <w:tcPr>
            <w:tcW w:w="2303" w:type="dxa"/>
            <w:shd w:val="clear" w:color="auto" w:fill="FFFFFF" w:themeFill="background1"/>
          </w:tcPr>
          <w:p w14:paraId="58CE25FB" w14:textId="5C1206F8" w:rsidR="006E1BC1" w:rsidRPr="004E5C8C" w:rsidRDefault="006E1BC1" w:rsidP="004E7F4F">
            <w:pPr>
              <w:pStyle w:val="VCAAtablecondensed"/>
              <w:jc w:val="center"/>
            </w:pPr>
            <w:r w:rsidRPr="004E5C8C">
              <w:t>10^</w:t>
            </w:r>
          </w:p>
        </w:tc>
        <w:sdt>
          <w:sdtPr>
            <w:id w:val="1156419886"/>
            <w14:checkbox>
              <w14:checked w14:val="0"/>
              <w14:checkedState w14:val="2612" w14:font="MS Gothic"/>
              <w14:uncheckedState w14:val="2610" w14:font="MS Gothic"/>
            </w14:checkbox>
          </w:sdtPr>
          <w:sdtEndPr/>
          <w:sdtContent>
            <w:tc>
              <w:tcPr>
                <w:tcW w:w="2304" w:type="dxa"/>
                <w:shd w:val="clear" w:color="auto" w:fill="FFFFFF" w:themeFill="background1"/>
              </w:tcPr>
              <w:p w14:paraId="7793EEEA" w14:textId="02689D95" w:rsidR="006E1BC1" w:rsidRPr="00BA0554" w:rsidRDefault="006E1BC1" w:rsidP="004E7F4F">
                <w:pPr>
                  <w:pStyle w:val="VCAAtablecondensed"/>
                  <w:jc w:val="center"/>
                </w:pPr>
                <w:r w:rsidRPr="00BA0554">
                  <w:rPr>
                    <w:rFonts w:ascii="MS Gothic" w:eastAsia="MS Gothic" w:hAnsi="MS Gothic"/>
                  </w:rPr>
                  <w:t>☐</w:t>
                </w:r>
              </w:p>
            </w:tc>
          </w:sdtContent>
        </w:sdt>
        <w:tc>
          <w:tcPr>
            <w:tcW w:w="2303" w:type="dxa"/>
            <w:shd w:val="clear" w:color="auto" w:fill="FFFFFF" w:themeFill="background1"/>
          </w:tcPr>
          <w:p w14:paraId="014173F5" w14:textId="77777777" w:rsidR="006E1BC1" w:rsidRPr="004E5C8C" w:rsidRDefault="006E1BC1" w:rsidP="004E7F4F">
            <w:pPr>
              <w:pStyle w:val="VCAAtablecondensed"/>
              <w:jc w:val="center"/>
            </w:pPr>
          </w:p>
        </w:tc>
        <w:sdt>
          <w:sdtPr>
            <w:id w:val="-416170747"/>
            <w14:checkbox>
              <w14:checked w14:val="0"/>
              <w14:checkedState w14:val="2612" w14:font="MS Gothic"/>
              <w14:uncheckedState w14:val="2610" w14:font="MS Gothic"/>
            </w14:checkbox>
          </w:sdtPr>
          <w:sdtEndPr/>
          <w:sdtContent>
            <w:tc>
              <w:tcPr>
                <w:tcW w:w="2303" w:type="dxa"/>
                <w:shd w:val="clear" w:color="auto" w:fill="FFFFFF" w:themeFill="background1"/>
              </w:tcPr>
              <w:p w14:paraId="470A35AD" w14:textId="027217CD" w:rsidR="006E1BC1" w:rsidRPr="00BA0554" w:rsidRDefault="006E1BC1" w:rsidP="004E7F4F">
                <w:pPr>
                  <w:pStyle w:val="VCAAtablecondensed"/>
                  <w:jc w:val="center"/>
                </w:pPr>
                <w:r w:rsidRPr="00BA0554">
                  <w:rPr>
                    <w:rFonts w:ascii="MS Gothic" w:eastAsia="MS Gothic" w:hAnsi="MS Gothic"/>
                  </w:rPr>
                  <w:t>☐</w:t>
                </w:r>
              </w:p>
            </w:tc>
          </w:sdtContent>
        </w:sdt>
        <w:tc>
          <w:tcPr>
            <w:tcW w:w="2304" w:type="dxa"/>
            <w:shd w:val="clear" w:color="auto" w:fill="FFFFFF" w:themeFill="background1"/>
          </w:tcPr>
          <w:p w14:paraId="6DBA061D" w14:textId="77777777" w:rsidR="006E1BC1" w:rsidRPr="004E5C8C" w:rsidRDefault="006E1BC1" w:rsidP="004E7F4F">
            <w:pPr>
              <w:pStyle w:val="VCAAtablecondensed"/>
              <w:jc w:val="center"/>
            </w:pPr>
          </w:p>
        </w:tc>
        <w:sdt>
          <w:sdtPr>
            <w:id w:val="-1152067082"/>
            <w14:checkbox>
              <w14:checked w14:val="0"/>
              <w14:checkedState w14:val="2612" w14:font="MS Gothic"/>
              <w14:uncheckedState w14:val="2610" w14:font="MS Gothic"/>
            </w14:checkbox>
          </w:sdtPr>
          <w:sdtEndPr/>
          <w:sdtContent>
            <w:tc>
              <w:tcPr>
                <w:tcW w:w="2303" w:type="dxa"/>
                <w:shd w:val="clear" w:color="auto" w:fill="FFFFFF" w:themeFill="background1"/>
              </w:tcPr>
              <w:p w14:paraId="14896ACB" w14:textId="6E07CF91" w:rsidR="006E1BC1" w:rsidRPr="00BA0554" w:rsidRDefault="006E1BC1" w:rsidP="004E7F4F">
                <w:pPr>
                  <w:pStyle w:val="VCAAtablecondensed"/>
                  <w:jc w:val="center"/>
                </w:pPr>
                <w:r w:rsidRPr="00BA0554">
                  <w:rPr>
                    <w:rFonts w:ascii="MS Gothic" w:eastAsia="MS Gothic" w:hAnsi="MS Gothic"/>
                  </w:rPr>
                  <w:t>☐</w:t>
                </w:r>
              </w:p>
            </w:tc>
          </w:sdtContent>
        </w:sdt>
        <w:tc>
          <w:tcPr>
            <w:tcW w:w="2304" w:type="dxa"/>
            <w:shd w:val="clear" w:color="auto" w:fill="FFFFFF" w:themeFill="background1"/>
          </w:tcPr>
          <w:p w14:paraId="76D2A2B8" w14:textId="77777777" w:rsidR="006E1BC1" w:rsidRPr="00BA0554" w:rsidRDefault="006E1BC1" w:rsidP="004E7F4F">
            <w:pPr>
              <w:pStyle w:val="VCAAtablecondensed"/>
              <w:jc w:val="center"/>
            </w:pPr>
          </w:p>
        </w:tc>
      </w:tr>
      <w:tr w:rsidR="006E1BC1" w:rsidRPr="00BA0554" w14:paraId="5BA6FA52" w14:textId="77777777" w:rsidTr="71276564">
        <w:trPr>
          <w:trHeight w:val="300"/>
        </w:trPr>
        <w:tc>
          <w:tcPr>
            <w:tcW w:w="2977" w:type="dxa"/>
            <w:shd w:val="clear" w:color="auto" w:fill="FFFFFF" w:themeFill="background1"/>
          </w:tcPr>
          <w:p w14:paraId="5FA14AD2" w14:textId="61EA006F" w:rsidR="006E1BC1" w:rsidRPr="00BA0554" w:rsidRDefault="006E1BC1" w:rsidP="004E7F4F">
            <w:pPr>
              <w:pStyle w:val="VCAAtablecondensed"/>
              <w:rPr>
                <w:b/>
                <w:sz w:val="18"/>
                <w:szCs w:val="18"/>
              </w:rPr>
            </w:pPr>
            <w:r w:rsidRPr="00BA0554">
              <w:rPr>
                <w:b/>
                <w:sz w:val="18"/>
                <w:szCs w:val="18"/>
              </w:rPr>
              <w:t xml:space="preserve">10.1 How does the </w:t>
            </w:r>
            <w:proofErr w:type="spellStart"/>
            <w:r w:rsidRPr="00BA0554">
              <w:rPr>
                <w:b/>
                <w:sz w:val="18"/>
                <w:szCs w:val="18"/>
              </w:rPr>
              <w:t>organisation</w:t>
            </w:r>
            <w:proofErr w:type="spellEnd"/>
            <w:r w:rsidRPr="00BA0554">
              <w:rPr>
                <w:b/>
                <w:sz w:val="18"/>
                <w:szCs w:val="18"/>
              </w:rPr>
              <w:t xml:space="preserve"> of the periodic table explain element properties?</w:t>
            </w:r>
          </w:p>
        </w:tc>
        <w:tc>
          <w:tcPr>
            <w:tcW w:w="1276" w:type="dxa"/>
            <w:shd w:val="clear" w:color="auto" w:fill="FFFFFF" w:themeFill="background1"/>
          </w:tcPr>
          <w:p w14:paraId="49C03AA6" w14:textId="691F7C76" w:rsidR="006E1BC1" w:rsidRPr="00BA0554" w:rsidRDefault="006E1BC1" w:rsidP="004E7F4F">
            <w:pPr>
              <w:pStyle w:val="VCAAtablecondensed"/>
              <w:jc w:val="center"/>
            </w:pPr>
            <w:r w:rsidRPr="00BA0554">
              <w:t>1, 10</w:t>
            </w:r>
          </w:p>
        </w:tc>
        <w:sdt>
          <w:sdtPr>
            <w:id w:val="1058129499"/>
            <w15:color w:val="00CCFF"/>
            <w14:checkbox>
              <w14:checked w14:val="0"/>
              <w14:checkedState w14:val="2612" w14:font="Wingdings"/>
              <w14:uncheckedState w14:val="2610" w14:font="MS Gothic"/>
            </w14:checkbox>
          </w:sdtPr>
          <w:sdtEndPr/>
          <w:sdtContent>
            <w:tc>
              <w:tcPr>
                <w:tcW w:w="2303" w:type="dxa"/>
                <w:shd w:val="clear" w:color="auto" w:fill="FFFFFF" w:themeFill="background1"/>
              </w:tcPr>
              <w:p w14:paraId="6E96BC68" w14:textId="3BC47309" w:rsidR="006E1BC1" w:rsidRPr="00BA0554" w:rsidRDefault="006E1BC1" w:rsidP="004E7F4F">
                <w:pPr>
                  <w:pStyle w:val="VCAAtablecondensed"/>
                  <w:jc w:val="center"/>
                </w:pPr>
                <w:r w:rsidRPr="00BA0554">
                  <w:rPr>
                    <w:rFonts w:ascii="MS Gothic" w:eastAsia="MS Gothic" w:hAnsi="MS Gothic"/>
                  </w:rPr>
                  <w:t>☐</w:t>
                </w:r>
              </w:p>
            </w:tc>
          </w:sdtContent>
        </w:sdt>
        <w:tc>
          <w:tcPr>
            <w:tcW w:w="2303" w:type="dxa"/>
            <w:shd w:val="clear" w:color="auto" w:fill="FFFFFF" w:themeFill="background1"/>
          </w:tcPr>
          <w:p w14:paraId="27C6D446" w14:textId="77777777" w:rsidR="006E1BC1" w:rsidRPr="004E5C8C" w:rsidRDefault="006E1BC1" w:rsidP="004E7F4F">
            <w:pPr>
              <w:pStyle w:val="VCAAtablecondensed"/>
              <w:jc w:val="center"/>
            </w:pPr>
          </w:p>
        </w:tc>
        <w:tc>
          <w:tcPr>
            <w:tcW w:w="2304" w:type="dxa"/>
            <w:shd w:val="clear" w:color="auto" w:fill="FFFFFF" w:themeFill="background1"/>
          </w:tcPr>
          <w:p w14:paraId="11CA49E3" w14:textId="6348F311" w:rsidR="006E1BC1" w:rsidRPr="00BA0554" w:rsidRDefault="008B02EB" w:rsidP="004E7F4F">
            <w:pPr>
              <w:pStyle w:val="VCAAtablecondensed"/>
              <w:jc w:val="center"/>
            </w:pPr>
            <w:sdt>
              <w:sdtPr>
                <w:id w:val="-907149605"/>
                <w15:color w:val="00CCFF"/>
                <w14:checkbox>
                  <w14:checked w14:val="1"/>
                  <w14:checkedState w14:val="2612" w14:font="Wingdings"/>
                  <w14:uncheckedState w14:val="2610" w14:font="MS Gothic"/>
                </w14:checkbox>
              </w:sdtPr>
              <w:sdtEndPr/>
              <w:sdtContent>
                <w:r w:rsidR="006E1BC1" w:rsidRPr="00BA0554">
                  <w:rPr>
                    <w:rFonts w:ascii="Wingdings" w:eastAsia="Wingdings" w:hAnsi="Wingdings" w:cs="Wingdings"/>
                  </w:rPr>
                  <w:t>ü</w:t>
                </w:r>
              </w:sdtContent>
            </w:sdt>
          </w:p>
        </w:tc>
        <w:tc>
          <w:tcPr>
            <w:tcW w:w="2303" w:type="dxa"/>
            <w:shd w:val="clear" w:color="auto" w:fill="FFFFFF" w:themeFill="background1"/>
          </w:tcPr>
          <w:p w14:paraId="188155BF" w14:textId="74CF174B" w:rsidR="006E1BC1" w:rsidRPr="004E5C8C" w:rsidRDefault="006E1BC1" w:rsidP="004E7F4F">
            <w:pPr>
              <w:pStyle w:val="VCAAtablecondensed"/>
              <w:jc w:val="center"/>
            </w:pPr>
            <w:r w:rsidRPr="004E5C8C">
              <w:t>11</w:t>
            </w:r>
          </w:p>
        </w:tc>
        <w:sdt>
          <w:sdtPr>
            <w:id w:val="-108279052"/>
            <w15:color w:val="00CCFF"/>
            <w14:checkbox>
              <w14:checked w14:val="0"/>
              <w14:checkedState w14:val="2612" w14:font="Wingdings"/>
              <w14:uncheckedState w14:val="2610" w14:font="MS Gothic"/>
            </w14:checkbox>
          </w:sdtPr>
          <w:sdtEndPr/>
          <w:sdtContent>
            <w:tc>
              <w:tcPr>
                <w:tcW w:w="2303" w:type="dxa"/>
                <w:shd w:val="clear" w:color="auto" w:fill="FFFFFF" w:themeFill="background1"/>
              </w:tcPr>
              <w:p w14:paraId="34C3306B" w14:textId="3D7ADC5A" w:rsidR="006E1BC1" w:rsidRPr="00BA0554" w:rsidRDefault="006E1BC1" w:rsidP="004E7F4F">
                <w:pPr>
                  <w:pStyle w:val="VCAAtablecondensed"/>
                  <w:jc w:val="center"/>
                </w:pPr>
                <w:r w:rsidRPr="00BA0554">
                  <w:rPr>
                    <w:rFonts w:ascii="MS Gothic" w:eastAsia="MS Gothic" w:hAnsi="MS Gothic"/>
                  </w:rPr>
                  <w:t>☐</w:t>
                </w:r>
              </w:p>
            </w:tc>
          </w:sdtContent>
        </w:sdt>
        <w:tc>
          <w:tcPr>
            <w:tcW w:w="2304" w:type="dxa"/>
            <w:shd w:val="clear" w:color="auto" w:fill="FFFFFF" w:themeFill="background1"/>
          </w:tcPr>
          <w:p w14:paraId="3F253CE8" w14:textId="77777777" w:rsidR="006E1BC1" w:rsidRPr="004E5C8C" w:rsidRDefault="006E1BC1" w:rsidP="004E7F4F">
            <w:pPr>
              <w:pStyle w:val="VCAAtablecondensed"/>
              <w:jc w:val="center"/>
            </w:pPr>
          </w:p>
        </w:tc>
        <w:sdt>
          <w:sdtPr>
            <w:id w:val="1463775324"/>
            <w15:color w:val="00CCFF"/>
            <w14:checkbox>
              <w14:checked w14:val="0"/>
              <w14:checkedState w14:val="2612" w14:font="Wingdings"/>
              <w14:uncheckedState w14:val="2610" w14:font="MS Gothic"/>
            </w14:checkbox>
          </w:sdtPr>
          <w:sdtEndPr/>
          <w:sdtContent>
            <w:tc>
              <w:tcPr>
                <w:tcW w:w="2303" w:type="dxa"/>
                <w:shd w:val="clear" w:color="auto" w:fill="FFFFFF" w:themeFill="background1"/>
              </w:tcPr>
              <w:p w14:paraId="129E676D" w14:textId="318E4DF5" w:rsidR="006E1BC1" w:rsidRPr="00BA0554" w:rsidRDefault="006E1BC1" w:rsidP="004E7F4F">
                <w:pPr>
                  <w:pStyle w:val="VCAAtablecondensed"/>
                  <w:jc w:val="center"/>
                </w:pPr>
                <w:r w:rsidRPr="00BA0554">
                  <w:rPr>
                    <w:rFonts w:ascii="MS Gothic" w:eastAsia="MS Gothic" w:hAnsi="MS Gothic"/>
                  </w:rPr>
                  <w:t>☐</w:t>
                </w:r>
              </w:p>
            </w:tc>
          </w:sdtContent>
        </w:sdt>
        <w:tc>
          <w:tcPr>
            <w:tcW w:w="2304" w:type="dxa"/>
            <w:shd w:val="clear" w:color="auto" w:fill="FFFFFF" w:themeFill="background1"/>
          </w:tcPr>
          <w:p w14:paraId="61F27D96" w14:textId="77777777" w:rsidR="006E1BC1" w:rsidRPr="00BA0554" w:rsidRDefault="006E1BC1" w:rsidP="004E7F4F">
            <w:pPr>
              <w:pStyle w:val="VCAAtablecondensed"/>
              <w:jc w:val="center"/>
            </w:pPr>
          </w:p>
        </w:tc>
      </w:tr>
      <w:tr w:rsidR="006E1BC1" w:rsidRPr="00BA0554" w14:paraId="366796A5" w14:textId="77777777" w:rsidTr="71276564">
        <w:trPr>
          <w:trHeight w:val="300"/>
        </w:trPr>
        <w:tc>
          <w:tcPr>
            <w:tcW w:w="2977" w:type="dxa"/>
            <w:shd w:val="clear" w:color="auto" w:fill="FFFFFF" w:themeFill="background1"/>
          </w:tcPr>
          <w:p w14:paraId="14C47361" w14:textId="32B5DE10" w:rsidR="006E1BC1" w:rsidRPr="00BA0554" w:rsidRDefault="006E1BC1" w:rsidP="00201624">
            <w:pPr>
              <w:pStyle w:val="VCAAtablecondensed"/>
              <w:rPr>
                <w:b/>
                <w:sz w:val="18"/>
                <w:szCs w:val="18"/>
              </w:rPr>
            </w:pPr>
            <w:r w:rsidRPr="00BA0554">
              <w:rPr>
                <w:b/>
                <w:sz w:val="18"/>
                <w:szCs w:val="18"/>
              </w:rPr>
              <w:t>10.5 How do we identify different chemical reactions?</w:t>
            </w:r>
          </w:p>
        </w:tc>
        <w:tc>
          <w:tcPr>
            <w:tcW w:w="1276" w:type="dxa"/>
            <w:shd w:val="clear" w:color="auto" w:fill="FFFFFF" w:themeFill="background1"/>
          </w:tcPr>
          <w:p w14:paraId="4F8B1DCA" w14:textId="0614E4C2" w:rsidR="006E1BC1" w:rsidRPr="00BA0554" w:rsidRDefault="006E1BC1" w:rsidP="00201624">
            <w:pPr>
              <w:pStyle w:val="VCAAtablecondensed"/>
              <w:jc w:val="center"/>
            </w:pPr>
            <w:r w:rsidRPr="00BA0554">
              <w:t>2, 10</w:t>
            </w:r>
          </w:p>
        </w:tc>
        <w:sdt>
          <w:sdtPr>
            <w:id w:val="-153839678"/>
            <w14:checkbox>
              <w14:checked w14:val="0"/>
              <w14:checkedState w14:val="2612" w14:font="MS Gothic"/>
              <w14:uncheckedState w14:val="2610" w14:font="MS Gothic"/>
            </w14:checkbox>
          </w:sdtPr>
          <w:sdtEndPr/>
          <w:sdtContent>
            <w:tc>
              <w:tcPr>
                <w:tcW w:w="2303" w:type="dxa"/>
                <w:shd w:val="clear" w:color="auto" w:fill="FFFFFF" w:themeFill="background1"/>
              </w:tcPr>
              <w:p w14:paraId="2702A826" w14:textId="3C09AE42" w:rsidR="006E1BC1" w:rsidRPr="00BA0554" w:rsidRDefault="006E1BC1" w:rsidP="00201624">
                <w:pPr>
                  <w:pStyle w:val="VCAAtablecondensed"/>
                  <w:jc w:val="center"/>
                </w:pPr>
                <w:r w:rsidRPr="00BA0554">
                  <w:rPr>
                    <w:rFonts w:ascii="MS Gothic" w:eastAsia="MS Gothic" w:hAnsi="MS Gothic"/>
                  </w:rPr>
                  <w:t>☐</w:t>
                </w:r>
              </w:p>
            </w:tc>
          </w:sdtContent>
        </w:sdt>
        <w:tc>
          <w:tcPr>
            <w:tcW w:w="2303" w:type="dxa"/>
            <w:shd w:val="clear" w:color="auto" w:fill="FFFFFF" w:themeFill="background1"/>
          </w:tcPr>
          <w:p w14:paraId="2BF98482" w14:textId="77777777" w:rsidR="006E1BC1" w:rsidRPr="004E5C8C" w:rsidRDefault="006E1BC1" w:rsidP="00201624">
            <w:pPr>
              <w:pStyle w:val="VCAAtablecondensed"/>
              <w:jc w:val="center"/>
            </w:pPr>
          </w:p>
        </w:tc>
        <w:sdt>
          <w:sdtPr>
            <w:id w:val="1424682850"/>
            <w14:checkbox>
              <w14:checked w14:val="0"/>
              <w14:checkedState w14:val="2612" w14:font="MS Gothic"/>
              <w14:uncheckedState w14:val="2610" w14:font="MS Gothic"/>
            </w14:checkbox>
          </w:sdtPr>
          <w:sdtEndPr/>
          <w:sdtContent>
            <w:tc>
              <w:tcPr>
                <w:tcW w:w="2304" w:type="dxa"/>
                <w:shd w:val="clear" w:color="auto" w:fill="FFFFFF" w:themeFill="background1"/>
              </w:tcPr>
              <w:p w14:paraId="1E5D4CBD" w14:textId="331162D6" w:rsidR="006E1BC1" w:rsidRPr="00BA0554" w:rsidRDefault="006E1BC1" w:rsidP="00201624">
                <w:pPr>
                  <w:pStyle w:val="VCAAtablecondensed"/>
                  <w:jc w:val="center"/>
                </w:pPr>
                <w:r w:rsidRPr="00BA0554">
                  <w:rPr>
                    <w:rFonts w:ascii="MS Gothic" w:eastAsia="MS Gothic" w:hAnsi="MS Gothic"/>
                  </w:rPr>
                  <w:t>☐</w:t>
                </w:r>
              </w:p>
            </w:tc>
          </w:sdtContent>
        </w:sdt>
        <w:tc>
          <w:tcPr>
            <w:tcW w:w="2303" w:type="dxa"/>
            <w:shd w:val="clear" w:color="auto" w:fill="FFFFFF" w:themeFill="background1"/>
          </w:tcPr>
          <w:p w14:paraId="7C55BC82" w14:textId="4F797041" w:rsidR="006E1BC1" w:rsidRPr="004E5C8C" w:rsidRDefault="006E1BC1" w:rsidP="00201624">
            <w:pPr>
              <w:pStyle w:val="VCAAtablecondensed"/>
              <w:jc w:val="center"/>
            </w:pPr>
          </w:p>
        </w:tc>
        <w:tc>
          <w:tcPr>
            <w:tcW w:w="2303" w:type="dxa"/>
            <w:shd w:val="clear" w:color="auto" w:fill="FFFFFF" w:themeFill="background1"/>
          </w:tcPr>
          <w:p w14:paraId="002DBCDE" w14:textId="37B8FF5C" w:rsidR="006E1BC1" w:rsidRPr="00BA0554" w:rsidRDefault="008B02EB" w:rsidP="00201624">
            <w:pPr>
              <w:pStyle w:val="VCAAtablecondensed"/>
              <w:jc w:val="center"/>
            </w:pPr>
            <w:sdt>
              <w:sdtPr>
                <w:id w:val="124122670"/>
                <w15:color w:val="00CCFF"/>
                <w14:checkbox>
                  <w14:checked w14:val="1"/>
                  <w14:checkedState w14:val="2612" w14:font="Wingdings"/>
                  <w14:uncheckedState w14:val="2610" w14:font="MS Gothic"/>
                </w14:checkbox>
              </w:sdtPr>
              <w:sdtEndPr/>
              <w:sdtContent>
                <w:r w:rsidR="006E1BC1" w:rsidRPr="00BA0554">
                  <w:rPr>
                    <w:rFonts w:ascii="Wingdings" w:eastAsia="Wingdings" w:hAnsi="Wingdings" w:cs="Wingdings"/>
                  </w:rPr>
                  <w:t>ü</w:t>
                </w:r>
              </w:sdtContent>
            </w:sdt>
          </w:p>
        </w:tc>
        <w:tc>
          <w:tcPr>
            <w:tcW w:w="2304" w:type="dxa"/>
            <w:shd w:val="clear" w:color="auto" w:fill="FFFFFF" w:themeFill="background1"/>
          </w:tcPr>
          <w:p w14:paraId="75B34B04" w14:textId="6E9E8DE8" w:rsidR="006E1BC1" w:rsidRPr="004E5C8C" w:rsidRDefault="006E1BC1" w:rsidP="00201624">
            <w:pPr>
              <w:pStyle w:val="VCAAtablecondensed"/>
              <w:jc w:val="center"/>
            </w:pPr>
            <w:r w:rsidRPr="004E5C8C">
              <w:t>12</w:t>
            </w:r>
          </w:p>
        </w:tc>
        <w:tc>
          <w:tcPr>
            <w:tcW w:w="2303" w:type="dxa"/>
            <w:shd w:val="clear" w:color="auto" w:fill="FFFFFF" w:themeFill="background1"/>
          </w:tcPr>
          <w:p w14:paraId="7A51C566" w14:textId="39E8C630" w:rsidR="006E1BC1" w:rsidRPr="00BA0554" w:rsidRDefault="008B02EB" w:rsidP="00201624">
            <w:pPr>
              <w:pStyle w:val="VCAAtablecondensed"/>
              <w:jc w:val="center"/>
            </w:pPr>
            <w:sdt>
              <w:sdtPr>
                <w:id w:val="1605924125"/>
                <w15:color w:val="00CCFF"/>
                <w14:checkbox>
                  <w14:checked w14:val="1"/>
                  <w14:checkedState w14:val="2612" w14:font="Wingdings"/>
                  <w14:uncheckedState w14:val="2610" w14:font="MS Gothic"/>
                </w14:checkbox>
              </w:sdtPr>
              <w:sdtEndPr/>
              <w:sdtContent>
                <w:r w:rsidR="006E1BC1" w:rsidRPr="00BA0554">
                  <w:rPr>
                    <w:rFonts w:ascii="Wingdings" w:eastAsia="Wingdings" w:hAnsi="Wingdings" w:cs="Wingdings"/>
                  </w:rPr>
                  <w:t>ü</w:t>
                </w:r>
              </w:sdtContent>
            </w:sdt>
          </w:p>
        </w:tc>
        <w:tc>
          <w:tcPr>
            <w:tcW w:w="2304" w:type="dxa"/>
            <w:shd w:val="clear" w:color="auto" w:fill="FFFFFF" w:themeFill="background1"/>
          </w:tcPr>
          <w:p w14:paraId="2E0EC654" w14:textId="3305B69B" w:rsidR="006E1BC1" w:rsidRPr="00BA0554" w:rsidRDefault="006E1BC1" w:rsidP="00201624">
            <w:pPr>
              <w:pStyle w:val="VCAAtablecondensed"/>
              <w:jc w:val="center"/>
            </w:pPr>
            <w:r>
              <w:t>13</w:t>
            </w:r>
          </w:p>
        </w:tc>
      </w:tr>
      <w:tr w:rsidR="006E1BC1" w:rsidRPr="00BA0554" w14:paraId="03CAD0D5" w14:textId="77777777" w:rsidTr="71276564">
        <w:trPr>
          <w:trHeight w:val="300"/>
        </w:trPr>
        <w:tc>
          <w:tcPr>
            <w:tcW w:w="2977" w:type="dxa"/>
            <w:shd w:val="clear" w:color="auto" w:fill="FFFFFF" w:themeFill="background1"/>
          </w:tcPr>
          <w:p w14:paraId="21FE1819" w14:textId="19137368" w:rsidR="006E1BC1" w:rsidRPr="00BA0554" w:rsidRDefault="006E1BC1" w:rsidP="004E7F4F">
            <w:pPr>
              <w:pStyle w:val="VCAAtablecondensed"/>
              <w:rPr>
                <w:b/>
                <w:sz w:val="18"/>
                <w:szCs w:val="18"/>
              </w:rPr>
            </w:pPr>
            <w:r w:rsidRPr="00BA0554">
              <w:rPr>
                <w:b/>
                <w:sz w:val="18"/>
                <w:szCs w:val="18"/>
              </w:rPr>
              <w:t>10.10 Why do some chemical reactions happen faster than others?</w:t>
            </w:r>
          </w:p>
        </w:tc>
        <w:tc>
          <w:tcPr>
            <w:tcW w:w="1276" w:type="dxa"/>
            <w:shd w:val="clear" w:color="auto" w:fill="FFFFFF" w:themeFill="background1"/>
          </w:tcPr>
          <w:p w14:paraId="2BEF319A" w14:textId="1A3F2577" w:rsidR="006E1BC1" w:rsidRPr="00BA0554" w:rsidRDefault="006E1BC1" w:rsidP="004E7F4F">
            <w:pPr>
              <w:pStyle w:val="VCAAtablecondensed"/>
              <w:jc w:val="center"/>
            </w:pPr>
            <w:r w:rsidRPr="00BA0554">
              <w:t>2, 10</w:t>
            </w:r>
          </w:p>
        </w:tc>
        <w:sdt>
          <w:sdtPr>
            <w:id w:val="1441420628"/>
            <w14:checkbox>
              <w14:checked w14:val="0"/>
              <w14:checkedState w14:val="2612" w14:font="MS Gothic"/>
              <w14:uncheckedState w14:val="2610" w14:font="MS Gothic"/>
            </w14:checkbox>
          </w:sdtPr>
          <w:sdtEndPr/>
          <w:sdtContent>
            <w:tc>
              <w:tcPr>
                <w:tcW w:w="2303" w:type="dxa"/>
                <w:shd w:val="clear" w:color="auto" w:fill="FFFFFF" w:themeFill="background1"/>
              </w:tcPr>
              <w:p w14:paraId="124EB578" w14:textId="393F81CC" w:rsidR="006E1BC1" w:rsidRPr="00BA0554" w:rsidRDefault="006E1BC1" w:rsidP="004E7F4F">
                <w:pPr>
                  <w:pStyle w:val="VCAAtablecondensed"/>
                  <w:jc w:val="center"/>
                </w:pPr>
                <w:r w:rsidRPr="00BA0554">
                  <w:rPr>
                    <w:rFonts w:ascii="MS Gothic" w:eastAsia="MS Gothic" w:hAnsi="MS Gothic"/>
                  </w:rPr>
                  <w:t>☐</w:t>
                </w:r>
              </w:p>
            </w:tc>
          </w:sdtContent>
        </w:sdt>
        <w:tc>
          <w:tcPr>
            <w:tcW w:w="2303" w:type="dxa"/>
            <w:shd w:val="clear" w:color="auto" w:fill="FFFFFF" w:themeFill="background1"/>
          </w:tcPr>
          <w:p w14:paraId="70946BDF" w14:textId="77777777" w:rsidR="006E1BC1" w:rsidRPr="004E5C8C" w:rsidRDefault="006E1BC1" w:rsidP="004E7F4F">
            <w:pPr>
              <w:pStyle w:val="VCAAtablecondensed"/>
              <w:jc w:val="center"/>
            </w:pPr>
          </w:p>
        </w:tc>
        <w:sdt>
          <w:sdtPr>
            <w:id w:val="-979847772"/>
            <w14:checkbox>
              <w14:checked w14:val="0"/>
              <w14:checkedState w14:val="2612" w14:font="MS Gothic"/>
              <w14:uncheckedState w14:val="2610" w14:font="MS Gothic"/>
            </w14:checkbox>
          </w:sdtPr>
          <w:sdtEndPr/>
          <w:sdtContent>
            <w:tc>
              <w:tcPr>
                <w:tcW w:w="2304" w:type="dxa"/>
                <w:shd w:val="clear" w:color="auto" w:fill="FFFFFF" w:themeFill="background1"/>
              </w:tcPr>
              <w:p w14:paraId="08FB3B75" w14:textId="0AAF3E96" w:rsidR="006E1BC1" w:rsidRPr="00BA0554" w:rsidRDefault="006E1BC1" w:rsidP="004E7F4F">
                <w:pPr>
                  <w:pStyle w:val="VCAAtablecondensed"/>
                  <w:jc w:val="center"/>
                </w:pPr>
                <w:r w:rsidRPr="00BA0554">
                  <w:rPr>
                    <w:rFonts w:ascii="MS Gothic" w:eastAsia="MS Gothic" w:hAnsi="MS Gothic"/>
                  </w:rPr>
                  <w:t>☐</w:t>
                </w:r>
              </w:p>
            </w:tc>
          </w:sdtContent>
        </w:sdt>
        <w:tc>
          <w:tcPr>
            <w:tcW w:w="2303" w:type="dxa"/>
            <w:shd w:val="clear" w:color="auto" w:fill="FFFFFF" w:themeFill="background1"/>
          </w:tcPr>
          <w:p w14:paraId="2924AB48" w14:textId="7007CF36" w:rsidR="006E1BC1" w:rsidRPr="004E5C8C" w:rsidRDefault="006E1BC1" w:rsidP="004E7F4F">
            <w:pPr>
              <w:pStyle w:val="VCAAtablecondensed"/>
              <w:jc w:val="center"/>
            </w:pPr>
          </w:p>
        </w:tc>
        <w:sdt>
          <w:sdtPr>
            <w:rPr>
              <w:highlight w:val="yellow"/>
            </w:rPr>
            <w:id w:val="-972520315"/>
            <w14:checkbox>
              <w14:checked w14:val="0"/>
              <w14:checkedState w14:val="2612" w14:font="MS Gothic"/>
              <w14:uncheckedState w14:val="2610" w14:font="MS Gothic"/>
            </w14:checkbox>
          </w:sdtPr>
          <w:sdtEndPr/>
          <w:sdtContent>
            <w:tc>
              <w:tcPr>
                <w:tcW w:w="2303" w:type="dxa"/>
                <w:shd w:val="clear" w:color="auto" w:fill="FFFFFF" w:themeFill="background1"/>
              </w:tcPr>
              <w:p w14:paraId="7ECBB056" w14:textId="76A53C95" w:rsidR="006E1BC1" w:rsidRPr="00BA0554" w:rsidRDefault="006E1BC1" w:rsidP="004E7F4F">
                <w:pPr>
                  <w:pStyle w:val="VCAAtablecondensed"/>
                  <w:jc w:val="center"/>
                </w:pPr>
                <w:r w:rsidRPr="00BA0554">
                  <w:rPr>
                    <w:rFonts w:ascii="MS Gothic" w:eastAsia="MS Gothic" w:hAnsi="MS Gothic"/>
                  </w:rPr>
                  <w:t>☐</w:t>
                </w:r>
              </w:p>
            </w:tc>
          </w:sdtContent>
        </w:sdt>
        <w:tc>
          <w:tcPr>
            <w:tcW w:w="2304" w:type="dxa"/>
            <w:shd w:val="clear" w:color="auto" w:fill="FFFFFF" w:themeFill="background1"/>
          </w:tcPr>
          <w:p w14:paraId="6738C282" w14:textId="1217F0C5" w:rsidR="006E1BC1" w:rsidRPr="004E5C8C" w:rsidRDefault="006E1BC1" w:rsidP="004E7F4F">
            <w:pPr>
              <w:pStyle w:val="VCAAtablecondensed"/>
              <w:jc w:val="center"/>
            </w:pPr>
          </w:p>
        </w:tc>
        <w:tc>
          <w:tcPr>
            <w:tcW w:w="2303" w:type="dxa"/>
            <w:shd w:val="clear" w:color="auto" w:fill="FFFFFF" w:themeFill="background1"/>
          </w:tcPr>
          <w:p w14:paraId="078AEB64" w14:textId="4490537A" w:rsidR="006E1BC1" w:rsidRPr="00BA0554" w:rsidRDefault="008B02EB" w:rsidP="004E7F4F">
            <w:pPr>
              <w:pStyle w:val="VCAAtablecondensed"/>
              <w:jc w:val="center"/>
            </w:pPr>
            <w:sdt>
              <w:sdtPr>
                <w:id w:val="-833989225"/>
                <w15:color w:val="00CCFF"/>
                <w14:checkbox>
                  <w14:checked w14:val="1"/>
                  <w14:checkedState w14:val="2612" w14:font="Wingdings"/>
                  <w14:uncheckedState w14:val="2610" w14:font="MS Gothic"/>
                </w14:checkbox>
              </w:sdtPr>
              <w:sdtEndPr/>
              <w:sdtContent>
                <w:r w:rsidR="006E1BC1" w:rsidRPr="00BA0554">
                  <w:rPr>
                    <w:rFonts w:ascii="Wingdings" w:eastAsia="Wingdings" w:hAnsi="Wingdings" w:cs="Wingdings"/>
                  </w:rPr>
                  <w:t>ü</w:t>
                </w:r>
              </w:sdtContent>
            </w:sdt>
          </w:p>
        </w:tc>
        <w:tc>
          <w:tcPr>
            <w:tcW w:w="2304" w:type="dxa"/>
            <w:shd w:val="clear" w:color="auto" w:fill="FFFFFF" w:themeFill="background1"/>
          </w:tcPr>
          <w:p w14:paraId="77751FF6" w14:textId="4FDB500B" w:rsidR="006E1BC1" w:rsidRPr="00BA0554" w:rsidRDefault="006E1BC1" w:rsidP="004E7F4F">
            <w:pPr>
              <w:pStyle w:val="VCAAtablecondensed"/>
              <w:jc w:val="center"/>
            </w:pPr>
            <w:r w:rsidRPr="00BA0554">
              <w:t>14</w:t>
            </w:r>
          </w:p>
        </w:tc>
      </w:tr>
      <w:tr w:rsidR="006E1BC1" w:rsidRPr="00BA0554" w14:paraId="08AE519A" w14:textId="17EAE0DF" w:rsidTr="71276564">
        <w:trPr>
          <w:trHeight w:val="300"/>
        </w:trPr>
        <w:tc>
          <w:tcPr>
            <w:tcW w:w="4253" w:type="dxa"/>
            <w:gridSpan w:val="2"/>
            <w:shd w:val="clear" w:color="auto" w:fill="FFFFFF" w:themeFill="background1"/>
          </w:tcPr>
          <w:p w14:paraId="532F0F43" w14:textId="77777777" w:rsidR="006E1BC1" w:rsidRPr="00BA0554" w:rsidRDefault="006E1BC1" w:rsidP="003052DA">
            <w:pPr>
              <w:pStyle w:val="VCAAtablecondensed"/>
              <w:rPr>
                <w:b/>
                <w:bCs/>
              </w:rPr>
            </w:pPr>
            <w:r w:rsidRPr="00BA0554">
              <w:rPr>
                <w:b/>
                <w:bCs/>
              </w:rPr>
              <w:t>Comments, notes, actions</w:t>
            </w:r>
          </w:p>
          <w:p w14:paraId="1AC8E8C7" w14:textId="77777777" w:rsidR="006E1BC1" w:rsidRPr="00BA0554" w:rsidRDefault="006E1BC1" w:rsidP="003052DA">
            <w:pPr>
              <w:pStyle w:val="VCAAtablecondensed"/>
              <w:rPr>
                <w:b/>
                <w:bCs/>
              </w:rPr>
            </w:pPr>
          </w:p>
          <w:p w14:paraId="387D7C51" w14:textId="2786D6CF" w:rsidR="006E1BC1" w:rsidRPr="00BA0554" w:rsidRDefault="006E1BC1" w:rsidP="003052DA">
            <w:pPr>
              <w:pStyle w:val="VCAAtablecondensed"/>
            </w:pPr>
          </w:p>
        </w:tc>
        <w:tc>
          <w:tcPr>
            <w:tcW w:w="18427" w:type="dxa"/>
            <w:gridSpan w:val="8"/>
            <w:shd w:val="clear" w:color="auto" w:fill="FFFFFF" w:themeFill="background1"/>
          </w:tcPr>
          <w:p w14:paraId="3E569D37" w14:textId="4F89470F" w:rsidR="006E1BC1" w:rsidRPr="004E5C8C" w:rsidRDefault="006E1BC1" w:rsidP="003052DA">
            <w:pPr>
              <w:pStyle w:val="VCAAtablecondensed"/>
            </w:pPr>
            <w:r w:rsidRPr="004E5C8C">
              <w:t xml:space="preserve">When a content description appears across multiple teaching and learning units, this may reflect an intention to introduce key concepts early, prior to more detailed treatment in later units. </w:t>
            </w:r>
          </w:p>
          <w:p w14:paraId="0A428798" w14:textId="05781CB1" w:rsidR="006E1BC1" w:rsidRPr="004E5C8C" w:rsidRDefault="006E1BC1" w:rsidP="003052DA">
            <w:pPr>
              <w:pStyle w:val="VCAAtablecondensed"/>
            </w:pPr>
            <w:r w:rsidRPr="004E5C8C">
              <w:t>Units 9.4 and 9.9 address different parts of achievement standard sentence 10. (*) indicates where the first part of sentence 10 is relevant to the unit; (^) indicates where the second part of sentence 10 is relevant.</w:t>
            </w:r>
            <w:r w:rsidRPr="004E5C8C">
              <w:rPr>
                <w:rFonts w:ascii="Arial" w:hAnsi="Arial"/>
              </w:rPr>
              <w:t> </w:t>
            </w:r>
            <w:r w:rsidRPr="004E5C8C">
              <w:t xml:space="preserve"> </w:t>
            </w:r>
          </w:p>
          <w:p w14:paraId="080D7E2E" w14:textId="7B877D00" w:rsidR="006E1BC1" w:rsidRPr="004E5C8C" w:rsidRDefault="006E1BC1" w:rsidP="003052DA">
            <w:pPr>
              <w:pStyle w:val="VCAAtablecondensed"/>
            </w:pPr>
            <w:r w:rsidRPr="004E5C8C">
              <w:t>The 2 parts of content description VC2S10U09 relate to different achievement standard sentences. The first part (chemical reactions) connects to achievement standard sentence 13, and the second part (reaction rates) connects to achievement standard sentence 14.</w:t>
            </w:r>
          </w:p>
        </w:tc>
      </w:tr>
    </w:tbl>
    <w:p w14:paraId="3B99F72A" w14:textId="77777777" w:rsidR="00FE6FC1" w:rsidRPr="004E5C8C" w:rsidRDefault="00FE6FC1">
      <w:pPr>
        <w:rPr>
          <w:rFonts w:ascii="Arial" w:hAnsi="Arial" w:cs="Arial"/>
          <w:color w:val="000000" w:themeColor="text1"/>
          <w:sz w:val="20"/>
        </w:rPr>
        <w:sectPr w:rsidR="00FE6FC1" w:rsidRPr="004E5C8C" w:rsidSect="00302DC0">
          <w:headerReference w:type="default" r:id="rId23"/>
          <w:footerReference w:type="default" r:id="rId24"/>
          <w:headerReference w:type="first" r:id="rId25"/>
          <w:footerReference w:type="first" r:id="rId26"/>
          <w:pgSz w:w="23814" w:h="16839" w:orient="landscape" w:code="8"/>
          <w:pgMar w:top="1134" w:right="567" w:bottom="851" w:left="567" w:header="567" w:footer="147" w:gutter="0"/>
          <w:cols w:space="709"/>
          <w:docGrid w:linePitch="360"/>
        </w:sectPr>
      </w:pPr>
    </w:p>
    <w:p w14:paraId="4BF16384" w14:textId="77777777" w:rsidR="005F16AE" w:rsidRPr="004E5C8C" w:rsidRDefault="005F16AE">
      <w:pPr>
        <w:rPr>
          <w:rFonts w:ascii="Arial" w:hAnsi="Arial" w:cs="Arial"/>
          <w:color w:val="000000" w:themeColor="text1"/>
          <w:sz w:val="20"/>
        </w:rPr>
        <w:sectPr w:rsidR="005F16AE" w:rsidRPr="004E5C8C" w:rsidSect="00FE6FC1">
          <w:type w:val="continuous"/>
          <w:pgSz w:w="23814" w:h="16839" w:orient="landscape" w:code="8"/>
          <w:pgMar w:top="1134" w:right="567" w:bottom="851" w:left="567" w:header="567" w:footer="147" w:gutter="0"/>
          <w:cols w:space="709"/>
          <w:titlePg/>
          <w:docGrid w:linePitch="360"/>
        </w:sectPr>
      </w:pPr>
    </w:p>
    <w:p w14:paraId="267E7853" w14:textId="3AC3A466" w:rsidR="00980D39" w:rsidRPr="004E5C8C" w:rsidRDefault="00980D39" w:rsidP="00980D39">
      <w:pPr>
        <w:rPr>
          <w:rFonts w:ascii="Arial" w:hAnsi="Arial" w:cs="Arial"/>
          <w:color w:val="000000" w:themeColor="text1"/>
          <w:sz w:val="20"/>
        </w:rPr>
      </w:pPr>
    </w:p>
    <w:p w14:paraId="7EA8E2D7" w14:textId="77777777" w:rsidR="00372517" w:rsidRPr="004E5C8C" w:rsidRDefault="00372517" w:rsidP="00980D39">
      <w:pPr>
        <w:rPr>
          <w:rFonts w:ascii="Arial" w:hAnsi="Arial" w:cs="Arial"/>
          <w:color w:val="000000" w:themeColor="text1"/>
          <w:sz w:val="20"/>
        </w:rPr>
      </w:pPr>
    </w:p>
    <w:tbl>
      <w:tblPr>
        <w:tblStyle w:val="TableGrid"/>
        <w:tblW w:w="11911" w:type="dxa"/>
        <w:jc w:val="right"/>
        <w:tblLook w:val="04A0" w:firstRow="1" w:lastRow="0" w:firstColumn="1" w:lastColumn="0" w:noHBand="0" w:noVBand="1"/>
        <w:tblCaption w:val="Science Levels 9 and 10 achievement standard (AS) paragraph, with numbered sentences"/>
      </w:tblPr>
      <w:tblGrid>
        <w:gridCol w:w="11302"/>
        <w:gridCol w:w="609"/>
      </w:tblGrid>
      <w:tr w:rsidR="00980D39" w:rsidRPr="00BA0554" w14:paraId="32B18B8E" w14:textId="77777777" w:rsidTr="00543BCC">
        <w:trPr>
          <w:jc w:val="right"/>
        </w:trPr>
        <w:tc>
          <w:tcPr>
            <w:tcW w:w="11302" w:type="dxa"/>
            <w:shd w:val="clear" w:color="auto" w:fill="0072AA" w:themeFill="accent1" w:themeFillShade="BF"/>
            <w:vAlign w:val="center"/>
          </w:tcPr>
          <w:p w14:paraId="5CDAC24C" w14:textId="77777777" w:rsidR="00980D39" w:rsidRPr="004E5C8C" w:rsidRDefault="00980D39" w:rsidP="008137E7">
            <w:pPr>
              <w:spacing w:before="80" w:after="80"/>
              <w:rPr>
                <w:rFonts w:ascii="Arial Narrow" w:hAnsi="Arial Narrow" w:cs="Arial"/>
                <w:b/>
                <w:bCs/>
                <w:color w:val="FFFFFF" w:themeColor="background1"/>
                <w:sz w:val="20"/>
                <w:szCs w:val="20"/>
              </w:rPr>
            </w:pPr>
            <w:r w:rsidRPr="004E5C8C">
              <w:rPr>
                <w:rFonts w:ascii="Arial Narrow" w:hAnsi="Arial Narrow" w:cs="Arial"/>
                <w:b/>
                <w:bCs/>
                <w:color w:val="FFFFFF" w:themeColor="background1"/>
                <w:sz w:val="20"/>
                <w:szCs w:val="20"/>
              </w:rPr>
              <w:lastRenderedPageBreak/>
              <w:t>Achievement standard (AS), with numbered sentences</w:t>
            </w:r>
          </w:p>
        </w:tc>
        <w:tc>
          <w:tcPr>
            <w:tcW w:w="609" w:type="dxa"/>
            <w:shd w:val="clear" w:color="auto" w:fill="0072AA" w:themeFill="accent1" w:themeFillShade="BF"/>
          </w:tcPr>
          <w:p w14:paraId="4F5CB5A6" w14:textId="77777777" w:rsidR="00980D39" w:rsidRPr="00BA0554" w:rsidRDefault="00980D39" w:rsidP="008137E7">
            <w:pPr>
              <w:spacing w:before="120" w:after="120" w:line="280" w:lineRule="exact"/>
              <w:jc w:val="center"/>
              <w:rPr>
                <w:rFonts w:ascii="Arial Narrow" w:hAnsi="Arial Narrow" w:cs="Arial"/>
                <w:b/>
                <w:bCs/>
                <w:color w:val="FFFFFF" w:themeColor="background1"/>
                <w:sz w:val="20"/>
              </w:rPr>
            </w:pPr>
            <w:r w:rsidRPr="00BA0554">
              <w:rPr>
                <w:rFonts w:ascii="Arial Narrow" w:hAnsi="Arial Narrow" w:cs="Arial"/>
                <w:b/>
                <w:bCs/>
                <w:color w:val="FFFFFF" w:themeColor="background1"/>
                <w:sz w:val="20"/>
              </w:rPr>
              <w:t>Y/N</w:t>
            </w:r>
          </w:p>
        </w:tc>
      </w:tr>
      <w:tr w:rsidR="00980D39" w:rsidRPr="00BA0554" w14:paraId="3511E076" w14:textId="77777777" w:rsidTr="00543BCC">
        <w:trPr>
          <w:jc w:val="right"/>
        </w:trPr>
        <w:tc>
          <w:tcPr>
            <w:tcW w:w="11302" w:type="dxa"/>
          </w:tcPr>
          <w:p w14:paraId="3DFF2CF4" w14:textId="77777777" w:rsidR="00980D39" w:rsidRPr="004E5C8C" w:rsidRDefault="00980D39" w:rsidP="008137E7">
            <w:pPr>
              <w:numPr>
                <w:ilvl w:val="0"/>
                <w:numId w:val="57"/>
              </w:numPr>
              <w:spacing w:before="80" w:after="80" w:line="276" w:lineRule="auto"/>
              <w:ind w:left="469" w:hanging="469"/>
              <w:rPr>
                <w:rFonts w:ascii="Arial Narrow" w:hAnsi="Arial Narrow"/>
                <w:sz w:val="20"/>
                <w:szCs w:val="20"/>
              </w:rPr>
            </w:pPr>
            <w:r w:rsidRPr="004E5C8C">
              <w:rPr>
                <w:rFonts w:ascii="Arial Narrow" w:hAnsi="Arial Narrow"/>
                <w:sz w:val="20"/>
                <w:szCs w:val="20"/>
              </w:rPr>
              <w:t>They explain how interactions within and between Earth’s interrelated systems affect the carbon cycle.</w:t>
            </w:r>
          </w:p>
        </w:tc>
        <w:tc>
          <w:tcPr>
            <w:tcW w:w="609" w:type="dxa"/>
          </w:tcPr>
          <w:p w14:paraId="016C5BFE" w14:textId="77777777" w:rsidR="00980D39" w:rsidRPr="00BA0554" w:rsidRDefault="008B02EB" w:rsidP="008137E7">
            <w:pPr>
              <w:spacing w:before="120" w:after="120" w:line="280" w:lineRule="exact"/>
              <w:jc w:val="center"/>
              <w:rPr>
                <w:rFonts w:ascii="MS Gothic" w:eastAsia="MS Gothic" w:hAnsi="MS Gothic" w:cs="MS Gothic"/>
              </w:rPr>
            </w:pPr>
            <w:sdt>
              <w:sdtPr>
                <w:id w:val="1901941988"/>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r>
      <w:tr w:rsidR="00980D39" w:rsidRPr="00BA0554" w14:paraId="5DB2EA9A" w14:textId="77777777" w:rsidTr="00543BCC">
        <w:trPr>
          <w:jc w:val="right"/>
        </w:trPr>
        <w:tc>
          <w:tcPr>
            <w:tcW w:w="11302" w:type="dxa"/>
          </w:tcPr>
          <w:p w14:paraId="09DCE9C3" w14:textId="77777777" w:rsidR="00980D39" w:rsidRPr="004E5C8C" w:rsidRDefault="00980D39" w:rsidP="008137E7">
            <w:pPr>
              <w:numPr>
                <w:ilvl w:val="0"/>
                <w:numId w:val="57"/>
              </w:numPr>
              <w:spacing w:before="80" w:after="80"/>
              <w:ind w:left="469" w:hanging="469"/>
              <w:rPr>
                <w:rFonts w:ascii="Arial Narrow" w:hAnsi="Arial Narrow"/>
                <w:sz w:val="20"/>
                <w:szCs w:val="20"/>
              </w:rPr>
            </w:pPr>
            <w:r w:rsidRPr="004E5C8C">
              <w:rPr>
                <w:rFonts w:ascii="Arial Narrow" w:hAnsi="Arial Narrow"/>
                <w:sz w:val="20"/>
                <w:szCs w:val="20"/>
              </w:rPr>
              <w:t>They describe trends in patterns of global climate change and propose strategies to mitigate contributing factors.</w:t>
            </w:r>
          </w:p>
        </w:tc>
        <w:tc>
          <w:tcPr>
            <w:tcW w:w="609" w:type="dxa"/>
          </w:tcPr>
          <w:p w14:paraId="7B00831D" w14:textId="77777777" w:rsidR="00980D39" w:rsidRPr="00BA0554" w:rsidRDefault="008B02EB" w:rsidP="008137E7">
            <w:pPr>
              <w:spacing w:before="120" w:after="120" w:line="280" w:lineRule="exact"/>
              <w:jc w:val="center"/>
              <w:rPr>
                <w:rFonts w:ascii="MS Gothic" w:eastAsia="MS Gothic" w:hAnsi="MS Gothic" w:cs="MS Gothic"/>
              </w:rPr>
            </w:pPr>
            <w:sdt>
              <w:sdtPr>
                <w:id w:val="-195158045"/>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r>
      <w:tr w:rsidR="00980D39" w:rsidRPr="00BA0554" w14:paraId="6E3CBB3C" w14:textId="77777777" w:rsidTr="00543BCC">
        <w:trPr>
          <w:trHeight w:val="300"/>
          <w:jc w:val="right"/>
        </w:trPr>
        <w:tc>
          <w:tcPr>
            <w:tcW w:w="11302" w:type="dxa"/>
          </w:tcPr>
          <w:p w14:paraId="33DF104E" w14:textId="77777777" w:rsidR="00980D39" w:rsidRPr="00BA0554" w:rsidRDefault="00980D39" w:rsidP="008137E7">
            <w:pPr>
              <w:numPr>
                <w:ilvl w:val="0"/>
                <w:numId w:val="57"/>
              </w:numPr>
              <w:spacing w:before="80" w:after="80"/>
              <w:ind w:left="469" w:hanging="469"/>
              <w:rPr>
                <w:rFonts w:ascii="Arial Narrow" w:hAnsi="Arial Narrow"/>
                <w:sz w:val="20"/>
                <w:szCs w:val="20"/>
              </w:rPr>
            </w:pPr>
            <w:r w:rsidRPr="00BA0554">
              <w:rPr>
                <w:rFonts w:ascii="Arial Narrow" w:hAnsi="Arial Narrow"/>
                <w:sz w:val="20"/>
                <w:szCs w:val="20"/>
              </w:rPr>
              <w:t>They discuss the advantages and disadvantages of space exploration.</w:t>
            </w:r>
          </w:p>
        </w:tc>
        <w:tc>
          <w:tcPr>
            <w:tcW w:w="609" w:type="dxa"/>
          </w:tcPr>
          <w:p w14:paraId="0F814B91" w14:textId="77777777" w:rsidR="00980D39" w:rsidRPr="00BA0554" w:rsidRDefault="008B02EB" w:rsidP="008137E7">
            <w:pPr>
              <w:spacing w:before="120" w:after="120" w:line="280" w:lineRule="exact"/>
              <w:jc w:val="center"/>
              <w:rPr>
                <w:rFonts w:ascii="MS Gothic" w:eastAsia="MS Gothic" w:hAnsi="MS Gothic" w:cs="MS Gothic"/>
              </w:rPr>
            </w:pPr>
            <w:sdt>
              <w:sdtPr>
                <w:id w:val="-1738536245"/>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r>
      <w:tr w:rsidR="00980D39" w:rsidRPr="00BA0554" w14:paraId="5BD8BB39" w14:textId="77777777" w:rsidTr="00543BCC">
        <w:trPr>
          <w:trHeight w:val="300"/>
          <w:jc w:val="right"/>
        </w:trPr>
        <w:tc>
          <w:tcPr>
            <w:tcW w:w="11302" w:type="dxa"/>
          </w:tcPr>
          <w:p w14:paraId="2AE7EA87" w14:textId="77777777" w:rsidR="00980D39" w:rsidRPr="00BA0554" w:rsidRDefault="00980D39" w:rsidP="00E529B3">
            <w:pPr>
              <w:numPr>
                <w:ilvl w:val="0"/>
                <w:numId w:val="57"/>
              </w:numPr>
              <w:spacing w:before="80" w:after="80"/>
              <w:ind w:left="469" w:hanging="469"/>
              <w:rPr>
                <w:rFonts w:ascii="Arial Narrow" w:hAnsi="Arial Narrow"/>
                <w:sz w:val="20"/>
                <w:szCs w:val="20"/>
              </w:rPr>
            </w:pPr>
            <w:r w:rsidRPr="00BA0554">
              <w:rPr>
                <w:rFonts w:ascii="Arial Narrow" w:hAnsi="Arial Narrow"/>
                <w:sz w:val="20"/>
                <w:szCs w:val="20"/>
              </w:rPr>
              <w:t>They distinguish between different features in the universe and sequence key events in the origin and evolution of the universe, including an outline of the supporting evidence for the big bang theory.</w:t>
            </w:r>
          </w:p>
        </w:tc>
        <w:tc>
          <w:tcPr>
            <w:tcW w:w="609" w:type="dxa"/>
          </w:tcPr>
          <w:p w14:paraId="1E1D0F18" w14:textId="77777777" w:rsidR="00980D39" w:rsidRPr="00BA0554" w:rsidRDefault="008B02EB" w:rsidP="008137E7">
            <w:pPr>
              <w:spacing w:before="120" w:after="120" w:line="280" w:lineRule="exact"/>
              <w:jc w:val="center"/>
              <w:rPr>
                <w:rFonts w:ascii="MS Gothic" w:eastAsia="MS Gothic" w:hAnsi="MS Gothic" w:cs="MS Gothic"/>
              </w:rPr>
            </w:pPr>
            <w:sdt>
              <w:sdtPr>
                <w:id w:val="1214695011"/>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r>
    </w:tbl>
    <w:p w14:paraId="5A5B28E9" w14:textId="77777777" w:rsidR="00980D39" w:rsidRPr="004E5C8C" w:rsidRDefault="00980D39" w:rsidP="00980D39">
      <w:pPr>
        <w:pStyle w:val="VCAAbody"/>
      </w:pPr>
    </w:p>
    <w:tbl>
      <w:tblPr>
        <w:tblStyle w:val="TableGrid"/>
        <w:tblW w:w="22680" w:type="dxa"/>
        <w:tblLayout w:type="fixed"/>
        <w:tblLook w:val="04A0" w:firstRow="1" w:lastRow="0" w:firstColumn="1" w:lastColumn="0" w:noHBand="0" w:noVBand="1"/>
        <w:tblCaption w:val="Table for mapping Science Levels 9 and 10 content descriptions and achievement standards to teaching and learning units"/>
      </w:tblPr>
      <w:tblGrid>
        <w:gridCol w:w="2977"/>
        <w:gridCol w:w="1276"/>
        <w:gridCol w:w="2303"/>
        <w:gridCol w:w="2303"/>
        <w:gridCol w:w="2304"/>
        <w:gridCol w:w="2303"/>
        <w:gridCol w:w="2303"/>
        <w:gridCol w:w="2304"/>
        <w:gridCol w:w="2303"/>
        <w:gridCol w:w="2304"/>
      </w:tblGrid>
      <w:tr w:rsidR="006E1BC1" w:rsidRPr="00BA0554" w14:paraId="44683841" w14:textId="540E8A83" w:rsidTr="71276564">
        <w:trPr>
          <w:trHeight w:val="377"/>
        </w:trPr>
        <w:tc>
          <w:tcPr>
            <w:tcW w:w="2977" w:type="dxa"/>
            <w:tcBorders>
              <w:top w:val="nil"/>
              <w:left w:val="nil"/>
              <w:bottom w:val="nil"/>
            </w:tcBorders>
          </w:tcPr>
          <w:p w14:paraId="763D45F6" w14:textId="77777777" w:rsidR="006E1BC1" w:rsidRPr="004E5C8C" w:rsidRDefault="006E1BC1" w:rsidP="008137E7">
            <w:pPr>
              <w:pStyle w:val="VCAAbody"/>
              <w:rPr>
                <w:rFonts w:ascii="Arial Narrow" w:hAnsi="Arial Narrow"/>
                <w:szCs w:val="20"/>
              </w:rPr>
            </w:pPr>
          </w:p>
        </w:tc>
        <w:tc>
          <w:tcPr>
            <w:tcW w:w="1276" w:type="dxa"/>
            <w:shd w:val="clear" w:color="auto" w:fill="0072AA" w:themeFill="accent1" w:themeFillShade="BF"/>
          </w:tcPr>
          <w:p w14:paraId="27B1EDF9" w14:textId="77777777" w:rsidR="006E1BC1" w:rsidRPr="004E5C8C" w:rsidRDefault="006E1BC1" w:rsidP="008137E7">
            <w:pPr>
              <w:pStyle w:val="VCAAbody"/>
              <w:rPr>
                <w:rFonts w:ascii="Arial Narrow" w:hAnsi="Arial Narrow"/>
                <w:b/>
                <w:bCs/>
                <w:color w:val="FFFFFF" w:themeColor="background1"/>
                <w:szCs w:val="20"/>
              </w:rPr>
            </w:pPr>
            <w:r w:rsidRPr="004E5C8C">
              <w:rPr>
                <w:rFonts w:ascii="Arial Narrow" w:hAnsi="Arial Narrow"/>
                <w:b/>
                <w:bCs/>
                <w:color w:val="FFFFFF" w:themeColor="background1"/>
                <w:szCs w:val="20"/>
              </w:rPr>
              <w:t>Strand</w:t>
            </w:r>
          </w:p>
        </w:tc>
        <w:tc>
          <w:tcPr>
            <w:tcW w:w="18427" w:type="dxa"/>
            <w:gridSpan w:val="8"/>
            <w:shd w:val="clear" w:color="auto" w:fill="F2F2F2" w:themeFill="background1" w:themeFillShade="F2"/>
            <w:vAlign w:val="center"/>
          </w:tcPr>
          <w:p w14:paraId="2D386A0D" w14:textId="1F448104" w:rsidR="006E1BC1" w:rsidRPr="00BA0554" w:rsidRDefault="006E1BC1" w:rsidP="00C25496">
            <w:pPr>
              <w:pStyle w:val="VCAAtabletextnarrow"/>
              <w:jc w:val="center"/>
              <w:rPr>
                <w:b/>
                <w:bCs/>
              </w:rPr>
            </w:pPr>
            <w:r w:rsidRPr="00BA0554">
              <w:rPr>
                <w:b/>
                <w:bCs/>
              </w:rPr>
              <w:t>Science Understanding (continued)</w:t>
            </w:r>
          </w:p>
        </w:tc>
      </w:tr>
      <w:tr w:rsidR="006E1BC1" w:rsidRPr="00BA0554" w14:paraId="448CA301" w14:textId="77777777" w:rsidTr="71276564">
        <w:trPr>
          <w:trHeight w:val="300"/>
        </w:trPr>
        <w:tc>
          <w:tcPr>
            <w:tcW w:w="2977" w:type="dxa"/>
            <w:tcBorders>
              <w:top w:val="nil"/>
              <w:left w:val="nil"/>
              <w:bottom w:val="nil"/>
            </w:tcBorders>
          </w:tcPr>
          <w:p w14:paraId="6D42DCDE" w14:textId="77777777" w:rsidR="006E1BC1" w:rsidRPr="004E5C8C" w:rsidRDefault="006E1BC1" w:rsidP="008137E7">
            <w:pPr>
              <w:pStyle w:val="VCAAbody"/>
              <w:rPr>
                <w:rFonts w:ascii="Arial Narrow" w:hAnsi="Arial Narrow"/>
                <w:szCs w:val="20"/>
              </w:rPr>
            </w:pPr>
          </w:p>
        </w:tc>
        <w:tc>
          <w:tcPr>
            <w:tcW w:w="1276" w:type="dxa"/>
            <w:shd w:val="clear" w:color="auto" w:fill="0072AA" w:themeFill="accent1" w:themeFillShade="BF"/>
          </w:tcPr>
          <w:p w14:paraId="392026E3" w14:textId="77777777" w:rsidR="006E1BC1" w:rsidRPr="004E5C8C" w:rsidRDefault="006E1BC1" w:rsidP="008137E7">
            <w:pPr>
              <w:pStyle w:val="VCAAbody"/>
              <w:rPr>
                <w:rFonts w:ascii="Arial Narrow" w:hAnsi="Arial Narrow"/>
                <w:b/>
                <w:bCs/>
                <w:color w:val="FFFFFF" w:themeColor="background1"/>
                <w:szCs w:val="20"/>
              </w:rPr>
            </w:pPr>
            <w:r w:rsidRPr="004E5C8C">
              <w:rPr>
                <w:rFonts w:ascii="Arial Narrow" w:hAnsi="Arial Narrow"/>
                <w:b/>
                <w:bCs/>
                <w:color w:val="FFFFFF" w:themeColor="background1"/>
                <w:szCs w:val="20"/>
              </w:rPr>
              <w:t>Sub-strand</w:t>
            </w:r>
          </w:p>
        </w:tc>
        <w:tc>
          <w:tcPr>
            <w:tcW w:w="18427" w:type="dxa"/>
            <w:gridSpan w:val="8"/>
            <w:shd w:val="clear" w:color="auto" w:fill="F2F2F2" w:themeFill="background1" w:themeFillShade="F2"/>
            <w:vAlign w:val="center"/>
          </w:tcPr>
          <w:p w14:paraId="5E429652" w14:textId="77777777" w:rsidR="006E1BC1" w:rsidRPr="00BA0554" w:rsidRDefault="006E1BC1" w:rsidP="00C25496">
            <w:pPr>
              <w:pStyle w:val="VCAAtabletextnarrow"/>
              <w:jc w:val="center"/>
              <w:rPr>
                <w:b/>
                <w:bCs/>
              </w:rPr>
            </w:pPr>
            <w:r w:rsidRPr="00BA0554">
              <w:rPr>
                <w:b/>
                <w:bCs/>
              </w:rPr>
              <w:t>Earth and space sciences</w:t>
            </w:r>
          </w:p>
        </w:tc>
      </w:tr>
      <w:tr w:rsidR="00DB1628" w:rsidRPr="00BA0554" w14:paraId="44E794B1" w14:textId="77777777" w:rsidTr="71276564">
        <w:trPr>
          <w:trHeight w:val="300"/>
        </w:trPr>
        <w:tc>
          <w:tcPr>
            <w:tcW w:w="2977" w:type="dxa"/>
            <w:tcBorders>
              <w:top w:val="nil"/>
              <w:left w:val="nil"/>
            </w:tcBorders>
          </w:tcPr>
          <w:p w14:paraId="62563301" w14:textId="77777777" w:rsidR="00DB1628" w:rsidRPr="004E5C8C" w:rsidRDefault="00DB1628" w:rsidP="00DB1628">
            <w:pPr>
              <w:pStyle w:val="VCAAbody"/>
              <w:rPr>
                <w:rFonts w:ascii="Arial Narrow" w:hAnsi="Arial Narrow"/>
                <w:szCs w:val="20"/>
              </w:rPr>
            </w:pPr>
          </w:p>
        </w:tc>
        <w:tc>
          <w:tcPr>
            <w:tcW w:w="1276" w:type="dxa"/>
            <w:shd w:val="clear" w:color="auto" w:fill="0072AA" w:themeFill="accent1" w:themeFillShade="BF"/>
          </w:tcPr>
          <w:p w14:paraId="1FEF9ECF" w14:textId="77777777" w:rsidR="00DB1628" w:rsidRPr="004E5C8C" w:rsidRDefault="00DB1628" w:rsidP="00DB1628">
            <w:pPr>
              <w:pStyle w:val="VCAAbody"/>
              <w:rPr>
                <w:rFonts w:ascii="Arial Narrow" w:hAnsi="Arial Narrow"/>
                <w:b/>
                <w:bCs/>
                <w:color w:val="FFFFFF" w:themeColor="background1"/>
                <w:szCs w:val="20"/>
              </w:rPr>
            </w:pPr>
            <w:r w:rsidRPr="004E5C8C">
              <w:rPr>
                <w:rFonts w:ascii="Arial Narrow" w:hAnsi="Arial Narrow"/>
                <w:b/>
                <w:bCs/>
                <w:color w:val="FFFFFF" w:themeColor="background1"/>
                <w:szCs w:val="20"/>
              </w:rPr>
              <w:t>Content description (CD)</w:t>
            </w:r>
          </w:p>
        </w:tc>
        <w:tc>
          <w:tcPr>
            <w:tcW w:w="4606" w:type="dxa"/>
            <w:gridSpan w:val="2"/>
          </w:tcPr>
          <w:p w14:paraId="3533E595" w14:textId="77777777" w:rsidR="00DB1628" w:rsidRPr="00BA0554" w:rsidRDefault="00DB1628" w:rsidP="00DB1628">
            <w:pPr>
              <w:pStyle w:val="VCAAtabletextnarrow"/>
            </w:pPr>
            <w:proofErr w:type="gramStart"/>
            <w:r w:rsidRPr="00BA0554">
              <w:t>carbon</w:t>
            </w:r>
            <w:proofErr w:type="gramEnd"/>
            <w:r w:rsidRPr="00BA0554">
              <w:t xml:space="preserve"> is cycled on Earth through key processes including photosynthesis, respiration, fire, weathering, vulcanism and the combustion of fossil fuels; these processes change the composition of Earth’s interrelated systems (atmosphere, biosphere, hydrosphere and lithosphere) over time</w:t>
            </w:r>
          </w:p>
          <w:p w14:paraId="0246A01A" w14:textId="22FB5621" w:rsidR="00DB1628" w:rsidRPr="004E5C8C" w:rsidRDefault="00DB1628" w:rsidP="00DB1628">
            <w:pPr>
              <w:pStyle w:val="VCAAVC2curriculumcode"/>
              <w:rPr>
                <w:lang w:val="en-US"/>
              </w:rPr>
            </w:pPr>
            <w:r w:rsidRPr="004E5C8C">
              <w:rPr>
                <w:lang w:val="en-US"/>
              </w:rPr>
              <w:t>VC2S10U10</w:t>
            </w:r>
          </w:p>
        </w:tc>
        <w:tc>
          <w:tcPr>
            <w:tcW w:w="4607" w:type="dxa"/>
            <w:gridSpan w:val="2"/>
          </w:tcPr>
          <w:p w14:paraId="40E2667F" w14:textId="77777777" w:rsidR="00DB1628" w:rsidRPr="00BA0554" w:rsidRDefault="00DB1628" w:rsidP="00DB1628">
            <w:pPr>
              <w:pStyle w:val="VCAAtabletextnarrow"/>
            </w:pPr>
            <w:proofErr w:type="gramStart"/>
            <w:r w:rsidRPr="00BA0554">
              <w:t>the</w:t>
            </w:r>
            <w:proofErr w:type="gramEnd"/>
            <w:r w:rsidRPr="00BA0554">
              <w:t xml:space="preserve"> dynamics of global climate change can be modelled and explained by examining the interactions between greenhouse gas emissions and energy exchanges within and between Earth’s systems; mitigating human-induced climate change requires addressing various activities including power generation, deforestation, manufacturing, transportation, food production and resource consumption</w:t>
            </w:r>
          </w:p>
          <w:p w14:paraId="36BC6BFE" w14:textId="4882DE84" w:rsidR="00DB1628" w:rsidRPr="004E5C8C" w:rsidRDefault="00DB1628" w:rsidP="00DB1628">
            <w:pPr>
              <w:pStyle w:val="VCAAVC2curriculumcode"/>
              <w:rPr>
                <w:lang w:val="en-US"/>
              </w:rPr>
            </w:pPr>
            <w:r w:rsidRPr="004E5C8C">
              <w:rPr>
                <w:lang w:val="en-US"/>
              </w:rPr>
              <w:t>VC2S10U11</w:t>
            </w:r>
          </w:p>
        </w:tc>
        <w:tc>
          <w:tcPr>
            <w:tcW w:w="4607" w:type="dxa"/>
            <w:gridSpan w:val="2"/>
          </w:tcPr>
          <w:p w14:paraId="7F3E29A3" w14:textId="77777777" w:rsidR="00DB1628" w:rsidRPr="00BA0554" w:rsidRDefault="00DB1628" w:rsidP="00DB1628">
            <w:pPr>
              <w:pStyle w:val="VCAAtabletextnarrow"/>
            </w:pPr>
            <w:r w:rsidRPr="00BA0554">
              <w:t>space exploration seeks to expand knowledge of the origins and structure of the universe and to resolve the challenges of humans travelling and living away from Earth’s surface</w:t>
            </w:r>
          </w:p>
          <w:p w14:paraId="742A1B7D" w14:textId="0ED03C3E" w:rsidR="00DB1628" w:rsidRPr="004E5C8C" w:rsidRDefault="00DB1628" w:rsidP="00DB1628">
            <w:pPr>
              <w:pStyle w:val="VCAAVC2curriculumcode"/>
              <w:rPr>
                <w:lang w:val="en-US"/>
              </w:rPr>
            </w:pPr>
            <w:r w:rsidRPr="004E5C8C">
              <w:rPr>
                <w:lang w:val="en-US"/>
              </w:rPr>
              <w:t>VC2S10U12</w:t>
            </w:r>
          </w:p>
        </w:tc>
        <w:tc>
          <w:tcPr>
            <w:tcW w:w="4607" w:type="dxa"/>
            <w:gridSpan w:val="2"/>
          </w:tcPr>
          <w:p w14:paraId="57ABB21E" w14:textId="77777777" w:rsidR="00DB1628" w:rsidRPr="00BA0554" w:rsidRDefault="00DB1628" w:rsidP="00DB1628">
            <w:pPr>
              <w:pStyle w:val="VCAAtabletextnarrow"/>
            </w:pPr>
            <w:proofErr w:type="gramStart"/>
            <w:r w:rsidRPr="00BA0554">
              <w:t>the</w:t>
            </w:r>
            <w:proofErr w:type="gramEnd"/>
            <w:r w:rsidRPr="00BA0554">
              <w:t xml:space="preserve"> universe contains features including galaxies, stars, solar systems and black holes; the big bang theory models the origin and evolution of the universe and is supported by evidence</w:t>
            </w:r>
          </w:p>
          <w:p w14:paraId="1C8AEDDA" w14:textId="70DD1D8F" w:rsidR="00DB1628" w:rsidRPr="004E5C8C" w:rsidRDefault="00DB1628" w:rsidP="00DB1628">
            <w:pPr>
              <w:pStyle w:val="VCAAVC2curriculumcode"/>
              <w:rPr>
                <w:lang w:val="en-US"/>
              </w:rPr>
            </w:pPr>
            <w:r w:rsidRPr="004E5C8C">
              <w:rPr>
                <w:lang w:val="en-US"/>
              </w:rPr>
              <w:t>VC2S10U13</w:t>
            </w:r>
          </w:p>
        </w:tc>
      </w:tr>
      <w:tr w:rsidR="006E1BC1" w:rsidRPr="00BA0554" w14:paraId="6D42954D" w14:textId="77777777" w:rsidTr="71276564">
        <w:trPr>
          <w:trHeight w:val="300"/>
        </w:trPr>
        <w:tc>
          <w:tcPr>
            <w:tcW w:w="2977" w:type="dxa"/>
            <w:shd w:val="clear" w:color="auto" w:fill="0072AA" w:themeFill="accent1" w:themeFillShade="BF"/>
          </w:tcPr>
          <w:p w14:paraId="034012AF" w14:textId="77777777" w:rsidR="006E1BC1" w:rsidRPr="004E5C8C" w:rsidRDefault="006E1BC1" w:rsidP="008137E7">
            <w:pPr>
              <w:pStyle w:val="VCAAtablecondensedheading"/>
              <w:rPr>
                <w:b/>
                <w:bCs/>
                <w:color w:val="FFFFFF" w:themeColor="background1"/>
              </w:rPr>
            </w:pPr>
            <w:r w:rsidRPr="004E5C8C">
              <w:rPr>
                <w:b/>
                <w:bCs/>
                <w:color w:val="FFFFFF" w:themeColor="background1"/>
              </w:rPr>
              <w:t>Teaching and learning unit</w:t>
            </w:r>
          </w:p>
        </w:tc>
        <w:tc>
          <w:tcPr>
            <w:tcW w:w="1276" w:type="dxa"/>
            <w:shd w:val="clear" w:color="auto" w:fill="0072AA" w:themeFill="accent1" w:themeFillShade="BF"/>
          </w:tcPr>
          <w:p w14:paraId="4C1988E2" w14:textId="77777777" w:rsidR="006E1BC1" w:rsidRPr="004E5C8C" w:rsidRDefault="006E1BC1" w:rsidP="008137E7">
            <w:pPr>
              <w:pStyle w:val="VCAAtablecondensedheading"/>
              <w:jc w:val="center"/>
              <w:rPr>
                <w:b/>
                <w:bCs/>
                <w:color w:val="FFFFFF" w:themeColor="background1"/>
              </w:rPr>
            </w:pPr>
            <w:r w:rsidRPr="004E5C8C">
              <w:rPr>
                <w:b/>
                <w:bCs/>
                <w:color w:val="FFFFFF" w:themeColor="background1"/>
              </w:rPr>
              <w:t>Semester, year</w:t>
            </w:r>
          </w:p>
        </w:tc>
        <w:tc>
          <w:tcPr>
            <w:tcW w:w="2303" w:type="dxa"/>
            <w:shd w:val="clear" w:color="auto" w:fill="0072AA" w:themeFill="accent1" w:themeFillShade="BF"/>
          </w:tcPr>
          <w:p w14:paraId="525D535C" w14:textId="77777777" w:rsidR="006E1BC1" w:rsidRPr="004E5C8C" w:rsidRDefault="006E1BC1" w:rsidP="008137E7">
            <w:pPr>
              <w:pStyle w:val="VCAAtablecondensedheading"/>
              <w:jc w:val="center"/>
              <w:rPr>
                <w:b/>
                <w:bCs/>
                <w:color w:val="FFFFFF" w:themeColor="background1"/>
              </w:rPr>
            </w:pPr>
            <w:r w:rsidRPr="004E5C8C">
              <w:rPr>
                <w:b/>
                <w:bCs/>
                <w:color w:val="FFFFFF" w:themeColor="background1"/>
              </w:rPr>
              <w:t>CD</w:t>
            </w:r>
          </w:p>
        </w:tc>
        <w:tc>
          <w:tcPr>
            <w:tcW w:w="2303" w:type="dxa"/>
            <w:shd w:val="clear" w:color="auto" w:fill="0072AA" w:themeFill="accent1" w:themeFillShade="BF"/>
          </w:tcPr>
          <w:p w14:paraId="6153D9EB" w14:textId="77777777" w:rsidR="006E1BC1" w:rsidRPr="004E5C8C" w:rsidRDefault="006E1BC1" w:rsidP="008137E7">
            <w:pPr>
              <w:pStyle w:val="VCAAtablecondensedheading"/>
              <w:jc w:val="center"/>
              <w:rPr>
                <w:b/>
                <w:bCs/>
                <w:color w:val="FFFFFF" w:themeColor="background1"/>
              </w:rPr>
            </w:pPr>
            <w:r w:rsidRPr="004E5C8C">
              <w:rPr>
                <w:b/>
                <w:bCs/>
                <w:color w:val="FFFFFF" w:themeColor="background1"/>
              </w:rPr>
              <w:t>AS no.</w:t>
            </w:r>
          </w:p>
        </w:tc>
        <w:tc>
          <w:tcPr>
            <w:tcW w:w="2304" w:type="dxa"/>
            <w:shd w:val="clear" w:color="auto" w:fill="0072AA" w:themeFill="accent1" w:themeFillShade="BF"/>
          </w:tcPr>
          <w:p w14:paraId="68DC02FB" w14:textId="77777777" w:rsidR="006E1BC1" w:rsidRPr="004E5C8C" w:rsidRDefault="006E1BC1" w:rsidP="008137E7">
            <w:pPr>
              <w:pStyle w:val="VCAAtablecondensedheading"/>
              <w:jc w:val="center"/>
              <w:rPr>
                <w:b/>
                <w:bCs/>
                <w:color w:val="FFFFFF" w:themeColor="background1"/>
              </w:rPr>
            </w:pPr>
            <w:r w:rsidRPr="004E5C8C">
              <w:rPr>
                <w:b/>
                <w:bCs/>
                <w:color w:val="FFFFFF" w:themeColor="background1"/>
              </w:rPr>
              <w:t>CD</w:t>
            </w:r>
          </w:p>
        </w:tc>
        <w:tc>
          <w:tcPr>
            <w:tcW w:w="2303" w:type="dxa"/>
            <w:shd w:val="clear" w:color="auto" w:fill="0072AA" w:themeFill="accent1" w:themeFillShade="BF"/>
          </w:tcPr>
          <w:p w14:paraId="5B6B45A0" w14:textId="77777777" w:rsidR="006E1BC1" w:rsidRPr="004E5C8C" w:rsidRDefault="006E1BC1" w:rsidP="008137E7">
            <w:pPr>
              <w:pStyle w:val="VCAAtablecondensedheading"/>
              <w:jc w:val="center"/>
              <w:rPr>
                <w:b/>
                <w:bCs/>
                <w:color w:val="FFFFFF" w:themeColor="background1"/>
              </w:rPr>
            </w:pPr>
            <w:r w:rsidRPr="004E5C8C">
              <w:rPr>
                <w:b/>
                <w:bCs/>
                <w:color w:val="FFFFFF" w:themeColor="background1"/>
              </w:rPr>
              <w:t>AS no.</w:t>
            </w:r>
          </w:p>
        </w:tc>
        <w:tc>
          <w:tcPr>
            <w:tcW w:w="2303" w:type="dxa"/>
            <w:shd w:val="clear" w:color="auto" w:fill="0072AA" w:themeFill="accent1" w:themeFillShade="BF"/>
          </w:tcPr>
          <w:p w14:paraId="3D5B014A" w14:textId="77777777" w:rsidR="006E1BC1" w:rsidRPr="004E5C8C" w:rsidRDefault="006E1BC1" w:rsidP="008137E7">
            <w:pPr>
              <w:pStyle w:val="VCAAtablecondensedheading"/>
              <w:jc w:val="center"/>
              <w:rPr>
                <w:b/>
                <w:bCs/>
                <w:color w:val="FFFFFF" w:themeColor="background1"/>
              </w:rPr>
            </w:pPr>
            <w:r w:rsidRPr="004E5C8C">
              <w:rPr>
                <w:b/>
                <w:bCs/>
                <w:color w:val="FFFFFF" w:themeColor="background1"/>
              </w:rPr>
              <w:t>CD</w:t>
            </w:r>
          </w:p>
        </w:tc>
        <w:tc>
          <w:tcPr>
            <w:tcW w:w="2304" w:type="dxa"/>
            <w:shd w:val="clear" w:color="auto" w:fill="0072AA" w:themeFill="accent1" w:themeFillShade="BF"/>
          </w:tcPr>
          <w:p w14:paraId="674D3884" w14:textId="77777777" w:rsidR="006E1BC1" w:rsidRPr="004E5C8C" w:rsidRDefault="006E1BC1" w:rsidP="008137E7">
            <w:pPr>
              <w:pStyle w:val="VCAAtablecondensedheading"/>
              <w:jc w:val="center"/>
              <w:rPr>
                <w:b/>
                <w:bCs/>
                <w:color w:val="FFFFFF" w:themeColor="background1"/>
              </w:rPr>
            </w:pPr>
            <w:r w:rsidRPr="004E5C8C">
              <w:rPr>
                <w:b/>
                <w:bCs/>
                <w:color w:val="FFFFFF" w:themeColor="background1"/>
              </w:rPr>
              <w:t>AS no.</w:t>
            </w:r>
          </w:p>
        </w:tc>
        <w:tc>
          <w:tcPr>
            <w:tcW w:w="2303" w:type="dxa"/>
            <w:shd w:val="clear" w:color="auto" w:fill="0072AA" w:themeFill="accent1" w:themeFillShade="BF"/>
          </w:tcPr>
          <w:p w14:paraId="187E087B" w14:textId="77777777" w:rsidR="006E1BC1" w:rsidRPr="004E5C8C" w:rsidRDefault="006E1BC1" w:rsidP="008137E7">
            <w:pPr>
              <w:pStyle w:val="VCAAtablecondensedheading"/>
              <w:jc w:val="center"/>
              <w:rPr>
                <w:b/>
                <w:bCs/>
                <w:color w:val="FFFFFF" w:themeColor="background1"/>
              </w:rPr>
            </w:pPr>
            <w:r w:rsidRPr="004E5C8C">
              <w:rPr>
                <w:b/>
                <w:bCs/>
                <w:color w:val="FFFFFF" w:themeColor="background1"/>
              </w:rPr>
              <w:t>CD</w:t>
            </w:r>
          </w:p>
        </w:tc>
        <w:tc>
          <w:tcPr>
            <w:tcW w:w="2304" w:type="dxa"/>
            <w:shd w:val="clear" w:color="auto" w:fill="0072AA" w:themeFill="accent1" w:themeFillShade="BF"/>
          </w:tcPr>
          <w:p w14:paraId="36181912" w14:textId="77777777" w:rsidR="006E1BC1" w:rsidRPr="004E5C8C" w:rsidRDefault="006E1BC1" w:rsidP="008137E7">
            <w:pPr>
              <w:pStyle w:val="VCAAtablecondensedheading"/>
              <w:jc w:val="center"/>
              <w:rPr>
                <w:b/>
                <w:bCs/>
                <w:color w:val="FFFFFF" w:themeColor="background1"/>
              </w:rPr>
            </w:pPr>
            <w:r w:rsidRPr="004E5C8C">
              <w:rPr>
                <w:b/>
                <w:bCs/>
                <w:color w:val="FFFFFF" w:themeColor="background1"/>
              </w:rPr>
              <w:t>AS no.</w:t>
            </w:r>
          </w:p>
        </w:tc>
      </w:tr>
      <w:tr w:rsidR="006E1BC1" w:rsidRPr="00BA0554" w14:paraId="7D282AE3" w14:textId="77777777" w:rsidTr="71276564">
        <w:trPr>
          <w:trHeight w:val="300"/>
        </w:trPr>
        <w:tc>
          <w:tcPr>
            <w:tcW w:w="2977" w:type="dxa"/>
            <w:shd w:val="clear" w:color="auto" w:fill="FFFFFF" w:themeFill="background1"/>
          </w:tcPr>
          <w:p w14:paraId="2E6690E0" w14:textId="77777777" w:rsidR="006E1BC1" w:rsidRPr="00BA0554" w:rsidRDefault="006E1BC1" w:rsidP="008137E7">
            <w:pPr>
              <w:pStyle w:val="VCAAtablecondensed"/>
              <w:rPr>
                <w:b/>
                <w:sz w:val="18"/>
                <w:szCs w:val="18"/>
              </w:rPr>
            </w:pPr>
            <w:r w:rsidRPr="00BA0554">
              <w:rPr>
                <w:b/>
                <w:sz w:val="18"/>
                <w:szCs w:val="18"/>
              </w:rPr>
              <w:t xml:space="preserve">9.1 How does carbon </w:t>
            </w:r>
            <w:r w:rsidRPr="00BA0554">
              <w:rPr>
                <w:b/>
                <w:bCs/>
                <w:sz w:val="18"/>
                <w:szCs w:val="18"/>
              </w:rPr>
              <w:t>cycle through Earth’s systems</w:t>
            </w:r>
            <w:r w:rsidRPr="00BA0554">
              <w:rPr>
                <w:b/>
                <w:sz w:val="18"/>
                <w:szCs w:val="18"/>
              </w:rPr>
              <w:t>?</w:t>
            </w:r>
          </w:p>
        </w:tc>
        <w:tc>
          <w:tcPr>
            <w:tcW w:w="1276" w:type="dxa"/>
            <w:shd w:val="clear" w:color="auto" w:fill="FFFFFF" w:themeFill="background1"/>
          </w:tcPr>
          <w:p w14:paraId="2FD0BC6A" w14:textId="77777777" w:rsidR="006E1BC1" w:rsidRPr="00BA0554" w:rsidRDefault="006E1BC1" w:rsidP="008137E7">
            <w:pPr>
              <w:pStyle w:val="VCAAtablecondensed"/>
              <w:jc w:val="center"/>
            </w:pPr>
            <w:r w:rsidRPr="00BA0554">
              <w:t>1, 9</w:t>
            </w:r>
          </w:p>
        </w:tc>
        <w:tc>
          <w:tcPr>
            <w:tcW w:w="2303" w:type="dxa"/>
            <w:shd w:val="clear" w:color="auto" w:fill="FFFFFF" w:themeFill="background1"/>
          </w:tcPr>
          <w:p w14:paraId="62A0EE4A" w14:textId="77777777" w:rsidR="006E1BC1" w:rsidRPr="00BA0554" w:rsidRDefault="008B02EB" w:rsidP="008137E7">
            <w:pPr>
              <w:pStyle w:val="VCAAtablecondensed"/>
              <w:jc w:val="center"/>
              <w:rPr>
                <w:rFonts w:ascii="MS Gothic" w:eastAsia="MS Gothic" w:hAnsi="MS Gothic"/>
              </w:rPr>
            </w:pPr>
            <w:sdt>
              <w:sdtPr>
                <w:id w:val="-629008157"/>
                <w15:color w:val="00CCFF"/>
                <w14:checkbox>
                  <w14:checked w14:val="1"/>
                  <w14:checkedState w14:val="2612" w14:font="Wingdings"/>
                  <w14:uncheckedState w14:val="2610" w14:font="MS Gothic"/>
                </w14:checkbox>
              </w:sdtPr>
              <w:sdtEndPr/>
              <w:sdtContent>
                <w:r w:rsidR="006E1BC1" w:rsidRPr="00BA0554">
                  <w:rPr>
                    <w:rFonts w:ascii="Wingdings" w:eastAsia="Wingdings" w:hAnsi="Wingdings" w:cs="Wingdings"/>
                  </w:rPr>
                  <w:t>ü</w:t>
                </w:r>
              </w:sdtContent>
            </w:sdt>
          </w:p>
        </w:tc>
        <w:tc>
          <w:tcPr>
            <w:tcW w:w="2303" w:type="dxa"/>
            <w:shd w:val="clear" w:color="auto" w:fill="FFFFFF" w:themeFill="background1"/>
          </w:tcPr>
          <w:p w14:paraId="52E2866A" w14:textId="77777777" w:rsidR="006E1BC1" w:rsidRPr="004E5C8C" w:rsidRDefault="006E1BC1" w:rsidP="008137E7">
            <w:pPr>
              <w:pStyle w:val="VCAAtablecondensed"/>
              <w:jc w:val="center"/>
            </w:pPr>
            <w:r w:rsidRPr="004E5C8C">
              <w:t>15</w:t>
            </w:r>
          </w:p>
        </w:tc>
        <w:tc>
          <w:tcPr>
            <w:tcW w:w="2304" w:type="dxa"/>
            <w:shd w:val="clear" w:color="auto" w:fill="FFFFFF" w:themeFill="background1"/>
          </w:tcPr>
          <w:p w14:paraId="574B822C" w14:textId="77777777" w:rsidR="006E1BC1" w:rsidRPr="00BA0554" w:rsidRDefault="008B02EB" w:rsidP="008137E7">
            <w:pPr>
              <w:pStyle w:val="VCAAtablecondensed"/>
              <w:jc w:val="center"/>
              <w:rPr>
                <w:rFonts w:ascii="MS Gothic" w:eastAsia="MS Gothic" w:hAnsi="MS Gothic" w:cs="MS Gothic"/>
              </w:rPr>
            </w:pPr>
            <w:sdt>
              <w:sdtPr>
                <w:id w:val="61305812"/>
                <w15:color w:val="00CCFF"/>
                <w14:checkbox>
                  <w14:checked w14:val="1"/>
                  <w14:checkedState w14:val="2612" w14:font="Wingdings"/>
                  <w14:uncheckedState w14:val="2610" w14:font="MS Gothic"/>
                </w14:checkbox>
              </w:sdtPr>
              <w:sdtEndPr/>
              <w:sdtContent>
                <w:r w:rsidR="006E1BC1" w:rsidRPr="00BA0554">
                  <w:rPr>
                    <w:rFonts w:ascii="Wingdings" w:eastAsia="Wingdings" w:hAnsi="Wingdings" w:cs="Wingdings"/>
                  </w:rPr>
                  <w:t>ü</w:t>
                </w:r>
              </w:sdtContent>
            </w:sdt>
          </w:p>
        </w:tc>
        <w:tc>
          <w:tcPr>
            <w:tcW w:w="2303" w:type="dxa"/>
            <w:shd w:val="clear" w:color="auto" w:fill="FFFFFF" w:themeFill="background1"/>
          </w:tcPr>
          <w:p w14:paraId="06CDC0E2" w14:textId="77777777" w:rsidR="006E1BC1" w:rsidRPr="00BA0554" w:rsidRDefault="006E1BC1" w:rsidP="008137E7">
            <w:pPr>
              <w:pStyle w:val="VCAAtablecondensed"/>
              <w:jc w:val="center"/>
            </w:pPr>
            <w:r w:rsidRPr="00BA0554">
              <w:t>16</w:t>
            </w:r>
          </w:p>
        </w:tc>
        <w:sdt>
          <w:sdtPr>
            <w:id w:val="-536356909"/>
            <w15:color w:val="00CCFF"/>
            <w14:checkbox>
              <w14:checked w14:val="0"/>
              <w14:checkedState w14:val="2612" w14:font="Wingdings"/>
              <w14:uncheckedState w14:val="2610" w14:font="MS Gothic"/>
            </w14:checkbox>
          </w:sdtPr>
          <w:sdtEndPr/>
          <w:sdtContent>
            <w:tc>
              <w:tcPr>
                <w:tcW w:w="2303" w:type="dxa"/>
                <w:shd w:val="clear" w:color="auto" w:fill="FFFFFF" w:themeFill="background1"/>
              </w:tcPr>
              <w:p w14:paraId="1E6D4AFC" w14:textId="77777777" w:rsidR="006E1BC1" w:rsidRPr="00BA0554" w:rsidRDefault="006E1BC1" w:rsidP="008137E7">
                <w:pPr>
                  <w:pStyle w:val="VCAAtablecondensed"/>
                  <w:jc w:val="center"/>
                </w:pPr>
                <w:r w:rsidRPr="00BA0554">
                  <w:rPr>
                    <w:rFonts w:ascii="MS Gothic" w:eastAsia="MS Gothic" w:hAnsi="MS Gothic"/>
                  </w:rPr>
                  <w:t>☐</w:t>
                </w:r>
              </w:p>
            </w:tc>
          </w:sdtContent>
        </w:sdt>
        <w:tc>
          <w:tcPr>
            <w:tcW w:w="2304" w:type="dxa"/>
            <w:shd w:val="clear" w:color="auto" w:fill="FFFFFF" w:themeFill="background1"/>
          </w:tcPr>
          <w:p w14:paraId="61E277D1" w14:textId="77777777" w:rsidR="006E1BC1" w:rsidRPr="00BA0554" w:rsidRDefault="006E1BC1" w:rsidP="008137E7">
            <w:pPr>
              <w:pStyle w:val="VCAAtablecondensed"/>
              <w:jc w:val="center"/>
            </w:pPr>
          </w:p>
        </w:tc>
        <w:sdt>
          <w:sdtPr>
            <w:id w:val="413973423"/>
            <w15:color w:val="00CCFF"/>
            <w14:checkbox>
              <w14:checked w14:val="0"/>
              <w14:checkedState w14:val="2612" w14:font="Wingdings"/>
              <w14:uncheckedState w14:val="2610" w14:font="MS Gothic"/>
            </w14:checkbox>
          </w:sdtPr>
          <w:sdtEndPr/>
          <w:sdtContent>
            <w:tc>
              <w:tcPr>
                <w:tcW w:w="2303" w:type="dxa"/>
                <w:shd w:val="clear" w:color="auto" w:fill="FFFFFF" w:themeFill="background1"/>
              </w:tcPr>
              <w:p w14:paraId="481B77B3" w14:textId="77777777" w:rsidR="006E1BC1" w:rsidRPr="00BA0554" w:rsidRDefault="006E1BC1" w:rsidP="008137E7">
                <w:pPr>
                  <w:pStyle w:val="VCAAtablecondensed"/>
                  <w:jc w:val="center"/>
                </w:pPr>
                <w:r w:rsidRPr="00BA0554">
                  <w:rPr>
                    <w:rFonts w:ascii="MS Gothic" w:eastAsia="MS Gothic" w:hAnsi="MS Gothic"/>
                  </w:rPr>
                  <w:t>☐</w:t>
                </w:r>
              </w:p>
            </w:tc>
          </w:sdtContent>
        </w:sdt>
        <w:tc>
          <w:tcPr>
            <w:tcW w:w="2304" w:type="dxa"/>
            <w:shd w:val="clear" w:color="auto" w:fill="FFFFFF" w:themeFill="background1"/>
          </w:tcPr>
          <w:p w14:paraId="60CBE1A5" w14:textId="77777777" w:rsidR="006E1BC1" w:rsidRPr="00BA0554" w:rsidRDefault="006E1BC1" w:rsidP="008137E7">
            <w:pPr>
              <w:pStyle w:val="VCAAtablecondensed"/>
              <w:jc w:val="center"/>
            </w:pPr>
          </w:p>
        </w:tc>
      </w:tr>
      <w:tr w:rsidR="006E1BC1" w:rsidRPr="00BA0554" w14:paraId="017942ED" w14:textId="77777777" w:rsidTr="71276564">
        <w:trPr>
          <w:trHeight w:val="300"/>
        </w:trPr>
        <w:tc>
          <w:tcPr>
            <w:tcW w:w="2977" w:type="dxa"/>
            <w:shd w:val="clear" w:color="auto" w:fill="FFFFFF" w:themeFill="background1"/>
          </w:tcPr>
          <w:p w14:paraId="1B5BBD11" w14:textId="77777777" w:rsidR="006E1BC1" w:rsidRPr="00BA0554" w:rsidRDefault="008B02EB" w:rsidP="008137E7">
            <w:pPr>
              <w:pStyle w:val="VCAAtablecondensed"/>
              <w:rPr>
                <w:b/>
                <w:sz w:val="18"/>
                <w:szCs w:val="18"/>
              </w:rPr>
            </w:pPr>
            <w:sdt>
              <w:sdtPr>
                <w:rPr>
                  <w:rFonts w:ascii="Arial" w:eastAsia="Times New Roman" w:hAnsi="Arial"/>
                  <w:color w:val="808080" w:themeColor="background1" w:themeShade="80"/>
                  <w:kern w:val="22"/>
                  <w:lang w:eastAsia="ja-JP"/>
                </w:rPr>
                <w:id w:val="1811516168"/>
                <w14:checkbox>
                  <w14:checked w14:val="0"/>
                  <w14:checkedState w14:val="2612" w14:font="MS Gothic"/>
                  <w14:uncheckedState w14:val="2610" w14:font="MS Gothic"/>
                </w14:checkbox>
              </w:sdtPr>
              <w:sdtEndPr/>
              <w:sdtContent>
                <w:r w:rsidR="006E1BC1" w:rsidRPr="00BA0554">
                  <w:rPr>
                    <w:b/>
                    <w:sz w:val="18"/>
                    <w:szCs w:val="18"/>
                  </w:rPr>
                  <w:t>9</w:t>
                </w:r>
              </w:sdtContent>
            </w:sdt>
            <w:r w:rsidR="006E1BC1" w:rsidRPr="00BA0554">
              <w:rPr>
                <w:b/>
                <w:sz w:val="18"/>
                <w:szCs w:val="18"/>
              </w:rPr>
              <w:t xml:space="preserve">.6 Is space the next home for </w:t>
            </w:r>
            <w:r w:rsidR="006E1BC1" w:rsidRPr="00BA0554">
              <w:rPr>
                <w:b/>
                <w:bCs/>
                <w:sz w:val="18"/>
                <w:szCs w:val="18"/>
              </w:rPr>
              <w:t>humans</w:t>
            </w:r>
            <w:r w:rsidR="006E1BC1" w:rsidRPr="00BA0554">
              <w:rPr>
                <w:b/>
                <w:sz w:val="18"/>
                <w:szCs w:val="18"/>
              </w:rPr>
              <w:t>?</w:t>
            </w:r>
          </w:p>
        </w:tc>
        <w:tc>
          <w:tcPr>
            <w:tcW w:w="1276" w:type="dxa"/>
            <w:shd w:val="clear" w:color="auto" w:fill="FFFFFF" w:themeFill="background1"/>
          </w:tcPr>
          <w:p w14:paraId="2970F58A" w14:textId="77777777" w:rsidR="006E1BC1" w:rsidRPr="00BA0554" w:rsidRDefault="006E1BC1" w:rsidP="008137E7">
            <w:pPr>
              <w:pStyle w:val="VCAAtablecondensed"/>
              <w:jc w:val="center"/>
            </w:pPr>
            <w:r w:rsidRPr="00BA0554">
              <w:t>2, 9</w:t>
            </w:r>
          </w:p>
        </w:tc>
        <w:sdt>
          <w:sdtPr>
            <w:id w:val="-1193767959"/>
            <w14:checkbox>
              <w14:checked w14:val="0"/>
              <w14:checkedState w14:val="2612" w14:font="MS Gothic"/>
              <w14:uncheckedState w14:val="2610" w14:font="MS Gothic"/>
            </w14:checkbox>
          </w:sdtPr>
          <w:sdtEndPr/>
          <w:sdtContent>
            <w:tc>
              <w:tcPr>
                <w:tcW w:w="2303" w:type="dxa"/>
                <w:shd w:val="clear" w:color="auto" w:fill="FFFFFF" w:themeFill="background1"/>
              </w:tcPr>
              <w:p w14:paraId="32923825" w14:textId="77777777" w:rsidR="006E1BC1" w:rsidRPr="004E5C8C" w:rsidRDefault="006E1BC1" w:rsidP="008137E7">
                <w:pPr>
                  <w:pStyle w:val="VCAAtablecondensed"/>
                  <w:jc w:val="center"/>
                </w:pPr>
                <w:r w:rsidRPr="004E5C8C">
                  <w:rPr>
                    <w:rFonts w:ascii="MS Gothic" w:eastAsia="MS Gothic" w:hAnsi="MS Gothic"/>
                  </w:rPr>
                  <w:t>☐</w:t>
                </w:r>
              </w:p>
            </w:tc>
          </w:sdtContent>
        </w:sdt>
        <w:tc>
          <w:tcPr>
            <w:tcW w:w="2303" w:type="dxa"/>
            <w:shd w:val="clear" w:color="auto" w:fill="FFFFFF" w:themeFill="background1"/>
          </w:tcPr>
          <w:p w14:paraId="2E80B650" w14:textId="77777777" w:rsidR="006E1BC1" w:rsidRPr="004E5C8C" w:rsidRDefault="006E1BC1" w:rsidP="008137E7">
            <w:pPr>
              <w:pStyle w:val="VCAAtablecondensed"/>
              <w:jc w:val="center"/>
            </w:pPr>
          </w:p>
        </w:tc>
        <w:sdt>
          <w:sdtPr>
            <w:id w:val="-734312114"/>
            <w14:checkbox>
              <w14:checked w14:val="0"/>
              <w14:checkedState w14:val="2612" w14:font="MS Gothic"/>
              <w14:uncheckedState w14:val="2610" w14:font="MS Gothic"/>
            </w14:checkbox>
          </w:sdtPr>
          <w:sdtEndPr/>
          <w:sdtContent>
            <w:tc>
              <w:tcPr>
                <w:tcW w:w="2304" w:type="dxa"/>
                <w:shd w:val="clear" w:color="auto" w:fill="FFFFFF" w:themeFill="background1"/>
              </w:tcPr>
              <w:p w14:paraId="1ADEF0DC" w14:textId="77777777" w:rsidR="006E1BC1" w:rsidRPr="004E5C8C" w:rsidRDefault="006E1BC1" w:rsidP="008137E7">
                <w:pPr>
                  <w:pStyle w:val="VCAAtablecondensed"/>
                  <w:jc w:val="center"/>
                </w:pPr>
                <w:r w:rsidRPr="004E5C8C">
                  <w:rPr>
                    <w:rFonts w:ascii="MS Gothic" w:eastAsia="MS Gothic" w:hAnsi="MS Gothic"/>
                  </w:rPr>
                  <w:t>☐</w:t>
                </w:r>
              </w:p>
            </w:tc>
          </w:sdtContent>
        </w:sdt>
        <w:tc>
          <w:tcPr>
            <w:tcW w:w="2303" w:type="dxa"/>
            <w:shd w:val="clear" w:color="auto" w:fill="FFFFFF" w:themeFill="background1"/>
          </w:tcPr>
          <w:p w14:paraId="75CADA92" w14:textId="77777777" w:rsidR="006E1BC1" w:rsidRPr="00BA0554" w:rsidRDefault="006E1BC1" w:rsidP="008137E7">
            <w:pPr>
              <w:pStyle w:val="VCAAtablecondensed"/>
              <w:jc w:val="center"/>
            </w:pPr>
          </w:p>
        </w:tc>
        <w:tc>
          <w:tcPr>
            <w:tcW w:w="2303" w:type="dxa"/>
            <w:shd w:val="clear" w:color="auto" w:fill="FFFFFF" w:themeFill="background1"/>
          </w:tcPr>
          <w:p w14:paraId="02300B27" w14:textId="77777777" w:rsidR="006E1BC1" w:rsidRPr="00BA0554" w:rsidRDefault="008B02EB" w:rsidP="008137E7">
            <w:pPr>
              <w:pStyle w:val="VCAAtablecondensed"/>
              <w:jc w:val="center"/>
            </w:pPr>
            <w:sdt>
              <w:sdtPr>
                <w:id w:val="-2013982381"/>
                <w15:color w:val="00CCFF"/>
                <w14:checkbox>
                  <w14:checked w14:val="1"/>
                  <w14:checkedState w14:val="2612" w14:font="Wingdings"/>
                  <w14:uncheckedState w14:val="2610" w14:font="MS Gothic"/>
                </w14:checkbox>
              </w:sdtPr>
              <w:sdtEndPr/>
              <w:sdtContent>
                <w:r w:rsidR="006E1BC1" w:rsidRPr="00BA0554">
                  <w:rPr>
                    <w:rFonts w:ascii="Wingdings" w:eastAsia="Wingdings" w:hAnsi="Wingdings" w:cs="Wingdings"/>
                  </w:rPr>
                  <w:t>ü</w:t>
                </w:r>
              </w:sdtContent>
            </w:sdt>
          </w:p>
        </w:tc>
        <w:tc>
          <w:tcPr>
            <w:tcW w:w="2304" w:type="dxa"/>
            <w:shd w:val="clear" w:color="auto" w:fill="FFFFFF" w:themeFill="background1"/>
          </w:tcPr>
          <w:p w14:paraId="0828913E" w14:textId="77777777" w:rsidR="006E1BC1" w:rsidRPr="00BA0554" w:rsidRDefault="006E1BC1" w:rsidP="008137E7">
            <w:pPr>
              <w:pStyle w:val="VCAAtablecondensed"/>
              <w:jc w:val="center"/>
            </w:pPr>
            <w:r w:rsidRPr="00BA0554">
              <w:t>17</w:t>
            </w:r>
          </w:p>
        </w:tc>
        <w:sdt>
          <w:sdtPr>
            <w:id w:val="-365063535"/>
            <w14:checkbox>
              <w14:checked w14:val="0"/>
              <w14:checkedState w14:val="2612" w14:font="MS Gothic"/>
              <w14:uncheckedState w14:val="2610" w14:font="MS Gothic"/>
            </w14:checkbox>
          </w:sdtPr>
          <w:sdtEndPr/>
          <w:sdtContent>
            <w:tc>
              <w:tcPr>
                <w:tcW w:w="2303" w:type="dxa"/>
                <w:shd w:val="clear" w:color="auto" w:fill="FFFFFF" w:themeFill="background1"/>
              </w:tcPr>
              <w:p w14:paraId="1758A23D" w14:textId="77777777" w:rsidR="006E1BC1" w:rsidRPr="00BA0554" w:rsidRDefault="006E1BC1" w:rsidP="008137E7">
                <w:pPr>
                  <w:pStyle w:val="VCAAtablecondensed"/>
                  <w:jc w:val="center"/>
                </w:pPr>
                <w:r w:rsidRPr="00BA0554">
                  <w:rPr>
                    <w:rFonts w:ascii="MS Gothic" w:eastAsia="MS Gothic" w:hAnsi="MS Gothic"/>
                  </w:rPr>
                  <w:t>☐</w:t>
                </w:r>
              </w:p>
            </w:tc>
          </w:sdtContent>
        </w:sdt>
        <w:tc>
          <w:tcPr>
            <w:tcW w:w="2304" w:type="dxa"/>
            <w:shd w:val="clear" w:color="auto" w:fill="FFFFFF" w:themeFill="background1"/>
          </w:tcPr>
          <w:p w14:paraId="3E54B6CC" w14:textId="77777777" w:rsidR="006E1BC1" w:rsidRPr="00BA0554" w:rsidRDefault="006E1BC1" w:rsidP="008137E7">
            <w:pPr>
              <w:pStyle w:val="VCAAtablecondensed"/>
              <w:jc w:val="center"/>
            </w:pPr>
          </w:p>
        </w:tc>
      </w:tr>
      <w:tr w:rsidR="006E1BC1" w:rsidRPr="00BA0554" w14:paraId="77AC4589" w14:textId="77777777" w:rsidTr="71276564">
        <w:trPr>
          <w:trHeight w:val="300"/>
        </w:trPr>
        <w:tc>
          <w:tcPr>
            <w:tcW w:w="2977" w:type="dxa"/>
            <w:shd w:val="clear" w:color="auto" w:fill="FFFFFF" w:themeFill="background1"/>
          </w:tcPr>
          <w:p w14:paraId="6D6D7E23" w14:textId="5791A2FD" w:rsidR="006E1BC1" w:rsidRPr="00BA0554" w:rsidRDefault="0D44F936">
            <w:pPr>
              <w:pStyle w:val="VCAAtablecondensed"/>
            </w:pPr>
            <w:r w:rsidRPr="00BA0554">
              <w:rPr>
                <w:b/>
                <w:bCs/>
                <w:sz w:val="18"/>
                <w:szCs w:val="18"/>
              </w:rPr>
              <w:t xml:space="preserve">10.4 How </w:t>
            </w:r>
            <w:r w:rsidR="29C9BAAF" w:rsidRPr="00BA0554">
              <w:rPr>
                <w:b/>
                <w:bCs/>
                <w:sz w:val="18"/>
                <w:szCs w:val="18"/>
              </w:rPr>
              <w:t xml:space="preserve">do our choices </w:t>
            </w:r>
            <w:r w:rsidR="1F00C738" w:rsidRPr="00BA0554">
              <w:rPr>
                <w:b/>
                <w:bCs/>
                <w:sz w:val="18"/>
                <w:szCs w:val="18"/>
              </w:rPr>
              <w:t>affect</w:t>
            </w:r>
            <w:r w:rsidR="29C9BAAF" w:rsidRPr="00BA0554">
              <w:rPr>
                <w:b/>
                <w:bCs/>
                <w:sz w:val="18"/>
                <w:szCs w:val="18"/>
              </w:rPr>
              <w:t xml:space="preserve"> Earth’s climate?</w:t>
            </w:r>
          </w:p>
        </w:tc>
        <w:tc>
          <w:tcPr>
            <w:tcW w:w="1276" w:type="dxa"/>
            <w:shd w:val="clear" w:color="auto" w:fill="FFFFFF" w:themeFill="background1"/>
          </w:tcPr>
          <w:p w14:paraId="1C8CEAC5" w14:textId="77777777" w:rsidR="006E1BC1" w:rsidRPr="00BA0554" w:rsidRDefault="006E1BC1" w:rsidP="008137E7">
            <w:pPr>
              <w:pStyle w:val="VCAAtablecondensed"/>
              <w:jc w:val="center"/>
            </w:pPr>
            <w:r w:rsidRPr="00BA0554">
              <w:t>1, 10</w:t>
            </w:r>
          </w:p>
        </w:tc>
        <w:sdt>
          <w:sdtPr>
            <w:id w:val="-506289413"/>
            <w14:checkbox>
              <w14:checked w14:val="0"/>
              <w14:checkedState w14:val="2612" w14:font="MS Gothic"/>
              <w14:uncheckedState w14:val="2610" w14:font="MS Gothic"/>
            </w14:checkbox>
          </w:sdtPr>
          <w:sdtEndPr/>
          <w:sdtContent>
            <w:tc>
              <w:tcPr>
                <w:tcW w:w="2303" w:type="dxa"/>
                <w:shd w:val="clear" w:color="auto" w:fill="FFFFFF" w:themeFill="background1"/>
              </w:tcPr>
              <w:p w14:paraId="61524D19" w14:textId="77777777" w:rsidR="006E1BC1" w:rsidRPr="004E5C8C" w:rsidRDefault="006E1BC1" w:rsidP="008137E7">
                <w:pPr>
                  <w:pStyle w:val="VCAAtablecondensed"/>
                  <w:jc w:val="center"/>
                </w:pPr>
                <w:r w:rsidRPr="004E5C8C">
                  <w:rPr>
                    <w:rFonts w:ascii="MS Gothic" w:eastAsia="MS Gothic" w:hAnsi="MS Gothic"/>
                  </w:rPr>
                  <w:t>☐</w:t>
                </w:r>
              </w:p>
            </w:tc>
          </w:sdtContent>
        </w:sdt>
        <w:tc>
          <w:tcPr>
            <w:tcW w:w="2303" w:type="dxa"/>
            <w:shd w:val="clear" w:color="auto" w:fill="FFFFFF" w:themeFill="background1"/>
          </w:tcPr>
          <w:p w14:paraId="2D64A208" w14:textId="77777777" w:rsidR="006E1BC1" w:rsidRPr="004E5C8C" w:rsidRDefault="006E1BC1" w:rsidP="008137E7">
            <w:pPr>
              <w:pStyle w:val="VCAAtablecondensed"/>
              <w:jc w:val="center"/>
            </w:pPr>
          </w:p>
        </w:tc>
        <w:tc>
          <w:tcPr>
            <w:tcW w:w="2304" w:type="dxa"/>
            <w:shd w:val="clear" w:color="auto" w:fill="FFFFFF" w:themeFill="background1"/>
          </w:tcPr>
          <w:p w14:paraId="08A8E09B" w14:textId="77777777" w:rsidR="006E1BC1" w:rsidRPr="004E5C8C" w:rsidRDefault="008B02EB" w:rsidP="008137E7">
            <w:pPr>
              <w:pStyle w:val="VCAAtablecondensed"/>
              <w:jc w:val="center"/>
            </w:pPr>
            <w:sdt>
              <w:sdtPr>
                <w:id w:val="-925115982"/>
                <w15:color w:val="00CCFF"/>
                <w14:checkbox>
                  <w14:checked w14:val="1"/>
                  <w14:checkedState w14:val="2612" w14:font="Wingdings"/>
                  <w14:uncheckedState w14:val="2610" w14:font="MS Gothic"/>
                </w14:checkbox>
              </w:sdtPr>
              <w:sdtEndPr/>
              <w:sdtContent>
                <w:r w:rsidR="006E1BC1" w:rsidRPr="00BA0554">
                  <w:rPr>
                    <w:rFonts w:ascii="Wingdings" w:eastAsia="Wingdings" w:hAnsi="Wingdings" w:cs="Wingdings"/>
                  </w:rPr>
                  <w:t>ü</w:t>
                </w:r>
              </w:sdtContent>
            </w:sdt>
          </w:p>
        </w:tc>
        <w:tc>
          <w:tcPr>
            <w:tcW w:w="2303" w:type="dxa"/>
            <w:shd w:val="clear" w:color="auto" w:fill="FFFFFF" w:themeFill="background1"/>
          </w:tcPr>
          <w:p w14:paraId="51BD49AA" w14:textId="77777777" w:rsidR="006E1BC1" w:rsidRPr="00BA0554" w:rsidRDefault="006E1BC1" w:rsidP="008137E7">
            <w:pPr>
              <w:pStyle w:val="VCAAtablecondensed"/>
              <w:jc w:val="center"/>
            </w:pPr>
            <w:r w:rsidRPr="00BA0554">
              <w:t>16</w:t>
            </w:r>
          </w:p>
        </w:tc>
        <w:sdt>
          <w:sdtPr>
            <w:id w:val="-401367398"/>
            <w15:color w:val="00CCFF"/>
            <w14:checkbox>
              <w14:checked w14:val="0"/>
              <w14:checkedState w14:val="2612" w14:font="Wingdings"/>
              <w14:uncheckedState w14:val="2610" w14:font="MS Gothic"/>
            </w14:checkbox>
          </w:sdtPr>
          <w:sdtEndPr/>
          <w:sdtContent>
            <w:tc>
              <w:tcPr>
                <w:tcW w:w="2303" w:type="dxa"/>
                <w:shd w:val="clear" w:color="auto" w:fill="FFFFFF" w:themeFill="background1"/>
              </w:tcPr>
              <w:p w14:paraId="65BFD0CD" w14:textId="77777777" w:rsidR="006E1BC1" w:rsidRPr="00BA0554" w:rsidRDefault="006E1BC1" w:rsidP="008137E7">
                <w:pPr>
                  <w:pStyle w:val="VCAAtablecondensed"/>
                  <w:jc w:val="center"/>
                </w:pPr>
                <w:r w:rsidRPr="00BA0554">
                  <w:rPr>
                    <w:rFonts w:ascii="MS Gothic" w:eastAsia="MS Gothic" w:hAnsi="MS Gothic"/>
                  </w:rPr>
                  <w:t>☐</w:t>
                </w:r>
              </w:p>
            </w:tc>
          </w:sdtContent>
        </w:sdt>
        <w:tc>
          <w:tcPr>
            <w:tcW w:w="2304" w:type="dxa"/>
            <w:shd w:val="clear" w:color="auto" w:fill="FFFFFF" w:themeFill="background1"/>
          </w:tcPr>
          <w:p w14:paraId="0ABA44B5" w14:textId="77777777" w:rsidR="006E1BC1" w:rsidRPr="00BA0554" w:rsidRDefault="006E1BC1" w:rsidP="008137E7">
            <w:pPr>
              <w:pStyle w:val="VCAAtablecondensed"/>
              <w:jc w:val="center"/>
            </w:pPr>
          </w:p>
        </w:tc>
        <w:sdt>
          <w:sdtPr>
            <w:id w:val="-619998627"/>
            <w15:color w:val="00CCFF"/>
            <w14:checkbox>
              <w14:checked w14:val="0"/>
              <w14:checkedState w14:val="2612" w14:font="Wingdings"/>
              <w14:uncheckedState w14:val="2610" w14:font="MS Gothic"/>
            </w14:checkbox>
          </w:sdtPr>
          <w:sdtEndPr/>
          <w:sdtContent>
            <w:tc>
              <w:tcPr>
                <w:tcW w:w="2303" w:type="dxa"/>
                <w:shd w:val="clear" w:color="auto" w:fill="FFFFFF" w:themeFill="background1"/>
              </w:tcPr>
              <w:p w14:paraId="26EA8D60" w14:textId="77777777" w:rsidR="006E1BC1" w:rsidRPr="00BA0554" w:rsidRDefault="006E1BC1" w:rsidP="008137E7">
                <w:pPr>
                  <w:pStyle w:val="VCAAtablecondensed"/>
                  <w:jc w:val="center"/>
                </w:pPr>
                <w:r w:rsidRPr="00BA0554">
                  <w:rPr>
                    <w:rFonts w:ascii="MS Gothic" w:eastAsia="MS Gothic" w:hAnsi="MS Gothic"/>
                  </w:rPr>
                  <w:t>☐</w:t>
                </w:r>
              </w:p>
            </w:tc>
          </w:sdtContent>
        </w:sdt>
        <w:tc>
          <w:tcPr>
            <w:tcW w:w="2304" w:type="dxa"/>
            <w:shd w:val="clear" w:color="auto" w:fill="FFFFFF" w:themeFill="background1"/>
          </w:tcPr>
          <w:p w14:paraId="0F3E6981" w14:textId="77777777" w:rsidR="006E1BC1" w:rsidRPr="00BA0554" w:rsidRDefault="006E1BC1" w:rsidP="008137E7">
            <w:pPr>
              <w:pStyle w:val="VCAAtablecondensed"/>
              <w:jc w:val="center"/>
            </w:pPr>
          </w:p>
        </w:tc>
      </w:tr>
      <w:tr w:rsidR="006E1BC1" w:rsidRPr="00BA0554" w14:paraId="7C111C98" w14:textId="77777777" w:rsidTr="71276564">
        <w:trPr>
          <w:trHeight w:val="300"/>
        </w:trPr>
        <w:tc>
          <w:tcPr>
            <w:tcW w:w="2977" w:type="dxa"/>
            <w:shd w:val="clear" w:color="auto" w:fill="FFFFFF" w:themeFill="background1"/>
          </w:tcPr>
          <w:p w14:paraId="26F49BE5" w14:textId="77777777" w:rsidR="006E1BC1" w:rsidRPr="00BA0554" w:rsidRDefault="006E1BC1" w:rsidP="008137E7">
            <w:pPr>
              <w:pStyle w:val="VCAAtablecondensed"/>
              <w:rPr>
                <w:b/>
                <w:sz w:val="18"/>
                <w:szCs w:val="18"/>
              </w:rPr>
            </w:pPr>
            <w:r w:rsidRPr="00BA0554">
              <w:rPr>
                <w:b/>
                <w:sz w:val="18"/>
                <w:szCs w:val="18"/>
              </w:rPr>
              <w:t>10.5 How do we identify different chemical reactions?</w:t>
            </w:r>
          </w:p>
        </w:tc>
        <w:tc>
          <w:tcPr>
            <w:tcW w:w="1276" w:type="dxa"/>
            <w:shd w:val="clear" w:color="auto" w:fill="FFFFFF" w:themeFill="background1"/>
          </w:tcPr>
          <w:p w14:paraId="110D753D" w14:textId="77777777" w:rsidR="006E1BC1" w:rsidRPr="00BA0554" w:rsidRDefault="006E1BC1" w:rsidP="008137E7">
            <w:pPr>
              <w:pStyle w:val="VCAAtablecondensed"/>
              <w:jc w:val="center"/>
            </w:pPr>
            <w:r w:rsidRPr="00BA0554">
              <w:t>2, 10</w:t>
            </w:r>
          </w:p>
        </w:tc>
        <w:tc>
          <w:tcPr>
            <w:tcW w:w="2303" w:type="dxa"/>
            <w:shd w:val="clear" w:color="auto" w:fill="FFFFFF" w:themeFill="background1"/>
          </w:tcPr>
          <w:p w14:paraId="05D2F60D" w14:textId="77777777" w:rsidR="006E1BC1" w:rsidRPr="004E5C8C" w:rsidRDefault="008B02EB" w:rsidP="008137E7">
            <w:pPr>
              <w:pStyle w:val="VCAAtablecondensed"/>
              <w:jc w:val="center"/>
            </w:pPr>
            <w:sdt>
              <w:sdtPr>
                <w:id w:val="915441201"/>
                <w15:color w:val="00CCFF"/>
                <w14:checkbox>
                  <w14:checked w14:val="1"/>
                  <w14:checkedState w14:val="2612" w14:font="Wingdings"/>
                  <w14:uncheckedState w14:val="2610" w14:font="MS Gothic"/>
                </w14:checkbox>
              </w:sdtPr>
              <w:sdtEndPr/>
              <w:sdtContent>
                <w:r w:rsidR="006E1BC1" w:rsidRPr="00BA0554">
                  <w:rPr>
                    <w:rFonts w:ascii="Wingdings" w:eastAsia="Wingdings" w:hAnsi="Wingdings" w:cs="Wingdings"/>
                  </w:rPr>
                  <w:t>ü</w:t>
                </w:r>
              </w:sdtContent>
            </w:sdt>
          </w:p>
        </w:tc>
        <w:tc>
          <w:tcPr>
            <w:tcW w:w="2303" w:type="dxa"/>
            <w:shd w:val="clear" w:color="auto" w:fill="FFFFFF" w:themeFill="background1"/>
          </w:tcPr>
          <w:p w14:paraId="0935FFEE" w14:textId="77777777" w:rsidR="006E1BC1" w:rsidRPr="00BA0554" w:rsidRDefault="006E1BC1" w:rsidP="008137E7">
            <w:pPr>
              <w:pStyle w:val="VCAAtablecondensed"/>
              <w:jc w:val="center"/>
            </w:pPr>
            <w:r w:rsidRPr="004E5C8C">
              <w:t>14</w:t>
            </w:r>
          </w:p>
        </w:tc>
        <w:sdt>
          <w:sdtPr>
            <w:id w:val="1783532039"/>
            <w14:checkbox>
              <w14:checked w14:val="0"/>
              <w14:checkedState w14:val="2612" w14:font="MS Gothic"/>
              <w14:uncheckedState w14:val="2610" w14:font="MS Gothic"/>
            </w14:checkbox>
          </w:sdtPr>
          <w:sdtEndPr/>
          <w:sdtContent>
            <w:tc>
              <w:tcPr>
                <w:tcW w:w="2304" w:type="dxa"/>
                <w:shd w:val="clear" w:color="auto" w:fill="FFFFFF" w:themeFill="background1"/>
              </w:tcPr>
              <w:p w14:paraId="77A81191" w14:textId="77777777" w:rsidR="006E1BC1" w:rsidRPr="004E5C8C" w:rsidRDefault="006E1BC1" w:rsidP="008137E7">
                <w:pPr>
                  <w:pStyle w:val="VCAAtablecondensed"/>
                  <w:jc w:val="center"/>
                </w:pPr>
                <w:r w:rsidRPr="004E5C8C">
                  <w:rPr>
                    <w:rFonts w:ascii="MS Gothic" w:eastAsia="MS Gothic" w:hAnsi="MS Gothic"/>
                  </w:rPr>
                  <w:t>☐</w:t>
                </w:r>
              </w:p>
            </w:tc>
          </w:sdtContent>
        </w:sdt>
        <w:tc>
          <w:tcPr>
            <w:tcW w:w="2303" w:type="dxa"/>
            <w:shd w:val="clear" w:color="auto" w:fill="FFFFFF" w:themeFill="background1"/>
          </w:tcPr>
          <w:p w14:paraId="05B6EC27" w14:textId="77777777" w:rsidR="006E1BC1" w:rsidRPr="00BA0554" w:rsidRDefault="006E1BC1" w:rsidP="008137E7">
            <w:pPr>
              <w:pStyle w:val="VCAAtablecondensed"/>
              <w:jc w:val="center"/>
            </w:pPr>
          </w:p>
        </w:tc>
        <w:sdt>
          <w:sdtPr>
            <w:id w:val="-2049058052"/>
            <w14:checkbox>
              <w14:checked w14:val="0"/>
              <w14:checkedState w14:val="2612" w14:font="MS Gothic"/>
              <w14:uncheckedState w14:val="2610" w14:font="MS Gothic"/>
            </w14:checkbox>
          </w:sdtPr>
          <w:sdtEndPr/>
          <w:sdtContent>
            <w:tc>
              <w:tcPr>
                <w:tcW w:w="2303" w:type="dxa"/>
                <w:shd w:val="clear" w:color="auto" w:fill="FFFFFF" w:themeFill="background1"/>
              </w:tcPr>
              <w:p w14:paraId="558E4D0A" w14:textId="77777777" w:rsidR="006E1BC1" w:rsidRPr="00BA0554" w:rsidRDefault="006E1BC1" w:rsidP="008137E7">
                <w:pPr>
                  <w:pStyle w:val="VCAAtablecondensed"/>
                  <w:jc w:val="center"/>
                </w:pPr>
                <w:r w:rsidRPr="00BA0554">
                  <w:rPr>
                    <w:rFonts w:ascii="MS Gothic" w:eastAsia="MS Gothic" w:hAnsi="MS Gothic"/>
                  </w:rPr>
                  <w:t>☐</w:t>
                </w:r>
              </w:p>
            </w:tc>
          </w:sdtContent>
        </w:sdt>
        <w:tc>
          <w:tcPr>
            <w:tcW w:w="2304" w:type="dxa"/>
            <w:shd w:val="clear" w:color="auto" w:fill="FFFFFF" w:themeFill="background1"/>
          </w:tcPr>
          <w:p w14:paraId="4F2E4D4D" w14:textId="77777777" w:rsidR="006E1BC1" w:rsidRPr="00BA0554" w:rsidRDefault="006E1BC1" w:rsidP="008137E7">
            <w:pPr>
              <w:pStyle w:val="VCAAtablecondensed"/>
              <w:jc w:val="center"/>
            </w:pPr>
          </w:p>
        </w:tc>
        <w:sdt>
          <w:sdtPr>
            <w:id w:val="1826393326"/>
            <w14:checkbox>
              <w14:checked w14:val="0"/>
              <w14:checkedState w14:val="2612" w14:font="MS Gothic"/>
              <w14:uncheckedState w14:val="2610" w14:font="MS Gothic"/>
            </w14:checkbox>
          </w:sdtPr>
          <w:sdtEndPr/>
          <w:sdtContent>
            <w:tc>
              <w:tcPr>
                <w:tcW w:w="2303" w:type="dxa"/>
                <w:shd w:val="clear" w:color="auto" w:fill="FFFFFF" w:themeFill="background1"/>
              </w:tcPr>
              <w:p w14:paraId="3E58668E" w14:textId="77777777" w:rsidR="006E1BC1" w:rsidRPr="00BA0554" w:rsidRDefault="006E1BC1" w:rsidP="008137E7">
                <w:pPr>
                  <w:pStyle w:val="VCAAtablecondensed"/>
                  <w:jc w:val="center"/>
                </w:pPr>
                <w:r w:rsidRPr="00BA0554">
                  <w:rPr>
                    <w:rFonts w:ascii="MS Gothic" w:eastAsia="MS Gothic" w:hAnsi="MS Gothic"/>
                  </w:rPr>
                  <w:t>☐</w:t>
                </w:r>
              </w:p>
            </w:tc>
          </w:sdtContent>
        </w:sdt>
        <w:tc>
          <w:tcPr>
            <w:tcW w:w="2304" w:type="dxa"/>
            <w:shd w:val="clear" w:color="auto" w:fill="FFFFFF" w:themeFill="background1"/>
          </w:tcPr>
          <w:p w14:paraId="6063186C" w14:textId="77777777" w:rsidR="006E1BC1" w:rsidRPr="00BA0554" w:rsidRDefault="006E1BC1" w:rsidP="008137E7">
            <w:pPr>
              <w:pStyle w:val="VCAAtablecondensed"/>
              <w:jc w:val="center"/>
            </w:pPr>
          </w:p>
        </w:tc>
      </w:tr>
      <w:tr w:rsidR="006E1BC1" w:rsidRPr="00BA0554" w14:paraId="7E2DB4EB" w14:textId="77777777" w:rsidTr="71276564">
        <w:trPr>
          <w:trHeight w:val="300"/>
        </w:trPr>
        <w:tc>
          <w:tcPr>
            <w:tcW w:w="2977" w:type="dxa"/>
            <w:shd w:val="clear" w:color="auto" w:fill="FFFFFF" w:themeFill="background1"/>
          </w:tcPr>
          <w:p w14:paraId="3782F7D8" w14:textId="77777777" w:rsidR="006E1BC1" w:rsidRPr="00BA0554" w:rsidRDefault="006E1BC1" w:rsidP="008137E7">
            <w:pPr>
              <w:pStyle w:val="VCAAtablecondensed"/>
              <w:rPr>
                <w:b/>
                <w:bCs/>
                <w:sz w:val="18"/>
                <w:szCs w:val="18"/>
              </w:rPr>
            </w:pPr>
            <w:r w:rsidRPr="00BA0554">
              <w:rPr>
                <w:b/>
                <w:bCs/>
                <w:sz w:val="18"/>
                <w:szCs w:val="18"/>
              </w:rPr>
              <w:t>10.6 How do we make sense of the universe?</w:t>
            </w:r>
          </w:p>
        </w:tc>
        <w:tc>
          <w:tcPr>
            <w:tcW w:w="1276" w:type="dxa"/>
            <w:shd w:val="clear" w:color="auto" w:fill="FFFFFF" w:themeFill="background1"/>
          </w:tcPr>
          <w:p w14:paraId="366AE06D" w14:textId="77777777" w:rsidR="006E1BC1" w:rsidRPr="00BA0554" w:rsidRDefault="006E1BC1" w:rsidP="008137E7">
            <w:pPr>
              <w:pStyle w:val="VCAAtablecondensed"/>
              <w:jc w:val="center"/>
            </w:pPr>
            <w:r w:rsidRPr="00BA0554">
              <w:t>2, 10</w:t>
            </w:r>
          </w:p>
        </w:tc>
        <w:sdt>
          <w:sdtPr>
            <w:id w:val="-1219825780"/>
            <w14:checkbox>
              <w14:checked w14:val="0"/>
              <w14:checkedState w14:val="2612" w14:font="MS Gothic"/>
              <w14:uncheckedState w14:val="2610" w14:font="MS Gothic"/>
            </w14:checkbox>
          </w:sdtPr>
          <w:sdtEndPr/>
          <w:sdtContent>
            <w:tc>
              <w:tcPr>
                <w:tcW w:w="2303" w:type="dxa"/>
                <w:shd w:val="clear" w:color="auto" w:fill="FFFFFF" w:themeFill="background1"/>
              </w:tcPr>
              <w:p w14:paraId="5E436D98" w14:textId="77777777" w:rsidR="006E1BC1" w:rsidRPr="004E5C8C" w:rsidRDefault="006E1BC1" w:rsidP="008137E7">
                <w:pPr>
                  <w:pStyle w:val="VCAAtablecondensed"/>
                  <w:jc w:val="center"/>
                </w:pPr>
                <w:r w:rsidRPr="004E5C8C">
                  <w:rPr>
                    <w:rFonts w:ascii="MS Gothic" w:eastAsia="MS Gothic" w:hAnsi="MS Gothic"/>
                  </w:rPr>
                  <w:t>☐</w:t>
                </w:r>
              </w:p>
            </w:tc>
          </w:sdtContent>
        </w:sdt>
        <w:tc>
          <w:tcPr>
            <w:tcW w:w="2303" w:type="dxa"/>
            <w:shd w:val="clear" w:color="auto" w:fill="FFFFFF" w:themeFill="background1"/>
          </w:tcPr>
          <w:p w14:paraId="5BD05900" w14:textId="77777777" w:rsidR="006E1BC1" w:rsidRPr="004E5C8C" w:rsidRDefault="006E1BC1" w:rsidP="008137E7">
            <w:pPr>
              <w:pStyle w:val="VCAAtablecondensed"/>
              <w:jc w:val="center"/>
            </w:pPr>
          </w:p>
        </w:tc>
        <w:sdt>
          <w:sdtPr>
            <w:id w:val="1239834785"/>
            <w14:checkbox>
              <w14:checked w14:val="0"/>
              <w14:checkedState w14:val="2612" w14:font="MS Gothic"/>
              <w14:uncheckedState w14:val="2610" w14:font="MS Gothic"/>
            </w14:checkbox>
          </w:sdtPr>
          <w:sdtEndPr/>
          <w:sdtContent>
            <w:tc>
              <w:tcPr>
                <w:tcW w:w="2304" w:type="dxa"/>
                <w:shd w:val="clear" w:color="auto" w:fill="FFFFFF" w:themeFill="background1"/>
              </w:tcPr>
              <w:p w14:paraId="62F34DB5" w14:textId="77777777" w:rsidR="006E1BC1" w:rsidRPr="004E5C8C" w:rsidRDefault="006E1BC1" w:rsidP="008137E7">
                <w:pPr>
                  <w:pStyle w:val="VCAAtablecondensed"/>
                  <w:jc w:val="center"/>
                </w:pPr>
                <w:r w:rsidRPr="004E5C8C">
                  <w:rPr>
                    <w:rFonts w:ascii="MS Gothic" w:eastAsia="MS Gothic" w:hAnsi="MS Gothic"/>
                  </w:rPr>
                  <w:t>☐</w:t>
                </w:r>
              </w:p>
            </w:tc>
          </w:sdtContent>
        </w:sdt>
        <w:tc>
          <w:tcPr>
            <w:tcW w:w="2303" w:type="dxa"/>
            <w:shd w:val="clear" w:color="auto" w:fill="FFFFFF" w:themeFill="background1"/>
          </w:tcPr>
          <w:p w14:paraId="2AF90A7F" w14:textId="77777777" w:rsidR="006E1BC1" w:rsidRPr="00BA0554" w:rsidRDefault="006E1BC1" w:rsidP="008137E7">
            <w:pPr>
              <w:pStyle w:val="VCAAtablecondensed"/>
              <w:jc w:val="center"/>
            </w:pPr>
          </w:p>
        </w:tc>
        <w:sdt>
          <w:sdtPr>
            <w:rPr>
              <w:highlight w:val="yellow"/>
            </w:rPr>
            <w:id w:val="1680623101"/>
            <w14:checkbox>
              <w14:checked w14:val="0"/>
              <w14:checkedState w14:val="2612" w14:font="MS Gothic"/>
              <w14:uncheckedState w14:val="2610" w14:font="MS Gothic"/>
            </w14:checkbox>
          </w:sdtPr>
          <w:sdtEndPr/>
          <w:sdtContent>
            <w:tc>
              <w:tcPr>
                <w:tcW w:w="2303" w:type="dxa"/>
                <w:shd w:val="clear" w:color="auto" w:fill="FFFFFF" w:themeFill="background1"/>
              </w:tcPr>
              <w:p w14:paraId="2F1479A3" w14:textId="77777777" w:rsidR="006E1BC1" w:rsidRPr="00BA0554" w:rsidRDefault="006E1BC1" w:rsidP="008137E7">
                <w:pPr>
                  <w:pStyle w:val="VCAAtablecondensed"/>
                  <w:jc w:val="center"/>
                </w:pPr>
                <w:r w:rsidRPr="00BA0554">
                  <w:rPr>
                    <w:rFonts w:ascii="MS Gothic" w:eastAsia="MS Gothic" w:hAnsi="MS Gothic"/>
                  </w:rPr>
                  <w:t>☐</w:t>
                </w:r>
              </w:p>
            </w:tc>
          </w:sdtContent>
        </w:sdt>
        <w:sdt>
          <w:sdtPr>
            <w:rPr>
              <w:rFonts w:ascii="Arial" w:eastAsia="Times New Roman" w:hAnsi="Arial"/>
              <w:color w:val="808080" w:themeColor="background1" w:themeShade="80"/>
              <w:kern w:val="22"/>
              <w:lang w:eastAsia="ja-JP"/>
            </w:rPr>
            <w:id w:val="1608082463"/>
            <w14:checkbox>
              <w14:checked w14:val="0"/>
              <w14:checkedState w14:val="2612" w14:font="MS Gothic"/>
              <w14:uncheckedState w14:val="2610" w14:font="MS Gothic"/>
            </w14:checkbox>
          </w:sdtPr>
          <w:sdtEndPr/>
          <w:sdtContent>
            <w:tc>
              <w:tcPr>
                <w:tcW w:w="2304" w:type="dxa"/>
                <w:shd w:val="clear" w:color="auto" w:fill="FFFFFF" w:themeFill="background1"/>
              </w:tcPr>
              <w:p w14:paraId="3F8B3157" w14:textId="77777777" w:rsidR="006E1BC1" w:rsidRPr="00BA0554" w:rsidRDefault="006E1BC1" w:rsidP="008137E7">
                <w:pPr>
                  <w:pStyle w:val="VCAAtablecondensed"/>
                  <w:jc w:val="center"/>
                </w:pPr>
              </w:p>
            </w:tc>
          </w:sdtContent>
        </w:sdt>
        <w:tc>
          <w:tcPr>
            <w:tcW w:w="2303" w:type="dxa"/>
            <w:shd w:val="clear" w:color="auto" w:fill="FFFFFF" w:themeFill="background1"/>
          </w:tcPr>
          <w:p w14:paraId="59F0A940" w14:textId="77777777" w:rsidR="006E1BC1" w:rsidRPr="00BA0554" w:rsidRDefault="008B02EB" w:rsidP="008137E7">
            <w:pPr>
              <w:pStyle w:val="VCAAtablecondensed"/>
              <w:jc w:val="center"/>
            </w:pPr>
            <w:sdt>
              <w:sdtPr>
                <w:id w:val="1163896407"/>
                <w15:color w:val="00CCFF"/>
                <w14:checkbox>
                  <w14:checked w14:val="1"/>
                  <w14:checkedState w14:val="2612" w14:font="Wingdings"/>
                  <w14:uncheckedState w14:val="2610" w14:font="MS Gothic"/>
                </w14:checkbox>
              </w:sdtPr>
              <w:sdtEndPr/>
              <w:sdtContent>
                <w:r w:rsidR="006E1BC1" w:rsidRPr="00BA0554">
                  <w:rPr>
                    <w:rFonts w:ascii="Wingdings" w:eastAsia="Wingdings" w:hAnsi="Wingdings" w:cs="Wingdings"/>
                  </w:rPr>
                  <w:t>ü</w:t>
                </w:r>
              </w:sdtContent>
            </w:sdt>
          </w:p>
        </w:tc>
        <w:tc>
          <w:tcPr>
            <w:tcW w:w="2304" w:type="dxa"/>
            <w:shd w:val="clear" w:color="auto" w:fill="FFFFFF" w:themeFill="background1"/>
          </w:tcPr>
          <w:p w14:paraId="0099E381" w14:textId="77777777" w:rsidR="006E1BC1" w:rsidRPr="00BA0554" w:rsidRDefault="006E1BC1" w:rsidP="008137E7">
            <w:pPr>
              <w:pStyle w:val="VCAAtablecondensed"/>
              <w:jc w:val="center"/>
            </w:pPr>
            <w:r w:rsidRPr="00BA0554">
              <w:t>18</w:t>
            </w:r>
          </w:p>
        </w:tc>
      </w:tr>
      <w:tr w:rsidR="006E1BC1" w:rsidRPr="00BA0554" w14:paraId="620D401C" w14:textId="5E459FA7" w:rsidTr="71276564">
        <w:trPr>
          <w:trHeight w:val="300"/>
        </w:trPr>
        <w:tc>
          <w:tcPr>
            <w:tcW w:w="4253" w:type="dxa"/>
            <w:gridSpan w:val="2"/>
            <w:shd w:val="clear" w:color="auto" w:fill="FFFFFF" w:themeFill="background1"/>
          </w:tcPr>
          <w:p w14:paraId="62795646" w14:textId="570475B5" w:rsidR="006E1BC1" w:rsidRPr="00BA0554" w:rsidRDefault="006E1BC1" w:rsidP="008137E7">
            <w:pPr>
              <w:pStyle w:val="VCAAtablecondensed"/>
              <w:rPr>
                <w:b/>
                <w:bCs/>
              </w:rPr>
            </w:pPr>
            <w:r w:rsidRPr="00BA0554">
              <w:rPr>
                <w:b/>
                <w:bCs/>
              </w:rPr>
              <w:t>Comments, notes, actions</w:t>
            </w:r>
          </w:p>
        </w:tc>
        <w:tc>
          <w:tcPr>
            <w:tcW w:w="18427" w:type="dxa"/>
            <w:gridSpan w:val="8"/>
            <w:shd w:val="clear" w:color="auto" w:fill="FFFFFF" w:themeFill="background1"/>
          </w:tcPr>
          <w:p w14:paraId="024E59D4" w14:textId="4F3FD78B" w:rsidR="006E1BC1" w:rsidRPr="004E5C8C" w:rsidRDefault="006E1BC1" w:rsidP="006E1BC1">
            <w:pPr>
              <w:pStyle w:val="VCAAtablecondensed"/>
            </w:pPr>
            <w:r w:rsidRPr="004E5C8C">
              <w:t xml:space="preserve">There are opportunities for content across Science Understanding </w:t>
            </w:r>
            <w:r w:rsidR="74FDF52A" w:rsidRPr="004E5C8C">
              <w:t xml:space="preserve">(U) </w:t>
            </w:r>
            <w:r w:rsidRPr="004E5C8C">
              <w:t xml:space="preserve">sub-strands to be taught together. For example, </w:t>
            </w:r>
            <w:r w:rsidR="009611F3" w:rsidRPr="004E5C8C">
              <w:t>U</w:t>
            </w:r>
            <w:r w:rsidRPr="004E5C8C">
              <w:t xml:space="preserve">nit 10.4 draws on content from both the Earth and space sciences and the Physical sciences sub-strands. </w:t>
            </w:r>
          </w:p>
          <w:p w14:paraId="43C4CE2D" w14:textId="5812E77B" w:rsidR="006E1BC1" w:rsidRPr="004E5C8C" w:rsidRDefault="006E1BC1" w:rsidP="00192AD8">
            <w:pPr>
              <w:pStyle w:val="VCAAtablecondensed"/>
            </w:pPr>
            <w:r w:rsidRPr="004E5C8C">
              <w:t>When a content description appears across multiple teaching and learning units, this may reflect an intention to introduce key concepts early, prior to more detailed treatment in later units.</w:t>
            </w:r>
          </w:p>
        </w:tc>
      </w:tr>
    </w:tbl>
    <w:p w14:paraId="316160D8" w14:textId="77777777" w:rsidR="00980D39" w:rsidRPr="004E5C8C" w:rsidRDefault="00980D39" w:rsidP="00980D39">
      <w:pPr>
        <w:rPr>
          <w:rFonts w:ascii="Arial" w:hAnsi="Arial" w:cs="Arial"/>
          <w:color w:val="000000" w:themeColor="text1"/>
          <w:sz w:val="20"/>
        </w:rPr>
        <w:sectPr w:rsidR="00980D39" w:rsidRPr="004E5C8C" w:rsidSect="00980D39">
          <w:headerReference w:type="default" r:id="rId27"/>
          <w:footerReference w:type="default" r:id="rId28"/>
          <w:headerReference w:type="first" r:id="rId29"/>
          <w:footerReference w:type="first" r:id="rId30"/>
          <w:type w:val="continuous"/>
          <w:pgSz w:w="23814" w:h="16839" w:orient="landscape" w:code="8"/>
          <w:pgMar w:top="1134" w:right="567" w:bottom="851" w:left="567" w:header="567" w:footer="147" w:gutter="0"/>
          <w:cols w:space="709"/>
          <w:docGrid w:linePitch="360"/>
        </w:sectPr>
      </w:pPr>
    </w:p>
    <w:p w14:paraId="7FCCFCCE" w14:textId="77777777" w:rsidR="00980D39" w:rsidRPr="004E5C8C" w:rsidRDefault="00980D39" w:rsidP="00980D39">
      <w:pPr>
        <w:rPr>
          <w:rFonts w:ascii="Arial" w:hAnsi="Arial" w:cs="Arial"/>
          <w:color w:val="000000" w:themeColor="text1"/>
          <w:sz w:val="20"/>
        </w:rPr>
        <w:sectPr w:rsidR="00980D39" w:rsidRPr="004E5C8C" w:rsidSect="00980D39">
          <w:type w:val="continuous"/>
          <w:pgSz w:w="23814" w:h="16839" w:orient="landscape" w:code="8"/>
          <w:pgMar w:top="1134" w:right="567" w:bottom="851" w:left="567" w:header="567" w:footer="147" w:gutter="0"/>
          <w:cols w:space="709"/>
          <w:titlePg/>
          <w:docGrid w:linePitch="360"/>
        </w:sectPr>
      </w:pPr>
    </w:p>
    <w:p w14:paraId="760B6FD5" w14:textId="77777777" w:rsidR="00980D39" w:rsidRPr="004E5C8C" w:rsidRDefault="00980D39" w:rsidP="00980D39">
      <w:pPr>
        <w:rPr>
          <w:rFonts w:ascii="Arial" w:hAnsi="Arial" w:cs="Arial"/>
          <w:color w:val="000000" w:themeColor="text1"/>
          <w:sz w:val="20"/>
        </w:rPr>
      </w:pPr>
      <w:r w:rsidRPr="004E5C8C">
        <w:rPr>
          <w:rFonts w:ascii="Arial" w:hAnsi="Arial" w:cs="Arial"/>
          <w:color w:val="000000" w:themeColor="text1"/>
          <w:sz w:val="20"/>
        </w:rPr>
        <w:br w:type="page"/>
      </w:r>
    </w:p>
    <w:tbl>
      <w:tblPr>
        <w:tblStyle w:val="TableGrid"/>
        <w:tblW w:w="11911" w:type="dxa"/>
        <w:jc w:val="right"/>
        <w:tblLook w:val="04A0" w:firstRow="1" w:lastRow="0" w:firstColumn="1" w:lastColumn="0" w:noHBand="0" w:noVBand="1"/>
        <w:tblCaption w:val="Science Levels 9 and 10 achievement standard (AS) paragraph, with numbered sentences"/>
      </w:tblPr>
      <w:tblGrid>
        <w:gridCol w:w="11302"/>
        <w:gridCol w:w="609"/>
      </w:tblGrid>
      <w:tr w:rsidR="00980D39" w:rsidRPr="00BA0554" w14:paraId="6B0DA472" w14:textId="77777777" w:rsidTr="00543BCC">
        <w:trPr>
          <w:jc w:val="right"/>
        </w:trPr>
        <w:tc>
          <w:tcPr>
            <w:tcW w:w="11302" w:type="dxa"/>
            <w:shd w:val="clear" w:color="auto" w:fill="0072AA" w:themeFill="accent1" w:themeFillShade="BF"/>
            <w:vAlign w:val="center"/>
          </w:tcPr>
          <w:p w14:paraId="6E09B6A5" w14:textId="77777777" w:rsidR="00980D39" w:rsidRPr="004E5C8C" w:rsidRDefault="00980D39" w:rsidP="008137E7">
            <w:pPr>
              <w:spacing w:before="80" w:after="80"/>
              <w:rPr>
                <w:rFonts w:ascii="Arial Narrow" w:hAnsi="Arial Narrow" w:cs="Arial"/>
                <w:b/>
                <w:bCs/>
                <w:color w:val="FFFFFF" w:themeColor="background1"/>
                <w:sz w:val="20"/>
                <w:szCs w:val="20"/>
              </w:rPr>
            </w:pPr>
            <w:r w:rsidRPr="004E5C8C">
              <w:rPr>
                <w:rFonts w:ascii="Arial Narrow" w:hAnsi="Arial Narrow" w:cs="Arial"/>
                <w:b/>
                <w:bCs/>
                <w:color w:val="FFFFFF" w:themeColor="background1"/>
                <w:sz w:val="20"/>
                <w:szCs w:val="20"/>
              </w:rPr>
              <w:lastRenderedPageBreak/>
              <w:t>Achievement standard (AS), with numbered sentences</w:t>
            </w:r>
          </w:p>
        </w:tc>
        <w:tc>
          <w:tcPr>
            <w:tcW w:w="609" w:type="dxa"/>
            <w:shd w:val="clear" w:color="auto" w:fill="0072AA" w:themeFill="accent1" w:themeFillShade="BF"/>
          </w:tcPr>
          <w:p w14:paraId="05B0CF4E" w14:textId="77777777" w:rsidR="00980D39" w:rsidRPr="00BA0554" w:rsidRDefault="00980D39" w:rsidP="008137E7">
            <w:pPr>
              <w:spacing w:before="120" w:after="120" w:line="280" w:lineRule="exact"/>
              <w:jc w:val="center"/>
              <w:rPr>
                <w:rFonts w:ascii="Arial Narrow" w:hAnsi="Arial Narrow" w:cs="Arial"/>
                <w:b/>
                <w:bCs/>
                <w:color w:val="FFFFFF" w:themeColor="background1"/>
                <w:sz w:val="20"/>
              </w:rPr>
            </w:pPr>
            <w:r w:rsidRPr="00BA0554">
              <w:rPr>
                <w:rFonts w:ascii="Arial Narrow" w:hAnsi="Arial Narrow" w:cs="Arial"/>
                <w:b/>
                <w:bCs/>
                <w:color w:val="FFFFFF" w:themeColor="background1"/>
                <w:sz w:val="20"/>
              </w:rPr>
              <w:t>Y/N</w:t>
            </w:r>
          </w:p>
        </w:tc>
      </w:tr>
      <w:tr w:rsidR="00980D39" w:rsidRPr="00BA0554" w14:paraId="29AECAD5" w14:textId="77777777" w:rsidTr="00543BCC">
        <w:trPr>
          <w:trHeight w:val="300"/>
          <w:jc w:val="right"/>
        </w:trPr>
        <w:tc>
          <w:tcPr>
            <w:tcW w:w="11302" w:type="dxa"/>
          </w:tcPr>
          <w:p w14:paraId="4926B74F" w14:textId="77777777" w:rsidR="00980D39" w:rsidRPr="00BA0554" w:rsidRDefault="00980D39" w:rsidP="008137E7">
            <w:pPr>
              <w:numPr>
                <w:ilvl w:val="0"/>
                <w:numId w:val="57"/>
              </w:numPr>
              <w:spacing w:before="80" w:after="80"/>
              <w:ind w:left="469" w:hanging="469"/>
              <w:rPr>
                <w:rFonts w:ascii="Arial Narrow" w:hAnsi="Arial Narrow"/>
                <w:sz w:val="20"/>
                <w:szCs w:val="20"/>
              </w:rPr>
            </w:pPr>
            <w:r w:rsidRPr="00BA0554">
              <w:rPr>
                <w:rFonts w:ascii="Arial Narrow" w:hAnsi="Arial Narrow"/>
                <w:sz w:val="20"/>
                <w:szCs w:val="20"/>
              </w:rPr>
              <w:t xml:space="preserve">They explain how </w:t>
            </w:r>
            <w:proofErr w:type="gramStart"/>
            <w:r w:rsidRPr="00BA0554">
              <w:rPr>
                <w:rFonts w:ascii="Arial Narrow" w:hAnsi="Arial Narrow"/>
                <w:sz w:val="20"/>
                <w:szCs w:val="20"/>
              </w:rPr>
              <w:t>wave</w:t>
            </w:r>
            <w:proofErr w:type="gramEnd"/>
            <w:r w:rsidRPr="00BA0554">
              <w:rPr>
                <w:rFonts w:ascii="Arial Narrow" w:hAnsi="Arial Narrow"/>
                <w:sz w:val="20"/>
                <w:szCs w:val="20"/>
              </w:rPr>
              <w:t xml:space="preserve"> and particle models describe energy transfer, and compare the properties, features and applications of waves.</w:t>
            </w:r>
          </w:p>
        </w:tc>
        <w:tc>
          <w:tcPr>
            <w:tcW w:w="609" w:type="dxa"/>
          </w:tcPr>
          <w:p w14:paraId="6D532491" w14:textId="77777777" w:rsidR="00980D39" w:rsidRPr="00BA0554" w:rsidRDefault="008B02EB" w:rsidP="008137E7">
            <w:pPr>
              <w:spacing w:before="120" w:after="120" w:line="280" w:lineRule="exact"/>
              <w:jc w:val="center"/>
              <w:rPr>
                <w:rFonts w:ascii="MS Gothic" w:eastAsia="MS Gothic" w:hAnsi="MS Gothic" w:cs="MS Gothic"/>
              </w:rPr>
            </w:pPr>
            <w:sdt>
              <w:sdtPr>
                <w:id w:val="-1735235143"/>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r>
      <w:tr w:rsidR="00980D39" w:rsidRPr="00BA0554" w14:paraId="03D78CF1" w14:textId="77777777" w:rsidTr="00543BCC">
        <w:trPr>
          <w:trHeight w:val="300"/>
          <w:jc w:val="right"/>
        </w:trPr>
        <w:tc>
          <w:tcPr>
            <w:tcW w:w="11302" w:type="dxa"/>
          </w:tcPr>
          <w:p w14:paraId="31A82678" w14:textId="77777777" w:rsidR="00980D39" w:rsidRPr="00BA0554" w:rsidRDefault="00980D39" w:rsidP="00E529B3">
            <w:pPr>
              <w:numPr>
                <w:ilvl w:val="0"/>
                <w:numId w:val="57"/>
              </w:numPr>
              <w:spacing w:before="80" w:after="80"/>
              <w:ind w:left="469" w:hanging="469"/>
              <w:rPr>
                <w:rFonts w:ascii="Arial Narrow" w:hAnsi="Arial Narrow"/>
                <w:sz w:val="20"/>
                <w:szCs w:val="20"/>
              </w:rPr>
            </w:pPr>
            <w:r w:rsidRPr="00BA0554">
              <w:rPr>
                <w:rFonts w:ascii="Arial Narrow" w:hAnsi="Arial Narrow"/>
                <w:sz w:val="20"/>
                <w:szCs w:val="20"/>
              </w:rPr>
              <w:t xml:space="preserve">They </w:t>
            </w:r>
            <w:proofErr w:type="spellStart"/>
            <w:r w:rsidRPr="00BA0554">
              <w:rPr>
                <w:rFonts w:ascii="Arial Narrow" w:hAnsi="Arial Narrow"/>
                <w:sz w:val="20"/>
                <w:szCs w:val="20"/>
              </w:rPr>
              <w:t>analyse</w:t>
            </w:r>
            <w:proofErr w:type="spellEnd"/>
            <w:r w:rsidRPr="00BA0554">
              <w:rPr>
                <w:rFonts w:ascii="Arial Narrow" w:hAnsi="Arial Narrow"/>
                <w:sz w:val="20"/>
                <w:szCs w:val="20"/>
              </w:rPr>
              <w:t xml:space="preserve"> and represent energy conservation, including efficiency, in systems*, and model how different forms of energy are transformed into electrical energy^.</w:t>
            </w:r>
          </w:p>
        </w:tc>
        <w:tc>
          <w:tcPr>
            <w:tcW w:w="609" w:type="dxa"/>
          </w:tcPr>
          <w:p w14:paraId="1AD8A250" w14:textId="77777777" w:rsidR="00980D39" w:rsidRPr="00BA0554" w:rsidRDefault="008B02EB" w:rsidP="008137E7">
            <w:pPr>
              <w:spacing w:before="120" w:after="120" w:line="280" w:lineRule="exact"/>
              <w:jc w:val="center"/>
              <w:rPr>
                <w:rFonts w:ascii="MS Gothic" w:eastAsia="MS Gothic" w:hAnsi="MS Gothic" w:cs="MS Gothic"/>
              </w:rPr>
            </w:pPr>
            <w:sdt>
              <w:sdtPr>
                <w:id w:val="1033225544"/>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r>
      <w:tr w:rsidR="00980D39" w:rsidRPr="00BA0554" w14:paraId="5EE6C6DB" w14:textId="77777777" w:rsidTr="00543BCC">
        <w:trPr>
          <w:trHeight w:val="300"/>
          <w:jc w:val="right"/>
        </w:trPr>
        <w:tc>
          <w:tcPr>
            <w:tcW w:w="11302" w:type="dxa"/>
          </w:tcPr>
          <w:p w14:paraId="7F469DAA" w14:textId="77777777" w:rsidR="00980D39" w:rsidRPr="00BA0554" w:rsidRDefault="00980D39" w:rsidP="008137E7">
            <w:pPr>
              <w:numPr>
                <w:ilvl w:val="0"/>
                <w:numId w:val="57"/>
              </w:numPr>
              <w:spacing w:before="80" w:after="80"/>
              <w:ind w:left="469" w:hanging="469"/>
              <w:rPr>
                <w:rFonts w:ascii="Arial Narrow" w:hAnsi="Arial Narrow"/>
                <w:sz w:val="20"/>
                <w:szCs w:val="20"/>
              </w:rPr>
            </w:pPr>
            <w:r w:rsidRPr="00BA0554">
              <w:rPr>
                <w:rFonts w:ascii="Arial Narrow" w:hAnsi="Arial Narrow"/>
                <w:sz w:val="20"/>
                <w:szCs w:val="20"/>
              </w:rPr>
              <w:t>They use Newton’s laws to describe and predict the motion of objects in a system.</w:t>
            </w:r>
          </w:p>
        </w:tc>
        <w:tc>
          <w:tcPr>
            <w:tcW w:w="609" w:type="dxa"/>
          </w:tcPr>
          <w:p w14:paraId="531B71BA" w14:textId="77777777" w:rsidR="00980D39" w:rsidRPr="00BA0554" w:rsidRDefault="008B02EB" w:rsidP="008137E7">
            <w:pPr>
              <w:spacing w:before="120" w:after="120" w:line="280" w:lineRule="exact"/>
              <w:jc w:val="center"/>
              <w:rPr>
                <w:rFonts w:ascii="MS Gothic" w:eastAsia="MS Gothic" w:hAnsi="MS Gothic" w:cs="MS Gothic"/>
              </w:rPr>
            </w:pPr>
            <w:sdt>
              <w:sdtPr>
                <w:id w:val="-1023244688"/>
                <w15:color w:val="00CCFF"/>
                <w14:checkbox>
                  <w14:checked w14:val="1"/>
                  <w14:checkedState w14:val="2612" w14:font="Wingdings"/>
                  <w14:uncheckedState w14:val="2610" w14:font="MS Gothic"/>
                </w14:checkbox>
              </w:sdtPr>
              <w:sdtEndPr/>
              <w:sdtContent>
                <w:r w:rsidR="00980D39" w:rsidRPr="00BA0554">
                  <w:rPr>
                    <w:rFonts w:ascii="Wingdings" w:eastAsia="Wingdings" w:hAnsi="Wingdings" w:cs="Wingdings"/>
                  </w:rPr>
                  <w:t>ü</w:t>
                </w:r>
              </w:sdtContent>
            </w:sdt>
          </w:p>
        </w:tc>
      </w:tr>
    </w:tbl>
    <w:p w14:paraId="5667BB0A" w14:textId="77777777" w:rsidR="00980D39" w:rsidRPr="004E5C8C" w:rsidRDefault="00980D39" w:rsidP="00980D39">
      <w:pPr>
        <w:pStyle w:val="VCAAbody"/>
      </w:pPr>
    </w:p>
    <w:tbl>
      <w:tblPr>
        <w:tblStyle w:val="TableGrid"/>
        <w:tblW w:w="22680" w:type="dxa"/>
        <w:tblLayout w:type="fixed"/>
        <w:tblLook w:val="04A0" w:firstRow="1" w:lastRow="0" w:firstColumn="1" w:lastColumn="0" w:noHBand="0" w:noVBand="1"/>
        <w:tblCaption w:val="Table for mapping Science Levels 9 and 10 content descriptions and achievement standards to teaching and learning units"/>
      </w:tblPr>
      <w:tblGrid>
        <w:gridCol w:w="2977"/>
        <w:gridCol w:w="1276"/>
        <w:gridCol w:w="2303"/>
        <w:gridCol w:w="2303"/>
        <w:gridCol w:w="2304"/>
        <w:gridCol w:w="2303"/>
        <w:gridCol w:w="2303"/>
        <w:gridCol w:w="2304"/>
        <w:gridCol w:w="2303"/>
        <w:gridCol w:w="2304"/>
      </w:tblGrid>
      <w:tr w:rsidR="006E1BC1" w:rsidRPr="00BA0554" w14:paraId="697A51A6" w14:textId="23F2430E" w:rsidTr="71276564">
        <w:trPr>
          <w:trHeight w:val="377"/>
        </w:trPr>
        <w:tc>
          <w:tcPr>
            <w:tcW w:w="2977" w:type="dxa"/>
            <w:tcBorders>
              <w:top w:val="nil"/>
              <w:left w:val="nil"/>
              <w:bottom w:val="nil"/>
            </w:tcBorders>
          </w:tcPr>
          <w:p w14:paraId="647F55A8" w14:textId="77777777" w:rsidR="006E1BC1" w:rsidRPr="004E5C8C" w:rsidRDefault="006E1BC1" w:rsidP="008137E7">
            <w:pPr>
              <w:pStyle w:val="VCAAbody"/>
              <w:rPr>
                <w:rFonts w:ascii="Arial Narrow" w:hAnsi="Arial Narrow"/>
                <w:szCs w:val="20"/>
              </w:rPr>
            </w:pPr>
          </w:p>
        </w:tc>
        <w:tc>
          <w:tcPr>
            <w:tcW w:w="1276" w:type="dxa"/>
            <w:shd w:val="clear" w:color="auto" w:fill="0072AA" w:themeFill="accent1" w:themeFillShade="BF"/>
          </w:tcPr>
          <w:p w14:paraId="040604DF" w14:textId="77777777" w:rsidR="006E1BC1" w:rsidRPr="004E5C8C" w:rsidRDefault="006E1BC1" w:rsidP="008137E7">
            <w:pPr>
              <w:pStyle w:val="VCAAbody"/>
              <w:rPr>
                <w:rFonts w:ascii="Arial Narrow" w:hAnsi="Arial Narrow"/>
                <w:b/>
                <w:bCs/>
                <w:color w:val="FFFFFF" w:themeColor="background1"/>
                <w:szCs w:val="20"/>
              </w:rPr>
            </w:pPr>
            <w:r w:rsidRPr="004E5C8C">
              <w:rPr>
                <w:rFonts w:ascii="Arial Narrow" w:hAnsi="Arial Narrow"/>
                <w:b/>
                <w:bCs/>
                <w:color w:val="FFFFFF" w:themeColor="background1"/>
                <w:szCs w:val="20"/>
              </w:rPr>
              <w:t>Strand</w:t>
            </w:r>
          </w:p>
        </w:tc>
        <w:tc>
          <w:tcPr>
            <w:tcW w:w="18427" w:type="dxa"/>
            <w:gridSpan w:val="8"/>
            <w:shd w:val="clear" w:color="auto" w:fill="F2F2F2" w:themeFill="background1" w:themeFillShade="F2"/>
            <w:vAlign w:val="center"/>
          </w:tcPr>
          <w:p w14:paraId="20032F67" w14:textId="2ADDAD90" w:rsidR="006E1BC1" w:rsidRPr="00BA0554" w:rsidRDefault="006E1BC1" w:rsidP="00C25496">
            <w:pPr>
              <w:pStyle w:val="VCAAtabletextnarrow"/>
              <w:jc w:val="center"/>
              <w:rPr>
                <w:b/>
                <w:bCs/>
              </w:rPr>
            </w:pPr>
            <w:r w:rsidRPr="00BA0554">
              <w:rPr>
                <w:b/>
                <w:bCs/>
              </w:rPr>
              <w:t>Science Understanding (continued)</w:t>
            </w:r>
          </w:p>
        </w:tc>
      </w:tr>
      <w:tr w:rsidR="006E1BC1" w:rsidRPr="00BA0554" w14:paraId="635C236E" w14:textId="77777777" w:rsidTr="71276564">
        <w:trPr>
          <w:trHeight w:val="300"/>
        </w:trPr>
        <w:tc>
          <w:tcPr>
            <w:tcW w:w="2977" w:type="dxa"/>
            <w:tcBorders>
              <w:top w:val="nil"/>
              <w:left w:val="nil"/>
              <w:bottom w:val="nil"/>
            </w:tcBorders>
          </w:tcPr>
          <w:p w14:paraId="149B396E" w14:textId="77777777" w:rsidR="006E1BC1" w:rsidRPr="004E5C8C" w:rsidRDefault="006E1BC1" w:rsidP="008137E7">
            <w:pPr>
              <w:pStyle w:val="VCAAbody"/>
              <w:rPr>
                <w:rFonts w:ascii="Arial Narrow" w:hAnsi="Arial Narrow"/>
                <w:szCs w:val="20"/>
              </w:rPr>
            </w:pPr>
          </w:p>
        </w:tc>
        <w:tc>
          <w:tcPr>
            <w:tcW w:w="1276" w:type="dxa"/>
            <w:shd w:val="clear" w:color="auto" w:fill="0072AA" w:themeFill="accent1" w:themeFillShade="BF"/>
          </w:tcPr>
          <w:p w14:paraId="21F6E88F" w14:textId="77777777" w:rsidR="006E1BC1" w:rsidRPr="004E5C8C" w:rsidRDefault="006E1BC1" w:rsidP="008137E7">
            <w:pPr>
              <w:pStyle w:val="VCAAbody"/>
              <w:rPr>
                <w:rFonts w:ascii="Arial Narrow" w:hAnsi="Arial Narrow"/>
                <w:b/>
                <w:bCs/>
                <w:color w:val="FFFFFF" w:themeColor="background1"/>
                <w:szCs w:val="20"/>
              </w:rPr>
            </w:pPr>
            <w:r w:rsidRPr="004E5C8C">
              <w:rPr>
                <w:rFonts w:ascii="Arial Narrow" w:hAnsi="Arial Narrow"/>
                <w:b/>
                <w:bCs/>
                <w:color w:val="FFFFFF" w:themeColor="background1"/>
                <w:szCs w:val="20"/>
              </w:rPr>
              <w:t>Sub-strand</w:t>
            </w:r>
          </w:p>
        </w:tc>
        <w:tc>
          <w:tcPr>
            <w:tcW w:w="18427" w:type="dxa"/>
            <w:gridSpan w:val="8"/>
            <w:shd w:val="clear" w:color="auto" w:fill="F2F2F2" w:themeFill="background1" w:themeFillShade="F2"/>
            <w:vAlign w:val="center"/>
          </w:tcPr>
          <w:p w14:paraId="202C6CF1" w14:textId="77777777" w:rsidR="006E1BC1" w:rsidRPr="00BA0554" w:rsidRDefault="006E1BC1" w:rsidP="00C25496">
            <w:pPr>
              <w:pStyle w:val="VCAAtabletextnarrow"/>
              <w:jc w:val="center"/>
              <w:rPr>
                <w:b/>
                <w:bCs/>
              </w:rPr>
            </w:pPr>
            <w:r w:rsidRPr="00BA0554">
              <w:rPr>
                <w:b/>
                <w:bCs/>
              </w:rPr>
              <w:t>Physical sciences</w:t>
            </w:r>
          </w:p>
        </w:tc>
      </w:tr>
      <w:tr w:rsidR="00F5145D" w:rsidRPr="00BA0554" w14:paraId="3AB56A3E" w14:textId="77777777" w:rsidTr="71276564">
        <w:trPr>
          <w:trHeight w:val="300"/>
        </w:trPr>
        <w:tc>
          <w:tcPr>
            <w:tcW w:w="2977" w:type="dxa"/>
            <w:tcBorders>
              <w:top w:val="nil"/>
              <w:left w:val="nil"/>
            </w:tcBorders>
          </w:tcPr>
          <w:p w14:paraId="60C8108B" w14:textId="77777777" w:rsidR="00F5145D" w:rsidRPr="004E5C8C" w:rsidRDefault="00F5145D" w:rsidP="00F5145D">
            <w:pPr>
              <w:pStyle w:val="VCAAbody"/>
              <w:rPr>
                <w:rFonts w:ascii="Arial Narrow" w:hAnsi="Arial Narrow"/>
                <w:szCs w:val="20"/>
              </w:rPr>
            </w:pPr>
          </w:p>
        </w:tc>
        <w:tc>
          <w:tcPr>
            <w:tcW w:w="1276" w:type="dxa"/>
            <w:shd w:val="clear" w:color="auto" w:fill="0072AA" w:themeFill="accent1" w:themeFillShade="BF"/>
          </w:tcPr>
          <w:p w14:paraId="762F9FAD" w14:textId="77777777" w:rsidR="00F5145D" w:rsidRPr="004E5C8C" w:rsidRDefault="00F5145D" w:rsidP="00F5145D">
            <w:pPr>
              <w:pStyle w:val="VCAAbody"/>
              <w:rPr>
                <w:rFonts w:ascii="Arial Narrow" w:hAnsi="Arial Narrow"/>
                <w:b/>
                <w:bCs/>
                <w:color w:val="FFFFFF" w:themeColor="background1"/>
                <w:szCs w:val="20"/>
              </w:rPr>
            </w:pPr>
            <w:r w:rsidRPr="004E5C8C">
              <w:rPr>
                <w:rFonts w:ascii="Arial Narrow" w:hAnsi="Arial Narrow"/>
                <w:b/>
                <w:bCs/>
                <w:color w:val="FFFFFF" w:themeColor="background1"/>
                <w:szCs w:val="20"/>
              </w:rPr>
              <w:t>Content description (CD)</w:t>
            </w:r>
          </w:p>
        </w:tc>
        <w:tc>
          <w:tcPr>
            <w:tcW w:w="4606" w:type="dxa"/>
            <w:gridSpan w:val="2"/>
          </w:tcPr>
          <w:p w14:paraId="36210FE0" w14:textId="77777777" w:rsidR="00F5145D" w:rsidRPr="00BA0554" w:rsidRDefault="00F5145D" w:rsidP="00F5145D">
            <w:pPr>
              <w:pStyle w:val="VCAAtabletextnarrow"/>
            </w:pPr>
            <w:r w:rsidRPr="00BA0554">
              <w:t xml:space="preserve">wave and particle models can be used to describe energy transfer (conduction, </w:t>
            </w:r>
            <w:proofErr w:type="gramStart"/>
            <w:r w:rsidRPr="00BA0554">
              <w:t>convection</w:t>
            </w:r>
            <w:proofErr w:type="gramEnd"/>
            <w:r w:rsidRPr="00BA0554">
              <w:t xml:space="preserve"> and radiation) through different media; waves (electromagnetic and mechanical) have different properties, features (including amplitude, wavelength, frequency and speed) and applications</w:t>
            </w:r>
          </w:p>
          <w:p w14:paraId="6FE51E79" w14:textId="2D6ACCE8" w:rsidR="00F5145D" w:rsidRPr="004E5C8C" w:rsidRDefault="00F5145D" w:rsidP="00F5145D">
            <w:pPr>
              <w:pStyle w:val="VCAAVC2curriculumcode"/>
              <w:rPr>
                <w:lang w:val="en-US"/>
              </w:rPr>
            </w:pPr>
            <w:r w:rsidRPr="004E5C8C">
              <w:rPr>
                <w:lang w:val="en-US"/>
              </w:rPr>
              <w:t>VC2S10U14</w:t>
            </w:r>
          </w:p>
        </w:tc>
        <w:tc>
          <w:tcPr>
            <w:tcW w:w="4607" w:type="dxa"/>
            <w:gridSpan w:val="2"/>
          </w:tcPr>
          <w:p w14:paraId="414B1451" w14:textId="77777777" w:rsidR="00F5145D" w:rsidRPr="00BA0554" w:rsidRDefault="00F5145D" w:rsidP="00F5145D">
            <w:pPr>
              <w:pStyle w:val="VCAAtabletextnarrow"/>
            </w:pPr>
            <w:r w:rsidRPr="00BA0554">
              <w:t xml:space="preserve">the Law of Conservation of Energy can be </w:t>
            </w:r>
            <w:proofErr w:type="spellStart"/>
            <w:r w:rsidRPr="00BA0554">
              <w:t>analysed</w:t>
            </w:r>
            <w:proofErr w:type="spellEnd"/>
            <w:r w:rsidRPr="00BA0554">
              <w:t xml:space="preserve"> in systems, including Earth systems, by assessing the efficiency of energy inputs, outputs, transfers and transformations</w:t>
            </w:r>
          </w:p>
          <w:p w14:paraId="768D54AE" w14:textId="78572BD5" w:rsidR="00F5145D" w:rsidRPr="004E5C8C" w:rsidDel="008830E8" w:rsidRDefault="00F5145D" w:rsidP="00F5145D">
            <w:pPr>
              <w:pStyle w:val="VCAAVC2curriculumcode"/>
              <w:rPr>
                <w:lang w:val="en-US"/>
              </w:rPr>
            </w:pPr>
            <w:r w:rsidRPr="004E5C8C">
              <w:rPr>
                <w:lang w:val="en-US"/>
              </w:rPr>
              <w:t>VC2S10U15</w:t>
            </w:r>
          </w:p>
        </w:tc>
        <w:tc>
          <w:tcPr>
            <w:tcW w:w="4607" w:type="dxa"/>
            <w:gridSpan w:val="2"/>
          </w:tcPr>
          <w:p w14:paraId="1097B28A" w14:textId="77777777" w:rsidR="00F5145D" w:rsidRPr="00BA0554" w:rsidRDefault="00F5145D" w:rsidP="00F5145D">
            <w:pPr>
              <w:pStyle w:val="VCAAtabletextnarrow"/>
            </w:pPr>
            <w:r w:rsidRPr="00BA0554">
              <w:t>electricity can be generated as alternating current (AC) using magnets (via turbines turned by wind, water, tides or steam that is generated by the combustion of oil, gas or coal or by nuclear energy) or as direct current (DC) using photovoltaic cells or batteries</w:t>
            </w:r>
          </w:p>
          <w:p w14:paraId="5969D9E0" w14:textId="26A907F0" w:rsidR="00F5145D" w:rsidRPr="004E5C8C" w:rsidRDefault="00F5145D" w:rsidP="00F5145D">
            <w:pPr>
              <w:pStyle w:val="VCAAVC2curriculumcode"/>
              <w:rPr>
                <w:lang w:val="en-US"/>
              </w:rPr>
            </w:pPr>
            <w:r w:rsidRPr="004E5C8C">
              <w:rPr>
                <w:lang w:val="en-US"/>
              </w:rPr>
              <w:t>VC2S10U16</w:t>
            </w:r>
          </w:p>
        </w:tc>
        <w:tc>
          <w:tcPr>
            <w:tcW w:w="4607" w:type="dxa"/>
            <w:gridSpan w:val="2"/>
          </w:tcPr>
          <w:p w14:paraId="180A91B8" w14:textId="77777777" w:rsidR="00F5145D" w:rsidRPr="00BA0554" w:rsidRDefault="00F5145D" w:rsidP="00F5145D">
            <w:pPr>
              <w:pStyle w:val="VCAAtabletextnarrow"/>
            </w:pPr>
            <w:r w:rsidRPr="00BA0554">
              <w:t xml:space="preserve">Newton’s laws of motion can be used to quantitatively </w:t>
            </w:r>
            <w:proofErr w:type="spellStart"/>
            <w:r w:rsidRPr="00BA0554">
              <w:t>analyse</w:t>
            </w:r>
            <w:proofErr w:type="spellEnd"/>
            <w:r w:rsidRPr="00BA0554">
              <w:t xml:space="preserve"> the relationship between force, mass and acceleration of objects</w:t>
            </w:r>
          </w:p>
          <w:p w14:paraId="2320C1BE" w14:textId="6884FBB6" w:rsidR="00F5145D" w:rsidRPr="004E5C8C" w:rsidRDefault="00F5145D" w:rsidP="00F5145D">
            <w:pPr>
              <w:pStyle w:val="VCAAVC2curriculumcode"/>
              <w:rPr>
                <w:lang w:val="en-US"/>
              </w:rPr>
            </w:pPr>
            <w:r w:rsidRPr="004E5C8C">
              <w:rPr>
                <w:lang w:val="en-US"/>
              </w:rPr>
              <w:t>VC2S10U17</w:t>
            </w:r>
          </w:p>
        </w:tc>
      </w:tr>
      <w:tr w:rsidR="006E1BC1" w:rsidRPr="00BA0554" w14:paraId="20C30C42" w14:textId="77777777" w:rsidTr="71276564">
        <w:trPr>
          <w:trHeight w:val="300"/>
        </w:trPr>
        <w:tc>
          <w:tcPr>
            <w:tcW w:w="2977" w:type="dxa"/>
            <w:shd w:val="clear" w:color="auto" w:fill="0072AA" w:themeFill="accent1" w:themeFillShade="BF"/>
          </w:tcPr>
          <w:p w14:paraId="5CB9ACA8" w14:textId="77777777" w:rsidR="006E1BC1" w:rsidRPr="004E5C8C" w:rsidRDefault="006E1BC1" w:rsidP="008137E7">
            <w:pPr>
              <w:pStyle w:val="VCAAtablecondensedheading"/>
              <w:rPr>
                <w:b/>
                <w:bCs/>
                <w:color w:val="FFFFFF" w:themeColor="background1"/>
              </w:rPr>
            </w:pPr>
            <w:r w:rsidRPr="004E5C8C">
              <w:rPr>
                <w:b/>
                <w:bCs/>
                <w:color w:val="FFFFFF" w:themeColor="background1"/>
              </w:rPr>
              <w:t>Teaching and learning unit</w:t>
            </w:r>
          </w:p>
        </w:tc>
        <w:tc>
          <w:tcPr>
            <w:tcW w:w="1276" w:type="dxa"/>
            <w:shd w:val="clear" w:color="auto" w:fill="0072AA" w:themeFill="accent1" w:themeFillShade="BF"/>
          </w:tcPr>
          <w:p w14:paraId="5A218498" w14:textId="77777777" w:rsidR="006E1BC1" w:rsidRPr="004E5C8C" w:rsidRDefault="006E1BC1" w:rsidP="008137E7">
            <w:pPr>
              <w:pStyle w:val="VCAAtablecondensedheading"/>
              <w:jc w:val="center"/>
              <w:rPr>
                <w:b/>
                <w:bCs/>
                <w:color w:val="FFFFFF" w:themeColor="background1"/>
              </w:rPr>
            </w:pPr>
            <w:r w:rsidRPr="004E5C8C">
              <w:rPr>
                <w:b/>
                <w:bCs/>
                <w:color w:val="FFFFFF" w:themeColor="background1"/>
              </w:rPr>
              <w:t>Semester, year</w:t>
            </w:r>
          </w:p>
        </w:tc>
        <w:tc>
          <w:tcPr>
            <w:tcW w:w="2303" w:type="dxa"/>
            <w:shd w:val="clear" w:color="auto" w:fill="0072AA" w:themeFill="accent1" w:themeFillShade="BF"/>
          </w:tcPr>
          <w:p w14:paraId="38567F3D" w14:textId="77777777" w:rsidR="006E1BC1" w:rsidRPr="004E5C8C" w:rsidRDefault="006E1BC1" w:rsidP="008137E7">
            <w:pPr>
              <w:pStyle w:val="VCAAtablecondensedheading"/>
              <w:jc w:val="center"/>
              <w:rPr>
                <w:b/>
                <w:bCs/>
                <w:color w:val="FFFFFF" w:themeColor="background1"/>
              </w:rPr>
            </w:pPr>
            <w:r w:rsidRPr="004E5C8C">
              <w:rPr>
                <w:b/>
                <w:bCs/>
                <w:color w:val="FFFFFF" w:themeColor="background1"/>
              </w:rPr>
              <w:t>CD</w:t>
            </w:r>
          </w:p>
        </w:tc>
        <w:tc>
          <w:tcPr>
            <w:tcW w:w="2303" w:type="dxa"/>
            <w:shd w:val="clear" w:color="auto" w:fill="0072AA" w:themeFill="accent1" w:themeFillShade="BF"/>
          </w:tcPr>
          <w:p w14:paraId="695C2AE3" w14:textId="77777777" w:rsidR="006E1BC1" w:rsidRPr="004E5C8C" w:rsidRDefault="006E1BC1" w:rsidP="008137E7">
            <w:pPr>
              <w:pStyle w:val="VCAAtablecondensedheading"/>
              <w:jc w:val="center"/>
              <w:rPr>
                <w:b/>
                <w:bCs/>
                <w:color w:val="FFFFFF" w:themeColor="background1"/>
              </w:rPr>
            </w:pPr>
            <w:r w:rsidRPr="004E5C8C">
              <w:rPr>
                <w:b/>
                <w:bCs/>
                <w:color w:val="FFFFFF" w:themeColor="background1"/>
              </w:rPr>
              <w:t>AS no.</w:t>
            </w:r>
          </w:p>
        </w:tc>
        <w:tc>
          <w:tcPr>
            <w:tcW w:w="2304" w:type="dxa"/>
            <w:shd w:val="clear" w:color="auto" w:fill="0072AA" w:themeFill="accent1" w:themeFillShade="BF"/>
          </w:tcPr>
          <w:p w14:paraId="0FE63D9B" w14:textId="77777777" w:rsidR="006E1BC1" w:rsidRPr="004E5C8C" w:rsidRDefault="006E1BC1" w:rsidP="008137E7">
            <w:pPr>
              <w:pStyle w:val="VCAAtablecondensedheading"/>
              <w:jc w:val="center"/>
              <w:rPr>
                <w:b/>
                <w:bCs/>
                <w:color w:val="FFFFFF" w:themeColor="background1"/>
              </w:rPr>
            </w:pPr>
            <w:r w:rsidRPr="004E5C8C">
              <w:rPr>
                <w:b/>
                <w:bCs/>
                <w:color w:val="FFFFFF" w:themeColor="background1"/>
              </w:rPr>
              <w:t>CD</w:t>
            </w:r>
          </w:p>
        </w:tc>
        <w:tc>
          <w:tcPr>
            <w:tcW w:w="2303" w:type="dxa"/>
            <w:shd w:val="clear" w:color="auto" w:fill="0072AA" w:themeFill="accent1" w:themeFillShade="BF"/>
          </w:tcPr>
          <w:p w14:paraId="0ED60F72" w14:textId="77777777" w:rsidR="006E1BC1" w:rsidRPr="004E5C8C" w:rsidRDefault="006E1BC1" w:rsidP="008137E7">
            <w:pPr>
              <w:pStyle w:val="VCAAtablecondensedheading"/>
              <w:jc w:val="center"/>
              <w:rPr>
                <w:b/>
                <w:bCs/>
                <w:color w:val="FFFFFF" w:themeColor="background1"/>
              </w:rPr>
            </w:pPr>
            <w:r w:rsidRPr="004E5C8C">
              <w:rPr>
                <w:b/>
                <w:bCs/>
                <w:color w:val="FFFFFF" w:themeColor="background1"/>
              </w:rPr>
              <w:t>AS no.</w:t>
            </w:r>
          </w:p>
        </w:tc>
        <w:tc>
          <w:tcPr>
            <w:tcW w:w="2303" w:type="dxa"/>
            <w:shd w:val="clear" w:color="auto" w:fill="0072AA" w:themeFill="accent1" w:themeFillShade="BF"/>
          </w:tcPr>
          <w:p w14:paraId="451B3B5E" w14:textId="77777777" w:rsidR="006E1BC1" w:rsidRPr="004E5C8C" w:rsidRDefault="006E1BC1" w:rsidP="008137E7">
            <w:pPr>
              <w:pStyle w:val="VCAAtablecondensedheading"/>
              <w:jc w:val="center"/>
              <w:rPr>
                <w:b/>
                <w:bCs/>
                <w:color w:val="FFFFFF" w:themeColor="background1"/>
              </w:rPr>
            </w:pPr>
            <w:r w:rsidRPr="004E5C8C">
              <w:rPr>
                <w:b/>
                <w:bCs/>
                <w:color w:val="FFFFFF" w:themeColor="background1"/>
              </w:rPr>
              <w:t>CD</w:t>
            </w:r>
          </w:p>
        </w:tc>
        <w:tc>
          <w:tcPr>
            <w:tcW w:w="2304" w:type="dxa"/>
            <w:shd w:val="clear" w:color="auto" w:fill="0072AA" w:themeFill="accent1" w:themeFillShade="BF"/>
          </w:tcPr>
          <w:p w14:paraId="40C14C68" w14:textId="77777777" w:rsidR="006E1BC1" w:rsidRPr="004E5C8C" w:rsidRDefault="006E1BC1" w:rsidP="008137E7">
            <w:pPr>
              <w:pStyle w:val="VCAAtablecondensedheading"/>
              <w:jc w:val="center"/>
              <w:rPr>
                <w:b/>
                <w:bCs/>
                <w:color w:val="FFFFFF" w:themeColor="background1"/>
              </w:rPr>
            </w:pPr>
            <w:r w:rsidRPr="004E5C8C">
              <w:rPr>
                <w:b/>
                <w:bCs/>
                <w:color w:val="FFFFFF" w:themeColor="background1"/>
              </w:rPr>
              <w:t>AS no.</w:t>
            </w:r>
          </w:p>
        </w:tc>
        <w:tc>
          <w:tcPr>
            <w:tcW w:w="2303" w:type="dxa"/>
            <w:shd w:val="clear" w:color="auto" w:fill="0072AA" w:themeFill="accent1" w:themeFillShade="BF"/>
          </w:tcPr>
          <w:p w14:paraId="529D01A7" w14:textId="77777777" w:rsidR="006E1BC1" w:rsidRPr="004E5C8C" w:rsidRDefault="006E1BC1" w:rsidP="008137E7">
            <w:pPr>
              <w:pStyle w:val="VCAAtablecondensedheading"/>
              <w:jc w:val="center"/>
              <w:rPr>
                <w:b/>
                <w:bCs/>
                <w:color w:val="FFFFFF" w:themeColor="background1"/>
              </w:rPr>
            </w:pPr>
            <w:r w:rsidRPr="004E5C8C">
              <w:rPr>
                <w:b/>
                <w:bCs/>
                <w:color w:val="FFFFFF" w:themeColor="background1"/>
              </w:rPr>
              <w:t>CD</w:t>
            </w:r>
          </w:p>
        </w:tc>
        <w:tc>
          <w:tcPr>
            <w:tcW w:w="2304" w:type="dxa"/>
            <w:shd w:val="clear" w:color="auto" w:fill="0072AA" w:themeFill="accent1" w:themeFillShade="BF"/>
          </w:tcPr>
          <w:p w14:paraId="6C5555A2" w14:textId="77777777" w:rsidR="006E1BC1" w:rsidRPr="004E5C8C" w:rsidRDefault="006E1BC1" w:rsidP="008137E7">
            <w:pPr>
              <w:pStyle w:val="VCAAtablecondensedheading"/>
              <w:jc w:val="center"/>
              <w:rPr>
                <w:b/>
                <w:bCs/>
                <w:color w:val="FFFFFF" w:themeColor="background1"/>
              </w:rPr>
            </w:pPr>
            <w:r w:rsidRPr="004E5C8C">
              <w:rPr>
                <w:b/>
                <w:bCs/>
                <w:color w:val="FFFFFF" w:themeColor="background1"/>
              </w:rPr>
              <w:t>AS no.</w:t>
            </w:r>
          </w:p>
        </w:tc>
      </w:tr>
      <w:tr w:rsidR="006E1BC1" w:rsidRPr="00BA0554" w14:paraId="5F5FB73A" w14:textId="77777777" w:rsidTr="71276564">
        <w:trPr>
          <w:trHeight w:val="300"/>
        </w:trPr>
        <w:tc>
          <w:tcPr>
            <w:tcW w:w="2977" w:type="dxa"/>
            <w:shd w:val="clear" w:color="auto" w:fill="FFFFFF" w:themeFill="background1"/>
          </w:tcPr>
          <w:p w14:paraId="48EF9577" w14:textId="77777777" w:rsidR="006E1BC1" w:rsidRPr="00BA0554" w:rsidRDefault="006E1BC1" w:rsidP="008137E7">
            <w:pPr>
              <w:pStyle w:val="VCAAtablecondensed"/>
              <w:rPr>
                <w:b/>
                <w:sz w:val="18"/>
                <w:szCs w:val="18"/>
              </w:rPr>
            </w:pPr>
            <w:r w:rsidRPr="00BA0554">
              <w:rPr>
                <w:b/>
                <w:sz w:val="18"/>
                <w:szCs w:val="18"/>
              </w:rPr>
              <w:t>9.2 How do wave and particle models explain the transfer and use of energy?</w:t>
            </w:r>
          </w:p>
        </w:tc>
        <w:tc>
          <w:tcPr>
            <w:tcW w:w="1276" w:type="dxa"/>
            <w:shd w:val="clear" w:color="auto" w:fill="FFFFFF" w:themeFill="background1"/>
          </w:tcPr>
          <w:p w14:paraId="2A45CBF3" w14:textId="77777777" w:rsidR="006E1BC1" w:rsidRPr="00BA0554" w:rsidRDefault="006E1BC1" w:rsidP="008137E7">
            <w:pPr>
              <w:pStyle w:val="VCAAtablecondensed"/>
              <w:jc w:val="center"/>
            </w:pPr>
            <w:r w:rsidRPr="00BA0554">
              <w:t>1, 9</w:t>
            </w:r>
          </w:p>
        </w:tc>
        <w:tc>
          <w:tcPr>
            <w:tcW w:w="2303" w:type="dxa"/>
            <w:shd w:val="clear" w:color="auto" w:fill="FFFFFF" w:themeFill="background1"/>
          </w:tcPr>
          <w:p w14:paraId="0B3CFD14" w14:textId="77777777" w:rsidR="006E1BC1" w:rsidRPr="00BA0554" w:rsidRDefault="008B02EB" w:rsidP="008137E7">
            <w:pPr>
              <w:pStyle w:val="VCAAtablecondensed"/>
              <w:jc w:val="center"/>
              <w:rPr>
                <w:rFonts w:ascii="MS Gothic" w:eastAsia="MS Gothic" w:hAnsi="MS Gothic"/>
              </w:rPr>
            </w:pPr>
            <w:sdt>
              <w:sdtPr>
                <w:id w:val="-1333683452"/>
                <w15:color w:val="00CCFF"/>
                <w14:checkbox>
                  <w14:checked w14:val="1"/>
                  <w14:checkedState w14:val="2612" w14:font="Wingdings"/>
                  <w14:uncheckedState w14:val="2610" w14:font="MS Gothic"/>
                </w14:checkbox>
              </w:sdtPr>
              <w:sdtEndPr/>
              <w:sdtContent>
                <w:r w:rsidR="006E1BC1" w:rsidRPr="00BA0554">
                  <w:rPr>
                    <w:rFonts w:ascii="Wingdings" w:eastAsia="Wingdings" w:hAnsi="Wingdings" w:cs="Wingdings"/>
                  </w:rPr>
                  <w:t>ü</w:t>
                </w:r>
              </w:sdtContent>
            </w:sdt>
          </w:p>
        </w:tc>
        <w:tc>
          <w:tcPr>
            <w:tcW w:w="2303" w:type="dxa"/>
            <w:shd w:val="clear" w:color="auto" w:fill="FFFFFF" w:themeFill="background1"/>
          </w:tcPr>
          <w:p w14:paraId="3DC5A82E" w14:textId="77777777" w:rsidR="006E1BC1" w:rsidRPr="004E5C8C" w:rsidRDefault="006E1BC1" w:rsidP="008137E7">
            <w:pPr>
              <w:pStyle w:val="VCAAtablecondensed"/>
              <w:jc w:val="center"/>
            </w:pPr>
            <w:r w:rsidRPr="004E5C8C">
              <w:t>19</w:t>
            </w:r>
          </w:p>
        </w:tc>
        <w:tc>
          <w:tcPr>
            <w:tcW w:w="2304" w:type="dxa"/>
            <w:shd w:val="clear" w:color="auto" w:fill="FFFFFF" w:themeFill="background1"/>
          </w:tcPr>
          <w:p w14:paraId="62D1C43A" w14:textId="77777777" w:rsidR="006E1BC1" w:rsidRPr="00BA0554" w:rsidRDefault="008B02EB" w:rsidP="008137E7">
            <w:pPr>
              <w:pStyle w:val="VCAAtablecondensed"/>
              <w:jc w:val="center"/>
              <w:rPr>
                <w:rFonts w:ascii="MS Gothic" w:eastAsia="MS Gothic" w:hAnsi="MS Gothic"/>
              </w:rPr>
            </w:pPr>
            <w:sdt>
              <w:sdtPr>
                <w:rPr>
                  <w:rFonts w:ascii="Wingdings" w:eastAsia="Wingdings" w:hAnsi="Wingdings" w:cs="Wingdings"/>
                </w:rPr>
                <w:id w:val="1419049774"/>
                <w15:color w:val="00CCFF"/>
                <w14:checkbox>
                  <w14:checked w14:val="1"/>
                  <w14:checkedState w14:val="2612" w14:font="Wingdings"/>
                  <w14:uncheckedState w14:val="2610" w14:font="MS Gothic"/>
                </w14:checkbox>
              </w:sdtPr>
              <w:sdtEndPr/>
              <w:sdtContent>
                <w:r w:rsidR="006E1BC1" w:rsidRPr="00BA0554">
                  <w:rPr>
                    <w:rFonts w:ascii="Wingdings" w:eastAsia="Wingdings" w:hAnsi="Wingdings" w:cs="Wingdings"/>
                  </w:rPr>
                  <w:t>ü</w:t>
                </w:r>
              </w:sdtContent>
            </w:sdt>
          </w:p>
        </w:tc>
        <w:tc>
          <w:tcPr>
            <w:tcW w:w="2303" w:type="dxa"/>
            <w:shd w:val="clear" w:color="auto" w:fill="FFFFFF" w:themeFill="background1"/>
          </w:tcPr>
          <w:p w14:paraId="2461C4E8" w14:textId="77777777" w:rsidR="006E1BC1" w:rsidRPr="00BA0554" w:rsidRDefault="006E1BC1" w:rsidP="008137E7">
            <w:pPr>
              <w:pStyle w:val="VCAAtablecondensed"/>
              <w:jc w:val="center"/>
            </w:pPr>
            <w:r w:rsidRPr="00BA0554">
              <w:t>20*</w:t>
            </w:r>
          </w:p>
        </w:tc>
        <w:tc>
          <w:tcPr>
            <w:tcW w:w="2303" w:type="dxa"/>
            <w:shd w:val="clear" w:color="auto" w:fill="FFFFFF" w:themeFill="background1"/>
          </w:tcPr>
          <w:p w14:paraId="55CBB7F8" w14:textId="77777777" w:rsidR="006E1BC1" w:rsidRPr="00BA0554" w:rsidRDefault="008B02EB" w:rsidP="008137E7">
            <w:pPr>
              <w:pStyle w:val="VCAAtablecondensed"/>
              <w:jc w:val="center"/>
            </w:pPr>
            <w:sdt>
              <w:sdtPr>
                <w:id w:val="-2032400268"/>
                <w15:color w:val="00CCFF"/>
                <w14:checkbox>
                  <w14:checked w14:val="1"/>
                  <w14:checkedState w14:val="2612" w14:font="Wingdings"/>
                  <w14:uncheckedState w14:val="2610" w14:font="MS Gothic"/>
                </w14:checkbox>
              </w:sdtPr>
              <w:sdtEndPr/>
              <w:sdtContent>
                <w:r w:rsidR="006E1BC1" w:rsidRPr="00BA0554">
                  <w:rPr>
                    <w:rFonts w:ascii="Wingdings" w:eastAsia="Wingdings" w:hAnsi="Wingdings" w:cs="Wingdings"/>
                  </w:rPr>
                  <w:t>ü</w:t>
                </w:r>
              </w:sdtContent>
            </w:sdt>
          </w:p>
        </w:tc>
        <w:tc>
          <w:tcPr>
            <w:tcW w:w="2304" w:type="dxa"/>
            <w:shd w:val="clear" w:color="auto" w:fill="FFFFFF" w:themeFill="background1"/>
          </w:tcPr>
          <w:p w14:paraId="035D8E13" w14:textId="77777777" w:rsidR="006E1BC1" w:rsidRPr="004E5C8C" w:rsidRDefault="006E1BC1" w:rsidP="008137E7">
            <w:pPr>
              <w:pStyle w:val="VCAAtablecondensed"/>
              <w:jc w:val="center"/>
            </w:pPr>
            <w:r w:rsidRPr="004E5C8C">
              <w:t>20^</w:t>
            </w:r>
          </w:p>
        </w:tc>
        <w:sdt>
          <w:sdtPr>
            <w:id w:val="-1742400612"/>
            <w15:color w:val="00CCFF"/>
            <w14:checkbox>
              <w14:checked w14:val="0"/>
              <w14:checkedState w14:val="2612" w14:font="Wingdings"/>
              <w14:uncheckedState w14:val="2610" w14:font="MS Gothic"/>
            </w14:checkbox>
          </w:sdtPr>
          <w:sdtEndPr/>
          <w:sdtContent>
            <w:tc>
              <w:tcPr>
                <w:tcW w:w="2303" w:type="dxa"/>
                <w:shd w:val="clear" w:color="auto" w:fill="FFFFFF" w:themeFill="background1"/>
              </w:tcPr>
              <w:p w14:paraId="37200E60" w14:textId="77777777" w:rsidR="006E1BC1" w:rsidRPr="00BA0554" w:rsidRDefault="006E1BC1" w:rsidP="008137E7">
                <w:pPr>
                  <w:pStyle w:val="VCAAtablecondensed"/>
                  <w:jc w:val="center"/>
                </w:pPr>
                <w:r w:rsidRPr="00BA0554">
                  <w:rPr>
                    <w:rFonts w:ascii="MS Gothic" w:eastAsia="MS Gothic" w:hAnsi="MS Gothic"/>
                  </w:rPr>
                  <w:t>☐</w:t>
                </w:r>
              </w:p>
            </w:tc>
          </w:sdtContent>
        </w:sdt>
        <w:tc>
          <w:tcPr>
            <w:tcW w:w="2304" w:type="dxa"/>
            <w:shd w:val="clear" w:color="auto" w:fill="FFFFFF" w:themeFill="background1"/>
          </w:tcPr>
          <w:p w14:paraId="63D43770" w14:textId="77777777" w:rsidR="006E1BC1" w:rsidRPr="004E5C8C" w:rsidRDefault="006E1BC1" w:rsidP="008137E7">
            <w:pPr>
              <w:pStyle w:val="VCAAtablecondensed"/>
              <w:jc w:val="center"/>
            </w:pPr>
          </w:p>
        </w:tc>
      </w:tr>
      <w:tr w:rsidR="006E1BC1" w:rsidRPr="00BA0554" w14:paraId="5BBFCC42" w14:textId="77777777" w:rsidTr="71276564">
        <w:trPr>
          <w:trHeight w:val="300"/>
        </w:trPr>
        <w:tc>
          <w:tcPr>
            <w:tcW w:w="2977" w:type="dxa"/>
            <w:shd w:val="clear" w:color="auto" w:fill="FFFFFF" w:themeFill="background1"/>
          </w:tcPr>
          <w:p w14:paraId="08C7FC9C" w14:textId="77777777" w:rsidR="006E1BC1" w:rsidRPr="00BA0554" w:rsidRDefault="006E1BC1" w:rsidP="008137E7">
            <w:pPr>
              <w:pStyle w:val="VCAAtablecondensed"/>
              <w:rPr>
                <w:b/>
                <w:sz w:val="18"/>
                <w:szCs w:val="18"/>
              </w:rPr>
            </w:pPr>
            <w:r w:rsidRPr="00BA0554">
              <w:rPr>
                <w:b/>
                <w:sz w:val="18"/>
                <w:szCs w:val="18"/>
              </w:rPr>
              <w:t xml:space="preserve">9.8 How is energy conserved and transformed to </w:t>
            </w:r>
            <w:proofErr w:type="spellStart"/>
            <w:r w:rsidRPr="00BA0554">
              <w:rPr>
                <w:b/>
                <w:sz w:val="18"/>
                <w:szCs w:val="18"/>
              </w:rPr>
              <w:t>maximise</w:t>
            </w:r>
            <w:proofErr w:type="spellEnd"/>
            <w:r w:rsidRPr="00BA0554">
              <w:rPr>
                <w:b/>
                <w:sz w:val="18"/>
                <w:szCs w:val="18"/>
              </w:rPr>
              <w:t xml:space="preserve"> efficiency in natural and engineered systems?</w:t>
            </w:r>
          </w:p>
        </w:tc>
        <w:tc>
          <w:tcPr>
            <w:tcW w:w="1276" w:type="dxa"/>
            <w:shd w:val="clear" w:color="auto" w:fill="FFFFFF" w:themeFill="background1"/>
          </w:tcPr>
          <w:p w14:paraId="7B32AB9C" w14:textId="77777777" w:rsidR="006E1BC1" w:rsidRPr="00BA0554" w:rsidRDefault="006E1BC1" w:rsidP="008137E7">
            <w:pPr>
              <w:pStyle w:val="VCAAtablecondensed"/>
              <w:jc w:val="center"/>
            </w:pPr>
            <w:r w:rsidRPr="00BA0554">
              <w:t>2, 9</w:t>
            </w:r>
          </w:p>
        </w:tc>
        <w:sdt>
          <w:sdtPr>
            <w:id w:val="-854269230"/>
            <w15:color w:val="00CCFF"/>
            <w14:checkbox>
              <w14:checked w14:val="0"/>
              <w14:checkedState w14:val="2612" w14:font="Wingdings"/>
              <w14:uncheckedState w14:val="2610" w14:font="MS Gothic"/>
            </w14:checkbox>
          </w:sdtPr>
          <w:sdtEndPr/>
          <w:sdtContent>
            <w:tc>
              <w:tcPr>
                <w:tcW w:w="2303" w:type="dxa"/>
                <w:shd w:val="clear" w:color="auto" w:fill="FFFFFF" w:themeFill="background1"/>
              </w:tcPr>
              <w:p w14:paraId="1318987D" w14:textId="77777777" w:rsidR="006E1BC1" w:rsidRPr="00BA0554" w:rsidRDefault="006E1BC1" w:rsidP="008137E7">
                <w:pPr>
                  <w:pStyle w:val="VCAAtablecondensed"/>
                  <w:jc w:val="center"/>
                </w:pPr>
                <w:r w:rsidRPr="00BA0554">
                  <w:rPr>
                    <w:rFonts w:ascii="MS Gothic" w:eastAsia="MS Gothic" w:hAnsi="MS Gothic"/>
                  </w:rPr>
                  <w:t>☐</w:t>
                </w:r>
              </w:p>
            </w:tc>
          </w:sdtContent>
        </w:sdt>
        <w:tc>
          <w:tcPr>
            <w:tcW w:w="2303" w:type="dxa"/>
            <w:shd w:val="clear" w:color="auto" w:fill="FFFFFF" w:themeFill="background1"/>
          </w:tcPr>
          <w:p w14:paraId="319EAB88" w14:textId="77777777" w:rsidR="006E1BC1" w:rsidRPr="004E5C8C" w:rsidRDefault="006E1BC1" w:rsidP="008137E7">
            <w:pPr>
              <w:pStyle w:val="VCAAtablecondensed"/>
              <w:jc w:val="center"/>
            </w:pPr>
          </w:p>
        </w:tc>
        <w:tc>
          <w:tcPr>
            <w:tcW w:w="2304" w:type="dxa"/>
            <w:shd w:val="clear" w:color="auto" w:fill="FFFFFF" w:themeFill="background1"/>
          </w:tcPr>
          <w:p w14:paraId="2F275C1F" w14:textId="77777777" w:rsidR="006E1BC1" w:rsidRPr="00BA0554" w:rsidRDefault="008B02EB" w:rsidP="008137E7">
            <w:pPr>
              <w:pStyle w:val="VCAAtablecondensed"/>
              <w:jc w:val="center"/>
            </w:pPr>
            <w:sdt>
              <w:sdtPr>
                <w:id w:val="-189304964"/>
                <w15:color w:val="00CCFF"/>
                <w14:checkbox>
                  <w14:checked w14:val="1"/>
                  <w14:checkedState w14:val="2612" w14:font="Wingdings"/>
                  <w14:uncheckedState w14:val="2610" w14:font="MS Gothic"/>
                </w14:checkbox>
              </w:sdtPr>
              <w:sdtEndPr/>
              <w:sdtContent>
                <w:r w:rsidR="006E1BC1" w:rsidRPr="00BA0554">
                  <w:rPr>
                    <w:rFonts w:ascii="Wingdings" w:eastAsia="Wingdings" w:hAnsi="Wingdings" w:cs="Wingdings"/>
                  </w:rPr>
                  <w:t>ü</w:t>
                </w:r>
              </w:sdtContent>
            </w:sdt>
          </w:p>
        </w:tc>
        <w:tc>
          <w:tcPr>
            <w:tcW w:w="2303" w:type="dxa"/>
            <w:shd w:val="clear" w:color="auto" w:fill="FFFFFF" w:themeFill="background1"/>
          </w:tcPr>
          <w:p w14:paraId="1405D154" w14:textId="77777777" w:rsidR="006E1BC1" w:rsidRPr="00BA0554" w:rsidRDefault="006E1BC1" w:rsidP="008137E7">
            <w:pPr>
              <w:pStyle w:val="VCAAtablecondensed"/>
              <w:jc w:val="center"/>
            </w:pPr>
            <w:r w:rsidRPr="00BA0554">
              <w:t>20*</w:t>
            </w:r>
          </w:p>
        </w:tc>
        <w:tc>
          <w:tcPr>
            <w:tcW w:w="2303" w:type="dxa"/>
            <w:shd w:val="clear" w:color="auto" w:fill="FFFFFF" w:themeFill="background1"/>
          </w:tcPr>
          <w:p w14:paraId="3E3C429B" w14:textId="77777777" w:rsidR="006E1BC1" w:rsidRPr="00BA0554" w:rsidRDefault="008B02EB" w:rsidP="008137E7">
            <w:pPr>
              <w:pStyle w:val="VCAAtablecondensed"/>
              <w:jc w:val="center"/>
            </w:pPr>
            <w:sdt>
              <w:sdtPr>
                <w:id w:val="1320926694"/>
                <w15:color w:val="00CCFF"/>
                <w14:checkbox>
                  <w14:checked w14:val="1"/>
                  <w14:checkedState w14:val="2612" w14:font="Wingdings"/>
                  <w14:uncheckedState w14:val="2610" w14:font="MS Gothic"/>
                </w14:checkbox>
              </w:sdtPr>
              <w:sdtEndPr/>
              <w:sdtContent>
                <w:r w:rsidR="006E1BC1" w:rsidRPr="00BA0554">
                  <w:rPr>
                    <w:rFonts w:ascii="Wingdings" w:eastAsia="Wingdings" w:hAnsi="Wingdings" w:cs="Wingdings"/>
                  </w:rPr>
                  <w:t>ü</w:t>
                </w:r>
              </w:sdtContent>
            </w:sdt>
          </w:p>
        </w:tc>
        <w:tc>
          <w:tcPr>
            <w:tcW w:w="2304" w:type="dxa"/>
            <w:shd w:val="clear" w:color="auto" w:fill="FFFFFF" w:themeFill="background1"/>
          </w:tcPr>
          <w:p w14:paraId="28D40BE7" w14:textId="77777777" w:rsidR="006E1BC1" w:rsidRPr="004E5C8C" w:rsidRDefault="006E1BC1" w:rsidP="008137E7">
            <w:pPr>
              <w:pStyle w:val="VCAAtablecondensed"/>
              <w:jc w:val="center"/>
            </w:pPr>
            <w:r w:rsidRPr="004E5C8C">
              <w:t>20^</w:t>
            </w:r>
          </w:p>
        </w:tc>
        <w:sdt>
          <w:sdtPr>
            <w:id w:val="2128584526"/>
            <w15:color w:val="00CCFF"/>
            <w14:checkbox>
              <w14:checked w14:val="0"/>
              <w14:checkedState w14:val="2612" w14:font="Wingdings"/>
              <w14:uncheckedState w14:val="2610" w14:font="MS Gothic"/>
            </w14:checkbox>
          </w:sdtPr>
          <w:sdtEndPr/>
          <w:sdtContent>
            <w:tc>
              <w:tcPr>
                <w:tcW w:w="2303" w:type="dxa"/>
                <w:shd w:val="clear" w:color="auto" w:fill="FFFFFF" w:themeFill="background1"/>
              </w:tcPr>
              <w:p w14:paraId="69D95D5B" w14:textId="77777777" w:rsidR="006E1BC1" w:rsidRPr="00BA0554" w:rsidRDefault="006E1BC1" w:rsidP="008137E7">
                <w:pPr>
                  <w:pStyle w:val="VCAAtablecondensed"/>
                  <w:jc w:val="center"/>
                </w:pPr>
                <w:r w:rsidRPr="00BA0554">
                  <w:rPr>
                    <w:rFonts w:ascii="MS Gothic" w:eastAsia="MS Gothic" w:hAnsi="MS Gothic"/>
                  </w:rPr>
                  <w:t>☐</w:t>
                </w:r>
              </w:p>
            </w:tc>
          </w:sdtContent>
        </w:sdt>
        <w:tc>
          <w:tcPr>
            <w:tcW w:w="2304" w:type="dxa"/>
            <w:shd w:val="clear" w:color="auto" w:fill="FFFFFF" w:themeFill="background1"/>
          </w:tcPr>
          <w:p w14:paraId="52DF4DFD" w14:textId="77777777" w:rsidR="006E1BC1" w:rsidRPr="004E5C8C" w:rsidRDefault="006E1BC1" w:rsidP="008137E7">
            <w:pPr>
              <w:pStyle w:val="VCAAtablecondensed"/>
              <w:jc w:val="center"/>
            </w:pPr>
          </w:p>
        </w:tc>
      </w:tr>
      <w:tr w:rsidR="006E1BC1" w:rsidRPr="00BA0554" w14:paraId="59EBDB33" w14:textId="77777777" w:rsidTr="71276564">
        <w:trPr>
          <w:trHeight w:val="300"/>
        </w:trPr>
        <w:tc>
          <w:tcPr>
            <w:tcW w:w="2977" w:type="dxa"/>
            <w:shd w:val="clear" w:color="auto" w:fill="FFFFFF" w:themeFill="background1"/>
          </w:tcPr>
          <w:p w14:paraId="5FAF7D61" w14:textId="77777777" w:rsidR="006E1BC1" w:rsidRPr="00BA0554" w:rsidRDefault="006E1BC1" w:rsidP="008137E7">
            <w:pPr>
              <w:pStyle w:val="VCAAtablecondensed"/>
              <w:rPr>
                <w:b/>
                <w:sz w:val="18"/>
                <w:szCs w:val="18"/>
              </w:rPr>
            </w:pPr>
            <w:r w:rsidRPr="00BA0554">
              <w:rPr>
                <w:b/>
                <w:sz w:val="18"/>
                <w:szCs w:val="18"/>
              </w:rPr>
              <w:t>10.3 How can Newton’s laws predict motion?</w:t>
            </w:r>
          </w:p>
        </w:tc>
        <w:tc>
          <w:tcPr>
            <w:tcW w:w="1276" w:type="dxa"/>
            <w:shd w:val="clear" w:color="auto" w:fill="FFFFFF" w:themeFill="background1"/>
          </w:tcPr>
          <w:p w14:paraId="6A69E759" w14:textId="77777777" w:rsidR="006E1BC1" w:rsidRPr="00BA0554" w:rsidRDefault="006E1BC1" w:rsidP="008137E7">
            <w:pPr>
              <w:pStyle w:val="VCAAtablecondensed"/>
              <w:jc w:val="center"/>
            </w:pPr>
            <w:r w:rsidRPr="00BA0554">
              <w:t>1, 10</w:t>
            </w:r>
          </w:p>
        </w:tc>
        <w:sdt>
          <w:sdtPr>
            <w:id w:val="533548879"/>
            <w14:checkbox>
              <w14:checked w14:val="0"/>
              <w14:checkedState w14:val="2612" w14:font="MS Gothic"/>
              <w14:uncheckedState w14:val="2610" w14:font="MS Gothic"/>
            </w14:checkbox>
          </w:sdtPr>
          <w:sdtEndPr/>
          <w:sdtContent>
            <w:tc>
              <w:tcPr>
                <w:tcW w:w="2303" w:type="dxa"/>
                <w:shd w:val="clear" w:color="auto" w:fill="FFFFFF" w:themeFill="background1"/>
              </w:tcPr>
              <w:p w14:paraId="7519B3DF" w14:textId="77777777" w:rsidR="006E1BC1" w:rsidRPr="00BA0554" w:rsidRDefault="006E1BC1" w:rsidP="008137E7">
                <w:pPr>
                  <w:pStyle w:val="VCAAtablecondensed"/>
                  <w:jc w:val="center"/>
                </w:pPr>
                <w:r w:rsidRPr="00BA0554">
                  <w:rPr>
                    <w:rFonts w:ascii="MS Gothic" w:eastAsia="MS Gothic" w:hAnsi="MS Gothic"/>
                  </w:rPr>
                  <w:t>☐</w:t>
                </w:r>
              </w:p>
            </w:tc>
          </w:sdtContent>
        </w:sdt>
        <w:tc>
          <w:tcPr>
            <w:tcW w:w="2303" w:type="dxa"/>
            <w:shd w:val="clear" w:color="auto" w:fill="FFFFFF" w:themeFill="background1"/>
          </w:tcPr>
          <w:p w14:paraId="76165AC2" w14:textId="77777777" w:rsidR="006E1BC1" w:rsidRPr="004E5C8C" w:rsidRDefault="006E1BC1" w:rsidP="008137E7">
            <w:pPr>
              <w:pStyle w:val="VCAAtablecondensed"/>
              <w:jc w:val="center"/>
            </w:pPr>
          </w:p>
        </w:tc>
        <w:sdt>
          <w:sdtPr>
            <w:id w:val="-281501716"/>
            <w14:checkbox>
              <w14:checked w14:val="0"/>
              <w14:checkedState w14:val="2612" w14:font="MS Gothic"/>
              <w14:uncheckedState w14:val="2610" w14:font="MS Gothic"/>
            </w14:checkbox>
          </w:sdtPr>
          <w:sdtEndPr/>
          <w:sdtContent>
            <w:tc>
              <w:tcPr>
                <w:tcW w:w="2304" w:type="dxa"/>
                <w:shd w:val="clear" w:color="auto" w:fill="FFFFFF" w:themeFill="background1"/>
              </w:tcPr>
              <w:p w14:paraId="52A4C248" w14:textId="77777777" w:rsidR="006E1BC1" w:rsidRPr="00BA0554" w:rsidRDefault="006E1BC1" w:rsidP="008137E7">
                <w:pPr>
                  <w:pStyle w:val="VCAAtablecondensed"/>
                  <w:jc w:val="center"/>
                </w:pPr>
                <w:r w:rsidRPr="00BA0554">
                  <w:rPr>
                    <w:rFonts w:ascii="MS Gothic" w:eastAsia="MS Gothic" w:hAnsi="MS Gothic"/>
                  </w:rPr>
                  <w:t>☐</w:t>
                </w:r>
              </w:p>
            </w:tc>
          </w:sdtContent>
        </w:sdt>
        <w:tc>
          <w:tcPr>
            <w:tcW w:w="2303" w:type="dxa"/>
            <w:shd w:val="clear" w:color="auto" w:fill="FFFFFF" w:themeFill="background1"/>
          </w:tcPr>
          <w:p w14:paraId="15BE1D19" w14:textId="77777777" w:rsidR="006E1BC1" w:rsidRPr="00BA0554" w:rsidRDefault="006E1BC1" w:rsidP="008137E7">
            <w:pPr>
              <w:pStyle w:val="VCAAtablecondensed"/>
              <w:jc w:val="center"/>
            </w:pPr>
          </w:p>
        </w:tc>
        <w:sdt>
          <w:sdtPr>
            <w:id w:val="2002311366"/>
            <w14:checkbox>
              <w14:checked w14:val="0"/>
              <w14:checkedState w14:val="2612" w14:font="MS Gothic"/>
              <w14:uncheckedState w14:val="2610" w14:font="MS Gothic"/>
            </w14:checkbox>
          </w:sdtPr>
          <w:sdtEndPr/>
          <w:sdtContent>
            <w:tc>
              <w:tcPr>
                <w:tcW w:w="2303" w:type="dxa"/>
                <w:shd w:val="clear" w:color="auto" w:fill="FFFFFF" w:themeFill="background1"/>
              </w:tcPr>
              <w:p w14:paraId="396F12DC" w14:textId="77777777" w:rsidR="006E1BC1" w:rsidRPr="00BA0554" w:rsidRDefault="006E1BC1" w:rsidP="008137E7">
                <w:pPr>
                  <w:pStyle w:val="VCAAtablecondensed"/>
                  <w:jc w:val="center"/>
                </w:pPr>
                <w:r w:rsidRPr="00BA0554">
                  <w:rPr>
                    <w:rFonts w:ascii="MS Gothic" w:eastAsia="MS Gothic" w:hAnsi="MS Gothic"/>
                  </w:rPr>
                  <w:t>☐</w:t>
                </w:r>
              </w:p>
            </w:tc>
          </w:sdtContent>
        </w:sdt>
        <w:tc>
          <w:tcPr>
            <w:tcW w:w="2304" w:type="dxa"/>
            <w:shd w:val="clear" w:color="auto" w:fill="FFFFFF" w:themeFill="background1"/>
          </w:tcPr>
          <w:p w14:paraId="75336666" w14:textId="77777777" w:rsidR="006E1BC1" w:rsidRPr="004E5C8C" w:rsidRDefault="006E1BC1" w:rsidP="008137E7">
            <w:pPr>
              <w:pStyle w:val="VCAAtablecondensed"/>
              <w:jc w:val="center"/>
            </w:pPr>
          </w:p>
        </w:tc>
        <w:tc>
          <w:tcPr>
            <w:tcW w:w="2303" w:type="dxa"/>
            <w:shd w:val="clear" w:color="auto" w:fill="FFFFFF" w:themeFill="background1"/>
          </w:tcPr>
          <w:p w14:paraId="4FEC4726" w14:textId="77777777" w:rsidR="006E1BC1" w:rsidRPr="00BA0554" w:rsidRDefault="008B02EB" w:rsidP="008137E7">
            <w:pPr>
              <w:pStyle w:val="VCAAtablecondensed"/>
              <w:jc w:val="center"/>
            </w:pPr>
            <w:sdt>
              <w:sdtPr>
                <w:id w:val="2145381770"/>
                <w15:color w:val="00CCFF"/>
                <w14:checkbox>
                  <w14:checked w14:val="1"/>
                  <w14:checkedState w14:val="2612" w14:font="Wingdings"/>
                  <w14:uncheckedState w14:val="2610" w14:font="MS Gothic"/>
                </w14:checkbox>
              </w:sdtPr>
              <w:sdtEndPr/>
              <w:sdtContent>
                <w:r w:rsidR="006E1BC1" w:rsidRPr="00BA0554">
                  <w:rPr>
                    <w:rFonts w:ascii="Wingdings" w:eastAsia="Wingdings" w:hAnsi="Wingdings" w:cs="Wingdings"/>
                  </w:rPr>
                  <w:t>ü</w:t>
                </w:r>
              </w:sdtContent>
            </w:sdt>
          </w:p>
        </w:tc>
        <w:tc>
          <w:tcPr>
            <w:tcW w:w="2304" w:type="dxa"/>
            <w:shd w:val="clear" w:color="auto" w:fill="FFFFFF" w:themeFill="background1"/>
          </w:tcPr>
          <w:p w14:paraId="36724C74" w14:textId="77777777" w:rsidR="006E1BC1" w:rsidRPr="004E5C8C" w:rsidRDefault="006E1BC1" w:rsidP="008137E7">
            <w:pPr>
              <w:pStyle w:val="VCAAtablecondensed"/>
              <w:jc w:val="center"/>
            </w:pPr>
            <w:r w:rsidRPr="004E5C8C">
              <w:t>21</w:t>
            </w:r>
          </w:p>
        </w:tc>
      </w:tr>
      <w:tr w:rsidR="006E1BC1" w:rsidRPr="00BA0554" w14:paraId="5DFBE865" w14:textId="77777777" w:rsidTr="71276564">
        <w:trPr>
          <w:trHeight w:val="300"/>
        </w:trPr>
        <w:tc>
          <w:tcPr>
            <w:tcW w:w="2977" w:type="dxa"/>
            <w:shd w:val="clear" w:color="auto" w:fill="FFFFFF" w:themeFill="background1"/>
          </w:tcPr>
          <w:p w14:paraId="4845244B" w14:textId="0926B907" w:rsidR="006E1BC1" w:rsidRPr="00BA0554" w:rsidRDefault="0D44F936">
            <w:pPr>
              <w:pStyle w:val="VCAAtablecondensed"/>
            </w:pPr>
            <w:r w:rsidRPr="00BA0554">
              <w:rPr>
                <w:b/>
                <w:bCs/>
                <w:sz w:val="18"/>
                <w:szCs w:val="18"/>
              </w:rPr>
              <w:t xml:space="preserve">10.4 How </w:t>
            </w:r>
            <w:r w:rsidR="558028A2" w:rsidRPr="00BA0554">
              <w:rPr>
                <w:b/>
                <w:bCs/>
                <w:sz w:val="18"/>
                <w:szCs w:val="18"/>
              </w:rPr>
              <w:t xml:space="preserve">do our choices </w:t>
            </w:r>
            <w:r w:rsidR="45B9722B" w:rsidRPr="00BA0554">
              <w:rPr>
                <w:b/>
                <w:bCs/>
                <w:sz w:val="18"/>
                <w:szCs w:val="18"/>
              </w:rPr>
              <w:t>affect</w:t>
            </w:r>
            <w:r w:rsidR="558028A2" w:rsidRPr="00BA0554">
              <w:rPr>
                <w:b/>
                <w:bCs/>
                <w:sz w:val="18"/>
                <w:szCs w:val="18"/>
              </w:rPr>
              <w:t xml:space="preserve"> Earth’s climate?</w:t>
            </w:r>
          </w:p>
        </w:tc>
        <w:tc>
          <w:tcPr>
            <w:tcW w:w="1276" w:type="dxa"/>
            <w:shd w:val="clear" w:color="auto" w:fill="FFFFFF" w:themeFill="background1"/>
          </w:tcPr>
          <w:p w14:paraId="1F8E3940" w14:textId="77777777" w:rsidR="006E1BC1" w:rsidRPr="00BA0554" w:rsidRDefault="006E1BC1" w:rsidP="008137E7">
            <w:pPr>
              <w:pStyle w:val="VCAAtablecondensed"/>
              <w:jc w:val="center"/>
            </w:pPr>
            <w:r w:rsidRPr="00BA0554">
              <w:t>1, 10</w:t>
            </w:r>
          </w:p>
        </w:tc>
        <w:sdt>
          <w:sdtPr>
            <w:id w:val="-2091446104"/>
            <w15:color w:val="00CCFF"/>
            <w14:checkbox>
              <w14:checked w14:val="0"/>
              <w14:checkedState w14:val="2612" w14:font="Wingdings"/>
              <w14:uncheckedState w14:val="2610" w14:font="MS Gothic"/>
            </w14:checkbox>
          </w:sdtPr>
          <w:sdtEndPr/>
          <w:sdtContent>
            <w:tc>
              <w:tcPr>
                <w:tcW w:w="2303" w:type="dxa"/>
                <w:shd w:val="clear" w:color="auto" w:fill="FFFFFF" w:themeFill="background1"/>
              </w:tcPr>
              <w:p w14:paraId="2D635E86" w14:textId="77777777" w:rsidR="006E1BC1" w:rsidRPr="00BA0554" w:rsidRDefault="006E1BC1" w:rsidP="008137E7">
                <w:pPr>
                  <w:pStyle w:val="VCAAtablecondensed"/>
                  <w:jc w:val="center"/>
                </w:pPr>
                <w:r w:rsidRPr="00BA0554">
                  <w:rPr>
                    <w:rFonts w:ascii="MS Gothic" w:eastAsia="MS Gothic" w:hAnsi="MS Gothic"/>
                  </w:rPr>
                  <w:t>☐</w:t>
                </w:r>
              </w:p>
            </w:tc>
          </w:sdtContent>
        </w:sdt>
        <w:tc>
          <w:tcPr>
            <w:tcW w:w="2303" w:type="dxa"/>
            <w:shd w:val="clear" w:color="auto" w:fill="FFFFFF" w:themeFill="background1"/>
          </w:tcPr>
          <w:p w14:paraId="582E0322" w14:textId="77777777" w:rsidR="006E1BC1" w:rsidRPr="004E5C8C" w:rsidRDefault="006E1BC1" w:rsidP="008137E7">
            <w:pPr>
              <w:pStyle w:val="VCAAtablecondensed"/>
              <w:jc w:val="center"/>
            </w:pPr>
          </w:p>
        </w:tc>
        <w:tc>
          <w:tcPr>
            <w:tcW w:w="2304" w:type="dxa"/>
            <w:shd w:val="clear" w:color="auto" w:fill="FFFFFF" w:themeFill="background1"/>
          </w:tcPr>
          <w:p w14:paraId="783B21FD" w14:textId="77777777" w:rsidR="006E1BC1" w:rsidRPr="00BA0554" w:rsidRDefault="008B02EB" w:rsidP="008137E7">
            <w:pPr>
              <w:pStyle w:val="VCAAtablecondensed"/>
              <w:jc w:val="center"/>
            </w:pPr>
            <w:sdt>
              <w:sdtPr>
                <w:rPr>
                  <w:rFonts w:ascii="Wingdings" w:eastAsia="Wingdings" w:hAnsi="Wingdings" w:cs="Wingdings"/>
                </w:rPr>
                <w:id w:val="1358777465"/>
                <w15:color w:val="00CCFF"/>
                <w14:checkbox>
                  <w14:checked w14:val="1"/>
                  <w14:checkedState w14:val="2612" w14:font="Wingdings"/>
                  <w14:uncheckedState w14:val="2610" w14:font="MS Gothic"/>
                </w14:checkbox>
              </w:sdtPr>
              <w:sdtEndPr>
                <w:rPr>
                  <w:rFonts w:ascii="Arial Narrow" w:eastAsiaTheme="minorHAnsi" w:hAnsi="Arial Narrow" w:cs="Arial"/>
                </w:rPr>
              </w:sdtEndPr>
              <w:sdtContent>
                <w:r w:rsidR="006E1BC1" w:rsidRPr="00BA0554">
                  <w:rPr>
                    <w:rFonts w:ascii="Wingdings" w:eastAsia="Wingdings" w:hAnsi="Wingdings" w:cs="Wingdings"/>
                  </w:rPr>
                  <w:t>ü</w:t>
                </w:r>
              </w:sdtContent>
            </w:sdt>
          </w:p>
        </w:tc>
        <w:tc>
          <w:tcPr>
            <w:tcW w:w="2303" w:type="dxa"/>
            <w:shd w:val="clear" w:color="auto" w:fill="FFFFFF" w:themeFill="background1"/>
          </w:tcPr>
          <w:p w14:paraId="0F93E3AB" w14:textId="77777777" w:rsidR="006E1BC1" w:rsidRPr="00BA0554" w:rsidRDefault="006E1BC1" w:rsidP="008137E7">
            <w:pPr>
              <w:pStyle w:val="VCAAtablecondensed"/>
              <w:jc w:val="center"/>
            </w:pPr>
            <w:r w:rsidRPr="00BA0554">
              <w:t>20*</w:t>
            </w:r>
          </w:p>
        </w:tc>
        <w:tc>
          <w:tcPr>
            <w:tcW w:w="2303" w:type="dxa"/>
            <w:shd w:val="clear" w:color="auto" w:fill="FFFFFF" w:themeFill="background1"/>
          </w:tcPr>
          <w:p w14:paraId="3791DB3B" w14:textId="77777777" w:rsidR="006E1BC1" w:rsidRPr="00BA0554" w:rsidRDefault="008B02EB" w:rsidP="008137E7">
            <w:pPr>
              <w:pStyle w:val="VCAAtablecondensed"/>
              <w:jc w:val="center"/>
            </w:pPr>
            <w:sdt>
              <w:sdtPr>
                <w:rPr>
                  <w:rFonts w:ascii="Wingdings" w:eastAsia="Wingdings" w:hAnsi="Wingdings" w:cs="Wingdings"/>
                </w:rPr>
                <w:id w:val="65534664"/>
                <w15:color w:val="00CCFF"/>
                <w14:checkbox>
                  <w14:checked w14:val="1"/>
                  <w14:checkedState w14:val="2612" w14:font="Wingdings"/>
                  <w14:uncheckedState w14:val="2610" w14:font="MS Gothic"/>
                </w14:checkbox>
              </w:sdtPr>
              <w:sdtEndPr>
                <w:rPr>
                  <w:rFonts w:ascii="Arial Narrow" w:eastAsiaTheme="minorHAnsi" w:hAnsi="Arial Narrow" w:cs="Arial"/>
                </w:rPr>
              </w:sdtEndPr>
              <w:sdtContent>
                <w:r w:rsidR="006E1BC1" w:rsidRPr="00BA0554">
                  <w:rPr>
                    <w:rFonts w:ascii="Wingdings" w:eastAsia="Wingdings" w:hAnsi="Wingdings" w:cs="Wingdings"/>
                  </w:rPr>
                  <w:t>ü</w:t>
                </w:r>
              </w:sdtContent>
            </w:sdt>
          </w:p>
        </w:tc>
        <w:tc>
          <w:tcPr>
            <w:tcW w:w="2304" w:type="dxa"/>
            <w:shd w:val="clear" w:color="auto" w:fill="FFFFFF" w:themeFill="background1"/>
          </w:tcPr>
          <w:p w14:paraId="7194448A" w14:textId="77777777" w:rsidR="006E1BC1" w:rsidRPr="00BA0554" w:rsidRDefault="006E1BC1" w:rsidP="008137E7">
            <w:pPr>
              <w:pStyle w:val="VCAAtablecondensed"/>
              <w:jc w:val="center"/>
            </w:pPr>
            <w:r w:rsidRPr="00BA0554">
              <w:t>20^</w:t>
            </w:r>
          </w:p>
        </w:tc>
        <w:sdt>
          <w:sdtPr>
            <w:id w:val="1061374633"/>
            <w15:color w:val="00CCFF"/>
            <w14:checkbox>
              <w14:checked w14:val="0"/>
              <w14:checkedState w14:val="2612" w14:font="Wingdings"/>
              <w14:uncheckedState w14:val="2610" w14:font="MS Gothic"/>
            </w14:checkbox>
          </w:sdtPr>
          <w:sdtEndPr/>
          <w:sdtContent>
            <w:tc>
              <w:tcPr>
                <w:tcW w:w="2303" w:type="dxa"/>
                <w:shd w:val="clear" w:color="auto" w:fill="FFFFFF" w:themeFill="background1"/>
              </w:tcPr>
              <w:p w14:paraId="601667BA" w14:textId="77777777" w:rsidR="006E1BC1" w:rsidRPr="00BA0554" w:rsidRDefault="006E1BC1" w:rsidP="008137E7">
                <w:pPr>
                  <w:pStyle w:val="VCAAtablecondensed"/>
                  <w:jc w:val="center"/>
                </w:pPr>
                <w:r w:rsidRPr="00BA0554">
                  <w:rPr>
                    <w:rFonts w:ascii="MS Gothic" w:eastAsia="MS Gothic" w:hAnsi="MS Gothic"/>
                  </w:rPr>
                  <w:t>☐</w:t>
                </w:r>
              </w:p>
            </w:tc>
          </w:sdtContent>
        </w:sdt>
        <w:tc>
          <w:tcPr>
            <w:tcW w:w="2304" w:type="dxa"/>
            <w:shd w:val="clear" w:color="auto" w:fill="FFFFFF" w:themeFill="background1"/>
          </w:tcPr>
          <w:p w14:paraId="569645AD" w14:textId="77777777" w:rsidR="006E1BC1" w:rsidRPr="004E5C8C" w:rsidRDefault="006E1BC1" w:rsidP="008137E7">
            <w:pPr>
              <w:pStyle w:val="VCAAtablecondensed"/>
              <w:jc w:val="center"/>
            </w:pPr>
          </w:p>
        </w:tc>
      </w:tr>
      <w:tr w:rsidR="006E1BC1" w:rsidRPr="00BA0554" w14:paraId="3488957D" w14:textId="77777777" w:rsidTr="71276564">
        <w:trPr>
          <w:trHeight w:val="300"/>
        </w:trPr>
        <w:tc>
          <w:tcPr>
            <w:tcW w:w="2977" w:type="dxa"/>
            <w:shd w:val="clear" w:color="auto" w:fill="FFFFFF" w:themeFill="background1"/>
          </w:tcPr>
          <w:p w14:paraId="238B4B7B" w14:textId="5F3CDC11" w:rsidR="006E1BC1" w:rsidRPr="00BA0554" w:rsidRDefault="006E1BC1" w:rsidP="71276564">
            <w:pPr>
              <w:pStyle w:val="VCAAtablecondensed"/>
              <w:rPr>
                <w:b/>
                <w:bCs/>
                <w:sz w:val="18"/>
                <w:szCs w:val="18"/>
              </w:rPr>
            </w:pPr>
            <w:r w:rsidRPr="71276564">
              <w:rPr>
                <w:b/>
                <w:bCs/>
                <w:sz w:val="18"/>
                <w:szCs w:val="18"/>
              </w:rPr>
              <w:t xml:space="preserve">10.9 How </w:t>
            </w:r>
            <w:r w:rsidR="00791D08" w:rsidRPr="71276564">
              <w:rPr>
                <w:b/>
                <w:bCs/>
                <w:sz w:val="18"/>
                <w:szCs w:val="18"/>
              </w:rPr>
              <w:t>are</w:t>
            </w:r>
            <w:r w:rsidRPr="71276564">
              <w:rPr>
                <w:b/>
                <w:bCs/>
                <w:sz w:val="18"/>
                <w:szCs w:val="18"/>
              </w:rPr>
              <w:t xml:space="preserve"> different energy sources</w:t>
            </w:r>
            <w:r w:rsidR="00791D08" w:rsidRPr="71276564">
              <w:rPr>
                <w:b/>
                <w:bCs/>
                <w:sz w:val="18"/>
                <w:szCs w:val="18"/>
              </w:rPr>
              <w:t xml:space="preserve"> used to</w:t>
            </w:r>
            <w:r w:rsidRPr="71276564">
              <w:rPr>
                <w:b/>
                <w:bCs/>
                <w:sz w:val="18"/>
                <w:szCs w:val="18"/>
              </w:rPr>
              <w:t xml:space="preserve"> make electricity?</w:t>
            </w:r>
          </w:p>
        </w:tc>
        <w:tc>
          <w:tcPr>
            <w:tcW w:w="1276" w:type="dxa"/>
            <w:shd w:val="clear" w:color="auto" w:fill="FFFFFF" w:themeFill="background1"/>
          </w:tcPr>
          <w:p w14:paraId="31DB685B" w14:textId="77777777" w:rsidR="006E1BC1" w:rsidRPr="00BA0554" w:rsidRDefault="006E1BC1" w:rsidP="008137E7">
            <w:pPr>
              <w:pStyle w:val="VCAAtablecondensed"/>
              <w:jc w:val="center"/>
            </w:pPr>
            <w:r w:rsidRPr="00BA0554">
              <w:t>2, 10</w:t>
            </w:r>
          </w:p>
        </w:tc>
        <w:sdt>
          <w:sdtPr>
            <w:id w:val="-1223590903"/>
            <w15:color w:val="00CCFF"/>
            <w14:checkbox>
              <w14:checked w14:val="0"/>
              <w14:checkedState w14:val="2612" w14:font="Wingdings"/>
              <w14:uncheckedState w14:val="2610" w14:font="MS Gothic"/>
            </w14:checkbox>
          </w:sdtPr>
          <w:sdtEndPr/>
          <w:sdtContent>
            <w:tc>
              <w:tcPr>
                <w:tcW w:w="2303" w:type="dxa"/>
                <w:shd w:val="clear" w:color="auto" w:fill="FFFFFF" w:themeFill="background1"/>
              </w:tcPr>
              <w:p w14:paraId="4AD82438" w14:textId="77777777" w:rsidR="006E1BC1" w:rsidRPr="00BA0554" w:rsidRDefault="006E1BC1" w:rsidP="008137E7">
                <w:pPr>
                  <w:pStyle w:val="VCAAtablecondensed"/>
                  <w:jc w:val="center"/>
                </w:pPr>
                <w:r w:rsidRPr="00BA0554">
                  <w:rPr>
                    <w:rFonts w:ascii="MS Gothic" w:eastAsia="MS Gothic" w:hAnsi="MS Gothic"/>
                  </w:rPr>
                  <w:t>☐</w:t>
                </w:r>
              </w:p>
            </w:tc>
          </w:sdtContent>
        </w:sdt>
        <w:tc>
          <w:tcPr>
            <w:tcW w:w="2303" w:type="dxa"/>
            <w:shd w:val="clear" w:color="auto" w:fill="FFFFFF" w:themeFill="background1"/>
          </w:tcPr>
          <w:p w14:paraId="60F24837" w14:textId="77777777" w:rsidR="006E1BC1" w:rsidRPr="004E5C8C" w:rsidRDefault="006E1BC1" w:rsidP="008137E7">
            <w:pPr>
              <w:pStyle w:val="VCAAtablecondensed"/>
              <w:jc w:val="center"/>
            </w:pPr>
          </w:p>
        </w:tc>
        <w:tc>
          <w:tcPr>
            <w:tcW w:w="2304" w:type="dxa"/>
            <w:shd w:val="clear" w:color="auto" w:fill="FFFFFF" w:themeFill="background1"/>
          </w:tcPr>
          <w:p w14:paraId="49C957F2" w14:textId="77777777" w:rsidR="006E1BC1" w:rsidRPr="00BA0554" w:rsidRDefault="008B02EB" w:rsidP="008137E7">
            <w:pPr>
              <w:pStyle w:val="VCAAtablecondensed"/>
              <w:jc w:val="center"/>
            </w:pPr>
            <w:sdt>
              <w:sdtPr>
                <w:id w:val="-1184519201"/>
                <w15:color w:val="00CCFF"/>
                <w14:checkbox>
                  <w14:checked w14:val="1"/>
                  <w14:checkedState w14:val="2612" w14:font="Wingdings"/>
                  <w14:uncheckedState w14:val="2610" w14:font="MS Gothic"/>
                </w14:checkbox>
              </w:sdtPr>
              <w:sdtEndPr/>
              <w:sdtContent>
                <w:r w:rsidR="006E1BC1" w:rsidRPr="00BA0554">
                  <w:rPr>
                    <w:rFonts w:ascii="Wingdings" w:eastAsia="Wingdings" w:hAnsi="Wingdings" w:cs="Wingdings"/>
                  </w:rPr>
                  <w:t>ü</w:t>
                </w:r>
              </w:sdtContent>
            </w:sdt>
          </w:p>
        </w:tc>
        <w:tc>
          <w:tcPr>
            <w:tcW w:w="2303" w:type="dxa"/>
            <w:shd w:val="clear" w:color="auto" w:fill="FFFFFF" w:themeFill="background1"/>
          </w:tcPr>
          <w:p w14:paraId="4C3FC351" w14:textId="77777777" w:rsidR="006E1BC1" w:rsidRPr="00BA0554" w:rsidRDefault="006E1BC1" w:rsidP="008137E7">
            <w:pPr>
              <w:pStyle w:val="VCAAtablecondensed"/>
              <w:jc w:val="center"/>
            </w:pPr>
            <w:r w:rsidRPr="00BA0554">
              <w:t>20*</w:t>
            </w:r>
          </w:p>
        </w:tc>
        <w:tc>
          <w:tcPr>
            <w:tcW w:w="2303" w:type="dxa"/>
            <w:shd w:val="clear" w:color="auto" w:fill="FFFFFF" w:themeFill="background1"/>
          </w:tcPr>
          <w:p w14:paraId="4534E38D" w14:textId="77777777" w:rsidR="006E1BC1" w:rsidRPr="00BA0554" w:rsidRDefault="008B02EB" w:rsidP="008137E7">
            <w:pPr>
              <w:pStyle w:val="VCAAtablecondensed"/>
              <w:jc w:val="center"/>
            </w:pPr>
            <w:sdt>
              <w:sdtPr>
                <w:id w:val="-510443574"/>
                <w15:color w:val="00CCFF"/>
                <w14:checkbox>
                  <w14:checked w14:val="1"/>
                  <w14:checkedState w14:val="2612" w14:font="Wingdings"/>
                  <w14:uncheckedState w14:val="2610" w14:font="MS Gothic"/>
                </w14:checkbox>
              </w:sdtPr>
              <w:sdtEndPr/>
              <w:sdtContent>
                <w:r w:rsidR="006E1BC1" w:rsidRPr="00BA0554">
                  <w:rPr>
                    <w:rFonts w:ascii="Wingdings" w:eastAsia="Wingdings" w:hAnsi="Wingdings" w:cs="Wingdings"/>
                  </w:rPr>
                  <w:t>ü</w:t>
                </w:r>
              </w:sdtContent>
            </w:sdt>
          </w:p>
        </w:tc>
        <w:tc>
          <w:tcPr>
            <w:tcW w:w="2304" w:type="dxa"/>
            <w:shd w:val="clear" w:color="auto" w:fill="FFFFFF" w:themeFill="background1"/>
          </w:tcPr>
          <w:p w14:paraId="190A6BFF" w14:textId="77777777" w:rsidR="006E1BC1" w:rsidRPr="004E5C8C" w:rsidRDefault="006E1BC1" w:rsidP="008137E7">
            <w:pPr>
              <w:pStyle w:val="VCAAtablecondensed"/>
              <w:jc w:val="center"/>
            </w:pPr>
            <w:r w:rsidRPr="004E5C8C">
              <w:t>20^</w:t>
            </w:r>
          </w:p>
        </w:tc>
        <w:sdt>
          <w:sdtPr>
            <w:id w:val="2056658609"/>
            <w15:color w:val="00CCFF"/>
            <w14:checkbox>
              <w14:checked w14:val="0"/>
              <w14:checkedState w14:val="2612" w14:font="Wingdings"/>
              <w14:uncheckedState w14:val="2610" w14:font="MS Gothic"/>
            </w14:checkbox>
          </w:sdtPr>
          <w:sdtEndPr/>
          <w:sdtContent>
            <w:tc>
              <w:tcPr>
                <w:tcW w:w="2303" w:type="dxa"/>
                <w:shd w:val="clear" w:color="auto" w:fill="FFFFFF" w:themeFill="background1"/>
              </w:tcPr>
              <w:p w14:paraId="3FDDCBF6" w14:textId="77777777" w:rsidR="006E1BC1" w:rsidRPr="00BA0554" w:rsidRDefault="006E1BC1" w:rsidP="008137E7">
                <w:pPr>
                  <w:pStyle w:val="VCAAtablecondensed"/>
                  <w:jc w:val="center"/>
                </w:pPr>
                <w:r w:rsidRPr="00BA0554">
                  <w:rPr>
                    <w:rFonts w:ascii="MS Gothic" w:eastAsia="MS Gothic" w:hAnsi="MS Gothic"/>
                  </w:rPr>
                  <w:t>☐</w:t>
                </w:r>
              </w:p>
            </w:tc>
          </w:sdtContent>
        </w:sdt>
        <w:tc>
          <w:tcPr>
            <w:tcW w:w="2304" w:type="dxa"/>
            <w:shd w:val="clear" w:color="auto" w:fill="FFFFFF" w:themeFill="background1"/>
          </w:tcPr>
          <w:p w14:paraId="3AE66A4B" w14:textId="77777777" w:rsidR="006E1BC1" w:rsidRPr="004E5C8C" w:rsidRDefault="006E1BC1" w:rsidP="008137E7">
            <w:pPr>
              <w:pStyle w:val="VCAAtablecondensed"/>
              <w:jc w:val="center"/>
            </w:pPr>
          </w:p>
        </w:tc>
      </w:tr>
      <w:tr w:rsidR="006E1BC1" w:rsidRPr="00BA0554" w14:paraId="718433D2" w14:textId="11E4ED6C" w:rsidTr="71276564">
        <w:trPr>
          <w:trHeight w:val="300"/>
        </w:trPr>
        <w:tc>
          <w:tcPr>
            <w:tcW w:w="4253" w:type="dxa"/>
            <w:gridSpan w:val="2"/>
            <w:shd w:val="clear" w:color="auto" w:fill="FFFFFF" w:themeFill="background1"/>
          </w:tcPr>
          <w:p w14:paraId="2B2D3F14" w14:textId="77777777" w:rsidR="006E1BC1" w:rsidRPr="00BA0554" w:rsidRDefault="006E1BC1" w:rsidP="008137E7">
            <w:pPr>
              <w:pStyle w:val="VCAAtablecondensed"/>
              <w:rPr>
                <w:b/>
                <w:bCs/>
              </w:rPr>
            </w:pPr>
            <w:r w:rsidRPr="00BA0554">
              <w:rPr>
                <w:b/>
                <w:bCs/>
              </w:rPr>
              <w:t>Comments, notes, actions</w:t>
            </w:r>
          </w:p>
          <w:p w14:paraId="01D9B657" w14:textId="77777777" w:rsidR="006E1BC1" w:rsidRPr="00BA0554" w:rsidRDefault="006E1BC1" w:rsidP="008137E7">
            <w:pPr>
              <w:pStyle w:val="VCAAtablecondensed"/>
              <w:rPr>
                <w:b/>
                <w:bCs/>
              </w:rPr>
            </w:pPr>
          </w:p>
          <w:p w14:paraId="1834D371" w14:textId="77777777" w:rsidR="006E1BC1" w:rsidRPr="00BA0554" w:rsidRDefault="006E1BC1" w:rsidP="008137E7">
            <w:pPr>
              <w:pStyle w:val="VCAAtablecondensed"/>
            </w:pPr>
          </w:p>
        </w:tc>
        <w:tc>
          <w:tcPr>
            <w:tcW w:w="18427" w:type="dxa"/>
            <w:gridSpan w:val="8"/>
            <w:shd w:val="clear" w:color="auto" w:fill="FFFFFF" w:themeFill="background1"/>
          </w:tcPr>
          <w:p w14:paraId="689EB803" w14:textId="3CD35995" w:rsidR="006E1BC1" w:rsidRPr="004E5C8C" w:rsidRDefault="006E1BC1" w:rsidP="006E1BC1">
            <w:pPr>
              <w:pStyle w:val="VCAAtablecondensed"/>
            </w:pPr>
            <w:r w:rsidRPr="004E5C8C">
              <w:t xml:space="preserve">There are opportunities for content across Science Understanding </w:t>
            </w:r>
            <w:r w:rsidR="0A599BF8" w:rsidRPr="004E5C8C">
              <w:t xml:space="preserve">(U) </w:t>
            </w:r>
            <w:r w:rsidRPr="004E5C8C">
              <w:t xml:space="preserve">sub-strands to be taught together. For example, </w:t>
            </w:r>
            <w:r w:rsidR="009611F3" w:rsidRPr="004E5C8C">
              <w:t>U</w:t>
            </w:r>
            <w:r w:rsidRPr="004E5C8C">
              <w:t xml:space="preserve">nit 10.4 draws on content from both the Earth and space sciences and the Physical sciences sub-strands. </w:t>
            </w:r>
          </w:p>
          <w:p w14:paraId="2C064C45" w14:textId="77777777" w:rsidR="006E1BC1" w:rsidRPr="004E5C8C" w:rsidRDefault="006E1BC1" w:rsidP="006E1BC1">
            <w:pPr>
              <w:pStyle w:val="VCAAtablecondensed"/>
            </w:pPr>
            <w:r w:rsidRPr="004E5C8C">
              <w:t xml:space="preserve">When a content description appears across multiple teaching and learning units, this may reflect an intention to introduce key concepts early, prior to more detailed treatment in later units. </w:t>
            </w:r>
          </w:p>
          <w:p w14:paraId="16751603" w14:textId="636D00A6" w:rsidR="006E1BC1" w:rsidRPr="004E5C8C" w:rsidRDefault="006E1BC1" w:rsidP="006E1BC1">
            <w:pPr>
              <w:pStyle w:val="VCAAtablecondensed"/>
            </w:pPr>
            <w:r w:rsidRPr="004E5C8C">
              <w:t>(*^) VC2S10U15 and VC2S10U16 are connected to different parts of achievement standard sentence 20. (*) indicates where the first part of sentence 20 is relevant to the unit; (^) indicates where the second part of sentence 20 is relevant.</w:t>
            </w:r>
          </w:p>
        </w:tc>
      </w:tr>
    </w:tbl>
    <w:p w14:paraId="77C4F765" w14:textId="77777777" w:rsidR="00980D39" w:rsidRPr="004E5C8C" w:rsidRDefault="00980D39" w:rsidP="00980D39">
      <w:pPr>
        <w:rPr>
          <w:rFonts w:ascii="Arial" w:hAnsi="Arial" w:cs="Arial"/>
          <w:color w:val="000000" w:themeColor="text1"/>
          <w:sz w:val="20"/>
        </w:rPr>
        <w:sectPr w:rsidR="00980D39" w:rsidRPr="004E5C8C" w:rsidSect="00980D39">
          <w:headerReference w:type="default" r:id="rId31"/>
          <w:footerReference w:type="default" r:id="rId32"/>
          <w:headerReference w:type="first" r:id="rId33"/>
          <w:footerReference w:type="first" r:id="rId34"/>
          <w:type w:val="continuous"/>
          <w:pgSz w:w="23814" w:h="16839" w:orient="landscape" w:code="8"/>
          <w:pgMar w:top="1134" w:right="567" w:bottom="851" w:left="567" w:header="567" w:footer="147" w:gutter="0"/>
          <w:cols w:space="709"/>
          <w:docGrid w:linePitch="360"/>
        </w:sectPr>
      </w:pPr>
    </w:p>
    <w:p w14:paraId="5A53E47C" w14:textId="77777777" w:rsidR="00980D39" w:rsidRPr="004E5C8C" w:rsidRDefault="00980D39" w:rsidP="00980D39">
      <w:pPr>
        <w:rPr>
          <w:rFonts w:ascii="Arial" w:hAnsi="Arial" w:cs="Arial"/>
          <w:color w:val="000000" w:themeColor="text1"/>
          <w:sz w:val="20"/>
        </w:rPr>
        <w:sectPr w:rsidR="00980D39" w:rsidRPr="004E5C8C" w:rsidSect="00980D39">
          <w:type w:val="continuous"/>
          <w:pgSz w:w="23814" w:h="16839" w:orient="landscape" w:code="8"/>
          <w:pgMar w:top="1134" w:right="567" w:bottom="851" w:left="567" w:header="567" w:footer="147" w:gutter="0"/>
          <w:cols w:space="709"/>
          <w:titlePg/>
          <w:docGrid w:linePitch="360"/>
        </w:sectPr>
      </w:pPr>
    </w:p>
    <w:p w14:paraId="17CC9EC0" w14:textId="27ACD6DC" w:rsidR="00980D39" w:rsidRPr="004E5C8C" w:rsidRDefault="00980D39">
      <w:pPr>
        <w:rPr>
          <w:rFonts w:ascii="Arial" w:hAnsi="Arial" w:cs="Arial"/>
          <w:color w:val="000000" w:themeColor="text1"/>
          <w:sz w:val="20"/>
        </w:rPr>
      </w:pPr>
      <w:r w:rsidRPr="004E5C8C">
        <w:rPr>
          <w:rFonts w:ascii="Arial" w:hAnsi="Arial" w:cs="Arial"/>
          <w:color w:val="000000" w:themeColor="text1"/>
          <w:sz w:val="20"/>
        </w:rPr>
        <w:br w:type="page"/>
      </w:r>
    </w:p>
    <w:tbl>
      <w:tblPr>
        <w:tblStyle w:val="TableGrid"/>
        <w:tblW w:w="11911" w:type="dxa"/>
        <w:jc w:val="right"/>
        <w:tblLook w:val="04A0" w:firstRow="1" w:lastRow="0" w:firstColumn="1" w:lastColumn="0" w:noHBand="0" w:noVBand="1"/>
        <w:tblCaption w:val="Science Levels 9 and 10 achievement standard (AS) paragraph, with numbered sentences"/>
      </w:tblPr>
      <w:tblGrid>
        <w:gridCol w:w="11344"/>
        <w:gridCol w:w="567"/>
      </w:tblGrid>
      <w:tr w:rsidR="006B57AF" w:rsidRPr="00BA0554" w14:paraId="588AC384" w14:textId="77777777" w:rsidTr="00543BCC">
        <w:trPr>
          <w:jc w:val="right"/>
        </w:trPr>
        <w:tc>
          <w:tcPr>
            <w:tcW w:w="11344" w:type="dxa"/>
            <w:shd w:val="clear" w:color="auto" w:fill="0072AA" w:themeFill="accent1" w:themeFillShade="BF"/>
            <w:vAlign w:val="center"/>
          </w:tcPr>
          <w:p w14:paraId="1C09F396" w14:textId="271622E2" w:rsidR="006B57AF" w:rsidRPr="004E5C8C" w:rsidRDefault="006B57AF" w:rsidP="71613771">
            <w:pPr>
              <w:spacing w:before="80" w:after="80"/>
              <w:rPr>
                <w:rFonts w:ascii="Arial Narrow" w:hAnsi="Arial Narrow" w:cs="Arial"/>
                <w:b/>
                <w:bCs/>
                <w:color w:val="FFFFFF" w:themeColor="background1"/>
                <w:sz w:val="20"/>
                <w:szCs w:val="20"/>
              </w:rPr>
            </w:pPr>
            <w:r w:rsidRPr="004E5C8C">
              <w:rPr>
                <w:rFonts w:ascii="Arial Narrow" w:hAnsi="Arial Narrow" w:cs="Arial"/>
                <w:b/>
                <w:bCs/>
                <w:color w:val="FFFFFF" w:themeColor="background1"/>
                <w:sz w:val="20"/>
                <w:szCs w:val="20"/>
              </w:rPr>
              <w:lastRenderedPageBreak/>
              <w:t>Achievement standard (AS), with numbered sentences</w:t>
            </w:r>
          </w:p>
        </w:tc>
        <w:tc>
          <w:tcPr>
            <w:tcW w:w="567" w:type="dxa"/>
            <w:shd w:val="clear" w:color="auto" w:fill="0072AA" w:themeFill="accent1" w:themeFillShade="BF"/>
          </w:tcPr>
          <w:p w14:paraId="44D272CC" w14:textId="77777777" w:rsidR="006B57AF" w:rsidRPr="00BA0554" w:rsidRDefault="006B57AF" w:rsidP="00EC45E0">
            <w:pPr>
              <w:spacing w:before="120" w:after="120" w:line="280" w:lineRule="exact"/>
              <w:jc w:val="center"/>
              <w:rPr>
                <w:rFonts w:ascii="Arial Narrow" w:hAnsi="Arial Narrow" w:cs="Arial"/>
                <w:b/>
                <w:bCs/>
                <w:color w:val="FFFFFF" w:themeColor="background1"/>
                <w:sz w:val="20"/>
              </w:rPr>
            </w:pPr>
            <w:r w:rsidRPr="00BA0554">
              <w:rPr>
                <w:rFonts w:ascii="Arial Narrow" w:hAnsi="Arial Narrow" w:cs="Arial"/>
                <w:b/>
                <w:bCs/>
                <w:color w:val="FFFFFF" w:themeColor="background1"/>
                <w:sz w:val="20"/>
              </w:rPr>
              <w:t>Y/N</w:t>
            </w:r>
          </w:p>
        </w:tc>
      </w:tr>
      <w:tr w:rsidR="00080B79" w:rsidRPr="00BA0554" w14:paraId="17FD2F78" w14:textId="77777777" w:rsidTr="00543BCC">
        <w:trPr>
          <w:jc w:val="right"/>
        </w:trPr>
        <w:tc>
          <w:tcPr>
            <w:tcW w:w="11344" w:type="dxa"/>
          </w:tcPr>
          <w:p w14:paraId="5E7B7CC3" w14:textId="63A3F373" w:rsidR="00080B79" w:rsidRPr="004E5C8C" w:rsidRDefault="00080B79" w:rsidP="00E529B3">
            <w:pPr>
              <w:numPr>
                <w:ilvl w:val="0"/>
                <w:numId w:val="57"/>
              </w:numPr>
              <w:spacing w:before="80" w:after="80"/>
              <w:ind w:left="471" w:hanging="471"/>
              <w:rPr>
                <w:rFonts w:ascii="Arial Narrow" w:hAnsi="Arial Narrow"/>
                <w:sz w:val="20"/>
                <w:szCs w:val="20"/>
              </w:rPr>
            </w:pPr>
            <w:r w:rsidRPr="00BA0554">
              <w:rPr>
                <w:rFonts w:ascii="Arial Narrow" w:hAnsi="Arial Narrow"/>
                <w:sz w:val="20"/>
                <w:szCs w:val="20"/>
              </w:rPr>
              <w:t>Students formulate and refine questions and hypotheses to make reasoned predictions, test relationships and develop explanatory models when investigating scientific questions, problems and claims.</w:t>
            </w:r>
          </w:p>
        </w:tc>
        <w:tc>
          <w:tcPr>
            <w:tcW w:w="567" w:type="dxa"/>
          </w:tcPr>
          <w:p w14:paraId="426E2E90" w14:textId="28B01FB9" w:rsidR="00080B79" w:rsidRPr="00BA0554" w:rsidRDefault="008B02EB" w:rsidP="00080B79">
            <w:pPr>
              <w:spacing w:before="120" w:after="120" w:line="280" w:lineRule="exact"/>
              <w:jc w:val="center"/>
              <w:rPr>
                <w:rFonts w:ascii="MS Gothic" w:eastAsia="MS Gothic" w:hAnsi="MS Gothic"/>
              </w:rPr>
            </w:pPr>
            <w:sdt>
              <w:sdtPr>
                <w:id w:val="1529682327"/>
                <w15:color w:val="00CCFF"/>
                <w14:checkbox>
                  <w14:checked w14:val="1"/>
                  <w14:checkedState w14:val="2612" w14:font="Wingdings"/>
                  <w14:uncheckedState w14:val="2610" w14:font="MS Gothic"/>
                </w14:checkbox>
              </w:sdtPr>
              <w:sdtEndPr/>
              <w:sdtContent>
                <w:r w:rsidR="00080B79" w:rsidRPr="00BA0554">
                  <w:rPr>
                    <w:rFonts w:ascii="Wingdings" w:eastAsia="Wingdings" w:hAnsi="Wingdings" w:cs="Wingdings"/>
                  </w:rPr>
                  <w:t>ü</w:t>
                </w:r>
              </w:sdtContent>
            </w:sdt>
          </w:p>
        </w:tc>
      </w:tr>
      <w:tr w:rsidR="00080B79" w:rsidRPr="00BA0554" w14:paraId="2485B6FB" w14:textId="77777777" w:rsidTr="00543BCC">
        <w:trPr>
          <w:jc w:val="right"/>
        </w:trPr>
        <w:tc>
          <w:tcPr>
            <w:tcW w:w="11344" w:type="dxa"/>
          </w:tcPr>
          <w:p w14:paraId="6712CA4F" w14:textId="10D258D1" w:rsidR="00080B79" w:rsidRPr="004E5C8C" w:rsidRDefault="00080B79" w:rsidP="00E529B3">
            <w:pPr>
              <w:numPr>
                <w:ilvl w:val="0"/>
                <w:numId w:val="57"/>
              </w:numPr>
              <w:spacing w:before="80" w:after="80"/>
              <w:ind w:left="471" w:hanging="471"/>
              <w:rPr>
                <w:rFonts w:ascii="Arial Narrow" w:hAnsi="Arial Narrow"/>
                <w:sz w:val="20"/>
                <w:szCs w:val="20"/>
              </w:rPr>
            </w:pPr>
            <w:r w:rsidRPr="00BA0554">
              <w:rPr>
                <w:rFonts w:ascii="Arial Narrow" w:hAnsi="Arial Narrow"/>
                <w:sz w:val="20"/>
                <w:szCs w:val="20"/>
              </w:rPr>
              <w:t>They plan a range of valid, reproducible and safe scientific investigations and explain how they have addressed any ethical and cultural considerations when generating or using primary and secondary data.</w:t>
            </w:r>
          </w:p>
        </w:tc>
        <w:tc>
          <w:tcPr>
            <w:tcW w:w="567" w:type="dxa"/>
          </w:tcPr>
          <w:p w14:paraId="56E82FFC" w14:textId="3F8777A5" w:rsidR="00080B79" w:rsidRPr="00BA0554" w:rsidRDefault="008B02EB" w:rsidP="00080B79">
            <w:pPr>
              <w:spacing w:before="120" w:after="120" w:line="280" w:lineRule="exact"/>
              <w:jc w:val="center"/>
              <w:rPr>
                <w:rFonts w:ascii="MS Gothic" w:eastAsia="MS Gothic" w:hAnsi="MS Gothic"/>
              </w:rPr>
            </w:pPr>
            <w:sdt>
              <w:sdtPr>
                <w:id w:val="493235991"/>
                <w15:color w:val="00CCFF"/>
                <w14:checkbox>
                  <w14:checked w14:val="1"/>
                  <w14:checkedState w14:val="2612" w14:font="Wingdings"/>
                  <w14:uncheckedState w14:val="2610" w14:font="MS Gothic"/>
                </w14:checkbox>
              </w:sdtPr>
              <w:sdtEndPr/>
              <w:sdtContent>
                <w:r w:rsidR="00080B79" w:rsidRPr="00BA0554">
                  <w:rPr>
                    <w:rFonts w:ascii="Wingdings" w:eastAsia="Wingdings" w:hAnsi="Wingdings" w:cs="Wingdings"/>
                  </w:rPr>
                  <w:t>ü</w:t>
                </w:r>
              </w:sdtContent>
            </w:sdt>
          </w:p>
        </w:tc>
      </w:tr>
      <w:tr w:rsidR="00080B79" w:rsidRPr="00BA0554" w14:paraId="266B9761" w14:textId="77777777" w:rsidTr="00543BCC">
        <w:trPr>
          <w:jc w:val="right"/>
        </w:trPr>
        <w:tc>
          <w:tcPr>
            <w:tcW w:w="11344" w:type="dxa"/>
          </w:tcPr>
          <w:p w14:paraId="38C98C42" w14:textId="2D0266FC" w:rsidR="00080B79" w:rsidRPr="004E5C8C" w:rsidRDefault="00080B79" w:rsidP="00E529B3">
            <w:pPr>
              <w:numPr>
                <w:ilvl w:val="0"/>
                <w:numId w:val="57"/>
              </w:numPr>
              <w:spacing w:before="80" w:after="80"/>
              <w:ind w:left="469" w:hanging="469"/>
              <w:rPr>
                <w:rFonts w:ascii="Arial Narrow" w:hAnsi="Arial Narrow"/>
                <w:sz w:val="20"/>
                <w:szCs w:val="20"/>
              </w:rPr>
            </w:pPr>
            <w:r w:rsidRPr="00BA0554">
              <w:rPr>
                <w:rFonts w:ascii="Arial Narrow" w:hAnsi="Arial Narrow"/>
                <w:sz w:val="20"/>
                <w:szCs w:val="20"/>
              </w:rPr>
              <w:t xml:space="preserve">They select and use equipment to generate and record data, ensuring the use of suitable sample sizes and assessing the precision of multiple measurement readings. </w:t>
            </w:r>
          </w:p>
        </w:tc>
        <w:tc>
          <w:tcPr>
            <w:tcW w:w="567" w:type="dxa"/>
          </w:tcPr>
          <w:p w14:paraId="271687FC" w14:textId="3A76481B" w:rsidR="00080B79" w:rsidRPr="00BA0554" w:rsidRDefault="008B02EB" w:rsidP="00080B79">
            <w:pPr>
              <w:spacing w:before="120" w:after="120" w:line="280" w:lineRule="exact"/>
              <w:jc w:val="center"/>
              <w:rPr>
                <w:rFonts w:ascii="MS Gothic" w:eastAsia="MS Gothic" w:hAnsi="MS Gothic"/>
              </w:rPr>
            </w:pPr>
            <w:sdt>
              <w:sdtPr>
                <w:id w:val="-1322961956"/>
                <w15:color w:val="00CCFF"/>
                <w14:checkbox>
                  <w14:checked w14:val="1"/>
                  <w14:checkedState w14:val="2612" w14:font="Wingdings"/>
                  <w14:uncheckedState w14:val="2610" w14:font="MS Gothic"/>
                </w14:checkbox>
              </w:sdtPr>
              <w:sdtEndPr/>
              <w:sdtContent>
                <w:r w:rsidR="00080B79" w:rsidRPr="00BA0554">
                  <w:rPr>
                    <w:rFonts w:ascii="Wingdings" w:eastAsia="Wingdings" w:hAnsi="Wingdings" w:cs="Wingdings"/>
                  </w:rPr>
                  <w:t>ü</w:t>
                </w:r>
              </w:sdtContent>
            </w:sdt>
          </w:p>
        </w:tc>
      </w:tr>
      <w:tr w:rsidR="00080B79" w:rsidRPr="00BA0554" w14:paraId="32C2BF82" w14:textId="77777777" w:rsidTr="00543BCC">
        <w:trPr>
          <w:jc w:val="right"/>
        </w:trPr>
        <w:tc>
          <w:tcPr>
            <w:tcW w:w="11344" w:type="dxa"/>
          </w:tcPr>
          <w:p w14:paraId="089B2CFF" w14:textId="7570FAE9" w:rsidR="00080B79" w:rsidRPr="004E5C8C" w:rsidRDefault="00080B79" w:rsidP="00E529B3">
            <w:pPr>
              <w:numPr>
                <w:ilvl w:val="0"/>
                <w:numId w:val="57"/>
              </w:numPr>
              <w:spacing w:before="80" w:after="80"/>
              <w:ind w:left="469" w:hanging="469"/>
              <w:rPr>
                <w:rFonts w:ascii="Arial Narrow" w:hAnsi="Arial Narrow"/>
                <w:sz w:val="20"/>
                <w:szCs w:val="20"/>
              </w:rPr>
            </w:pPr>
            <w:r w:rsidRPr="00BA0554">
              <w:rPr>
                <w:rFonts w:ascii="Arial Narrow" w:hAnsi="Arial Narrow"/>
                <w:sz w:val="20"/>
                <w:szCs w:val="20"/>
              </w:rPr>
              <w:t xml:space="preserve">They select and construct a range of appropriate representations to </w:t>
            </w:r>
            <w:proofErr w:type="spellStart"/>
            <w:r w:rsidRPr="00BA0554">
              <w:rPr>
                <w:rFonts w:ascii="Arial Narrow" w:hAnsi="Arial Narrow"/>
                <w:sz w:val="20"/>
                <w:szCs w:val="20"/>
              </w:rPr>
              <w:t>organise</w:t>
            </w:r>
            <w:proofErr w:type="spellEnd"/>
            <w:r w:rsidRPr="00BA0554">
              <w:rPr>
                <w:rFonts w:ascii="Arial Narrow" w:hAnsi="Arial Narrow"/>
                <w:sz w:val="20"/>
                <w:szCs w:val="20"/>
              </w:rPr>
              <w:t xml:space="preserve">, process and summarise data and information. </w:t>
            </w:r>
          </w:p>
        </w:tc>
        <w:tc>
          <w:tcPr>
            <w:tcW w:w="567" w:type="dxa"/>
          </w:tcPr>
          <w:p w14:paraId="4419F46D" w14:textId="23B5894D" w:rsidR="00080B79" w:rsidRPr="00BA0554" w:rsidRDefault="008B02EB" w:rsidP="00080B79">
            <w:pPr>
              <w:spacing w:before="120" w:after="120" w:line="280" w:lineRule="exact"/>
              <w:jc w:val="center"/>
              <w:rPr>
                <w:rFonts w:ascii="MS Gothic" w:eastAsia="MS Gothic" w:hAnsi="MS Gothic"/>
              </w:rPr>
            </w:pPr>
            <w:sdt>
              <w:sdtPr>
                <w:id w:val="-1923558695"/>
                <w15:color w:val="00CCFF"/>
                <w14:checkbox>
                  <w14:checked w14:val="1"/>
                  <w14:checkedState w14:val="2612" w14:font="Wingdings"/>
                  <w14:uncheckedState w14:val="2610" w14:font="MS Gothic"/>
                </w14:checkbox>
              </w:sdtPr>
              <w:sdtEndPr/>
              <w:sdtContent>
                <w:r w:rsidR="00080B79" w:rsidRPr="00BA0554">
                  <w:rPr>
                    <w:rFonts w:ascii="Wingdings" w:eastAsia="Wingdings" w:hAnsi="Wingdings" w:cs="Wingdings"/>
                  </w:rPr>
                  <w:t>ü</w:t>
                </w:r>
              </w:sdtContent>
            </w:sdt>
          </w:p>
        </w:tc>
      </w:tr>
      <w:tr w:rsidR="00080B79" w:rsidRPr="00BA0554" w14:paraId="212F86EE" w14:textId="77777777" w:rsidTr="00543BCC">
        <w:trPr>
          <w:jc w:val="right"/>
        </w:trPr>
        <w:tc>
          <w:tcPr>
            <w:tcW w:w="11344" w:type="dxa"/>
          </w:tcPr>
          <w:p w14:paraId="7439A3C2" w14:textId="269F0116" w:rsidR="00080B79" w:rsidRPr="004E5C8C" w:rsidRDefault="00080B79" w:rsidP="00E529B3">
            <w:pPr>
              <w:numPr>
                <w:ilvl w:val="0"/>
                <w:numId w:val="57"/>
              </w:numPr>
              <w:spacing w:before="80" w:after="80"/>
              <w:ind w:left="469" w:hanging="469"/>
              <w:rPr>
                <w:rFonts w:ascii="Arial Narrow" w:hAnsi="Arial Narrow"/>
                <w:sz w:val="20"/>
                <w:szCs w:val="20"/>
              </w:rPr>
            </w:pPr>
            <w:r w:rsidRPr="00BA0554">
              <w:rPr>
                <w:rFonts w:ascii="Arial Narrow" w:hAnsi="Arial Narrow"/>
                <w:sz w:val="20"/>
                <w:szCs w:val="20"/>
              </w:rPr>
              <w:t xml:space="preserve">They </w:t>
            </w:r>
            <w:proofErr w:type="spellStart"/>
            <w:r w:rsidRPr="00BA0554">
              <w:rPr>
                <w:rFonts w:ascii="Arial Narrow" w:hAnsi="Arial Narrow"/>
                <w:sz w:val="20"/>
                <w:szCs w:val="20"/>
              </w:rPr>
              <w:t>analyse</w:t>
            </w:r>
            <w:proofErr w:type="spellEnd"/>
            <w:r w:rsidRPr="00BA0554">
              <w:rPr>
                <w:rFonts w:ascii="Arial Narrow" w:hAnsi="Arial Narrow"/>
                <w:sz w:val="20"/>
                <w:szCs w:val="20"/>
              </w:rPr>
              <w:t xml:space="preserve"> and compare a variety of data and information to identify and explain qualitative and quantitative patterns, trends, relationships, assumptions and anomalies.</w:t>
            </w:r>
          </w:p>
        </w:tc>
        <w:tc>
          <w:tcPr>
            <w:tcW w:w="567" w:type="dxa"/>
          </w:tcPr>
          <w:p w14:paraId="624C38E5" w14:textId="0883F211" w:rsidR="00080B79" w:rsidRPr="00BA0554" w:rsidRDefault="008B02EB" w:rsidP="00080B79">
            <w:pPr>
              <w:spacing w:before="120" w:after="120" w:line="280" w:lineRule="exact"/>
              <w:jc w:val="center"/>
              <w:rPr>
                <w:rFonts w:ascii="MS Gothic" w:eastAsia="MS Gothic" w:hAnsi="MS Gothic"/>
              </w:rPr>
            </w:pPr>
            <w:sdt>
              <w:sdtPr>
                <w:id w:val="-1065333182"/>
                <w15:color w:val="00CCFF"/>
                <w14:checkbox>
                  <w14:checked w14:val="1"/>
                  <w14:checkedState w14:val="2612" w14:font="Wingdings"/>
                  <w14:uncheckedState w14:val="2610" w14:font="MS Gothic"/>
                </w14:checkbox>
              </w:sdtPr>
              <w:sdtEndPr/>
              <w:sdtContent>
                <w:r w:rsidR="00080B79" w:rsidRPr="00BA0554">
                  <w:rPr>
                    <w:rFonts w:ascii="Wingdings" w:eastAsia="Wingdings" w:hAnsi="Wingdings" w:cs="Wingdings"/>
                  </w:rPr>
                  <w:t>ü</w:t>
                </w:r>
              </w:sdtContent>
            </w:sdt>
          </w:p>
        </w:tc>
      </w:tr>
    </w:tbl>
    <w:p w14:paraId="7EFA2DA2" w14:textId="45488F63" w:rsidR="006B57AF" w:rsidRPr="004E5C8C" w:rsidRDefault="006B57AF" w:rsidP="007B3F2B">
      <w:pPr>
        <w:pStyle w:val="VCAAbody"/>
      </w:pPr>
    </w:p>
    <w:tbl>
      <w:tblPr>
        <w:tblStyle w:val="TableGrid"/>
        <w:tblW w:w="22680" w:type="dxa"/>
        <w:tblLook w:val="04A0" w:firstRow="1" w:lastRow="0" w:firstColumn="1" w:lastColumn="0" w:noHBand="0" w:noVBand="1"/>
        <w:tblCaption w:val="Table for mapping Science Levels 9 and 10 content descriptions and achievement standards to teaching and learning units"/>
      </w:tblPr>
      <w:tblGrid>
        <w:gridCol w:w="2977"/>
        <w:gridCol w:w="1274"/>
        <w:gridCol w:w="1842"/>
        <w:gridCol w:w="1843"/>
        <w:gridCol w:w="1843"/>
        <w:gridCol w:w="1843"/>
        <w:gridCol w:w="1843"/>
        <w:gridCol w:w="1843"/>
        <w:gridCol w:w="1843"/>
        <w:gridCol w:w="1843"/>
        <w:gridCol w:w="1843"/>
        <w:gridCol w:w="1843"/>
      </w:tblGrid>
      <w:tr w:rsidR="00477D34" w:rsidRPr="00BA0554" w14:paraId="1C7B8C7B" w14:textId="2A64D85F" w:rsidTr="71276564">
        <w:trPr>
          <w:trHeight w:val="377"/>
        </w:trPr>
        <w:tc>
          <w:tcPr>
            <w:tcW w:w="2977" w:type="dxa"/>
            <w:tcBorders>
              <w:top w:val="nil"/>
              <w:left w:val="nil"/>
              <w:bottom w:val="nil"/>
            </w:tcBorders>
          </w:tcPr>
          <w:p w14:paraId="2D99C8D6" w14:textId="77777777" w:rsidR="00477D34" w:rsidRPr="004E5C8C" w:rsidRDefault="00477D34" w:rsidP="00EC45E0">
            <w:pPr>
              <w:pStyle w:val="VCAAbody"/>
              <w:rPr>
                <w:rFonts w:ascii="Arial Narrow" w:hAnsi="Arial Narrow"/>
                <w:szCs w:val="20"/>
              </w:rPr>
            </w:pPr>
            <w:bookmarkStart w:id="0" w:name="_Hlk178600713"/>
          </w:p>
        </w:tc>
        <w:tc>
          <w:tcPr>
            <w:tcW w:w="1274" w:type="dxa"/>
            <w:shd w:val="clear" w:color="auto" w:fill="0072AA" w:themeFill="accent1" w:themeFillShade="BF"/>
          </w:tcPr>
          <w:p w14:paraId="7FBA7E99" w14:textId="63E94C2B" w:rsidR="00477D34" w:rsidRPr="004E5C8C" w:rsidRDefault="00477D34" w:rsidP="00EC45E0">
            <w:pPr>
              <w:pStyle w:val="VCAAbody"/>
              <w:rPr>
                <w:rFonts w:ascii="Arial Narrow" w:hAnsi="Arial Narrow"/>
                <w:b/>
                <w:bCs/>
                <w:color w:val="FFFFFF" w:themeColor="background1"/>
                <w:szCs w:val="20"/>
              </w:rPr>
            </w:pPr>
            <w:r w:rsidRPr="004E5C8C">
              <w:rPr>
                <w:rFonts w:ascii="Arial Narrow" w:hAnsi="Arial Narrow"/>
                <w:b/>
                <w:bCs/>
                <w:color w:val="FFFFFF" w:themeColor="background1"/>
                <w:szCs w:val="20"/>
              </w:rPr>
              <w:t>Strand</w:t>
            </w:r>
          </w:p>
        </w:tc>
        <w:tc>
          <w:tcPr>
            <w:tcW w:w="18429" w:type="dxa"/>
            <w:gridSpan w:val="10"/>
            <w:shd w:val="clear" w:color="auto" w:fill="F2F2F2" w:themeFill="background1" w:themeFillShade="F2"/>
            <w:vAlign w:val="center"/>
          </w:tcPr>
          <w:p w14:paraId="466E9CA0" w14:textId="620D9AB2" w:rsidR="00477D34" w:rsidRPr="00BA0554" w:rsidRDefault="00477D34" w:rsidP="00891406">
            <w:pPr>
              <w:pStyle w:val="VCAAtabletextnarrow"/>
              <w:jc w:val="center"/>
              <w:rPr>
                <w:b/>
                <w:bCs/>
              </w:rPr>
            </w:pPr>
            <w:r w:rsidRPr="00BA0554">
              <w:rPr>
                <w:b/>
                <w:bCs/>
              </w:rPr>
              <w:t>Science Inquiry</w:t>
            </w:r>
          </w:p>
        </w:tc>
      </w:tr>
      <w:tr w:rsidR="003C4B12" w:rsidRPr="00BA0554" w14:paraId="402A8A54" w14:textId="77777777" w:rsidTr="71276564">
        <w:trPr>
          <w:trHeight w:val="300"/>
        </w:trPr>
        <w:tc>
          <w:tcPr>
            <w:tcW w:w="2977" w:type="dxa"/>
            <w:tcBorders>
              <w:top w:val="nil"/>
              <w:left w:val="nil"/>
              <w:bottom w:val="nil"/>
            </w:tcBorders>
          </w:tcPr>
          <w:p w14:paraId="7B2B4ADE" w14:textId="77777777" w:rsidR="003C4B12" w:rsidRPr="004E5C8C" w:rsidRDefault="003C4B12" w:rsidP="00EC45E0">
            <w:pPr>
              <w:pStyle w:val="VCAAbody"/>
              <w:rPr>
                <w:rFonts w:ascii="Arial Narrow" w:hAnsi="Arial Narrow"/>
                <w:szCs w:val="20"/>
              </w:rPr>
            </w:pPr>
          </w:p>
        </w:tc>
        <w:tc>
          <w:tcPr>
            <w:tcW w:w="1274" w:type="dxa"/>
            <w:shd w:val="clear" w:color="auto" w:fill="0072AA" w:themeFill="accent1" w:themeFillShade="BF"/>
          </w:tcPr>
          <w:p w14:paraId="46E41611" w14:textId="06F0A6FA" w:rsidR="003C4B12" w:rsidRPr="004E5C8C" w:rsidRDefault="003C4B12" w:rsidP="00EC45E0">
            <w:pPr>
              <w:pStyle w:val="VCAAbody"/>
              <w:rPr>
                <w:rFonts w:ascii="Arial Narrow" w:hAnsi="Arial Narrow"/>
                <w:b/>
                <w:bCs/>
                <w:color w:val="FFFFFF" w:themeColor="background1"/>
                <w:szCs w:val="20"/>
              </w:rPr>
            </w:pPr>
            <w:r w:rsidRPr="004E5C8C">
              <w:rPr>
                <w:rFonts w:ascii="Arial Narrow" w:hAnsi="Arial Narrow"/>
                <w:b/>
                <w:bCs/>
                <w:color w:val="FFFFFF" w:themeColor="background1"/>
                <w:szCs w:val="20"/>
              </w:rPr>
              <w:t>Sub-strand</w:t>
            </w:r>
          </w:p>
        </w:tc>
        <w:tc>
          <w:tcPr>
            <w:tcW w:w="3685" w:type="dxa"/>
            <w:gridSpan w:val="2"/>
            <w:shd w:val="clear" w:color="auto" w:fill="F2F2F2" w:themeFill="background1" w:themeFillShade="F2"/>
            <w:vAlign w:val="center"/>
          </w:tcPr>
          <w:p w14:paraId="323962D8" w14:textId="77D45ED4" w:rsidR="003C4B12" w:rsidRPr="00BA0554" w:rsidRDefault="003C4B12" w:rsidP="00891406">
            <w:pPr>
              <w:pStyle w:val="VCAAtabletextnarrow"/>
              <w:jc w:val="center"/>
              <w:rPr>
                <w:b/>
                <w:bCs/>
              </w:rPr>
            </w:pPr>
            <w:r w:rsidRPr="00BA0554">
              <w:rPr>
                <w:b/>
                <w:bCs/>
              </w:rPr>
              <w:t>Questioning and predicting</w:t>
            </w:r>
          </w:p>
        </w:tc>
        <w:tc>
          <w:tcPr>
            <w:tcW w:w="7372" w:type="dxa"/>
            <w:gridSpan w:val="4"/>
            <w:shd w:val="clear" w:color="auto" w:fill="F2F2F2" w:themeFill="background1" w:themeFillShade="F2"/>
            <w:vAlign w:val="center"/>
          </w:tcPr>
          <w:p w14:paraId="372F67E9" w14:textId="55969EF4" w:rsidR="003C4B12" w:rsidRPr="00BA0554" w:rsidRDefault="003C4B12" w:rsidP="00891406">
            <w:pPr>
              <w:pStyle w:val="VCAAtabletextnarrow"/>
              <w:jc w:val="center"/>
              <w:rPr>
                <w:b/>
                <w:bCs/>
              </w:rPr>
            </w:pPr>
            <w:r w:rsidRPr="00BA0554">
              <w:rPr>
                <w:b/>
                <w:bCs/>
              </w:rPr>
              <w:t>Planning and conducting</w:t>
            </w:r>
          </w:p>
        </w:tc>
        <w:tc>
          <w:tcPr>
            <w:tcW w:w="7372" w:type="dxa"/>
            <w:gridSpan w:val="4"/>
            <w:shd w:val="clear" w:color="auto" w:fill="F2F2F2" w:themeFill="background1" w:themeFillShade="F2"/>
            <w:vAlign w:val="center"/>
          </w:tcPr>
          <w:p w14:paraId="00A2B535" w14:textId="6CC3E1F5" w:rsidR="003C4B12" w:rsidRPr="00BA0554" w:rsidRDefault="003C4B12" w:rsidP="00891406">
            <w:pPr>
              <w:pStyle w:val="VCAAtabletextnarrow"/>
              <w:jc w:val="center"/>
              <w:rPr>
                <w:b/>
                <w:bCs/>
              </w:rPr>
            </w:pPr>
            <w:r w:rsidRPr="00BA0554">
              <w:rPr>
                <w:b/>
                <w:bCs/>
              </w:rPr>
              <w:t xml:space="preserve">Processing, modelling and </w:t>
            </w:r>
            <w:proofErr w:type="spellStart"/>
            <w:r w:rsidRPr="00BA0554">
              <w:rPr>
                <w:b/>
                <w:bCs/>
              </w:rPr>
              <w:t>analysing</w:t>
            </w:r>
            <w:proofErr w:type="spellEnd"/>
          </w:p>
        </w:tc>
      </w:tr>
      <w:tr w:rsidR="00477D34" w:rsidRPr="00BA0554" w14:paraId="19697790" w14:textId="77777777" w:rsidTr="71276564">
        <w:trPr>
          <w:trHeight w:val="300"/>
        </w:trPr>
        <w:tc>
          <w:tcPr>
            <w:tcW w:w="2977" w:type="dxa"/>
            <w:tcBorders>
              <w:top w:val="nil"/>
              <w:left w:val="nil"/>
            </w:tcBorders>
          </w:tcPr>
          <w:p w14:paraId="3B099A39" w14:textId="77777777" w:rsidR="00477D34" w:rsidRPr="004E5C8C" w:rsidRDefault="00477D34" w:rsidP="00AF29CC">
            <w:pPr>
              <w:pStyle w:val="VCAAbody"/>
              <w:rPr>
                <w:rFonts w:ascii="Arial Narrow" w:hAnsi="Arial Narrow"/>
                <w:szCs w:val="20"/>
              </w:rPr>
            </w:pPr>
          </w:p>
        </w:tc>
        <w:tc>
          <w:tcPr>
            <w:tcW w:w="1274" w:type="dxa"/>
            <w:shd w:val="clear" w:color="auto" w:fill="0072AA" w:themeFill="accent1" w:themeFillShade="BF"/>
          </w:tcPr>
          <w:p w14:paraId="7A6E5126" w14:textId="77777777" w:rsidR="00477D34" w:rsidRPr="004E5C8C" w:rsidRDefault="00477D34" w:rsidP="00AF29CC">
            <w:pPr>
              <w:pStyle w:val="VCAAbody"/>
              <w:rPr>
                <w:rFonts w:ascii="Arial Narrow" w:hAnsi="Arial Narrow"/>
                <w:b/>
                <w:bCs/>
                <w:color w:val="FFFFFF" w:themeColor="background1"/>
                <w:szCs w:val="20"/>
              </w:rPr>
            </w:pPr>
            <w:r w:rsidRPr="004E5C8C">
              <w:rPr>
                <w:rFonts w:ascii="Arial Narrow" w:hAnsi="Arial Narrow"/>
                <w:b/>
                <w:bCs/>
                <w:color w:val="FFFFFF" w:themeColor="background1"/>
                <w:szCs w:val="20"/>
              </w:rPr>
              <w:t>Content description (CD)</w:t>
            </w:r>
          </w:p>
        </w:tc>
        <w:tc>
          <w:tcPr>
            <w:tcW w:w="3685" w:type="dxa"/>
            <w:gridSpan w:val="2"/>
          </w:tcPr>
          <w:p w14:paraId="77242518" w14:textId="3D2212D0" w:rsidR="00477D34" w:rsidRPr="00BA0554" w:rsidRDefault="00477D34" w:rsidP="00413747">
            <w:pPr>
              <w:pStyle w:val="VCAAtabletextnarrow"/>
            </w:pPr>
            <w:r w:rsidRPr="00BA0554">
              <w:t>investigable questions, reasoned predictions and hypotheses can be used in guiding investigations to test and develop explanatory models and relationships</w:t>
            </w:r>
          </w:p>
          <w:p w14:paraId="370214D2" w14:textId="2776343B" w:rsidR="00477D34" w:rsidRPr="004E5C8C" w:rsidRDefault="00477D34" w:rsidP="00413747">
            <w:pPr>
              <w:pStyle w:val="VCAAVC2curriculumcode"/>
              <w:rPr>
                <w:lang w:val="en-US"/>
              </w:rPr>
            </w:pPr>
            <w:r w:rsidRPr="004E5C8C">
              <w:rPr>
                <w:lang w:val="en-US"/>
              </w:rPr>
              <w:t xml:space="preserve">VC2S10I01 </w:t>
            </w:r>
          </w:p>
        </w:tc>
        <w:tc>
          <w:tcPr>
            <w:tcW w:w="3686" w:type="dxa"/>
            <w:gridSpan w:val="2"/>
          </w:tcPr>
          <w:p w14:paraId="64B42FEA" w14:textId="7F571769" w:rsidR="00477D34" w:rsidRPr="00BA0554" w:rsidRDefault="00477D34" w:rsidP="009D5077">
            <w:pPr>
              <w:pStyle w:val="VCAAtabletextnarrow"/>
            </w:pPr>
            <w:r w:rsidRPr="00BA0554">
              <w:t>valid, reproducible investigations to answer questions and test hypotheses can be planned and conducted, including identifying and controlling for possible sources of error and bias in sampling or in making observations; safe, ethical investigations include undertaking risk assessments and following protocols when accessing cultural sites and artefacts on Country and Place</w:t>
            </w:r>
          </w:p>
          <w:p w14:paraId="300E6C15" w14:textId="57C0B64B" w:rsidR="00477D34" w:rsidRPr="004E5C8C" w:rsidRDefault="00477D34" w:rsidP="00413747">
            <w:pPr>
              <w:pStyle w:val="VCAAVC2curriculumcode"/>
              <w:rPr>
                <w:lang w:val="en-US"/>
              </w:rPr>
            </w:pPr>
            <w:r w:rsidRPr="004E5C8C">
              <w:rPr>
                <w:lang w:val="en-US"/>
              </w:rPr>
              <w:t xml:space="preserve">VC2S10I02 </w:t>
            </w:r>
          </w:p>
        </w:tc>
        <w:tc>
          <w:tcPr>
            <w:tcW w:w="3686" w:type="dxa"/>
            <w:gridSpan w:val="2"/>
          </w:tcPr>
          <w:p w14:paraId="6FE9C5D1" w14:textId="6577C067" w:rsidR="00477D34" w:rsidRPr="00BA0554" w:rsidRDefault="00477D34" w:rsidP="009D5077">
            <w:pPr>
              <w:pStyle w:val="VCAAtabletextnarrow"/>
            </w:pPr>
            <w:r w:rsidRPr="00BA0554">
              <w:t>equipment can be selected and used to generate and record data sets that show precision, including consideration of sample size and using digital tools as appropriate</w:t>
            </w:r>
          </w:p>
          <w:p w14:paraId="405F2FBD" w14:textId="5834C74F" w:rsidR="00477D34" w:rsidRPr="004E5C8C" w:rsidRDefault="00477D34" w:rsidP="00413747">
            <w:pPr>
              <w:pStyle w:val="VCAAVC2curriculumcode"/>
              <w:rPr>
                <w:lang w:val="en-US"/>
              </w:rPr>
            </w:pPr>
            <w:r w:rsidRPr="004E5C8C">
              <w:rPr>
                <w:lang w:val="en-US"/>
              </w:rPr>
              <w:t xml:space="preserve">VC2S10I03 </w:t>
            </w:r>
          </w:p>
        </w:tc>
        <w:tc>
          <w:tcPr>
            <w:tcW w:w="3686" w:type="dxa"/>
            <w:gridSpan w:val="2"/>
          </w:tcPr>
          <w:p w14:paraId="7A8EAE31" w14:textId="08CBDF33" w:rsidR="00477D34" w:rsidRPr="00BA0554" w:rsidRDefault="00477D34" w:rsidP="009D5077">
            <w:pPr>
              <w:pStyle w:val="VCAAtabletextnarrow"/>
            </w:pPr>
            <w:r w:rsidRPr="00BA0554">
              <w:t xml:space="preserve">data and information can be </w:t>
            </w:r>
            <w:proofErr w:type="spellStart"/>
            <w:r w:rsidRPr="00BA0554">
              <w:t>organised</w:t>
            </w:r>
            <w:proofErr w:type="spellEnd"/>
            <w:r w:rsidRPr="00BA0554">
              <w:t xml:space="preserve">, processed and </w:t>
            </w:r>
            <w:proofErr w:type="spellStart"/>
            <w:r w:rsidRPr="00BA0554">
              <w:t>summarised</w:t>
            </w:r>
            <w:proofErr w:type="spellEnd"/>
            <w:r w:rsidRPr="00BA0554">
              <w:t xml:space="preserve"> by selecting and constructing representations including tables, graphs, descriptive statistics, models, symbols, formulas and mathematical relationships</w:t>
            </w:r>
          </w:p>
          <w:p w14:paraId="7590743D" w14:textId="08157877" w:rsidR="00477D34" w:rsidRPr="004E5C8C" w:rsidRDefault="00477D34" w:rsidP="00413747">
            <w:pPr>
              <w:pStyle w:val="VCAAVC2curriculumcode"/>
              <w:rPr>
                <w:lang w:val="en-US"/>
              </w:rPr>
            </w:pPr>
            <w:r w:rsidRPr="004E5C8C">
              <w:rPr>
                <w:lang w:val="en-US"/>
              </w:rPr>
              <w:t xml:space="preserve">VC2S10I04 </w:t>
            </w:r>
          </w:p>
        </w:tc>
        <w:tc>
          <w:tcPr>
            <w:tcW w:w="3686" w:type="dxa"/>
            <w:gridSpan w:val="2"/>
          </w:tcPr>
          <w:p w14:paraId="5461740B" w14:textId="77777777" w:rsidR="00477D34" w:rsidRPr="00BA0554" w:rsidRDefault="00477D34" w:rsidP="009D5077">
            <w:pPr>
              <w:pStyle w:val="VCAAtabletextnarrow"/>
            </w:pPr>
            <w:r w:rsidRPr="00BA0554">
              <w:t xml:space="preserve">information and processed data can be </w:t>
            </w:r>
            <w:proofErr w:type="spellStart"/>
            <w:r w:rsidRPr="00BA0554">
              <w:t>analysed</w:t>
            </w:r>
            <w:proofErr w:type="spellEnd"/>
            <w:r w:rsidRPr="00BA0554">
              <w:t xml:space="preserve"> and compared to identify and explain qualitative and quantitative patterns, trends, relationships and anomalies</w:t>
            </w:r>
          </w:p>
          <w:p w14:paraId="2A3F612E" w14:textId="39ADBA3D" w:rsidR="00477D34" w:rsidRPr="004E5C8C" w:rsidRDefault="00477D34" w:rsidP="00413747">
            <w:pPr>
              <w:pStyle w:val="VCAAVC2curriculumcode"/>
              <w:rPr>
                <w:lang w:val="en-US"/>
              </w:rPr>
            </w:pPr>
            <w:r w:rsidRPr="004E5C8C">
              <w:rPr>
                <w:lang w:val="en-US"/>
              </w:rPr>
              <w:t>VC2S10I05</w:t>
            </w:r>
          </w:p>
        </w:tc>
      </w:tr>
      <w:tr w:rsidR="00477D34" w:rsidRPr="00BA0554" w14:paraId="39E8CDE9" w14:textId="77777777" w:rsidTr="71276564">
        <w:trPr>
          <w:trHeight w:val="300"/>
        </w:trPr>
        <w:tc>
          <w:tcPr>
            <w:tcW w:w="2977" w:type="dxa"/>
            <w:shd w:val="clear" w:color="auto" w:fill="0072AA" w:themeFill="accent1" w:themeFillShade="BF"/>
          </w:tcPr>
          <w:p w14:paraId="7E1C906C" w14:textId="77777777" w:rsidR="00477D34" w:rsidRPr="004E5C8C" w:rsidRDefault="00477D34" w:rsidP="00795813">
            <w:pPr>
              <w:pStyle w:val="VCAAtablecondensedheading"/>
              <w:rPr>
                <w:b/>
                <w:bCs/>
                <w:color w:val="FFFFFF" w:themeColor="background1"/>
              </w:rPr>
            </w:pPr>
            <w:r w:rsidRPr="004E5C8C">
              <w:rPr>
                <w:b/>
                <w:bCs/>
                <w:color w:val="FFFFFF" w:themeColor="background1"/>
              </w:rPr>
              <w:t>Teaching and learning unit</w:t>
            </w:r>
          </w:p>
        </w:tc>
        <w:tc>
          <w:tcPr>
            <w:tcW w:w="1274" w:type="dxa"/>
            <w:shd w:val="clear" w:color="auto" w:fill="0072AA" w:themeFill="accent1" w:themeFillShade="BF"/>
          </w:tcPr>
          <w:p w14:paraId="28DD7985" w14:textId="5B6D59FD" w:rsidR="00477D34" w:rsidRPr="004E5C8C" w:rsidRDefault="00477D34" w:rsidP="009D5077">
            <w:pPr>
              <w:pStyle w:val="VCAAtablecondensedheading"/>
              <w:jc w:val="center"/>
              <w:rPr>
                <w:b/>
                <w:bCs/>
                <w:color w:val="FFFFFF" w:themeColor="background1"/>
              </w:rPr>
            </w:pPr>
            <w:r w:rsidRPr="004E5C8C">
              <w:rPr>
                <w:b/>
                <w:bCs/>
                <w:color w:val="FFFFFF" w:themeColor="background1"/>
              </w:rPr>
              <w:t>Semester, year</w:t>
            </w:r>
          </w:p>
        </w:tc>
        <w:tc>
          <w:tcPr>
            <w:tcW w:w="1842" w:type="dxa"/>
            <w:shd w:val="clear" w:color="auto" w:fill="0072AA" w:themeFill="accent1" w:themeFillShade="BF"/>
          </w:tcPr>
          <w:p w14:paraId="538BA793" w14:textId="77777777" w:rsidR="00477D34" w:rsidRPr="004E5C8C" w:rsidRDefault="00477D34" w:rsidP="009D5077">
            <w:pPr>
              <w:pStyle w:val="VCAAtablecondensedheading"/>
              <w:jc w:val="center"/>
              <w:rPr>
                <w:b/>
                <w:bCs/>
                <w:color w:val="FFFFFF" w:themeColor="background1"/>
              </w:rPr>
            </w:pPr>
            <w:r w:rsidRPr="004E5C8C">
              <w:rPr>
                <w:b/>
                <w:bCs/>
                <w:color w:val="FFFFFF" w:themeColor="background1"/>
              </w:rPr>
              <w:t>CD</w:t>
            </w:r>
          </w:p>
        </w:tc>
        <w:tc>
          <w:tcPr>
            <w:tcW w:w="1843" w:type="dxa"/>
            <w:shd w:val="clear" w:color="auto" w:fill="0072AA" w:themeFill="accent1" w:themeFillShade="BF"/>
          </w:tcPr>
          <w:p w14:paraId="2FA89E73" w14:textId="77777777" w:rsidR="00477D34" w:rsidRPr="004E5C8C" w:rsidRDefault="00477D34" w:rsidP="009D5077">
            <w:pPr>
              <w:pStyle w:val="VCAAtablecondensedheading"/>
              <w:jc w:val="center"/>
              <w:rPr>
                <w:b/>
                <w:bCs/>
                <w:color w:val="FFFFFF" w:themeColor="background1"/>
              </w:rPr>
            </w:pPr>
            <w:r w:rsidRPr="004E5C8C">
              <w:rPr>
                <w:b/>
                <w:bCs/>
                <w:color w:val="FFFFFF" w:themeColor="background1"/>
              </w:rPr>
              <w:t>AS no.</w:t>
            </w:r>
          </w:p>
        </w:tc>
        <w:tc>
          <w:tcPr>
            <w:tcW w:w="1843" w:type="dxa"/>
            <w:shd w:val="clear" w:color="auto" w:fill="0072AA" w:themeFill="accent1" w:themeFillShade="BF"/>
          </w:tcPr>
          <w:p w14:paraId="72D378C4" w14:textId="77777777" w:rsidR="00477D34" w:rsidRPr="004E5C8C" w:rsidRDefault="00477D34" w:rsidP="009D5077">
            <w:pPr>
              <w:pStyle w:val="VCAAtablecondensedheading"/>
              <w:jc w:val="center"/>
              <w:rPr>
                <w:b/>
                <w:bCs/>
                <w:color w:val="FFFFFF" w:themeColor="background1"/>
              </w:rPr>
            </w:pPr>
            <w:r w:rsidRPr="004E5C8C">
              <w:rPr>
                <w:b/>
                <w:bCs/>
                <w:color w:val="FFFFFF" w:themeColor="background1"/>
              </w:rPr>
              <w:t>CD</w:t>
            </w:r>
          </w:p>
        </w:tc>
        <w:tc>
          <w:tcPr>
            <w:tcW w:w="1843" w:type="dxa"/>
            <w:shd w:val="clear" w:color="auto" w:fill="0072AA" w:themeFill="accent1" w:themeFillShade="BF"/>
          </w:tcPr>
          <w:p w14:paraId="35CCF2FC" w14:textId="77777777" w:rsidR="00477D34" w:rsidRPr="004E5C8C" w:rsidRDefault="00477D34" w:rsidP="009D5077">
            <w:pPr>
              <w:pStyle w:val="VCAAtablecondensedheading"/>
              <w:jc w:val="center"/>
              <w:rPr>
                <w:b/>
                <w:bCs/>
                <w:color w:val="FFFFFF" w:themeColor="background1"/>
              </w:rPr>
            </w:pPr>
            <w:r w:rsidRPr="004E5C8C">
              <w:rPr>
                <w:b/>
                <w:bCs/>
                <w:color w:val="FFFFFF" w:themeColor="background1"/>
              </w:rPr>
              <w:t>AS no.</w:t>
            </w:r>
          </w:p>
        </w:tc>
        <w:tc>
          <w:tcPr>
            <w:tcW w:w="1843" w:type="dxa"/>
            <w:shd w:val="clear" w:color="auto" w:fill="0072AA" w:themeFill="accent1" w:themeFillShade="BF"/>
          </w:tcPr>
          <w:p w14:paraId="12928A16" w14:textId="77777777" w:rsidR="00477D34" w:rsidRPr="004E5C8C" w:rsidRDefault="00477D34" w:rsidP="009D5077">
            <w:pPr>
              <w:pStyle w:val="VCAAtablecondensedheading"/>
              <w:jc w:val="center"/>
              <w:rPr>
                <w:b/>
                <w:bCs/>
                <w:color w:val="FFFFFF" w:themeColor="background1"/>
              </w:rPr>
            </w:pPr>
            <w:r w:rsidRPr="004E5C8C">
              <w:rPr>
                <w:b/>
                <w:bCs/>
                <w:color w:val="FFFFFF" w:themeColor="background1"/>
              </w:rPr>
              <w:t>CD</w:t>
            </w:r>
          </w:p>
        </w:tc>
        <w:tc>
          <w:tcPr>
            <w:tcW w:w="1843" w:type="dxa"/>
            <w:shd w:val="clear" w:color="auto" w:fill="0072AA" w:themeFill="accent1" w:themeFillShade="BF"/>
          </w:tcPr>
          <w:p w14:paraId="1AC82DFC" w14:textId="77777777" w:rsidR="00477D34" w:rsidRPr="004E5C8C" w:rsidRDefault="00477D34" w:rsidP="009D5077">
            <w:pPr>
              <w:pStyle w:val="VCAAtablecondensedheading"/>
              <w:jc w:val="center"/>
              <w:rPr>
                <w:b/>
                <w:bCs/>
                <w:color w:val="FFFFFF" w:themeColor="background1"/>
              </w:rPr>
            </w:pPr>
            <w:r w:rsidRPr="004E5C8C">
              <w:rPr>
                <w:b/>
                <w:bCs/>
                <w:color w:val="FFFFFF" w:themeColor="background1"/>
              </w:rPr>
              <w:t>AS no.</w:t>
            </w:r>
          </w:p>
        </w:tc>
        <w:tc>
          <w:tcPr>
            <w:tcW w:w="1843" w:type="dxa"/>
            <w:shd w:val="clear" w:color="auto" w:fill="0072AA" w:themeFill="accent1" w:themeFillShade="BF"/>
          </w:tcPr>
          <w:p w14:paraId="0C98D4AC" w14:textId="77777777" w:rsidR="00477D34" w:rsidRPr="004E5C8C" w:rsidRDefault="00477D34" w:rsidP="009D5077">
            <w:pPr>
              <w:pStyle w:val="VCAAtablecondensedheading"/>
              <w:jc w:val="center"/>
              <w:rPr>
                <w:b/>
                <w:bCs/>
                <w:color w:val="FFFFFF" w:themeColor="background1"/>
              </w:rPr>
            </w:pPr>
            <w:r w:rsidRPr="004E5C8C">
              <w:rPr>
                <w:b/>
                <w:bCs/>
                <w:color w:val="FFFFFF" w:themeColor="background1"/>
              </w:rPr>
              <w:t>CD</w:t>
            </w:r>
          </w:p>
        </w:tc>
        <w:tc>
          <w:tcPr>
            <w:tcW w:w="1843" w:type="dxa"/>
            <w:shd w:val="clear" w:color="auto" w:fill="0072AA" w:themeFill="accent1" w:themeFillShade="BF"/>
          </w:tcPr>
          <w:p w14:paraId="5E237FD5" w14:textId="77777777" w:rsidR="00477D34" w:rsidRPr="004E5C8C" w:rsidRDefault="00477D34" w:rsidP="009D5077">
            <w:pPr>
              <w:pStyle w:val="VCAAtablecondensedheading"/>
              <w:jc w:val="center"/>
              <w:rPr>
                <w:b/>
                <w:bCs/>
                <w:color w:val="FFFFFF" w:themeColor="background1"/>
              </w:rPr>
            </w:pPr>
            <w:r w:rsidRPr="004E5C8C">
              <w:rPr>
                <w:b/>
                <w:bCs/>
                <w:color w:val="FFFFFF" w:themeColor="background1"/>
              </w:rPr>
              <w:t>AS no.</w:t>
            </w:r>
          </w:p>
        </w:tc>
        <w:tc>
          <w:tcPr>
            <w:tcW w:w="1843" w:type="dxa"/>
            <w:shd w:val="clear" w:color="auto" w:fill="0072AA" w:themeFill="accent1" w:themeFillShade="BF"/>
          </w:tcPr>
          <w:p w14:paraId="332775D0" w14:textId="17DEF802" w:rsidR="00477D34" w:rsidRPr="004E5C8C" w:rsidRDefault="00477D34" w:rsidP="009D5077">
            <w:pPr>
              <w:pStyle w:val="VCAAtablecondensedheading"/>
              <w:jc w:val="center"/>
              <w:rPr>
                <w:b/>
                <w:bCs/>
                <w:color w:val="FFFFFF" w:themeColor="background1"/>
              </w:rPr>
            </w:pPr>
            <w:r w:rsidRPr="004E5C8C">
              <w:rPr>
                <w:b/>
                <w:bCs/>
                <w:color w:val="FFFFFF" w:themeColor="background1"/>
              </w:rPr>
              <w:t>CD</w:t>
            </w:r>
          </w:p>
        </w:tc>
        <w:tc>
          <w:tcPr>
            <w:tcW w:w="1843" w:type="dxa"/>
            <w:shd w:val="clear" w:color="auto" w:fill="0072AA" w:themeFill="accent1" w:themeFillShade="BF"/>
          </w:tcPr>
          <w:p w14:paraId="7AAD50FB" w14:textId="5FDD19C6" w:rsidR="00477D34" w:rsidRPr="004E5C8C" w:rsidRDefault="00477D34" w:rsidP="009D5077">
            <w:pPr>
              <w:pStyle w:val="VCAAtablecondensedheading"/>
              <w:jc w:val="center"/>
              <w:rPr>
                <w:b/>
                <w:bCs/>
                <w:color w:val="FFFFFF" w:themeColor="background1"/>
              </w:rPr>
            </w:pPr>
            <w:r w:rsidRPr="004E5C8C">
              <w:rPr>
                <w:b/>
                <w:bCs/>
                <w:color w:val="FFFFFF" w:themeColor="background1"/>
              </w:rPr>
              <w:t>AS no.</w:t>
            </w:r>
          </w:p>
        </w:tc>
      </w:tr>
      <w:tr w:rsidR="00477D34" w:rsidRPr="00BA0554" w14:paraId="21D677F3" w14:textId="77777777" w:rsidTr="71276564">
        <w:trPr>
          <w:trHeight w:val="300"/>
        </w:trPr>
        <w:tc>
          <w:tcPr>
            <w:tcW w:w="2977" w:type="dxa"/>
            <w:shd w:val="clear" w:color="auto" w:fill="FFFFFF" w:themeFill="background1"/>
          </w:tcPr>
          <w:p w14:paraId="1EA932EE" w14:textId="1F658DE0" w:rsidR="00477D34" w:rsidRPr="00BA0554" w:rsidRDefault="00477D34" w:rsidP="00201624">
            <w:pPr>
              <w:pStyle w:val="VCAAtablecondensed"/>
              <w:rPr>
                <w:b/>
                <w:sz w:val="18"/>
                <w:szCs w:val="18"/>
              </w:rPr>
            </w:pPr>
            <w:r w:rsidRPr="00BA0554">
              <w:rPr>
                <w:b/>
                <w:sz w:val="18"/>
                <w:szCs w:val="18"/>
              </w:rPr>
              <w:t>9.2 How do wave and particle models explain the transfer and use of energy?</w:t>
            </w:r>
          </w:p>
        </w:tc>
        <w:tc>
          <w:tcPr>
            <w:tcW w:w="1274" w:type="dxa"/>
            <w:shd w:val="clear" w:color="auto" w:fill="FFFFFF" w:themeFill="background1"/>
          </w:tcPr>
          <w:p w14:paraId="5C13908D" w14:textId="160097DB" w:rsidR="00477D34" w:rsidRPr="00BA0554" w:rsidRDefault="00477D34" w:rsidP="00201624">
            <w:pPr>
              <w:pStyle w:val="VCAAtablecondensed"/>
              <w:jc w:val="center"/>
            </w:pPr>
            <w:r w:rsidRPr="00BA0554">
              <w:t>1, 9</w:t>
            </w:r>
          </w:p>
        </w:tc>
        <w:tc>
          <w:tcPr>
            <w:tcW w:w="1842" w:type="dxa"/>
            <w:shd w:val="clear" w:color="auto" w:fill="FFFFFF" w:themeFill="background1"/>
          </w:tcPr>
          <w:p w14:paraId="759D64FC" w14:textId="5AEF26C1" w:rsidR="00477D34" w:rsidRPr="00BA0554" w:rsidRDefault="008B02EB" w:rsidP="00201624">
            <w:pPr>
              <w:pStyle w:val="VCAAtablecondensed"/>
              <w:jc w:val="center"/>
            </w:pPr>
            <w:sdt>
              <w:sdtPr>
                <w:rPr>
                  <w:rFonts w:ascii="Wingdings" w:eastAsia="Wingdings" w:hAnsi="Wingdings" w:cs="Wingdings"/>
                </w:rPr>
                <w:id w:val="854696982"/>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1843" w:type="dxa"/>
            <w:shd w:val="clear" w:color="auto" w:fill="FFFFFF" w:themeFill="background1"/>
          </w:tcPr>
          <w:p w14:paraId="323809BD" w14:textId="03BEF76C" w:rsidR="00477D34" w:rsidRPr="004E5C8C" w:rsidRDefault="00477D34" w:rsidP="00201624">
            <w:pPr>
              <w:pStyle w:val="VCAAtablecondensed"/>
              <w:jc w:val="center"/>
            </w:pPr>
            <w:r w:rsidRPr="004E5C8C">
              <w:t>22</w:t>
            </w:r>
          </w:p>
        </w:tc>
        <w:tc>
          <w:tcPr>
            <w:tcW w:w="1843" w:type="dxa"/>
            <w:shd w:val="clear" w:color="auto" w:fill="FFFFFF" w:themeFill="background1"/>
          </w:tcPr>
          <w:p w14:paraId="2ADA6A9B" w14:textId="23AEB3F3" w:rsidR="00477D34" w:rsidRPr="00BA0554" w:rsidRDefault="008B02EB" w:rsidP="00201624">
            <w:pPr>
              <w:pStyle w:val="VCAAtablecondensed"/>
              <w:jc w:val="center"/>
            </w:pPr>
            <w:sdt>
              <w:sdtPr>
                <w:id w:val="806593432"/>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1843" w:type="dxa"/>
            <w:shd w:val="clear" w:color="auto" w:fill="FFFFFF" w:themeFill="background1"/>
          </w:tcPr>
          <w:p w14:paraId="18389913" w14:textId="73550E1B" w:rsidR="00477D34" w:rsidRPr="004E5C8C" w:rsidRDefault="00477D34" w:rsidP="00201624">
            <w:pPr>
              <w:pStyle w:val="VCAAtablecondensed"/>
              <w:jc w:val="center"/>
            </w:pPr>
            <w:r w:rsidRPr="004E5C8C">
              <w:t>23</w:t>
            </w:r>
          </w:p>
        </w:tc>
        <w:tc>
          <w:tcPr>
            <w:tcW w:w="1843" w:type="dxa"/>
            <w:shd w:val="clear" w:color="auto" w:fill="FFFFFF" w:themeFill="background1"/>
          </w:tcPr>
          <w:p w14:paraId="4E551C6F" w14:textId="003A3218" w:rsidR="00477D34" w:rsidRPr="00BA0554" w:rsidRDefault="008B02EB" w:rsidP="00201624">
            <w:pPr>
              <w:pStyle w:val="VCAAtablecondensed"/>
              <w:jc w:val="center"/>
            </w:pPr>
            <w:sdt>
              <w:sdtPr>
                <w:id w:val="-1166004512"/>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1843" w:type="dxa"/>
            <w:shd w:val="clear" w:color="auto" w:fill="FFFFFF" w:themeFill="background1"/>
          </w:tcPr>
          <w:p w14:paraId="3230A072" w14:textId="43723B6B" w:rsidR="00477D34" w:rsidRPr="004E5C8C" w:rsidRDefault="00477D34" w:rsidP="00201624">
            <w:pPr>
              <w:pStyle w:val="VCAAtablecondensed"/>
              <w:jc w:val="center"/>
            </w:pPr>
            <w:r w:rsidRPr="004E5C8C">
              <w:t>24</w:t>
            </w:r>
          </w:p>
        </w:tc>
        <w:tc>
          <w:tcPr>
            <w:tcW w:w="1843" w:type="dxa"/>
            <w:shd w:val="clear" w:color="auto" w:fill="FFFFFF" w:themeFill="background1"/>
          </w:tcPr>
          <w:p w14:paraId="0E881241" w14:textId="53A07AC4" w:rsidR="00477D34" w:rsidRPr="00BA0554" w:rsidRDefault="008B02EB" w:rsidP="00201624">
            <w:pPr>
              <w:pStyle w:val="VCAAtablecondensed"/>
              <w:jc w:val="center"/>
            </w:pPr>
            <w:sdt>
              <w:sdtPr>
                <w:id w:val="1963305124"/>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1843" w:type="dxa"/>
            <w:shd w:val="clear" w:color="auto" w:fill="FFFFFF" w:themeFill="background1"/>
          </w:tcPr>
          <w:p w14:paraId="1530FD1D" w14:textId="100986EB" w:rsidR="00477D34" w:rsidRPr="004E5C8C" w:rsidRDefault="00477D34" w:rsidP="00201624">
            <w:pPr>
              <w:pStyle w:val="VCAAtablecondensed"/>
              <w:jc w:val="center"/>
            </w:pPr>
            <w:r w:rsidRPr="004E5C8C">
              <w:t>25</w:t>
            </w:r>
          </w:p>
        </w:tc>
        <w:tc>
          <w:tcPr>
            <w:tcW w:w="1843" w:type="dxa"/>
            <w:shd w:val="clear" w:color="auto" w:fill="FFFFFF" w:themeFill="background1"/>
          </w:tcPr>
          <w:p w14:paraId="136B0F8A" w14:textId="4E9285F3" w:rsidR="00477D34" w:rsidRPr="00BA0554" w:rsidRDefault="008B02EB" w:rsidP="00201624">
            <w:pPr>
              <w:pStyle w:val="VCAAtablecondensed"/>
              <w:jc w:val="center"/>
            </w:pPr>
            <w:sdt>
              <w:sdtPr>
                <w:id w:val="-453252373"/>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1843" w:type="dxa"/>
            <w:shd w:val="clear" w:color="auto" w:fill="FFFFFF" w:themeFill="background1"/>
          </w:tcPr>
          <w:p w14:paraId="0D3FD7FC" w14:textId="32B962FF" w:rsidR="00477D34" w:rsidRPr="00BA0554" w:rsidRDefault="00477D34" w:rsidP="00201624">
            <w:pPr>
              <w:pStyle w:val="VCAAtablecondensed"/>
              <w:jc w:val="center"/>
            </w:pPr>
            <w:r w:rsidRPr="00BA0554">
              <w:t>26</w:t>
            </w:r>
          </w:p>
        </w:tc>
      </w:tr>
      <w:tr w:rsidR="00477D34" w:rsidRPr="00BA0554" w14:paraId="384D7095" w14:textId="77777777" w:rsidTr="71276564">
        <w:trPr>
          <w:trHeight w:val="300"/>
        </w:trPr>
        <w:tc>
          <w:tcPr>
            <w:tcW w:w="2977" w:type="dxa"/>
            <w:shd w:val="clear" w:color="auto" w:fill="FFFFFF" w:themeFill="background1"/>
          </w:tcPr>
          <w:p w14:paraId="323596FB" w14:textId="2C6AEA3C" w:rsidR="00477D34" w:rsidRPr="00BA0554" w:rsidRDefault="00477D34" w:rsidP="00201624">
            <w:pPr>
              <w:pStyle w:val="VCAAtablecondensed"/>
            </w:pPr>
            <w:r w:rsidRPr="71276564">
              <w:rPr>
                <w:b/>
                <w:bCs/>
                <w:sz w:val="18"/>
                <w:szCs w:val="18"/>
              </w:rPr>
              <w:t xml:space="preserve">9.3 </w:t>
            </w:r>
            <w:r w:rsidR="7FC3E658" w:rsidRPr="71276564">
              <w:rPr>
                <w:b/>
                <w:bCs/>
                <w:sz w:val="18"/>
                <w:szCs w:val="18"/>
              </w:rPr>
              <w:t>How do organisms reproduce to maintain the</w:t>
            </w:r>
            <w:r w:rsidR="00791D08" w:rsidRPr="71276564">
              <w:rPr>
                <w:b/>
                <w:bCs/>
                <w:sz w:val="18"/>
                <w:szCs w:val="18"/>
              </w:rPr>
              <w:t>ir</w:t>
            </w:r>
            <w:r w:rsidR="7FC3E658" w:rsidRPr="71276564">
              <w:rPr>
                <w:b/>
                <w:bCs/>
                <w:sz w:val="18"/>
                <w:szCs w:val="18"/>
              </w:rPr>
              <w:t xml:space="preserve"> species?</w:t>
            </w:r>
          </w:p>
        </w:tc>
        <w:tc>
          <w:tcPr>
            <w:tcW w:w="1274" w:type="dxa"/>
            <w:shd w:val="clear" w:color="auto" w:fill="FFFFFF" w:themeFill="background1"/>
          </w:tcPr>
          <w:p w14:paraId="4CEDEE6E" w14:textId="1A38D71A" w:rsidR="00477D34" w:rsidRPr="00BA0554" w:rsidRDefault="00477D34" w:rsidP="00201624">
            <w:pPr>
              <w:pStyle w:val="VCAAtablecondensed"/>
              <w:jc w:val="center"/>
            </w:pPr>
            <w:r w:rsidRPr="00BA0554">
              <w:t>1, 9</w:t>
            </w:r>
          </w:p>
        </w:tc>
        <w:tc>
          <w:tcPr>
            <w:tcW w:w="1842" w:type="dxa"/>
            <w:shd w:val="clear" w:color="auto" w:fill="FFFFFF" w:themeFill="background1"/>
          </w:tcPr>
          <w:p w14:paraId="5EE0C43B" w14:textId="536A3DCC" w:rsidR="00477D34" w:rsidRPr="00BA0554" w:rsidRDefault="008B02EB" w:rsidP="00201624">
            <w:pPr>
              <w:pStyle w:val="VCAAtablecondensed"/>
              <w:jc w:val="center"/>
            </w:pPr>
            <w:sdt>
              <w:sdtPr>
                <w:id w:val="303977036"/>
                <w14:checkbox>
                  <w14:checked w14:val="0"/>
                  <w14:checkedState w14:val="2612" w14:font="MS Gothic"/>
                  <w14:uncheckedState w14:val="2610" w14:font="MS Gothic"/>
                </w14:checkbox>
              </w:sdtPr>
              <w:sdtEndPr/>
              <w:sdtContent>
                <w:r w:rsidR="00477D34" w:rsidRPr="00BA0554">
                  <w:rPr>
                    <w:rFonts w:ascii="MS Gothic" w:eastAsia="MS Gothic" w:hAnsi="MS Gothic"/>
                  </w:rPr>
                  <w:t>☐</w:t>
                </w:r>
              </w:sdtContent>
            </w:sdt>
          </w:p>
        </w:tc>
        <w:tc>
          <w:tcPr>
            <w:tcW w:w="1843" w:type="dxa"/>
            <w:shd w:val="clear" w:color="auto" w:fill="FFFFFF" w:themeFill="background1"/>
          </w:tcPr>
          <w:p w14:paraId="6FD4F634" w14:textId="77777777" w:rsidR="00477D34" w:rsidRPr="004E5C8C" w:rsidRDefault="00477D34" w:rsidP="00201624">
            <w:pPr>
              <w:pStyle w:val="VCAAtablecondensed"/>
              <w:jc w:val="center"/>
            </w:pPr>
          </w:p>
        </w:tc>
        <w:tc>
          <w:tcPr>
            <w:tcW w:w="1843" w:type="dxa"/>
            <w:shd w:val="clear" w:color="auto" w:fill="FFFFFF" w:themeFill="background1"/>
          </w:tcPr>
          <w:p w14:paraId="57F622DF" w14:textId="4E45A809" w:rsidR="00477D34" w:rsidRPr="00BA0554" w:rsidRDefault="008B02EB" w:rsidP="00201624">
            <w:pPr>
              <w:pStyle w:val="VCAAtablecondensed"/>
              <w:jc w:val="center"/>
            </w:pPr>
            <w:sdt>
              <w:sdtPr>
                <w:id w:val="156194950"/>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1843" w:type="dxa"/>
            <w:shd w:val="clear" w:color="auto" w:fill="FFFFFF" w:themeFill="background1"/>
          </w:tcPr>
          <w:p w14:paraId="18A4BA21" w14:textId="605C9122" w:rsidR="00477D34" w:rsidRPr="004E5C8C" w:rsidRDefault="00477D34" w:rsidP="00201624">
            <w:pPr>
              <w:pStyle w:val="VCAAtablecondensed"/>
              <w:jc w:val="center"/>
            </w:pPr>
            <w:r w:rsidRPr="004E5C8C">
              <w:t>23</w:t>
            </w:r>
          </w:p>
        </w:tc>
        <w:tc>
          <w:tcPr>
            <w:tcW w:w="1843" w:type="dxa"/>
            <w:shd w:val="clear" w:color="auto" w:fill="FFFFFF" w:themeFill="background1"/>
          </w:tcPr>
          <w:p w14:paraId="028533CC" w14:textId="614C3184" w:rsidR="00477D34" w:rsidRPr="00BA0554" w:rsidRDefault="008B02EB" w:rsidP="00201624">
            <w:pPr>
              <w:pStyle w:val="VCAAtablecondensed"/>
              <w:jc w:val="center"/>
            </w:pPr>
            <w:sdt>
              <w:sdtPr>
                <w:id w:val="368192817"/>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1843" w:type="dxa"/>
            <w:shd w:val="clear" w:color="auto" w:fill="FFFFFF" w:themeFill="background1"/>
          </w:tcPr>
          <w:p w14:paraId="4B20C83D" w14:textId="49D565BF" w:rsidR="00477D34" w:rsidRPr="004E5C8C" w:rsidRDefault="00477D34" w:rsidP="00201624">
            <w:pPr>
              <w:pStyle w:val="VCAAtablecondensed"/>
              <w:jc w:val="center"/>
            </w:pPr>
            <w:r w:rsidRPr="004E5C8C">
              <w:t>24</w:t>
            </w:r>
          </w:p>
        </w:tc>
        <w:tc>
          <w:tcPr>
            <w:tcW w:w="1843" w:type="dxa"/>
            <w:shd w:val="clear" w:color="auto" w:fill="FFFFFF" w:themeFill="background1"/>
          </w:tcPr>
          <w:p w14:paraId="43AEAFAB" w14:textId="43148366" w:rsidR="00477D34" w:rsidRPr="00BA0554" w:rsidRDefault="008B02EB" w:rsidP="00201624">
            <w:pPr>
              <w:pStyle w:val="VCAAtablecondensed"/>
              <w:jc w:val="center"/>
            </w:pPr>
            <w:sdt>
              <w:sdtPr>
                <w:id w:val="61616698"/>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1843" w:type="dxa"/>
            <w:shd w:val="clear" w:color="auto" w:fill="FFFFFF" w:themeFill="background1"/>
          </w:tcPr>
          <w:p w14:paraId="1F9605FE" w14:textId="0289EA1B" w:rsidR="00477D34" w:rsidRPr="004E5C8C" w:rsidRDefault="00477D34" w:rsidP="00201624">
            <w:pPr>
              <w:pStyle w:val="VCAAtablecondensed"/>
              <w:jc w:val="center"/>
            </w:pPr>
            <w:r w:rsidRPr="004E5C8C">
              <w:t>25</w:t>
            </w:r>
          </w:p>
        </w:tc>
        <w:tc>
          <w:tcPr>
            <w:tcW w:w="1843" w:type="dxa"/>
            <w:shd w:val="clear" w:color="auto" w:fill="FFFFFF" w:themeFill="background1"/>
          </w:tcPr>
          <w:p w14:paraId="5970B711" w14:textId="5B212120" w:rsidR="00477D34" w:rsidRPr="00BA0554" w:rsidRDefault="008B02EB" w:rsidP="00201624">
            <w:pPr>
              <w:pStyle w:val="VCAAtablecondensed"/>
              <w:jc w:val="center"/>
            </w:pPr>
            <w:sdt>
              <w:sdtPr>
                <w:id w:val="1944569707"/>
                <w14:checkbox>
                  <w14:checked w14:val="0"/>
                  <w14:checkedState w14:val="2612" w14:font="MS Gothic"/>
                  <w14:uncheckedState w14:val="2610" w14:font="MS Gothic"/>
                </w14:checkbox>
              </w:sdtPr>
              <w:sdtEndPr/>
              <w:sdtContent>
                <w:r w:rsidR="00477D34" w:rsidRPr="00BA0554">
                  <w:rPr>
                    <w:rFonts w:ascii="MS Gothic" w:eastAsia="MS Gothic" w:hAnsi="MS Gothic"/>
                  </w:rPr>
                  <w:t>☐</w:t>
                </w:r>
              </w:sdtContent>
            </w:sdt>
          </w:p>
        </w:tc>
        <w:tc>
          <w:tcPr>
            <w:tcW w:w="1843" w:type="dxa"/>
            <w:shd w:val="clear" w:color="auto" w:fill="FFFFFF" w:themeFill="background1"/>
          </w:tcPr>
          <w:p w14:paraId="542BE031" w14:textId="2100B4E6" w:rsidR="00477D34" w:rsidRPr="00BA0554" w:rsidRDefault="00477D34" w:rsidP="00201624">
            <w:pPr>
              <w:pStyle w:val="VCAAtablecondensed"/>
              <w:jc w:val="center"/>
            </w:pPr>
          </w:p>
        </w:tc>
      </w:tr>
      <w:tr w:rsidR="00477D34" w:rsidRPr="00BA0554" w14:paraId="380A56F6" w14:textId="77777777" w:rsidTr="71276564">
        <w:trPr>
          <w:trHeight w:val="300"/>
        </w:trPr>
        <w:tc>
          <w:tcPr>
            <w:tcW w:w="2977" w:type="dxa"/>
            <w:shd w:val="clear" w:color="auto" w:fill="FFFFFF" w:themeFill="background1"/>
          </w:tcPr>
          <w:p w14:paraId="314B125E" w14:textId="2E30AB67" w:rsidR="00477D34" w:rsidRPr="00BA0554" w:rsidRDefault="00477D34" w:rsidP="00201624">
            <w:pPr>
              <w:pStyle w:val="VCAAtablecondensed"/>
              <w:rPr>
                <w:b/>
                <w:sz w:val="18"/>
                <w:szCs w:val="18"/>
              </w:rPr>
            </w:pPr>
            <w:r w:rsidRPr="00BA0554">
              <w:rPr>
                <w:b/>
                <w:sz w:val="18"/>
                <w:szCs w:val="18"/>
              </w:rPr>
              <w:t xml:space="preserve">9.5 How </w:t>
            </w:r>
            <w:r w:rsidRPr="00BA0554">
              <w:rPr>
                <w:b/>
                <w:bCs/>
                <w:sz w:val="18"/>
                <w:szCs w:val="18"/>
              </w:rPr>
              <w:t>do our bodies</w:t>
            </w:r>
            <w:r w:rsidRPr="00BA0554">
              <w:rPr>
                <w:b/>
                <w:sz w:val="18"/>
                <w:szCs w:val="18"/>
              </w:rPr>
              <w:t xml:space="preserve"> maintain balance and respond to change?</w:t>
            </w:r>
          </w:p>
        </w:tc>
        <w:tc>
          <w:tcPr>
            <w:tcW w:w="1274" w:type="dxa"/>
            <w:shd w:val="clear" w:color="auto" w:fill="FFFFFF" w:themeFill="background1"/>
          </w:tcPr>
          <w:p w14:paraId="280C5F9D" w14:textId="2782E822" w:rsidR="00477D34" w:rsidRPr="00BA0554" w:rsidRDefault="00477D34" w:rsidP="00201624">
            <w:pPr>
              <w:pStyle w:val="VCAAtablecondensed"/>
              <w:jc w:val="center"/>
            </w:pPr>
            <w:r w:rsidRPr="00BA0554">
              <w:t>2, 9</w:t>
            </w:r>
          </w:p>
        </w:tc>
        <w:tc>
          <w:tcPr>
            <w:tcW w:w="1842" w:type="dxa"/>
            <w:shd w:val="clear" w:color="auto" w:fill="FFFFFF" w:themeFill="background1"/>
          </w:tcPr>
          <w:p w14:paraId="7DBCDE1A" w14:textId="17777A5D" w:rsidR="00477D34" w:rsidRPr="00BA0554" w:rsidRDefault="008B02EB" w:rsidP="00201624">
            <w:pPr>
              <w:pStyle w:val="VCAAtablecondensed"/>
              <w:jc w:val="center"/>
            </w:pPr>
            <w:sdt>
              <w:sdtPr>
                <w:rPr>
                  <w:rFonts w:ascii="Wingdings" w:eastAsia="Wingdings" w:hAnsi="Wingdings" w:cs="Wingdings"/>
                </w:rPr>
                <w:id w:val="1071541007"/>
                <w15:color w:val="00CCFF"/>
                <w14:checkbox>
                  <w14:checked w14:val="1"/>
                  <w14:checkedState w14:val="2612" w14:font="Wingdings"/>
                  <w14:uncheckedState w14:val="2610" w14:font="MS Gothic"/>
                </w14:checkbox>
              </w:sdtPr>
              <w:sdtEndPr>
                <w:rPr>
                  <w:rFonts w:ascii="Arial Narrow" w:eastAsiaTheme="minorHAnsi" w:hAnsi="Arial Narrow" w:cs="Arial"/>
                </w:rPr>
              </w:sdtEndPr>
              <w:sdtContent>
                <w:r w:rsidR="00477D34" w:rsidRPr="00BA0554">
                  <w:rPr>
                    <w:rFonts w:ascii="Wingdings" w:eastAsia="Wingdings" w:hAnsi="Wingdings" w:cs="Wingdings"/>
                  </w:rPr>
                  <w:t>ü</w:t>
                </w:r>
              </w:sdtContent>
            </w:sdt>
          </w:p>
        </w:tc>
        <w:tc>
          <w:tcPr>
            <w:tcW w:w="1843" w:type="dxa"/>
            <w:shd w:val="clear" w:color="auto" w:fill="FFFFFF" w:themeFill="background1"/>
          </w:tcPr>
          <w:p w14:paraId="51A18401" w14:textId="6AA73BDC" w:rsidR="00477D34" w:rsidRPr="004E5C8C" w:rsidRDefault="00477D34" w:rsidP="00201624">
            <w:pPr>
              <w:pStyle w:val="VCAAtablecondensed"/>
              <w:jc w:val="center"/>
            </w:pPr>
            <w:r w:rsidRPr="00BA0554">
              <w:t>22</w:t>
            </w:r>
          </w:p>
        </w:tc>
        <w:tc>
          <w:tcPr>
            <w:tcW w:w="1843" w:type="dxa"/>
            <w:shd w:val="clear" w:color="auto" w:fill="FFFFFF" w:themeFill="background1"/>
          </w:tcPr>
          <w:p w14:paraId="3C51FE3E" w14:textId="331C6A28" w:rsidR="00477D34" w:rsidRPr="00BA0554" w:rsidRDefault="008B02EB" w:rsidP="00201624">
            <w:pPr>
              <w:pStyle w:val="VCAAtablecondensed"/>
              <w:jc w:val="center"/>
            </w:pPr>
            <w:sdt>
              <w:sdtPr>
                <w:id w:val="-1104262785"/>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1843" w:type="dxa"/>
            <w:shd w:val="clear" w:color="auto" w:fill="FFFFFF" w:themeFill="background1"/>
          </w:tcPr>
          <w:p w14:paraId="30936F3C" w14:textId="6E2D44D6" w:rsidR="00477D34" w:rsidRPr="00BA0554" w:rsidRDefault="00477D34" w:rsidP="00201624">
            <w:pPr>
              <w:pStyle w:val="VCAAtablecondensed"/>
              <w:jc w:val="center"/>
            </w:pPr>
            <w:r w:rsidRPr="00BA0554">
              <w:t>23</w:t>
            </w:r>
          </w:p>
        </w:tc>
        <w:tc>
          <w:tcPr>
            <w:tcW w:w="1843" w:type="dxa"/>
            <w:shd w:val="clear" w:color="auto" w:fill="FFFFFF" w:themeFill="background1"/>
          </w:tcPr>
          <w:p w14:paraId="231F1B0E" w14:textId="6FA947B4" w:rsidR="00477D34" w:rsidRPr="00BA0554" w:rsidRDefault="008B02EB" w:rsidP="00201624">
            <w:pPr>
              <w:pStyle w:val="VCAAtablecondensed"/>
              <w:jc w:val="center"/>
            </w:pPr>
            <w:sdt>
              <w:sdtPr>
                <w:id w:val="-700162735"/>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1843" w:type="dxa"/>
            <w:shd w:val="clear" w:color="auto" w:fill="FFFFFF" w:themeFill="background1"/>
          </w:tcPr>
          <w:p w14:paraId="7B5D9BC8" w14:textId="40595713" w:rsidR="00477D34" w:rsidRPr="004E5C8C" w:rsidRDefault="00477D34" w:rsidP="00201624">
            <w:pPr>
              <w:pStyle w:val="VCAAtablecondensed"/>
              <w:jc w:val="center"/>
            </w:pPr>
            <w:r w:rsidRPr="004E5C8C">
              <w:t>24</w:t>
            </w:r>
          </w:p>
        </w:tc>
        <w:tc>
          <w:tcPr>
            <w:tcW w:w="1843" w:type="dxa"/>
            <w:shd w:val="clear" w:color="auto" w:fill="FFFFFF" w:themeFill="background1"/>
          </w:tcPr>
          <w:p w14:paraId="512E5498" w14:textId="04F0189C" w:rsidR="00477D34" w:rsidRPr="00BA0554" w:rsidRDefault="008B02EB" w:rsidP="00201624">
            <w:pPr>
              <w:pStyle w:val="VCAAtablecondensed"/>
              <w:jc w:val="center"/>
            </w:pPr>
            <w:sdt>
              <w:sdtPr>
                <w:id w:val="-504427596"/>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1843" w:type="dxa"/>
            <w:shd w:val="clear" w:color="auto" w:fill="FFFFFF" w:themeFill="background1"/>
          </w:tcPr>
          <w:p w14:paraId="79703EAE" w14:textId="5663EC5B" w:rsidR="00477D34" w:rsidRPr="004E5C8C" w:rsidRDefault="00477D34" w:rsidP="00201624">
            <w:pPr>
              <w:pStyle w:val="VCAAtablecondensed"/>
              <w:jc w:val="center"/>
            </w:pPr>
            <w:r w:rsidRPr="004E5C8C">
              <w:t>25</w:t>
            </w:r>
          </w:p>
        </w:tc>
        <w:tc>
          <w:tcPr>
            <w:tcW w:w="1843" w:type="dxa"/>
            <w:shd w:val="clear" w:color="auto" w:fill="FFFFFF" w:themeFill="background1"/>
          </w:tcPr>
          <w:p w14:paraId="622195E4" w14:textId="5B720A36" w:rsidR="00477D34" w:rsidRPr="00BA0554" w:rsidRDefault="008B02EB" w:rsidP="00201624">
            <w:pPr>
              <w:pStyle w:val="VCAAtablecondensed"/>
              <w:jc w:val="center"/>
            </w:pPr>
            <w:sdt>
              <w:sdtPr>
                <w:id w:val="805591621"/>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1843" w:type="dxa"/>
            <w:shd w:val="clear" w:color="auto" w:fill="FFFFFF" w:themeFill="background1"/>
          </w:tcPr>
          <w:p w14:paraId="3D802F42" w14:textId="102DD35D" w:rsidR="00477D34" w:rsidRPr="00BA0554" w:rsidRDefault="00477D34" w:rsidP="00201624">
            <w:pPr>
              <w:pStyle w:val="VCAAtablecondensed"/>
              <w:jc w:val="center"/>
            </w:pPr>
            <w:r w:rsidRPr="00BA0554">
              <w:t>26</w:t>
            </w:r>
          </w:p>
        </w:tc>
      </w:tr>
      <w:tr w:rsidR="004E5C8C" w:rsidRPr="00BA0554" w14:paraId="2A4EE76E" w14:textId="77777777" w:rsidTr="71276564">
        <w:trPr>
          <w:trHeight w:val="300"/>
        </w:trPr>
        <w:tc>
          <w:tcPr>
            <w:tcW w:w="2977" w:type="dxa"/>
            <w:shd w:val="clear" w:color="auto" w:fill="FFFFFF" w:themeFill="background1"/>
          </w:tcPr>
          <w:p w14:paraId="3FFF1CA7" w14:textId="6AF10874" w:rsidR="004E5C8C" w:rsidRPr="00BA0554" w:rsidRDefault="004E5C8C" w:rsidP="004E5C8C">
            <w:pPr>
              <w:pStyle w:val="VCAAtablecondensed"/>
              <w:rPr>
                <w:b/>
                <w:sz w:val="18"/>
                <w:szCs w:val="18"/>
              </w:rPr>
            </w:pPr>
            <w:r w:rsidRPr="00BA0554">
              <w:rPr>
                <w:b/>
                <w:sz w:val="18"/>
                <w:szCs w:val="18"/>
              </w:rPr>
              <w:t>9.6 Is space the next home for humans?</w:t>
            </w:r>
          </w:p>
        </w:tc>
        <w:tc>
          <w:tcPr>
            <w:tcW w:w="1274" w:type="dxa"/>
            <w:shd w:val="clear" w:color="auto" w:fill="FFFFFF" w:themeFill="background1"/>
          </w:tcPr>
          <w:p w14:paraId="38FB0A56" w14:textId="5B3F565F" w:rsidR="004E5C8C" w:rsidRPr="00BA0554" w:rsidRDefault="004E5C8C" w:rsidP="004E5C8C">
            <w:pPr>
              <w:pStyle w:val="VCAAtablecondensed"/>
              <w:jc w:val="center"/>
            </w:pPr>
            <w:r w:rsidRPr="00BA0554">
              <w:t>2, 9</w:t>
            </w:r>
          </w:p>
        </w:tc>
        <w:tc>
          <w:tcPr>
            <w:tcW w:w="1842" w:type="dxa"/>
            <w:shd w:val="clear" w:color="auto" w:fill="FFFFFF" w:themeFill="background1"/>
          </w:tcPr>
          <w:p w14:paraId="11C84CA7" w14:textId="02647019" w:rsidR="004E5C8C" w:rsidRPr="00BA0554" w:rsidRDefault="004E5C8C" w:rsidP="004E5C8C">
            <w:pPr>
              <w:pStyle w:val="VCAAtablecondensed"/>
              <w:jc w:val="center"/>
            </w:pPr>
            <w:sdt>
              <w:sdtPr>
                <w:id w:val="1028218252"/>
                <w15:color w:val="00CCFF"/>
                <w14:checkbox>
                  <w14:checked w14:val="1"/>
                  <w14:checkedState w14:val="2612" w14:font="Wingdings"/>
                  <w14:uncheckedState w14:val="2610" w14:font="MS Gothic"/>
                </w14:checkbox>
              </w:sdtPr>
              <w:sdtContent>
                <w:r w:rsidRPr="00BA0554">
                  <w:rPr>
                    <w:rFonts w:ascii="Wingdings" w:eastAsia="Wingdings" w:hAnsi="Wingdings" w:cs="Wingdings"/>
                  </w:rPr>
                  <w:t>ü</w:t>
                </w:r>
              </w:sdtContent>
            </w:sdt>
          </w:p>
        </w:tc>
        <w:tc>
          <w:tcPr>
            <w:tcW w:w="1843" w:type="dxa"/>
            <w:shd w:val="clear" w:color="auto" w:fill="FFFFFF" w:themeFill="background1"/>
          </w:tcPr>
          <w:p w14:paraId="4C315A1D" w14:textId="7CC078AC" w:rsidR="004E5C8C" w:rsidRPr="004E5C8C" w:rsidRDefault="004E5C8C" w:rsidP="004E5C8C">
            <w:pPr>
              <w:pStyle w:val="VCAAtablecondensed"/>
              <w:jc w:val="center"/>
            </w:pPr>
            <w:r w:rsidRPr="004E5C8C">
              <w:t>22</w:t>
            </w:r>
          </w:p>
        </w:tc>
        <w:tc>
          <w:tcPr>
            <w:tcW w:w="1843" w:type="dxa"/>
            <w:shd w:val="clear" w:color="auto" w:fill="FFFFFF" w:themeFill="background1"/>
          </w:tcPr>
          <w:p w14:paraId="1C5AF443" w14:textId="7EE268E0" w:rsidR="004E5C8C" w:rsidRPr="00BA0554" w:rsidRDefault="004E5C8C" w:rsidP="004E5C8C">
            <w:pPr>
              <w:pStyle w:val="VCAAtablecondensed"/>
              <w:jc w:val="center"/>
            </w:pPr>
            <w:sdt>
              <w:sdtPr>
                <w:id w:val="-313415652"/>
                <w14:checkbox>
                  <w14:checked w14:val="0"/>
                  <w14:checkedState w14:val="2612" w14:font="MS Gothic"/>
                  <w14:uncheckedState w14:val="2610" w14:font="MS Gothic"/>
                </w14:checkbox>
              </w:sdtPr>
              <w:sdtContent>
                <w:r w:rsidRPr="00BA0554">
                  <w:rPr>
                    <w:rFonts w:ascii="MS Gothic" w:eastAsia="MS Gothic" w:hAnsi="MS Gothic"/>
                  </w:rPr>
                  <w:t>☐</w:t>
                </w:r>
              </w:sdtContent>
            </w:sdt>
          </w:p>
        </w:tc>
        <w:tc>
          <w:tcPr>
            <w:tcW w:w="1843" w:type="dxa"/>
            <w:shd w:val="clear" w:color="auto" w:fill="FFFFFF" w:themeFill="background1"/>
          </w:tcPr>
          <w:p w14:paraId="68596D21" w14:textId="77777777" w:rsidR="004E5C8C" w:rsidRPr="004E5C8C" w:rsidRDefault="004E5C8C" w:rsidP="004E5C8C">
            <w:pPr>
              <w:pStyle w:val="VCAAtablecondensed"/>
              <w:jc w:val="center"/>
            </w:pPr>
          </w:p>
        </w:tc>
        <w:tc>
          <w:tcPr>
            <w:tcW w:w="1843" w:type="dxa"/>
            <w:shd w:val="clear" w:color="auto" w:fill="FFFFFF" w:themeFill="background1"/>
          </w:tcPr>
          <w:p w14:paraId="49BC6D12" w14:textId="58C48D70" w:rsidR="004E5C8C" w:rsidRPr="00BA0554" w:rsidRDefault="004E5C8C" w:rsidP="004E5C8C">
            <w:pPr>
              <w:pStyle w:val="VCAAtablecondensed"/>
              <w:jc w:val="center"/>
            </w:pPr>
            <w:sdt>
              <w:sdtPr>
                <w:id w:val="-1464418941"/>
                <w14:checkbox>
                  <w14:checked w14:val="0"/>
                  <w14:checkedState w14:val="2612" w14:font="MS Gothic"/>
                  <w14:uncheckedState w14:val="2610" w14:font="MS Gothic"/>
                </w14:checkbox>
              </w:sdtPr>
              <w:sdtContent>
                <w:r w:rsidRPr="00BA0554">
                  <w:rPr>
                    <w:rFonts w:ascii="MS Gothic" w:eastAsia="MS Gothic" w:hAnsi="MS Gothic"/>
                  </w:rPr>
                  <w:t>☐</w:t>
                </w:r>
              </w:sdtContent>
            </w:sdt>
          </w:p>
        </w:tc>
        <w:tc>
          <w:tcPr>
            <w:tcW w:w="1843" w:type="dxa"/>
            <w:shd w:val="clear" w:color="auto" w:fill="FFFFFF" w:themeFill="background1"/>
          </w:tcPr>
          <w:p w14:paraId="5CB11C76" w14:textId="7FAEC1CF" w:rsidR="004E5C8C" w:rsidRPr="00BA0554" w:rsidRDefault="004E5C8C" w:rsidP="004E5C8C">
            <w:pPr>
              <w:pStyle w:val="VCAAtablecondensed"/>
              <w:jc w:val="center"/>
            </w:pPr>
          </w:p>
        </w:tc>
        <w:tc>
          <w:tcPr>
            <w:tcW w:w="1843" w:type="dxa"/>
            <w:shd w:val="clear" w:color="auto" w:fill="FFFFFF" w:themeFill="background1"/>
          </w:tcPr>
          <w:p w14:paraId="119DBB4E" w14:textId="26D45C59" w:rsidR="004E5C8C" w:rsidRPr="00BA0554" w:rsidRDefault="004E5C8C" w:rsidP="004E5C8C">
            <w:pPr>
              <w:pStyle w:val="VCAAtablecondensed"/>
              <w:jc w:val="center"/>
            </w:pPr>
            <w:sdt>
              <w:sdtPr>
                <w:id w:val="-440990569"/>
                <w14:checkbox>
                  <w14:checked w14:val="0"/>
                  <w14:checkedState w14:val="2612" w14:font="MS Gothic"/>
                  <w14:uncheckedState w14:val="2610" w14:font="MS Gothic"/>
                </w14:checkbox>
              </w:sdtPr>
              <w:sdtContent>
                <w:r w:rsidRPr="00BA0554">
                  <w:rPr>
                    <w:rFonts w:ascii="MS Gothic" w:eastAsia="MS Gothic" w:hAnsi="MS Gothic" w:cs="MS Gothic"/>
                  </w:rPr>
                  <w:t>☐</w:t>
                </w:r>
              </w:sdtContent>
            </w:sdt>
          </w:p>
        </w:tc>
        <w:tc>
          <w:tcPr>
            <w:tcW w:w="1843" w:type="dxa"/>
            <w:shd w:val="clear" w:color="auto" w:fill="FFFFFF" w:themeFill="background1"/>
          </w:tcPr>
          <w:p w14:paraId="6B274A0B" w14:textId="3BE779C8" w:rsidR="004E5C8C" w:rsidRPr="004E5C8C" w:rsidRDefault="004E5C8C" w:rsidP="004E5C8C">
            <w:pPr>
              <w:pStyle w:val="VCAAtablecondensed"/>
              <w:jc w:val="center"/>
            </w:pPr>
          </w:p>
        </w:tc>
        <w:tc>
          <w:tcPr>
            <w:tcW w:w="1843" w:type="dxa"/>
            <w:shd w:val="clear" w:color="auto" w:fill="FFFFFF" w:themeFill="background1"/>
          </w:tcPr>
          <w:p w14:paraId="5D50765D" w14:textId="1200BB17" w:rsidR="004E5C8C" w:rsidRPr="00BA0554" w:rsidRDefault="004E5C8C" w:rsidP="004E5C8C">
            <w:pPr>
              <w:pStyle w:val="VCAAtablecondensed"/>
              <w:jc w:val="center"/>
              <w:rPr>
                <w:rFonts w:ascii="Wingdings" w:eastAsia="Wingdings" w:hAnsi="Wingdings" w:cs="Wingdings"/>
                <w:color w:val="FF0000"/>
              </w:rPr>
            </w:pPr>
            <w:sdt>
              <w:sdtPr>
                <w:rPr>
                  <w:rFonts w:ascii="Wingdings" w:eastAsia="Wingdings" w:hAnsi="Wingdings" w:cs="Wingdings"/>
                </w:rPr>
                <w:id w:val="-1262449275"/>
                <w15:color w:val="00CCFF"/>
                <w14:checkbox>
                  <w14:checked w14:val="1"/>
                  <w14:checkedState w14:val="2612" w14:font="Wingdings"/>
                  <w14:uncheckedState w14:val="2610" w14:font="MS Gothic"/>
                </w14:checkbox>
              </w:sdtPr>
              <w:sdtContent>
                <w:r w:rsidRPr="00BA0554">
                  <w:rPr>
                    <w:rFonts w:ascii="Wingdings" w:eastAsia="Wingdings" w:hAnsi="Wingdings" w:cs="Wingdings"/>
                  </w:rPr>
                  <w:t>ü</w:t>
                </w:r>
              </w:sdtContent>
            </w:sdt>
          </w:p>
        </w:tc>
        <w:tc>
          <w:tcPr>
            <w:tcW w:w="1843" w:type="dxa"/>
            <w:shd w:val="clear" w:color="auto" w:fill="FFFFFF" w:themeFill="background1"/>
          </w:tcPr>
          <w:p w14:paraId="72D9BD0D" w14:textId="46F21682" w:rsidR="004E5C8C" w:rsidRPr="00BA0554" w:rsidRDefault="004E5C8C" w:rsidP="004E5C8C">
            <w:pPr>
              <w:pStyle w:val="VCAAtablecondensed"/>
              <w:jc w:val="center"/>
            </w:pPr>
            <w:r w:rsidRPr="00BA0554">
              <w:t>26</w:t>
            </w:r>
          </w:p>
        </w:tc>
      </w:tr>
      <w:tr w:rsidR="00477D34" w:rsidRPr="00BA0554" w14:paraId="657C0D1A" w14:textId="77777777" w:rsidTr="71276564">
        <w:trPr>
          <w:trHeight w:val="300"/>
        </w:trPr>
        <w:tc>
          <w:tcPr>
            <w:tcW w:w="2977" w:type="dxa"/>
            <w:shd w:val="clear" w:color="auto" w:fill="FFFFFF" w:themeFill="background1"/>
          </w:tcPr>
          <w:p w14:paraId="03A3D6C5" w14:textId="27E16117" w:rsidR="00477D34" w:rsidRPr="00BA0554" w:rsidRDefault="00477D34" w:rsidP="00080B79">
            <w:pPr>
              <w:pStyle w:val="VCAAtablecondensed"/>
              <w:rPr>
                <w:b/>
                <w:sz w:val="18"/>
                <w:szCs w:val="18"/>
              </w:rPr>
            </w:pPr>
            <w:r w:rsidRPr="00BA0554">
              <w:rPr>
                <w:b/>
                <w:sz w:val="18"/>
                <w:szCs w:val="18"/>
              </w:rPr>
              <w:t>9.7 How do atoms rearrange in chemical reactions?</w:t>
            </w:r>
          </w:p>
        </w:tc>
        <w:tc>
          <w:tcPr>
            <w:tcW w:w="1274" w:type="dxa"/>
            <w:shd w:val="clear" w:color="auto" w:fill="FFFFFF" w:themeFill="background1"/>
          </w:tcPr>
          <w:p w14:paraId="3F72F2B2" w14:textId="0C567C63" w:rsidR="00477D34" w:rsidRPr="00BA0554" w:rsidRDefault="00477D34" w:rsidP="00080B79">
            <w:pPr>
              <w:pStyle w:val="VCAAtablecondensed"/>
              <w:jc w:val="center"/>
            </w:pPr>
            <w:r w:rsidRPr="00BA0554">
              <w:t>2, 9</w:t>
            </w:r>
          </w:p>
        </w:tc>
        <w:tc>
          <w:tcPr>
            <w:tcW w:w="1842" w:type="dxa"/>
            <w:shd w:val="clear" w:color="auto" w:fill="FFFFFF" w:themeFill="background1"/>
          </w:tcPr>
          <w:p w14:paraId="37D57A2B" w14:textId="02952DB1" w:rsidR="00477D34" w:rsidRPr="00BA0554" w:rsidRDefault="008B02EB" w:rsidP="00080B79">
            <w:pPr>
              <w:pStyle w:val="VCAAtablecondensed"/>
              <w:jc w:val="center"/>
            </w:pPr>
            <w:sdt>
              <w:sdtPr>
                <w:id w:val="110557722"/>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1843" w:type="dxa"/>
            <w:shd w:val="clear" w:color="auto" w:fill="FFFFFF" w:themeFill="background1"/>
          </w:tcPr>
          <w:p w14:paraId="13BCA5DB" w14:textId="7E2CFCEE" w:rsidR="00477D34" w:rsidRPr="004E5C8C" w:rsidRDefault="00477D34" w:rsidP="00080B79">
            <w:pPr>
              <w:pStyle w:val="VCAAtablecondensed"/>
              <w:jc w:val="center"/>
            </w:pPr>
            <w:r w:rsidRPr="004E5C8C">
              <w:t>22</w:t>
            </w:r>
          </w:p>
        </w:tc>
        <w:tc>
          <w:tcPr>
            <w:tcW w:w="1843" w:type="dxa"/>
            <w:shd w:val="clear" w:color="auto" w:fill="FFFFFF" w:themeFill="background1"/>
          </w:tcPr>
          <w:p w14:paraId="47337B0E" w14:textId="30068D75" w:rsidR="00477D34" w:rsidRPr="00BA0554" w:rsidRDefault="008B02EB" w:rsidP="00080B79">
            <w:pPr>
              <w:pStyle w:val="VCAAtablecondensed"/>
              <w:jc w:val="center"/>
              <w:rPr>
                <w:rFonts w:ascii="Wingdings" w:eastAsia="Wingdings" w:hAnsi="Wingdings" w:cs="Wingdings"/>
                <w:color w:val="FF0000"/>
              </w:rPr>
            </w:pPr>
            <w:sdt>
              <w:sdtPr>
                <w:rPr>
                  <w:rFonts w:ascii="Wingdings" w:eastAsia="Wingdings" w:hAnsi="Wingdings" w:cs="Wingdings"/>
                </w:rPr>
                <w:id w:val="1750990474"/>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1843" w:type="dxa"/>
            <w:shd w:val="clear" w:color="auto" w:fill="FFFFFF" w:themeFill="background1"/>
          </w:tcPr>
          <w:p w14:paraId="1D04A047" w14:textId="7EDD3423" w:rsidR="00477D34" w:rsidRPr="00BA0554" w:rsidRDefault="00477D34" w:rsidP="00080B79">
            <w:pPr>
              <w:pStyle w:val="VCAAtablecondensed"/>
              <w:jc w:val="center"/>
            </w:pPr>
            <w:r w:rsidRPr="004E5C8C">
              <w:t>23</w:t>
            </w:r>
          </w:p>
        </w:tc>
        <w:tc>
          <w:tcPr>
            <w:tcW w:w="1843" w:type="dxa"/>
            <w:shd w:val="clear" w:color="auto" w:fill="FFFFFF" w:themeFill="background1"/>
          </w:tcPr>
          <w:p w14:paraId="5585959D" w14:textId="066D9727" w:rsidR="00477D34" w:rsidRPr="00BA0554" w:rsidRDefault="008B02EB" w:rsidP="00080B79">
            <w:pPr>
              <w:pStyle w:val="VCAAtablecondensed"/>
              <w:jc w:val="center"/>
              <w:rPr>
                <w:rFonts w:ascii="Wingdings" w:eastAsia="Wingdings" w:hAnsi="Wingdings" w:cs="Wingdings"/>
                <w:color w:val="FF0000"/>
              </w:rPr>
            </w:pPr>
            <w:sdt>
              <w:sdtPr>
                <w:rPr>
                  <w:rFonts w:ascii="Wingdings" w:eastAsia="Wingdings" w:hAnsi="Wingdings" w:cs="Wingdings"/>
                </w:rPr>
                <w:id w:val="-1239468144"/>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1843" w:type="dxa"/>
            <w:shd w:val="clear" w:color="auto" w:fill="FFFFFF" w:themeFill="background1"/>
          </w:tcPr>
          <w:p w14:paraId="00C98F5E" w14:textId="5C390D00" w:rsidR="00477D34" w:rsidRPr="00BA0554" w:rsidRDefault="00477D34" w:rsidP="00080B79">
            <w:pPr>
              <w:pStyle w:val="VCAAtablecondensed"/>
              <w:jc w:val="center"/>
            </w:pPr>
            <w:r w:rsidRPr="00BA0554">
              <w:t>24</w:t>
            </w:r>
          </w:p>
        </w:tc>
        <w:tc>
          <w:tcPr>
            <w:tcW w:w="1843" w:type="dxa"/>
            <w:shd w:val="clear" w:color="auto" w:fill="FFFFFF" w:themeFill="background1"/>
          </w:tcPr>
          <w:p w14:paraId="4F8DA8C4" w14:textId="354C6EE3" w:rsidR="00477D34" w:rsidRPr="00BA0554" w:rsidRDefault="008B02EB" w:rsidP="00080B79">
            <w:pPr>
              <w:pStyle w:val="VCAAtablecondensed"/>
              <w:jc w:val="center"/>
            </w:pPr>
            <w:sdt>
              <w:sdtPr>
                <w:id w:val="-1020160699"/>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1843" w:type="dxa"/>
            <w:shd w:val="clear" w:color="auto" w:fill="FFFFFF" w:themeFill="background1"/>
          </w:tcPr>
          <w:p w14:paraId="08905A13" w14:textId="13D8AD3B" w:rsidR="00477D34" w:rsidRPr="004E5C8C" w:rsidRDefault="00477D34" w:rsidP="00080B79">
            <w:pPr>
              <w:pStyle w:val="VCAAtablecondensed"/>
              <w:jc w:val="center"/>
            </w:pPr>
            <w:r w:rsidRPr="004E5C8C">
              <w:t>25</w:t>
            </w:r>
          </w:p>
        </w:tc>
        <w:tc>
          <w:tcPr>
            <w:tcW w:w="1843" w:type="dxa"/>
            <w:shd w:val="clear" w:color="auto" w:fill="FFFFFF" w:themeFill="background1"/>
          </w:tcPr>
          <w:p w14:paraId="24DC34F0" w14:textId="5046CB63" w:rsidR="00477D34" w:rsidRPr="00BA0554" w:rsidRDefault="008B02EB" w:rsidP="00080B79">
            <w:pPr>
              <w:pStyle w:val="VCAAtablecondensed"/>
              <w:jc w:val="center"/>
              <w:rPr>
                <w:rFonts w:ascii="Wingdings" w:eastAsia="Wingdings" w:hAnsi="Wingdings" w:cs="Wingdings"/>
                <w:color w:val="FF0000"/>
              </w:rPr>
            </w:pPr>
            <w:sdt>
              <w:sdtPr>
                <w:rPr>
                  <w:rFonts w:ascii="Wingdings" w:eastAsia="Wingdings" w:hAnsi="Wingdings" w:cs="Wingdings"/>
                </w:rPr>
                <w:id w:val="47036518"/>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1843" w:type="dxa"/>
            <w:shd w:val="clear" w:color="auto" w:fill="FFFFFF" w:themeFill="background1"/>
          </w:tcPr>
          <w:p w14:paraId="2EE7B135" w14:textId="12F06294" w:rsidR="00477D34" w:rsidRPr="00BA0554" w:rsidRDefault="00477D34" w:rsidP="00080B79">
            <w:pPr>
              <w:pStyle w:val="VCAAtablecondensed"/>
              <w:jc w:val="center"/>
            </w:pPr>
            <w:r w:rsidRPr="00BA0554">
              <w:t>26</w:t>
            </w:r>
          </w:p>
        </w:tc>
      </w:tr>
      <w:tr w:rsidR="00477D34" w:rsidRPr="00BA0554" w14:paraId="2B4FC56A" w14:textId="77777777" w:rsidTr="71276564">
        <w:trPr>
          <w:trHeight w:val="300"/>
        </w:trPr>
        <w:tc>
          <w:tcPr>
            <w:tcW w:w="2977" w:type="dxa"/>
            <w:shd w:val="clear" w:color="auto" w:fill="FFFFFF" w:themeFill="background1"/>
          </w:tcPr>
          <w:p w14:paraId="597C9645" w14:textId="6CEE8AF3" w:rsidR="00477D34" w:rsidRPr="00BA0554" w:rsidRDefault="00477D34" w:rsidP="00080B79">
            <w:pPr>
              <w:pStyle w:val="VCAAtablecondensed"/>
              <w:rPr>
                <w:b/>
                <w:sz w:val="18"/>
                <w:szCs w:val="18"/>
              </w:rPr>
            </w:pPr>
            <w:r w:rsidRPr="00BA0554">
              <w:rPr>
                <w:b/>
                <w:sz w:val="18"/>
                <w:szCs w:val="18"/>
              </w:rPr>
              <w:t xml:space="preserve">9.8 How is energy conserved and transformed to </w:t>
            </w:r>
            <w:proofErr w:type="spellStart"/>
            <w:r w:rsidRPr="00BA0554">
              <w:rPr>
                <w:b/>
                <w:sz w:val="18"/>
                <w:szCs w:val="18"/>
              </w:rPr>
              <w:t>maximise</w:t>
            </w:r>
            <w:proofErr w:type="spellEnd"/>
            <w:r w:rsidRPr="00BA0554">
              <w:rPr>
                <w:b/>
                <w:sz w:val="18"/>
                <w:szCs w:val="18"/>
              </w:rPr>
              <w:t xml:space="preserve"> efficiency in natural and engineered systems?</w:t>
            </w:r>
          </w:p>
        </w:tc>
        <w:tc>
          <w:tcPr>
            <w:tcW w:w="1274" w:type="dxa"/>
            <w:shd w:val="clear" w:color="auto" w:fill="FFFFFF" w:themeFill="background1"/>
          </w:tcPr>
          <w:p w14:paraId="1B9DCB3B" w14:textId="165573D5" w:rsidR="00477D34" w:rsidRPr="00BA0554" w:rsidRDefault="00477D34" w:rsidP="00080B79">
            <w:pPr>
              <w:pStyle w:val="VCAAtablecondensed"/>
              <w:jc w:val="center"/>
            </w:pPr>
            <w:r w:rsidRPr="00BA0554">
              <w:t>2, 9</w:t>
            </w:r>
          </w:p>
        </w:tc>
        <w:sdt>
          <w:sdtPr>
            <w:id w:val="-1138187781"/>
            <w14:checkbox>
              <w14:checked w14:val="0"/>
              <w14:checkedState w14:val="2612" w14:font="MS Gothic"/>
              <w14:uncheckedState w14:val="2610" w14:font="MS Gothic"/>
            </w14:checkbox>
          </w:sdtPr>
          <w:sdtEndPr/>
          <w:sdtContent>
            <w:tc>
              <w:tcPr>
                <w:tcW w:w="1842" w:type="dxa"/>
                <w:shd w:val="clear" w:color="auto" w:fill="FFFFFF" w:themeFill="background1"/>
              </w:tcPr>
              <w:p w14:paraId="0F8A5B12" w14:textId="7171BCBC" w:rsidR="00477D34" w:rsidRPr="00BA0554" w:rsidRDefault="00477D34" w:rsidP="00080B79">
                <w:pPr>
                  <w:pStyle w:val="VCAAtablecondensed"/>
                  <w:jc w:val="center"/>
                </w:pPr>
                <w:r w:rsidRPr="00BA0554">
                  <w:rPr>
                    <w:rFonts w:ascii="MS Gothic" w:eastAsia="MS Gothic" w:hAnsi="MS Gothic"/>
                  </w:rPr>
                  <w:t>☐</w:t>
                </w:r>
              </w:p>
            </w:tc>
          </w:sdtContent>
        </w:sdt>
        <w:tc>
          <w:tcPr>
            <w:tcW w:w="1843" w:type="dxa"/>
            <w:shd w:val="clear" w:color="auto" w:fill="FFFFFF" w:themeFill="background1"/>
          </w:tcPr>
          <w:p w14:paraId="49D483B3" w14:textId="77777777" w:rsidR="00477D34" w:rsidRPr="004E5C8C" w:rsidRDefault="00477D34" w:rsidP="00080B79">
            <w:pPr>
              <w:pStyle w:val="VCAAtablecondensed"/>
              <w:jc w:val="center"/>
            </w:pPr>
          </w:p>
        </w:tc>
        <w:sdt>
          <w:sdtPr>
            <w:id w:val="-961961149"/>
            <w14:checkbox>
              <w14:checked w14:val="0"/>
              <w14:checkedState w14:val="2612" w14:font="MS Gothic"/>
              <w14:uncheckedState w14:val="2610" w14:font="MS Gothic"/>
            </w14:checkbox>
          </w:sdtPr>
          <w:sdtEndPr/>
          <w:sdtContent>
            <w:tc>
              <w:tcPr>
                <w:tcW w:w="1843" w:type="dxa"/>
                <w:shd w:val="clear" w:color="auto" w:fill="FFFFFF" w:themeFill="background1"/>
              </w:tcPr>
              <w:p w14:paraId="78CD52C6" w14:textId="5636761D" w:rsidR="00477D34" w:rsidRPr="00BA0554" w:rsidRDefault="00477D34" w:rsidP="00080B79">
                <w:pPr>
                  <w:pStyle w:val="VCAAtablecondensed"/>
                  <w:jc w:val="center"/>
                </w:pPr>
                <w:r w:rsidRPr="00BA0554">
                  <w:rPr>
                    <w:rFonts w:ascii="MS Gothic" w:eastAsia="MS Gothic" w:hAnsi="MS Gothic"/>
                  </w:rPr>
                  <w:t>☐</w:t>
                </w:r>
              </w:p>
            </w:tc>
          </w:sdtContent>
        </w:sdt>
        <w:tc>
          <w:tcPr>
            <w:tcW w:w="1843" w:type="dxa"/>
            <w:shd w:val="clear" w:color="auto" w:fill="FFFFFF" w:themeFill="background1"/>
          </w:tcPr>
          <w:p w14:paraId="77ED7395" w14:textId="77777777" w:rsidR="00477D34" w:rsidRPr="004E5C8C" w:rsidRDefault="00477D34" w:rsidP="00080B79">
            <w:pPr>
              <w:pStyle w:val="VCAAtablecondensed"/>
              <w:jc w:val="center"/>
            </w:pPr>
          </w:p>
        </w:tc>
        <w:sdt>
          <w:sdtPr>
            <w:id w:val="-1444688934"/>
            <w14:checkbox>
              <w14:checked w14:val="0"/>
              <w14:checkedState w14:val="2612" w14:font="MS Gothic"/>
              <w14:uncheckedState w14:val="2610" w14:font="MS Gothic"/>
            </w14:checkbox>
          </w:sdtPr>
          <w:sdtEndPr/>
          <w:sdtContent>
            <w:tc>
              <w:tcPr>
                <w:tcW w:w="1843" w:type="dxa"/>
                <w:shd w:val="clear" w:color="auto" w:fill="FFFFFF" w:themeFill="background1"/>
              </w:tcPr>
              <w:p w14:paraId="6B780C7E" w14:textId="025E1001" w:rsidR="00477D34" w:rsidRPr="00BA0554" w:rsidRDefault="00477D34" w:rsidP="00080B79">
                <w:pPr>
                  <w:pStyle w:val="VCAAtablecondensed"/>
                  <w:jc w:val="center"/>
                </w:pPr>
                <w:r w:rsidRPr="00BA0554">
                  <w:rPr>
                    <w:rFonts w:ascii="MS Gothic" w:eastAsia="MS Gothic" w:hAnsi="MS Gothic"/>
                  </w:rPr>
                  <w:t>☐</w:t>
                </w:r>
              </w:p>
            </w:tc>
          </w:sdtContent>
        </w:sdt>
        <w:tc>
          <w:tcPr>
            <w:tcW w:w="1843" w:type="dxa"/>
            <w:shd w:val="clear" w:color="auto" w:fill="FFFFFF" w:themeFill="background1"/>
          </w:tcPr>
          <w:p w14:paraId="7784373B" w14:textId="77777777" w:rsidR="00477D34" w:rsidRPr="004E5C8C" w:rsidRDefault="00477D34" w:rsidP="00080B79">
            <w:pPr>
              <w:pStyle w:val="VCAAtablecondensed"/>
              <w:jc w:val="center"/>
            </w:pPr>
          </w:p>
        </w:tc>
        <w:tc>
          <w:tcPr>
            <w:tcW w:w="1843" w:type="dxa"/>
            <w:shd w:val="clear" w:color="auto" w:fill="FFFFFF" w:themeFill="background1"/>
          </w:tcPr>
          <w:p w14:paraId="2647BD35" w14:textId="158EE778" w:rsidR="00477D34" w:rsidRPr="00BA0554" w:rsidRDefault="008B02EB" w:rsidP="00080B79">
            <w:pPr>
              <w:pStyle w:val="VCAAtablecondensed"/>
              <w:jc w:val="center"/>
            </w:pPr>
            <w:sdt>
              <w:sdtPr>
                <w:id w:val="-1695069338"/>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1843" w:type="dxa"/>
            <w:shd w:val="clear" w:color="auto" w:fill="FFFFFF" w:themeFill="background1"/>
          </w:tcPr>
          <w:p w14:paraId="29326DF3" w14:textId="66DC4F4C" w:rsidR="00477D34" w:rsidRPr="004E5C8C" w:rsidRDefault="00477D34" w:rsidP="00080B79">
            <w:pPr>
              <w:pStyle w:val="VCAAtablecondensed"/>
              <w:jc w:val="center"/>
            </w:pPr>
            <w:r w:rsidRPr="004E5C8C">
              <w:t>25</w:t>
            </w:r>
          </w:p>
        </w:tc>
        <w:tc>
          <w:tcPr>
            <w:tcW w:w="1843" w:type="dxa"/>
            <w:shd w:val="clear" w:color="auto" w:fill="FFFFFF" w:themeFill="background1"/>
          </w:tcPr>
          <w:p w14:paraId="0EB0D900" w14:textId="4D1DD17B" w:rsidR="00477D34" w:rsidRPr="00BA0554" w:rsidRDefault="008B02EB" w:rsidP="00080B79">
            <w:pPr>
              <w:pStyle w:val="VCAAtablecondensed"/>
              <w:jc w:val="center"/>
              <w:rPr>
                <w:rFonts w:ascii="Wingdings" w:eastAsia="Wingdings" w:hAnsi="Wingdings" w:cs="Wingdings"/>
                <w:color w:val="FF0000"/>
              </w:rPr>
            </w:pPr>
            <w:sdt>
              <w:sdtPr>
                <w:rPr>
                  <w:rFonts w:ascii="Wingdings" w:eastAsia="Wingdings" w:hAnsi="Wingdings" w:cs="Wingdings"/>
                </w:rPr>
                <w:id w:val="-370233357"/>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1843" w:type="dxa"/>
            <w:shd w:val="clear" w:color="auto" w:fill="FFFFFF" w:themeFill="background1"/>
          </w:tcPr>
          <w:p w14:paraId="318180AF" w14:textId="331D5B54" w:rsidR="00477D34" w:rsidRPr="00BA0554" w:rsidRDefault="00477D34" w:rsidP="00080B79">
            <w:pPr>
              <w:pStyle w:val="VCAAtablecondensed"/>
              <w:jc w:val="center"/>
            </w:pPr>
            <w:r w:rsidRPr="00BA0554">
              <w:t>26</w:t>
            </w:r>
          </w:p>
        </w:tc>
      </w:tr>
      <w:tr w:rsidR="00477D34" w:rsidRPr="00BA0554" w14:paraId="5678F21D" w14:textId="77777777" w:rsidTr="71276564">
        <w:trPr>
          <w:trHeight w:val="300"/>
        </w:trPr>
        <w:tc>
          <w:tcPr>
            <w:tcW w:w="2977" w:type="dxa"/>
            <w:shd w:val="clear" w:color="auto" w:fill="FFFFFF" w:themeFill="background1"/>
          </w:tcPr>
          <w:p w14:paraId="003317AC" w14:textId="6749670D" w:rsidR="00477D34" w:rsidRPr="00BA0554" w:rsidRDefault="00477D34" w:rsidP="00201624">
            <w:pPr>
              <w:pStyle w:val="VCAAtablecondensed"/>
              <w:rPr>
                <w:b/>
                <w:sz w:val="18"/>
                <w:szCs w:val="18"/>
              </w:rPr>
            </w:pPr>
            <w:r w:rsidRPr="00BA0554">
              <w:rPr>
                <w:b/>
                <w:sz w:val="18"/>
                <w:szCs w:val="18"/>
              </w:rPr>
              <w:t>9.9 How and why do unstable atoms change over time?</w:t>
            </w:r>
          </w:p>
        </w:tc>
        <w:tc>
          <w:tcPr>
            <w:tcW w:w="1274" w:type="dxa"/>
            <w:shd w:val="clear" w:color="auto" w:fill="FFFFFF" w:themeFill="background1"/>
          </w:tcPr>
          <w:p w14:paraId="431FC2D4" w14:textId="0603522A" w:rsidR="00477D34" w:rsidRPr="00BA0554" w:rsidRDefault="00477D34" w:rsidP="00201624">
            <w:pPr>
              <w:pStyle w:val="VCAAtablecondensed"/>
              <w:jc w:val="center"/>
            </w:pPr>
            <w:r w:rsidRPr="00BA0554">
              <w:t>2, 9</w:t>
            </w:r>
          </w:p>
        </w:tc>
        <w:sdt>
          <w:sdtPr>
            <w:id w:val="-109205785"/>
            <w14:checkbox>
              <w14:checked w14:val="0"/>
              <w14:checkedState w14:val="2612" w14:font="MS Gothic"/>
              <w14:uncheckedState w14:val="2610" w14:font="MS Gothic"/>
            </w14:checkbox>
          </w:sdtPr>
          <w:sdtEndPr/>
          <w:sdtContent>
            <w:tc>
              <w:tcPr>
                <w:tcW w:w="1842" w:type="dxa"/>
                <w:shd w:val="clear" w:color="auto" w:fill="FFFFFF" w:themeFill="background1"/>
              </w:tcPr>
              <w:p w14:paraId="34821257" w14:textId="2CCDBB88" w:rsidR="00477D34" w:rsidRPr="00BA0554" w:rsidRDefault="00477D34" w:rsidP="00201624">
                <w:pPr>
                  <w:pStyle w:val="VCAAtablecondensed"/>
                  <w:jc w:val="center"/>
                </w:pPr>
                <w:r w:rsidRPr="00BA0554">
                  <w:rPr>
                    <w:rFonts w:ascii="MS Gothic" w:eastAsia="MS Gothic" w:hAnsi="MS Gothic"/>
                  </w:rPr>
                  <w:t>☐</w:t>
                </w:r>
              </w:p>
            </w:tc>
          </w:sdtContent>
        </w:sdt>
        <w:tc>
          <w:tcPr>
            <w:tcW w:w="1843" w:type="dxa"/>
            <w:shd w:val="clear" w:color="auto" w:fill="FFFFFF" w:themeFill="background1"/>
          </w:tcPr>
          <w:p w14:paraId="7D0654DD" w14:textId="77777777" w:rsidR="00477D34" w:rsidRPr="004E5C8C" w:rsidRDefault="00477D34" w:rsidP="00201624">
            <w:pPr>
              <w:pStyle w:val="VCAAtablecondensed"/>
              <w:jc w:val="center"/>
            </w:pPr>
          </w:p>
        </w:tc>
        <w:tc>
          <w:tcPr>
            <w:tcW w:w="1843" w:type="dxa"/>
            <w:shd w:val="clear" w:color="auto" w:fill="FFFFFF" w:themeFill="background1"/>
          </w:tcPr>
          <w:p w14:paraId="76F2AA80" w14:textId="2CABF4C9" w:rsidR="00477D34" w:rsidRPr="00BA0554" w:rsidRDefault="008B02EB" w:rsidP="00201624">
            <w:pPr>
              <w:pStyle w:val="VCAAtablecondensed"/>
              <w:jc w:val="center"/>
            </w:pPr>
            <w:sdt>
              <w:sdtPr>
                <w:id w:val="409891076"/>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1843" w:type="dxa"/>
            <w:shd w:val="clear" w:color="auto" w:fill="FFFFFF" w:themeFill="background1"/>
          </w:tcPr>
          <w:p w14:paraId="5683F965" w14:textId="043DB552" w:rsidR="00477D34" w:rsidRPr="004E5C8C" w:rsidRDefault="00477D34" w:rsidP="00201624">
            <w:pPr>
              <w:pStyle w:val="VCAAtablecondensed"/>
              <w:jc w:val="center"/>
            </w:pPr>
            <w:r w:rsidRPr="004E5C8C">
              <w:t>23</w:t>
            </w:r>
          </w:p>
        </w:tc>
        <w:tc>
          <w:tcPr>
            <w:tcW w:w="1843" w:type="dxa"/>
            <w:shd w:val="clear" w:color="auto" w:fill="FFFFFF" w:themeFill="background1"/>
          </w:tcPr>
          <w:p w14:paraId="20036C23" w14:textId="6CA976A0" w:rsidR="00477D34" w:rsidRPr="00BA0554" w:rsidRDefault="008B02EB" w:rsidP="00201624">
            <w:pPr>
              <w:pStyle w:val="VCAAtablecondensed"/>
              <w:jc w:val="center"/>
              <w:rPr>
                <w:rFonts w:ascii="Wingdings" w:eastAsia="Wingdings" w:hAnsi="Wingdings" w:cs="Wingdings"/>
                <w:color w:val="FF0000"/>
              </w:rPr>
            </w:pPr>
            <w:sdt>
              <w:sdtPr>
                <w:rPr>
                  <w:rFonts w:ascii="Wingdings" w:eastAsia="Wingdings" w:hAnsi="Wingdings" w:cs="Wingdings"/>
                </w:rPr>
                <w:id w:val="2130810168"/>
                <w15:color w:val="00CCFF"/>
                <w14:checkbox>
                  <w14:checked w14:val="1"/>
                  <w14:checkedState w14:val="2612" w14:font="Wingdings"/>
                  <w14:uncheckedState w14:val="2610" w14:font="MS Gothic"/>
                </w14:checkbox>
              </w:sdtPr>
              <w:sdtEndPr>
                <w:rPr>
                  <w:rFonts w:ascii="Arial Narrow" w:eastAsiaTheme="minorHAnsi" w:hAnsi="Arial Narrow" w:cs="Arial"/>
                </w:rPr>
              </w:sdtEndPr>
              <w:sdtContent>
                <w:r w:rsidR="00477D34" w:rsidRPr="00BA0554">
                  <w:rPr>
                    <w:rFonts w:ascii="Wingdings" w:eastAsia="Wingdings" w:hAnsi="Wingdings" w:cs="Wingdings"/>
                  </w:rPr>
                  <w:t>ü</w:t>
                </w:r>
              </w:sdtContent>
            </w:sdt>
          </w:p>
        </w:tc>
        <w:tc>
          <w:tcPr>
            <w:tcW w:w="1843" w:type="dxa"/>
            <w:shd w:val="clear" w:color="auto" w:fill="FFFFFF" w:themeFill="background1"/>
          </w:tcPr>
          <w:p w14:paraId="3E584964" w14:textId="39A08C9B" w:rsidR="00477D34" w:rsidRPr="00BA0554" w:rsidRDefault="00477D34" w:rsidP="00201624">
            <w:pPr>
              <w:pStyle w:val="VCAAtablecondensed"/>
              <w:jc w:val="center"/>
            </w:pPr>
            <w:r w:rsidRPr="00BA0554">
              <w:t>24</w:t>
            </w:r>
          </w:p>
        </w:tc>
        <w:tc>
          <w:tcPr>
            <w:tcW w:w="1843" w:type="dxa"/>
            <w:shd w:val="clear" w:color="auto" w:fill="FFFFFF" w:themeFill="background1"/>
          </w:tcPr>
          <w:p w14:paraId="5C045087" w14:textId="6AEFAA59" w:rsidR="00477D34" w:rsidRPr="00BA0554" w:rsidRDefault="008B02EB" w:rsidP="00201624">
            <w:pPr>
              <w:pStyle w:val="VCAAtablecondensed"/>
              <w:jc w:val="center"/>
            </w:pPr>
            <w:sdt>
              <w:sdtPr>
                <w:id w:val="-407462022"/>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1843" w:type="dxa"/>
            <w:shd w:val="clear" w:color="auto" w:fill="FFFFFF" w:themeFill="background1"/>
          </w:tcPr>
          <w:p w14:paraId="2C9224A9" w14:textId="189A36DA" w:rsidR="00477D34" w:rsidRPr="004E5C8C" w:rsidRDefault="00477D34" w:rsidP="00201624">
            <w:pPr>
              <w:pStyle w:val="VCAAtablecondensed"/>
              <w:jc w:val="center"/>
            </w:pPr>
            <w:r w:rsidRPr="004E5C8C">
              <w:t>25</w:t>
            </w:r>
          </w:p>
        </w:tc>
        <w:tc>
          <w:tcPr>
            <w:tcW w:w="1843" w:type="dxa"/>
            <w:shd w:val="clear" w:color="auto" w:fill="FFFFFF" w:themeFill="background1"/>
          </w:tcPr>
          <w:p w14:paraId="7D952428" w14:textId="168D0F52" w:rsidR="00477D34" w:rsidRPr="00BA0554" w:rsidRDefault="008B02EB" w:rsidP="00201624">
            <w:pPr>
              <w:pStyle w:val="VCAAtablecondensed"/>
              <w:jc w:val="center"/>
              <w:rPr>
                <w:rFonts w:ascii="Wingdings" w:eastAsia="Wingdings" w:hAnsi="Wingdings" w:cs="Wingdings"/>
                <w:color w:val="FF0000"/>
              </w:rPr>
            </w:pPr>
            <w:sdt>
              <w:sdtPr>
                <w:rPr>
                  <w:rFonts w:ascii="Wingdings" w:eastAsia="Wingdings" w:hAnsi="Wingdings" w:cs="Wingdings"/>
                </w:rPr>
                <w:id w:val="1057284674"/>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1843" w:type="dxa"/>
            <w:shd w:val="clear" w:color="auto" w:fill="FFFFFF" w:themeFill="background1"/>
          </w:tcPr>
          <w:p w14:paraId="5D991EA5" w14:textId="0D26FF83" w:rsidR="00477D34" w:rsidRPr="00BA0554" w:rsidRDefault="00477D34" w:rsidP="00201624">
            <w:pPr>
              <w:pStyle w:val="VCAAtablecondensed"/>
              <w:jc w:val="center"/>
            </w:pPr>
            <w:r w:rsidRPr="00BA0554">
              <w:t>26</w:t>
            </w:r>
          </w:p>
        </w:tc>
      </w:tr>
      <w:tr w:rsidR="00477D34" w:rsidRPr="00BA0554" w14:paraId="74AC9573" w14:textId="77777777" w:rsidTr="71276564">
        <w:trPr>
          <w:trHeight w:val="300"/>
        </w:trPr>
        <w:tc>
          <w:tcPr>
            <w:tcW w:w="2977" w:type="dxa"/>
            <w:shd w:val="clear" w:color="auto" w:fill="FFFFFF" w:themeFill="background1"/>
          </w:tcPr>
          <w:p w14:paraId="1DFBE84F" w14:textId="4873D313" w:rsidR="00477D34" w:rsidRPr="00BA0554" w:rsidRDefault="00477D34" w:rsidP="00201624">
            <w:pPr>
              <w:pStyle w:val="VCAAtablecondensed"/>
              <w:rPr>
                <w:b/>
                <w:sz w:val="18"/>
                <w:szCs w:val="18"/>
              </w:rPr>
            </w:pPr>
            <w:r w:rsidRPr="00BA0554">
              <w:rPr>
                <w:b/>
                <w:sz w:val="18"/>
                <w:szCs w:val="18"/>
              </w:rPr>
              <w:t xml:space="preserve">10.1 How does the </w:t>
            </w:r>
            <w:proofErr w:type="spellStart"/>
            <w:r w:rsidRPr="00BA0554">
              <w:rPr>
                <w:b/>
                <w:sz w:val="18"/>
                <w:szCs w:val="18"/>
              </w:rPr>
              <w:t>organisation</w:t>
            </w:r>
            <w:proofErr w:type="spellEnd"/>
            <w:r w:rsidRPr="00BA0554">
              <w:rPr>
                <w:b/>
                <w:sz w:val="18"/>
                <w:szCs w:val="18"/>
              </w:rPr>
              <w:t xml:space="preserve"> of the periodic table explain element properties?</w:t>
            </w:r>
          </w:p>
        </w:tc>
        <w:tc>
          <w:tcPr>
            <w:tcW w:w="1274" w:type="dxa"/>
            <w:shd w:val="clear" w:color="auto" w:fill="FFFFFF" w:themeFill="background1"/>
          </w:tcPr>
          <w:p w14:paraId="640BD04D" w14:textId="1E755420" w:rsidR="00477D34" w:rsidRPr="00BA0554" w:rsidRDefault="00477D34" w:rsidP="00201624">
            <w:pPr>
              <w:pStyle w:val="VCAAtablecondensed"/>
              <w:jc w:val="center"/>
            </w:pPr>
            <w:r w:rsidRPr="00BA0554">
              <w:t>1, 10</w:t>
            </w:r>
          </w:p>
        </w:tc>
        <w:tc>
          <w:tcPr>
            <w:tcW w:w="1842" w:type="dxa"/>
            <w:shd w:val="clear" w:color="auto" w:fill="FFFFFF" w:themeFill="background1"/>
          </w:tcPr>
          <w:p w14:paraId="3442FD41" w14:textId="3C9168B3" w:rsidR="00477D34" w:rsidRPr="00BA0554" w:rsidRDefault="008B02EB" w:rsidP="00201624">
            <w:pPr>
              <w:pStyle w:val="VCAAtablecondensed"/>
              <w:jc w:val="center"/>
              <w:rPr>
                <w:rFonts w:ascii="Wingdings" w:eastAsia="Wingdings" w:hAnsi="Wingdings" w:cs="Wingdings"/>
                <w:color w:val="FF0000"/>
              </w:rPr>
            </w:pPr>
            <w:sdt>
              <w:sdtPr>
                <w:rPr>
                  <w:rFonts w:ascii="Wingdings" w:eastAsia="Wingdings" w:hAnsi="Wingdings" w:cs="Wingdings"/>
                </w:rPr>
                <w:id w:val="1928068374"/>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1843" w:type="dxa"/>
            <w:shd w:val="clear" w:color="auto" w:fill="FFFFFF" w:themeFill="background1"/>
          </w:tcPr>
          <w:p w14:paraId="08FA73F1" w14:textId="5C82E740" w:rsidR="00477D34" w:rsidRPr="00BA0554" w:rsidRDefault="00477D34" w:rsidP="00201624">
            <w:pPr>
              <w:pStyle w:val="VCAAtablecondensed"/>
              <w:jc w:val="center"/>
            </w:pPr>
            <w:r w:rsidRPr="00BA0554">
              <w:t>22</w:t>
            </w:r>
          </w:p>
        </w:tc>
        <w:tc>
          <w:tcPr>
            <w:tcW w:w="1843" w:type="dxa"/>
            <w:shd w:val="clear" w:color="auto" w:fill="FFFFFF" w:themeFill="background1"/>
          </w:tcPr>
          <w:p w14:paraId="0B3EA96A" w14:textId="24EE7711" w:rsidR="00477D34" w:rsidRPr="00BA0554" w:rsidRDefault="008B02EB" w:rsidP="00201624">
            <w:pPr>
              <w:pStyle w:val="VCAAtablecondensed"/>
              <w:jc w:val="center"/>
            </w:pPr>
            <w:sdt>
              <w:sdtPr>
                <w:id w:val="462166896"/>
                <w15:color w:val="00CCFF"/>
                <w14:checkbox>
                  <w14:checked w14:val="0"/>
                  <w14:checkedState w14:val="2612" w14:font="Wingdings"/>
                  <w14:uncheckedState w14:val="2610" w14:font="MS Gothic"/>
                </w14:checkbox>
              </w:sdtPr>
              <w:sdtEndPr/>
              <w:sdtContent>
                <w:r w:rsidR="00477D34" w:rsidRPr="00BA0554">
                  <w:rPr>
                    <w:rFonts w:ascii="MS Gothic" w:eastAsia="MS Gothic" w:hAnsi="MS Gothic"/>
                  </w:rPr>
                  <w:t>☐</w:t>
                </w:r>
              </w:sdtContent>
            </w:sdt>
          </w:p>
        </w:tc>
        <w:tc>
          <w:tcPr>
            <w:tcW w:w="1843" w:type="dxa"/>
            <w:shd w:val="clear" w:color="auto" w:fill="FFFFFF" w:themeFill="background1"/>
          </w:tcPr>
          <w:p w14:paraId="7DF5F835" w14:textId="45D18371" w:rsidR="00477D34" w:rsidRPr="004E5C8C" w:rsidRDefault="00477D34" w:rsidP="00201624">
            <w:pPr>
              <w:pStyle w:val="VCAAtablecondensed"/>
              <w:jc w:val="center"/>
            </w:pPr>
          </w:p>
        </w:tc>
        <w:tc>
          <w:tcPr>
            <w:tcW w:w="1843" w:type="dxa"/>
            <w:shd w:val="clear" w:color="auto" w:fill="FFFFFF" w:themeFill="background1"/>
          </w:tcPr>
          <w:p w14:paraId="60400C01" w14:textId="58DC1F4E" w:rsidR="00477D34" w:rsidRPr="00BA0554" w:rsidRDefault="008B02EB" w:rsidP="00201624">
            <w:pPr>
              <w:pStyle w:val="VCAAtablecondensed"/>
              <w:jc w:val="center"/>
              <w:rPr>
                <w:rFonts w:ascii="Wingdings" w:eastAsia="Wingdings" w:hAnsi="Wingdings" w:cs="Wingdings"/>
                <w:color w:val="FF0000"/>
              </w:rPr>
            </w:pPr>
            <w:sdt>
              <w:sdtPr>
                <w:rPr>
                  <w:rFonts w:ascii="Wingdings" w:eastAsia="Wingdings" w:hAnsi="Wingdings" w:cs="Wingdings"/>
                </w:rPr>
                <w:id w:val="506417412"/>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1843" w:type="dxa"/>
            <w:shd w:val="clear" w:color="auto" w:fill="FFFFFF" w:themeFill="background1"/>
          </w:tcPr>
          <w:p w14:paraId="14195ADB" w14:textId="74C1CCED" w:rsidR="00477D34" w:rsidRPr="00BA0554" w:rsidRDefault="00477D34" w:rsidP="00201624">
            <w:pPr>
              <w:pStyle w:val="VCAAtablecondensed"/>
              <w:jc w:val="center"/>
            </w:pPr>
            <w:r w:rsidRPr="00BA0554">
              <w:t>24</w:t>
            </w:r>
          </w:p>
        </w:tc>
        <w:tc>
          <w:tcPr>
            <w:tcW w:w="1843" w:type="dxa"/>
            <w:shd w:val="clear" w:color="auto" w:fill="FFFFFF" w:themeFill="background1"/>
          </w:tcPr>
          <w:p w14:paraId="2BBF4AE4" w14:textId="0FA9E874" w:rsidR="00477D34" w:rsidRPr="00BA0554" w:rsidRDefault="008B02EB" w:rsidP="00201624">
            <w:pPr>
              <w:pStyle w:val="VCAAtablecondensed"/>
              <w:jc w:val="center"/>
            </w:pPr>
            <w:sdt>
              <w:sdtPr>
                <w:rPr>
                  <w:rFonts w:ascii="Wingdings" w:eastAsia="Wingdings" w:hAnsi="Wingdings" w:cs="Wingdings"/>
                </w:rPr>
                <w:id w:val="-1756049841"/>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1843" w:type="dxa"/>
            <w:shd w:val="clear" w:color="auto" w:fill="FFFFFF" w:themeFill="background1"/>
          </w:tcPr>
          <w:p w14:paraId="64A8E3AB" w14:textId="20F91409" w:rsidR="00477D34" w:rsidRPr="00BA0554" w:rsidRDefault="00477D34" w:rsidP="00201624">
            <w:pPr>
              <w:pStyle w:val="VCAAtablecondensed"/>
              <w:jc w:val="center"/>
            </w:pPr>
            <w:r w:rsidRPr="00BA0554">
              <w:t>25</w:t>
            </w:r>
          </w:p>
        </w:tc>
        <w:tc>
          <w:tcPr>
            <w:tcW w:w="1843" w:type="dxa"/>
            <w:shd w:val="clear" w:color="auto" w:fill="FFFFFF" w:themeFill="background1"/>
          </w:tcPr>
          <w:p w14:paraId="3E3304F7" w14:textId="044759F3" w:rsidR="00477D34" w:rsidRPr="00BA0554" w:rsidRDefault="008B02EB" w:rsidP="00201624">
            <w:pPr>
              <w:pStyle w:val="VCAAtablecondensed"/>
              <w:jc w:val="center"/>
            </w:pPr>
            <w:sdt>
              <w:sdtPr>
                <w:id w:val="1147319194"/>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1843" w:type="dxa"/>
            <w:shd w:val="clear" w:color="auto" w:fill="FFFFFF" w:themeFill="background1"/>
          </w:tcPr>
          <w:p w14:paraId="46525C82" w14:textId="3A7A08E0" w:rsidR="00477D34" w:rsidRPr="00BA0554" w:rsidRDefault="00477D34" w:rsidP="00201624">
            <w:pPr>
              <w:pStyle w:val="VCAAtablecondensed"/>
              <w:jc w:val="center"/>
            </w:pPr>
            <w:r w:rsidRPr="00BA0554">
              <w:t>26</w:t>
            </w:r>
          </w:p>
        </w:tc>
      </w:tr>
    </w:tbl>
    <w:p w14:paraId="46059761" w14:textId="77777777" w:rsidR="003C4B12" w:rsidRPr="00BA0554" w:rsidRDefault="003C4B12"/>
    <w:tbl>
      <w:tblPr>
        <w:tblStyle w:val="TableGrid"/>
        <w:tblW w:w="22680" w:type="dxa"/>
        <w:tblInd w:w="-5" w:type="dxa"/>
        <w:tblLook w:val="04A0" w:firstRow="1" w:lastRow="0" w:firstColumn="1" w:lastColumn="0" w:noHBand="0" w:noVBand="1"/>
        <w:tblCaption w:val="Table for mapping Science Levels 9 and 10 content descriptions and achievement standards to teaching and learning units"/>
      </w:tblPr>
      <w:tblGrid>
        <w:gridCol w:w="2977"/>
        <w:gridCol w:w="1274"/>
        <w:gridCol w:w="1842"/>
        <w:gridCol w:w="1843"/>
        <w:gridCol w:w="1843"/>
        <w:gridCol w:w="1843"/>
        <w:gridCol w:w="1843"/>
        <w:gridCol w:w="1843"/>
        <w:gridCol w:w="1843"/>
        <w:gridCol w:w="1843"/>
        <w:gridCol w:w="1843"/>
        <w:gridCol w:w="1843"/>
      </w:tblGrid>
      <w:tr w:rsidR="003C4B12" w:rsidRPr="00BA0554" w14:paraId="10D11FEE" w14:textId="77777777" w:rsidTr="71276564">
        <w:trPr>
          <w:trHeight w:val="300"/>
        </w:trPr>
        <w:tc>
          <w:tcPr>
            <w:tcW w:w="2977" w:type="dxa"/>
            <w:tcBorders>
              <w:top w:val="nil"/>
              <w:left w:val="nil"/>
              <w:bottom w:val="nil"/>
              <w:right w:val="single" w:sz="4" w:space="0" w:color="auto"/>
            </w:tcBorders>
            <w:shd w:val="clear" w:color="auto" w:fill="FFFFFF" w:themeFill="background1"/>
          </w:tcPr>
          <w:p w14:paraId="0046332C" w14:textId="77777777" w:rsidR="003C4B12" w:rsidRPr="00BA0554" w:rsidRDefault="003C4B12" w:rsidP="003C4B12">
            <w:pPr>
              <w:pStyle w:val="VCAAtablecondensed"/>
              <w:rPr>
                <w:b/>
                <w:sz w:val="18"/>
                <w:szCs w:val="18"/>
              </w:rPr>
            </w:pPr>
          </w:p>
        </w:tc>
        <w:tc>
          <w:tcPr>
            <w:tcW w:w="1274" w:type="dxa"/>
            <w:tcBorders>
              <w:left w:val="single" w:sz="4" w:space="0" w:color="auto"/>
            </w:tcBorders>
            <w:shd w:val="clear" w:color="auto" w:fill="0072AA" w:themeFill="accent1" w:themeFillShade="BF"/>
          </w:tcPr>
          <w:p w14:paraId="2025BEAE" w14:textId="5E36A445" w:rsidR="003C4B12" w:rsidRPr="004E5C8C" w:rsidRDefault="003C4B12" w:rsidP="00AE6A1F">
            <w:pPr>
              <w:pStyle w:val="VCAAbody"/>
              <w:rPr>
                <w:b/>
                <w:bCs/>
                <w:color w:val="FFFFFF" w:themeColor="background1"/>
                <w:szCs w:val="20"/>
              </w:rPr>
            </w:pPr>
            <w:r w:rsidRPr="004E5C8C">
              <w:rPr>
                <w:rFonts w:ascii="Arial Narrow" w:hAnsi="Arial Narrow"/>
                <w:b/>
                <w:bCs/>
                <w:color w:val="FFFFFF" w:themeColor="background1"/>
                <w:szCs w:val="20"/>
              </w:rPr>
              <w:t>Strand</w:t>
            </w:r>
          </w:p>
        </w:tc>
        <w:tc>
          <w:tcPr>
            <w:tcW w:w="18429" w:type="dxa"/>
            <w:gridSpan w:val="10"/>
            <w:shd w:val="clear" w:color="auto" w:fill="F2F2F2" w:themeFill="background1" w:themeFillShade="F2"/>
            <w:vAlign w:val="center"/>
          </w:tcPr>
          <w:p w14:paraId="1BB52ECD" w14:textId="4554ECE3" w:rsidR="003C4B12" w:rsidRPr="00BA0554" w:rsidRDefault="003C4B12" w:rsidP="00AE6A1F">
            <w:pPr>
              <w:pStyle w:val="VCAAtabletextnarrow"/>
              <w:jc w:val="center"/>
            </w:pPr>
            <w:r w:rsidRPr="00BA0554">
              <w:rPr>
                <w:b/>
                <w:bCs/>
              </w:rPr>
              <w:t>Science Inquiry</w:t>
            </w:r>
            <w:r w:rsidR="00701D98">
              <w:rPr>
                <w:b/>
                <w:bCs/>
              </w:rPr>
              <w:t xml:space="preserve"> (continued)</w:t>
            </w:r>
          </w:p>
        </w:tc>
      </w:tr>
      <w:tr w:rsidR="003C4B12" w:rsidRPr="00BA0554" w14:paraId="434286EA" w14:textId="77777777" w:rsidTr="71276564">
        <w:trPr>
          <w:trHeight w:val="300"/>
        </w:trPr>
        <w:tc>
          <w:tcPr>
            <w:tcW w:w="2977" w:type="dxa"/>
            <w:tcBorders>
              <w:top w:val="nil"/>
              <w:left w:val="nil"/>
              <w:bottom w:val="nil"/>
              <w:right w:val="single" w:sz="4" w:space="0" w:color="auto"/>
            </w:tcBorders>
            <w:shd w:val="clear" w:color="auto" w:fill="FFFFFF" w:themeFill="background1"/>
          </w:tcPr>
          <w:p w14:paraId="384F9F67" w14:textId="77777777" w:rsidR="003C4B12" w:rsidRPr="00BA0554" w:rsidRDefault="003C4B12" w:rsidP="003C4B12">
            <w:pPr>
              <w:pStyle w:val="VCAAtablecondensed"/>
              <w:rPr>
                <w:b/>
                <w:sz w:val="18"/>
                <w:szCs w:val="18"/>
              </w:rPr>
            </w:pPr>
          </w:p>
        </w:tc>
        <w:tc>
          <w:tcPr>
            <w:tcW w:w="1274" w:type="dxa"/>
            <w:tcBorders>
              <w:left w:val="single" w:sz="4" w:space="0" w:color="auto"/>
            </w:tcBorders>
            <w:shd w:val="clear" w:color="auto" w:fill="0072AA" w:themeFill="accent1" w:themeFillShade="BF"/>
          </w:tcPr>
          <w:p w14:paraId="61A3000B" w14:textId="12D8C5E0" w:rsidR="003C4B12" w:rsidRPr="004E5C8C" w:rsidRDefault="003C4B12" w:rsidP="00AE6A1F">
            <w:pPr>
              <w:pStyle w:val="VCAAbody"/>
              <w:rPr>
                <w:b/>
                <w:bCs/>
                <w:color w:val="FFFFFF" w:themeColor="background1"/>
                <w:szCs w:val="20"/>
              </w:rPr>
            </w:pPr>
            <w:r w:rsidRPr="004E5C8C">
              <w:rPr>
                <w:rFonts w:ascii="Arial Narrow" w:hAnsi="Arial Narrow"/>
                <w:b/>
                <w:bCs/>
                <w:color w:val="FFFFFF" w:themeColor="background1"/>
                <w:szCs w:val="20"/>
              </w:rPr>
              <w:t>Sub-strand</w:t>
            </w:r>
          </w:p>
        </w:tc>
        <w:tc>
          <w:tcPr>
            <w:tcW w:w="3685" w:type="dxa"/>
            <w:gridSpan w:val="2"/>
            <w:shd w:val="clear" w:color="auto" w:fill="F2F2F2" w:themeFill="background1" w:themeFillShade="F2"/>
            <w:vAlign w:val="center"/>
          </w:tcPr>
          <w:p w14:paraId="174E7A85" w14:textId="2A5DA392" w:rsidR="003C4B12" w:rsidRPr="00BA0554" w:rsidRDefault="003C4B12" w:rsidP="00AE6A1F">
            <w:pPr>
              <w:pStyle w:val="VCAAtabletextnarrow"/>
              <w:jc w:val="center"/>
              <w:rPr>
                <w:b/>
                <w:bCs/>
              </w:rPr>
            </w:pPr>
            <w:r w:rsidRPr="00BA0554">
              <w:rPr>
                <w:b/>
                <w:bCs/>
              </w:rPr>
              <w:t>Questioning and predicting</w:t>
            </w:r>
          </w:p>
        </w:tc>
        <w:tc>
          <w:tcPr>
            <w:tcW w:w="7372" w:type="dxa"/>
            <w:gridSpan w:val="4"/>
            <w:shd w:val="clear" w:color="auto" w:fill="F2F2F2" w:themeFill="background1" w:themeFillShade="F2"/>
            <w:vAlign w:val="center"/>
          </w:tcPr>
          <w:p w14:paraId="46C88184" w14:textId="5C08C6AF" w:rsidR="003C4B12" w:rsidRPr="00BA0554" w:rsidRDefault="003C4B12" w:rsidP="00AE6A1F">
            <w:pPr>
              <w:pStyle w:val="VCAAtabletextnarrow"/>
              <w:jc w:val="center"/>
              <w:rPr>
                <w:b/>
                <w:bCs/>
              </w:rPr>
            </w:pPr>
            <w:r w:rsidRPr="00BA0554">
              <w:rPr>
                <w:b/>
                <w:bCs/>
              </w:rPr>
              <w:t>Planning and conducting</w:t>
            </w:r>
          </w:p>
        </w:tc>
        <w:tc>
          <w:tcPr>
            <w:tcW w:w="7372" w:type="dxa"/>
            <w:gridSpan w:val="4"/>
            <w:shd w:val="clear" w:color="auto" w:fill="F2F2F2" w:themeFill="background1" w:themeFillShade="F2"/>
            <w:vAlign w:val="center"/>
          </w:tcPr>
          <w:p w14:paraId="333CEC50" w14:textId="57BB1BB6" w:rsidR="003C4B12" w:rsidRPr="00BA0554" w:rsidRDefault="003C4B12" w:rsidP="00AE6A1F">
            <w:pPr>
              <w:pStyle w:val="VCAAtabletextnarrow"/>
              <w:jc w:val="center"/>
              <w:rPr>
                <w:b/>
                <w:bCs/>
              </w:rPr>
            </w:pPr>
            <w:r w:rsidRPr="00BA0554">
              <w:rPr>
                <w:b/>
                <w:bCs/>
              </w:rPr>
              <w:t xml:space="preserve">Processing, modelling and </w:t>
            </w:r>
            <w:proofErr w:type="spellStart"/>
            <w:r w:rsidRPr="00BA0554">
              <w:rPr>
                <w:b/>
                <w:bCs/>
              </w:rPr>
              <w:t>analysing</w:t>
            </w:r>
            <w:proofErr w:type="spellEnd"/>
          </w:p>
        </w:tc>
      </w:tr>
      <w:tr w:rsidR="00B3671E" w:rsidRPr="00BA0554" w14:paraId="2121ACD5" w14:textId="77777777" w:rsidTr="71276564">
        <w:trPr>
          <w:trHeight w:val="300"/>
        </w:trPr>
        <w:tc>
          <w:tcPr>
            <w:tcW w:w="2977" w:type="dxa"/>
            <w:tcBorders>
              <w:top w:val="nil"/>
              <w:left w:val="nil"/>
              <w:bottom w:val="single" w:sz="4" w:space="0" w:color="auto"/>
              <w:right w:val="single" w:sz="4" w:space="0" w:color="auto"/>
            </w:tcBorders>
            <w:shd w:val="clear" w:color="auto" w:fill="FFFFFF" w:themeFill="background1"/>
          </w:tcPr>
          <w:p w14:paraId="054B5211" w14:textId="77777777" w:rsidR="00B3671E" w:rsidRPr="00BA0554" w:rsidRDefault="00B3671E" w:rsidP="00B3671E">
            <w:pPr>
              <w:pStyle w:val="VCAAtablecondensed"/>
              <w:rPr>
                <w:b/>
                <w:sz w:val="18"/>
                <w:szCs w:val="18"/>
              </w:rPr>
            </w:pPr>
          </w:p>
        </w:tc>
        <w:tc>
          <w:tcPr>
            <w:tcW w:w="1274" w:type="dxa"/>
            <w:tcBorders>
              <w:left w:val="single" w:sz="4" w:space="0" w:color="auto"/>
            </w:tcBorders>
            <w:shd w:val="clear" w:color="auto" w:fill="0072AA" w:themeFill="accent1" w:themeFillShade="BF"/>
          </w:tcPr>
          <w:p w14:paraId="3598138B" w14:textId="29D49C93" w:rsidR="00B3671E" w:rsidRPr="004E5C8C" w:rsidRDefault="00B3671E" w:rsidP="00B3671E">
            <w:pPr>
              <w:pStyle w:val="VCAAbody"/>
              <w:rPr>
                <w:b/>
                <w:bCs/>
                <w:color w:val="FFFFFF" w:themeColor="background1"/>
                <w:szCs w:val="20"/>
              </w:rPr>
            </w:pPr>
            <w:r w:rsidRPr="004E5C8C">
              <w:rPr>
                <w:rFonts w:ascii="Arial Narrow" w:hAnsi="Arial Narrow"/>
                <w:b/>
                <w:bCs/>
                <w:color w:val="FFFFFF" w:themeColor="background1"/>
                <w:szCs w:val="20"/>
              </w:rPr>
              <w:t>Content description (CD)</w:t>
            </w:r>
          </w:p>
        </w:tc>
        <w:tc>
          <w:tcPr>
            <w:tcW w:w="3685" w:type="dxa"/>
            <w:gridSpan w:val="2"/>
            <w:shd w:val="clear" w:color="auto" w:fill="FFFFFF" w:themeFill="background1"/>
          </w:tcPr>
          <w:p w14:paraId="1418AE5B" w14:textId="77777777" w:rsidR="00B3671E" w:rsidRPr="00BA0554" w:rsidRDefault="00B3671E" w:rsidP="00B3671E">
            <w:pPr>
              <w:pStyle w:val="VCAAtabletextnarrow"/>
            </w:pPr>
            <w:r w:rsidRPr="00BA0554">
              <w:t>investigable questions, reasoned predictions and hypotheses can be used in guiding investigations to test and develop explanatory models and relationships</w:t>
            </w:r>
          </w:p>
          <w:p w14:paraId="7C3C058F" w14:textId="11E59C7F" w:rsidR="00B3671E" w:rsidRPr="00BA0554" w:rsidRDefault="00B3671E" w:rsidP="00B3671E">
            <w:pPr>
              <w:pStyle w:val="VCAAtabletextnarrow"/>
            </w:pPr>
            <w:r w:rsidRPr="00BA0554">
              <w:t xml:space="preserve">VC2S10I01 </w:t>
            </w:r>
          </w:p>
        </w:tc>
        <w:tc>
          <w:tcPr>
            <w:tcW w:w="3686" w:type="dxa"/>
            <w:gridSpan w:val="2"/>
            <w:shd w:val="clear" w:color="auto" w:fill="FFFFFF" w:themeFill="background1"/>
          </w:tcPr>
          <w:p w14:paraId="1A551ABA" w14:textId="77777777" w:rsidR="00B3671E" w:rsidRPr="00BA0554" w:rsidRDefault="00B3671E" w:rsidP="00B3671E">
            <w:pPr>
              <w:pStyle w:val="VCAAtabletextnarrow"/>
            </w:pPr>
            <w:r w:rsidRPr="00BA0554">
              <w:t>valid, reproducible investigations to answer questions and test hypotheses can be planned and conducted, including identifying and controlling for possible sources of error and bias in sampling or in making observations; safe, ethical investigations include undertaking risk assessments and following protocols when accessing cultural sites and artefacts on Country and Place</w:t>
            </w:r>
          </w:p>
          <w:p w14:paraId="28A56DBF" w14:textId="4DEF09D7" w:rsidR="00B3671E" w:rsidRPr="00BA0554" w:rsidRDefault="00B3671E" w:rsidP="00B3671E">
            <w:pPr>
              <w:pStyle w:val="VCAAtabletextnarrow"/>
            </w:pPr>
            <w:r w:rsidRPr="00BA0554">
              <w:t xml:space="preserve">VC2S10I02 </w:t>
            </w:r>
          </w:p>
        </w:tc>
        <w:tc>
          <w:tcPr>
            <w:tcW w:w="3686" w:type="dxa"/>
            <w:gridSpan w:val="2"/>
            <w:shd w:val="clear" w:color="auto" w:fill="FFFFFF" w:themeFill="background1"/>
          </w:tcPr>
          <w:p w14:paraId="665966C1" w14:textId="77777777" w:rsidR="00B3671E" w:rsidRPr="00BA0554" w:rsidRDefault="00B3671E" w:rsidP="00E529B3">
            <w:pPr>
              <w:pStyle w:val="VCAAtabletextnarrow"/>
            </w:pPr>
            <w:r w:rsidRPr="00BA0554">
              <w:t>equipment can be selected and used to generate and record data sets that show precision, including consideration of sample size and using digital tools as appropriate</w:t>
            </w:r>
          </w:p>
          <w:p w14:paraId="7DF9BDF0" w14:textId="0EC7D84D" w:rsidR="00B3671E" w:rsidRPr="00BA0554" w:rsidRDefault="00B3671E" w:rsidP="00B3671E">
            <w:pPr>
              <w:pStyle w:val="VCAAtabletextnarrow"/>
            </w:pPr>
            <w:r w:rsidRPr="00BA0554">
              <w:t xml:space="preserve">VC2S10I03 </w:t>
            </w:r>
          </w:p>
        </w:tc>
        <w:tc>
          <w:tcPr>
            <w:tcW w:w="3686" w:type="dxa"/>
            <w:gridSpan w:val="2"/>
            <w:shd w:val="clear" w:color="auto" w:fill="FFFFFF" w:themeFill="background1"/>
          </w:tcPr>
          <w:p w14:paraId="454B92A7" w14:textId="77777777" w:rsidR="00B3671E" w:rsidRPr="00BA0554" w:rsidRDefault="00B3671E" w:rsidP="00B3671E">
            <w:pPr>
              <w:pStyle w:val="VCAAtabletextnarrow"/>
            </w:pPr>
            <w:r w:rsidRPr="00BA0554">
              <w:t xml:space="preserve">data and information can be </w:t>
            </w:r>
            <w:proofErr w:type="spellStart"/>
            <w:r w:rsidRPr="00BA0554">
              <w:t>organised</w:t>
            </w:r>
            <w:proofErr w:type="spellEnd"/>
            <w:r w:rsidRPr="00BA0554">
              <w:t xml:space="preserve">, processed and </w:t>
            </w:r>
            <w:proofErr w:type="spellStart"/>
            <w:r w:rsidRPr="00BA0554">
              <w:t>summarised</w:t>
            </w:r>
            <w:proofErr w:type="spellEnd"/>
            <w:r w:rsidRPr="00BA0554">
              <w:t xml:space="preserve"> by selecting and constructing representations including tables, graphs, descriptive statistics, models, symbols, formulas and mathematical relationships</w:t>
            </w:r>
          </w:p>
          <w:p w14:paraId="0EC61BB7" w14:textId="7F45F4FE" w:rsidR="00B3671E" w:rsidRPr="00BA0554" w:rsidRDefault="00B3671E" w:rsidP="00B3671E">
            <w:pPr>
              <w:pStyle w:val="VCAAtabletextnarrow"/>
            </w:pPr>
            <w:r w:rsidRPr="00BA0554">
              <w:t xml:space="preserve">VC2S10I04 </w:t>
            </w:r>
          </w:p>
        </w:tc>
        <w:tc>
          <w:tcPr>
            <w:tcW w:w="3686" w:type="dxa"/>
            <w:gridSpan w:val="2"/>
            <w:shd w:val="clear" w:color="auto" w:fill="FFFFFF" w:themeFill="background1"/>
          </w:tcPr>
          <w:p w14:paraId="315B8FCA" w14:textId="77777777" w:rsidR="00B3671E" w:rsidRPr="00BA0554" w:rsidRDefault="00B3671E" w:rsidP="00B3671E">
            <w:pPr>
              <w:pStyle w:val="VCAAtabletextnarrow"/>
            </w:pPr>
            <w:r w:rsidRPr="00BA0554">
              <w:t xml:space="preserve">information and processed data can be </w:t>
            </w:r>
            <w:proofErr w:type="spellStart"/>
            <w:r w:rsidRPr="00BA0554">
              <w:t>analysed</w:t>
            </w:r>
            <w:proofErr w:type="spellEnd"/>
            <w:r w:rsidRPr="00BA0554">
              <w:t xml:space="preserve"> and compared to identify and explain qualitative and quantitative patterns, trends, relationships and anomalies</w:t>
            </w:r>
          </w:p>
          <w:p w14:paraId="6D60441B" w14:textId="20A7FC45" w:rsidR="00B3671E" w:rsidRPr="00BA0554" w:rsidRDefault="00B3671E" w:rsidP="00B3671E">
            <w:pPr>
              <w:pStyle w:val="VCAAtabletextnarrow"/>
            </w:pPr>
            <w:r w:rsidRPr="00BA0554">
              <w:t>VC2S10I05</w:t>
            </w:r>
          </w:p>
        </w:tc>
      </w:tr>
      <w:tr w:rsidR="003C4B12" w:rsidRPr="00BA0554" w14:paraId="64C18735" w14:textId="77777777" w:rsidTr="71276564">
        <w:trPr>
          <w:trHeight w:val="300"/>
        </w:trPr>
        <w:tc>
          <w:tcPr>
            <w:tcW w:w="2977" w:type="dxa"/>
            <w:tcBorders>
              <w:top w:val="single" w:sz="4" w:space="0" w:color="auto"/>
            </w:tcBorders>
            <w:shd w:val="clear" w:color="auto" w:fill="0072AA" w:themeFill="accent1" w:themeFillShade="BF"/>
          </w:tcPr>
          <w:p w14:paraId="5C32C2EB" w14:textId="32B1055E" w:rsidR="003C4B12" w:rsidRPr="00BA0554" w:rsidRDefault="003C4B12" w:rsidP="003C4B12">
            <w:pPr>
              <w:pStyle w:val="VCAAtablecondensed"/>
              <w:rPr>
                <w:b/>
                <w:sz w:val="18"/>
                <w:szCs w:val="18"/>
              </w:rPr>
            </w:pPr>
            <w:r w:rsidRPr="004E5C8C">
              <w:rPr>
                <w:b/>
                <w:bCs/>
                <w:color w:val="FFFFFF" w:themeColor="background1"/>
              </w:rPr>
              <w:t>Teaching and learning unit</w:t>
            </w:r>
          </w:p>
        </w:tc>
        <w:tc>
          <w:tcPr>
            <w:tcW w:w="1274" w:type="dxa"/>
            <w:shd w:val="clear" w:color="auto" w:fill="0072AA" w:themeFill="accent1" w:themeFillShade="BF"/>
          </w:tcPr>
          <w:p w14:paraId="226CA882" w14:textId="4C27A4E4" w:rsidR="003C4B12" w:rsidRPr="00BA0554" w:rsidRDefault="003C4B12" w:rsidP="003C4B12">
            <w:pPr>
              <w:pStyle w:val="VCAAtablecondensed"/>
              <w:jc w:val="center"/>
            </w:pPr>
            <w:r w:rsidRPr="004E5C8C">
              <w:rPr>
                <w:b/>
                <w:bCs/>
                <w:color w:val="FFFFFF" w:themeColor="background1"/>
              </w:rPr>
              <w:t>Semester, year</w:t>
            </w:r>
          </w:p>
        </w:tc>
        <w:tc>
          <w:tcPr>
            <w:tcW w:w="1842" w:type="dxa"/>
            <w:shd w:val="clear" w:color="auto" w:fill="0072AA" w:themeFill="accent1" w:themeFillShade="BF"/>
          </w:tcPr>
          <w:p w14:paraId="3D8955B9" w14:textId="27ED8C15" w:rsidR="003C4B12" w:rsidRPr="00BA0554" w:rsidRDefault="003C4B12" w:rsidP="003C4B12">
            <w:pPr>
              <w:pStyle w:val="VCAAtablecondensed"/>
              <w:jc w:val="center"/>
            </w:pPr>
            <w:r w:rsidRPr="004E5C8C">
              <w:rPr>
                <w:b/>
                <w:bCs/>
                <w:color w:val="FFFFFF" w:themeColor="background1"/>
              </w:rPr>
              <w:t>CD</w:t>
            </w:r>
          </w:p>
        </w:tc>
        <w:tc>
          <w:tcPr>
            <w:tcW w:w="1843" w:type="dxa"/>
            <w:shd w:val="clear" w:color="auto" w:fill="0072AA" w:themeFill="accent1" w:themeFillShade="BF"/>
          </w:tcPr>
          <w:p w14:paraId="58AA7385" w14:textId="19E9CCA6" w:rsidR="003C4B12" w:rsidRPr="00BA0554" w:rsidRDefault="003C4B12" w:rsidP="003C4B12">
            <w:pPr>
              <w:pStyle w:val="VCAAtablecondensed"/>
              <w:jc w:val="center"/>
            </w:pPr>
            <w:r w:rsidRPr="004E5C8C">
              <w:rPr>
                <w:b/>
                <w:bCs/>
                <w:color w:val="FFFFFF" w:themeColor="background1"/>
              </w:rPr>
              <w:t>AS no.</w:t>
            </w:r>
          </w:p>
        </w:tc>
        <w:tc>
          <w:tcPr>
            <w:tcW w:w="1843" w:type="dxa"/>
            <w:shd w:val="clear" w:color="auto" w:fill="0072AA" w:themeFill="accent1" w:themeFillShade="BF"/>
          </w:tcPr>
          <w:p w14:paraId="1E1EA2F0" w14:textId="395CCAFB" w:rsidR="003C4B12" w:rsidRPr="00BA0554" w:rsidRDefault="003C4B12" w:rsidP="003C4B12">
            <w:pPr>
              <w:pStyle w:val="VCAAtablecondensed"/>
              <w:jc w:val="center"/>
            </w:pPr>
            <w:r w:rsidRPr="004E5C8C">
              <w:rPr>
                <w:b/>
                <w:bCs/>
                <w:color w:val="FFFFFF" w:themeColor="background1"/>
              </w:rPr>
              <w:t>CD</w:t>
            </w:r>
          </w:p>
        </w:tc>
        <w:tc>
          <w:tcPr>
            <w:tcW w:w="1843" w:type="dxa"/>
            <w:shd w:val="clear" w:color="auto" w:fill="0072AA" w:themeFill="accent1" w:themeFillShade="BF"/>
          </w:tcPr>
          <w:p w14:paraId="185DA110" w14:textId="37E3CE62" w:rsidR="003C4B12" w:rsidRPr="004E5C8C" w:rsidRDefault="003C4B12" w:rsidP="003C4B12">
            <w:pPr>
              <w:pStyle w:val="VCAAtablecondensed"/>
              <w:jc w:val="center"/>
            </w:pPr>
            <w:r w:rsidRPr="004E5C8C">
              <w:rPr>
                <w:b/>
                <w:bCs/>
                <w:color w:val="FFFFFF" w:themeColor="background1"/>
              </w:rPr>
              <w:t>AS no.</w:t>
            </w:r>
          </w:p>
        </w:tc>
        <w:tc>
          <w:tcPr>
            <w:tcW w:w="1843" w:type="dxa"/>
            <w:shd w:val="clear" w:color="auto" w:fill="0072AA" w:themeFill="accent1" w:themeFillShade="BF"/>
          </w:tcPr>
          <w:p w14:paraId="5AF8AE6A" w14:textId="39715F37" w:rsidR="003C4B12" w:rsidRPr="00BA0554" w:rsidRDefault="003C4B12" w:rsidP="003C4B12">
            <w:pPr>
              <w:pStyle w:val="VCAAtablecondensed"/>
              <w:jc w:val="center"/>
            </w:pPr>
            <w:r w:rsidRPr="004E5C8C">
              <w:rPr>
                <w:b/>
                <w:bCs/>
                <w:color w:val="FFFFFF" w:themeColor="background1"/>
              </w:rPr>
              <w:t>CD</w:t>
            </w:r>
          </w:p>
        </w:tc>
        <w:tc>
          <w:tcPr>
            <w:tcW w:w="1843" w:type="dxa"/>
            <w:shd w:val="clear" w:color="auto" w:fill="0072AA" w:themeFill="accent1" w:themeFillShade="BF"/>
          </w:tcPr>
          <w:p w14:paraId="1147FCEA" w14:textId="4D5EA41C" w:rsidR="003C4B12" w:rsidRPr="004E5C8C" w:rsidRDefault="003C4B12" w:rsidP="003C4B12">
            <w:pPr>
              <w:pStyle w:val="VCAAtablecondensed"/>
              <w:jc w:val="center"/>
            </w:pPr>
            <w:r w:rsidRPr="004E5C8C">
              <w:rPr>
                <w:b/>
                <w:bCs/>
                <w:color w:val="FFFFFF" w:themeColor="background1"/>
              </w:rPr>
              <w:t>AS no.</w:t>
            </w:r>
          </w:p>
        </w:tc>
        <w:tc>
          <w:tcPr>
            <w:tcW w:w="1843" w:type="dxa"/>
            <w:shd w:val="clear" w:color="auto" w:fill="0072AA" w:themeFill="accent1" w:themeFillShade="BF"/>
          </w:tcPr>
          <w:p w14:paraId="11BE5FC6" w14:textId="42CAABED" w:rsidR="003C4B12" w:rsidRPr="00BA0554" w:rsidRDefault="003C4B12" w:rsidP="003C4B12">
            <w:pPr>
              <w:pStyle w:val="VCAAtablecondensed"/>
              <w:jc w:val="center"/>
            </w:pPr>
            <w:r w:rsidRPr="004E5C8C">
              <w:rPr>
                <w:b/>
                <w:bCs/>
                <w:color w:val="FFFFFF" w:themeColor="background1"/>
              </w:rPr>
              <w:t>CD</w:t>
            </w:r>
          </w:p>
        </w:tc>
        <w:tc>
          <w:tcPr>
            <w:tcW w:w="1843" w:type="dxa"/>
            <w:shd w:val="clear" w:color="auto" w:fill="0072AA" w:themeFill="accent1" w:themeFillShade="BF"/>
          </w:tcPr>
          <w:p w14:paraId="4F6CDC56" w14:textId="74327032" w:rsidR="003C4B12" w:rsidRPr="004E5C8C" w:rsidRDefault="003C4B12" w:rsidP="003C4B12">
            <w:pPr>
              <w:pStyle w:val="VCAAtablecondensed"/>
              <w:jc w:val="center"/>
            </w:pPr>
            <w:r w:rsidRPr="004E5C8C">
              <w:rPr>
                <w:b/>
                <w:bCs/>
                <w:color w:val="FFFFFF" w:themeColor="background1"/>
              </w:rPr>
              <w:t>AS no.</w:t>
            </w:r>
          </w:p>
        </w:tc>
        <w:tc>
          <w:tcPr>
            <w:tcW w:w="1843" w:type="dxa"/>
            <w:shd w:val="clear" w:color="auto" w:fill="0072AA" w:themeFill="accent1" w:themeFillShade="BF"/>
          </w:tcPr>
          <w:p w14:paraId="1E4DABEE" w14:textId="4E072AD8" w:rsidR="003C4B12" w:rsidRPr="00BA0554" w:rsidRDefault="003C4B12" w:rsidP="003C4B12">
            <w:pPr>
              <w:pStyle w:val="VCAAtablecondensed"/>
              <w:jc w:val="center"/>
            </w:pPr>
            <w:r w:rsidRPr="004E5C8C">
              <w:rPr>
                <w:b/>
                <w:bCs/>
                <w:color w:val="FFFFFF" w:themeColor="background1"/>
              </w:rPr>
              <w:t>CD</w:t>
            </w:r>
          </w:p>
        </w:tc>
        <w:tc>
          <w:tcPr>
            <w:tcW w:w="1843" w:type="dxa"/>
            <w:shd w:val="clear" w:color="auto" w:fill="0072AA" w:themeFill="accent1" w:themeFillShade="BF"/>
          </w:tcPr>
          <w:p w14:paraId="24C99763" w14:textId="040383E7" w:rsidR="003C4B12" w:rsidRPr="00BA0554" w:rsidRDefault="003C4B12" w:rsidP="003C4B12">
            <w:pPr>
              <w:pStyle w:val="VCAAtablecondensed"/>
              <w:jc w:val="center"/>
            </w:pPr>
            <w:r w:rsidRPr="004E5C8C">
              <w:rPr>
                <w:b/>
                <w:bCs/>
                <w:color w:val="FFFFFF" w:themeColor="background1"/>
              </w:rPr>
              <w:t>AS no.</w:t>
            </w:r>
          </w:p>
        </w:tc>
      </w:tr>
      <w:tr w:rsidR="00477D34" w:rsidRPr="00BA0554" w14:paraId="06EBF5A3" w14:textId="77777777" w:rsidTr="71276564">
        <w:trPr>
          <w:trHeight w:val="300"/>
        </w:trPr>
        <w:tc>
          <w:tcPr>
            <w:tcW w:w="2977" w:type="dxa"/>
            <w:shd w:val="clear" w:color="auto" w:fill="FFFFFF" w:themeFill="background1"/>
          </w:tcPr>
          <w:p w14:paraId="06F2CAEF" w14:textId="11AC7014" w:rsidR="00477D34" w:rsidRPr="00BA0554" w:rsidRDefault="00477D34" w:rsidP="00201624">
            <w:pPr>
              <w:pStyle w:val="VCAAtablecondensed"/>
              <w:rPr>
                <w:b/>
                <w:sz w:val="18"/>
                <w:szCs w:val="18"/>
              </w:rPr>
            </w:pPr>
            <w:r w:rsidRPr="00BA0554">
              <w:rPr>
                <w:b/>
                <w:sz w:val="18"/>
                <w:szCs w:val="18"/>
              </w:rPr>
              <w:t xml:space="preserve">10.2 How </w:t>
            </w:r>
            <w:r w:rsidRPr="00BA0554">
              <w:rPr>
                <w:b/>
                <w:bCs/>
                <w:sz w:val="18"/>
                <w:szCs w:val="18"/>
              </w:rPr>
              <w:t>do we inherit our traits</w:t>
            </w:r>
            <w:r w:rsidRPr="00BA0554">
              <w:rPr>
                <w:b/>
                <w:sz w:val="18"/>
                <w:szCs w:val="18"/>
              </w:rPr>
              <w:t>?</w:t>
            </w:r>
          </w:p>
        </w:tc>
        <w:tc>
          <w:tcPr>
            <w:tcW w:w="1274" w:type="dxa"/>
            <w:shd w:val="clear" w:color="auto" w:fill="FFFFFF" w:themeFill="background1"/>
          </w:tcPr>
          <w:p w14:paraId="2B5FF6A3" w14:textId="3F5A4341" w:rsidR="00477D34" w:rsidRPr="00BA0554" w:rsidRDefault="00477D34" w:rsidP="00201624">
            <w:pPr>
              <w:pStyle w:val="VCAAtablecondensed"/>
              <w:jc w:val="center"/>
            </w:pPr>
            <w:r w:rsidRPr="00BA0554">
              <w:t>1, 10</w:t>
            </w:r>
          </w:p>
        </w:tc>
        <w:tc>
          <w:tcPr>
            <w:tcW w:w="1842" w:type="dxa"/>
            <w:shd w:val="clear" w:color="auto" w:fill="FFFFFF" w:themeFill="background1"/>
          </w:tcPr>
          <w:p w14:paraId="1B858D74" w14:textId="4A983F35" w:rsidR="00477D34" w:rsidRPr="00BA0554" w:rsidRDefault="008B02EB" w:rsidP="00201624">
            <w:pPr>
              <w:pStyle w:val="VCAAtablecondensed"/>
              <w:jc w:val="center"/>
              <w:rPr>
                <w:rFonts w:ascii="Wingdings" w:eastAsia="Wingdings" w:hAnsi="Wingdings" w:cs="Wingdings"/>
                <w:color w:val="FF0000"/>
              </w:rPr>
            </w:pPr>
            <w:sdt>
              <w:sdtPr>
                <w:id w:val="-167019634"/>
                <w14:checkbox>
                  <w14:checked w14:val="0"/>
                  <w14:checkedState w14:val="2612" w14:font="MS Gothic"/>
                  <w14:uncheckedState w14:val="2610" w14:font="MS Gothic"/>
                </w14:checkbox>
              </w:sdtPr>
              <w:sdtEndPr/>
              <w:sdtContent>
                <w:r w:rsidR="00477D34" w:rsidRPr="00BA0554">
                  <w:rPr>
                    <w:rFonts w:ascii="MS Gothic" w:eastAsia="MS Gothic" w:hAnsi="MS Gothic"/>
                  </w:rPr>
                  <w:t>☐</w:t>
                </w:r>
              </w:sdtContent>
            </w:sdt>
          </w:p>
        </w:tc>
        <w:tc>
          <w:tcPr>
            <w:tcW w:w="1843" w:type="dxa"/>
            <w:shd w:val="clear" w:color="auto" w:fill="FFFFFF" w:themeFill="background1"/>
          </w:tcPr>
          <w:p w14:paraId="6D90647E" w14:textId="1F546391" w:rsidR="00477D34" w:rsidRPr="00BA0554" w:rsidRDefault="00477D34" w:rsidP="00201624">
            <w:pPr>
              <w:pStyle w:val="VCAAtablecondensed"/>
              <w:jc w:val="center"/>
            </w:pPr>
          </w:p>
        </w:tc>
        <w:sdt>
          <w:sdtPr>
            <w:id w:val="1723556048"/>
            <w14:checkbox>
              <w14:checked w14:val="0"/>
              <w14:checkedState w14:val="2612" w14:font="MS Gothic"/>
              <w14:uncheckedState w14:val="2610" w14:font="MS Gothic"/>
            </w14:checkbox>
          </w:sdtPr>
          <w:sdtEndPr/>
          <w:sdtContent>
            <w:tc>
              <w:tcPr>
                <w:tcW w:w="1843" w:type="dxa"/>
                <w:shd w:val="clear" w:color="auto" w:fill="FFFFFF" w:themeFill="background1"/>
              </w:tcPr>
              <w:p w14:paraId="576C2F4E" w14:textId="092D4524" w:rsidR="00477D34" w:rsidRPr="00BA0554" w:rsidRDefault="00477D34" w:rsidP="00201624">
                <w:pPr>
                  <w:pStyle w:val="VCAAtablecondensed"/>
                  <w:jc w:val="center"/>
                </w:pPr>
                <w:r w:rsidRPr="00BA0554">
                  <w:rPr>
                    <w:rFonts w:ascii="MS Gothic" w:eastAsia="MS Gothic" w:hAnsi="MS Gothic"/>
                  </w:rPr>
                  <w:t>☐</w:t>
                </w:r>
              </w:p>
            </w:tc>
          </w:sdtContent>
        </w:sdt>
        <w:tc>
          <w:tcPr>
            <w:tcW w:w="1843" w:type="dxa"/>
            <w:shd w:val="clear" w:color="auto" w:fill="FFFFFF" w:themeFill="background1"/>
          </w:tcPr>
          <w:p w14:paraId="6C5FB526" w14:textId="77777777" w:rsidR="00477D34" w:rsidRPr="004E5C8C" w:rsidRDefault="00477D34" w:rsidP="00201624">
            <w:pPr>
              <w:pStyle w:val="VCAAtablecondensed"/>
              <w:jc w:val="center"/>
            </w:pPr>
          </w:p>
        </w:tc>
        <w:sdt>
          <w:sdtPr>
            <w:id w:val="1883137142"/>
            <w14:checkbox>
              <w14:checked w14:val="0"/>
              <w14:checkedState w14:val="2612" w14:font="MS Gothic"/>
              <w14:uncheckedState w14:val="2610" w14:font="MS Gothic"/>
            </w14:checkbox>
          </w:sdtPr>
          <w:sdtEndPr/>
          <w:sdtContent>
            <w:tc>
              <w:tcPr>
                <w:tcW w:w="1843" w:type="dxa"/>
                <w:shd w:val="clear" w:color="auto" w:fill="FFFFFF" w:themeFill="background1"/>
              </w:tcPr>
              <w:p w14:paraId="2EB56FA3" w14:textId="28C234F2" w:rsidR="00477D34" w:rsidRPr="00BA0554" w:rsidRDefault="00477D34" w:rsidP="00201624">
                <w:pPr>
                  <w:pStyle w:val="VCAAtablecondensed"/>
                  <w:jc w:val="center"/>
                </w:pPr>
                <w:r w:rsidRPr="00BA0554">
                  <w:rPr>
                    <w:rFonts w:ascii="MS Gothic" w:eastAsia="MS Gothic" w:hAnsi="MS Gothic"/>
                  </w:rPr>
                  <w:t>☐</w:t>
                </w:r>
              </w:p>
            </w:tc>
          </w:sdtContent>
        </w:sdt>
        <w:tc>
          <w:tcPr>
            <w:tcW w:w="1843" w:type="dxa"/>
            <w:shd w:val="clear" w:color="auto" w:fill="FFFFFF" w:themeFill="background1"/>
          </w:tcPr>
          <w:p w14:paraId="01888B5F" w14:textId="77777777" w:rsidR="00477D34" w:rsidRPr="004E5C8C" w:rsidRDefault="00477D34" w:rsidP="00201624">
            <w:pPr>
              <w:pStyle w:val="VCAAtablecondensed"/>
              <w:jc w:val="center"/>
            </w:pPr>
          </w:p>
        </w:tc>
        <w:tc>
          <w:tcPr>
            <w:tcW w:w="1843" w:type="dxa"/>
            <w:shd w:val="clear" w:color="auto" w:fill="FFFFFF" w:themeFill="background1"/>
          </w:tcPr>
          <w:p w14:paraId="6E57761A" w14:textId="0EF8C51C" w:rsidR="00477D34" w:rsidRPr="00BA0554" w:rsidRDefault="008B02EB" w:rsidP="00201624">
            <w:pPr>
              <w:pStyle w:val="VCAAtablecondensed"/>
              <w:jc w:val="center"/>
            </w:pPr>
            <w:sdt>
              <w:sdtPr>
                <w:id w:val="-373313686"/>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1843" w:type="dxa"/>
            <w:shd w:val="clear" w:color="auto" w:fill="FFFFFF" w:themeFill="background1"/>
          </w:tcPr>
          <w:p w14:paraId="2C5AC54C" w14:textId="60E247F7" w:rsidR="00477D34" w:rsidRPr="004E5C8C" w:rsidRDefault="00477D34" w:rsidP="00201624">
            <w:pPr>
              <w:pStyle w:val="VCAAtablecondensed"/>
              <w:jc w:val="center"/>
            </w:pPr>
            <w:r w:rsidRPr="004E5C8C">
              <w:t>25</w:t>
            </w:r>
          </w:p>
        </w:tc>
        <w:tc>
          <w:tcPr>
            <w:tcW w:w="1843" w:type="dxa"/>
            <w:shd w:val="clear" w:color="auto" w:fill="FFFFFF" w:themeFill="background1"/>
          </w:tcPr>
          <w:p w14:paraId="314FD1BF" w14:textId="5A0FF8B2" w:rsidR="00477D34" w:rsidRPr="00BA0554" w:rsidRDefault="008B02EB" w:rsidP="00201624">
            <w:pPr>
              <w:pStyle w:val="VCAAtablecondensed"/>
              <w:jc w:val="center"/>
            </w:pPr>
            <w:sdt>
              <w:sdtPr>
                <w:id w:val="-587768781"/>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1843" w:type="dxa"/>
            <w:shd w:val="clear" w:color="auto" w:fill="FFFFFF" w:themeFill="background1"/>
          </w:tcPr>
          <w:p w14:paraId="5E2E5DC2" w14:textId="01348EE4" w:rsidR="00477D34" w:rsidRPr="00BA0554" w:rsidRDefault="00477D34" w:rsidP="00201624">
            <w:pPr>
              <w:pStyle w:val="VCAAtablecondensed"/>
              <w:jc w:val="center"/>
            </w:pPr>
            <w:r w:rsidRPr="00BA0554">
              <w:t>26</w:t>
            </w:r>
          </w:p>
        </w:tc>
      </w:tr>
      <w:tr w:rsidR="00477D34" w:rsidRPr="00BA0554" w14:paraId="2D63F233" w14:textId="77777777" w:rsidTr="71276564">
        <w:trPr>
          <w:trHeight w:val="300"/>
        </w:trPr>
        <w:tc>
          <w:tcPr>
            <w:tcW w:w="2977" w:type="dxa"/>
            <w:shd w:val="clear" w:color="auto" w:fill="FFFFFF" w:themeFill="background1"/>
          </w:tcPr>
          <w:p w14:paraId="7B280B55" w14:textId="04D2ED1C" w:rsidR="00477D34" w:rsidRPr="00BA0554" w:rsidRDefault="00477D34" w:rsidP="00080B79">
            <w:pPr>
              <w:pStyle w:val="VCAAtablecondensed"/>
              <w:rPr>
                <w:b/>
                <w:sz w:val="18"/>
                <w:szCs w:val="18"/>
              </w:rPr>
            </w:pPr>
            <w:r w:rsidRPr="00BA0554">
              <w:rPr>
                <w:b/>
                <w:sz w:val="18"/>
                <w:szCs w:val="18"/>
              </w:rPr>
              <w:t>10.3 How can Newton’s laws predict motion?</w:t>
            </w:r>
          </w:p>
        </w:tc>
        <w:tc>
          <w:tcPr>
            <w:tcW w:w="1274" w:type="dxa"/>
            <w:shd w:val="clear" w:color="auto" w:fill="FFFFFF" w:themeFill="background1"/>
          </w:tcPr>
          <w:p w14:paraId="4A47AB4C" w14:textId="2ADEEC24" w:rsidR="00477D34" w:rsidRPr="00BA0554" w:rsidRDefault="00477D34" w:rsidP="00080B79">
            <w:pPr>
              <w:pStyle w:val="VCAAtablecondensed"/>
              <w:jc w:val="center"/>
            </w:pPr>
            <w:r w:rsidRPr="00BA0554">
              <w:t>1, 10</w:t>
            </w:r>
          </w:p>
        </w:tc>
        <w:tc>
          <w:tcPr>
            <w:tcW w:w="1842" w:type="dxa"/>
            <w:shd w:val="clear" w:color="auto" w:fill="FFFFFF" w:themeFill="background1"/>
          </w:tcPr>
          <w:p w14:paraId="3A836058" w14:textId="395A48FF" w:rsidR="00477D34" w:rsidRPr="00BA0554" w:rsidRDefault="008B02EB" w:rsidP="00080B79">
            <w:pPr>
              <w:pStyle w:val="VCAAtablecondensed"/>
              <w:jc w:val="center"/>
            </w:pPr>
            <w:sdt>
              <w:sdtPr>
                <w:id w:val="-804231963"/>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1843" w:type="dxa"/>
            <w:shd w:val="clear" w:color="auto" w:fill="FFFFFF" w:themeFill="background1"/>
          </w:tcPr>
          <w:p w14:paraId="5D13F2B9" w14:textId="77217F35" w:rsidR="00477D34" w:rsidRPr="004E5C8C" w:rsidRDefault="00477D34" w:rsidP="00080B79">
            <w:pPr>
              <w:pStyle w:val="VCAAtablecondensed"/>
              <w:jc w:val="center"/>
            </w:pPr>
            <w:r w:rsidRPr="004E5C8C">
              <w:t>22</w:t>
            </w:r>
          </w:p>
        </w:tc>
        <w:tc>
          <w:tcPr>
            <w:tcW w:w="1843" w:type="dxa"/>
            <w:shd w:val="clear" w:color="auto" w:fill="FFFFFF" w:themeFill="background1"/>
          </w:tcPr>
          <w:p w14:paraId="61538C7B" w14:textId="57AF3F11" w:rsidR="00477D34" w:rsidRPr="00BA0554" w:rsidRDefault="008B02EB" w:rsidP="00080B79">
            <w:pPr>
              <w:pStyle w:val="VCAAtablecondensed"/>
              <w:jc w:val="center"/>
              <w:rPr>
                <w:rFonts w:ascii="Wingdings" w:eastAsia="Wingdings" w:hAnsi="Wingdings" w:cs="Wingdings"/>
                <w:color w:val="FF0000"/>
              </w:rPr>
            </w:pPr>
            <w:sdt>
              <w:sdtPr>
                <w:rPr>
                  <w:rFonts w:ascii="Wingdings" w:eastAsia="Wingdings" w:hAnsi="Wingdings" w:cs="Wingdings"/>
                </w:rPr>
                <w:id w:val="1122265615"/>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1843" w:type="dxa"/>
            <w:shd w:val="clear" w:color="auto" w:fill="FFFFFF" w:themeFill="background1"/>
          </w:tcPr>
          <w:p w14:paraId="5D412C63" w14:textId="1286FE91" w:rsidR="00477D34" w:rsidRPr="00BA0554" w:rsidRDefault="00477D34" w:rsidP="00080B79">
            <w:pPr>
              <w:pStyle w:val="VCAAtablecondensed"/>
              <w:jc w:val="center"/>
            </w:pPr>
            <w:r w:rsidRPr="00BA0554">
              <w:t>23</w:t>
            </w:r>
          </w:p>
        </w:tc>
        <w:tc>
          <w:tcPr>
            <w:tcW w:w="1843" w:type="dxa"/>
            <w:shd w:val="clear" w:color="auto" w:fill="FFFFFF" w:themeFill="background1"/>
          </w:tcPr>
          <w:p w14:paraId="2850CCC6" w14:textId="7913669C" w:rsidR="00477D34" w:rsidRPr="00BA0554" w:rsidRDefault="008B02EB" w:rsidP="00080B79">
            <w:pPr>
              <w:pStyle w:val="VCAAtablecondensed"/>
              <w:jc w:val="center"/>
            </w:pPr>
            <w:sdt>
              <w:sdtPr>
                <w:id w:val="-1982835633"/>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1843" w:type="dxa"/>
            <w:shd w:val="clear" w:color="auto" w:fill="FFFFFF" w:themeFill="background1"/>
          </w:tcPr>
          <w:p w14:paraId="3ECC969B" w14:textId="4C351947" w:rsidR="00477D34" w:rsidRPr="004E5C8C" w:rsidRDefault="00477D34" w:rsidP="00080B79">
            <w:pPr>
              <w:pStyle w:val="VCAAtablecondensed"/>
              <w:jc w:val="center"/>
            </w:pPr>
            <w:r w:rsidRPr="004E5C8C">
              <w:t>24</w:t>
            </w:r>
          </w:p>
        </w:tc>
        <w:tc>
          <w:tcPr>
            <w:tcW w:w="1843" w:type="dxa"/>
            <w:shd w:val="clear" w:color="auto" w:fill="FFFFFF" w:themeFill="background1"/>
          </w:tcPr>
          <w:p w14:paraId="49BA8782" w14:textId="78545D0A" w:rsidR="00477D34" w:rsidRPr="00BA0554" w:rsidRDefault="008B02EB" w:rsidP="00080B79">
            <w:pPr>
              <w:pStyle w:val="VCAAtablecondensed"/>
              <w:jc w:val="center"/>
            </w:pPr>
            <w:sdt>
              <w:sdtPr>
                <w:id w:val="-862506190"/>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1843" w:type="dxa"/>
            <w:shd w:val="clear" w:color="auto" w:fill="FFFFFF" w:themeFill="background1"/>
          </w:tcPr>
          <w:p w14:paraId="13ED5FD8" w14:textId="1EDA089B" w:rsidR="00477D34" w:rsidRPr="004E5C8C" w:rsidRDefault="00477D34" w:rsidP="00080B79">
            <w:pPr>
              <w:pStyle w:val="VCAAtablecondensed"/>
              <w:jc w:val="center"/>
            </w:pPr>
            <w:r w:rsidRPr="004E5C8C">
              <w:t>25</w:t>
            </w:r>
          </w:p>
        </w:tc>
        <w:tc>
          <w:tcPr>
            <w:tcW w:w="1843" w:type="dxa"/>
            <w:shd w:val="clear" w:color="auto" w:fill="FFFFFF" w:themeFill="background1"/>
          </w:tcPr>
          <w:p w14:paraId="14829E3D" w14:textId="578237E6" w:rsidR="00477D34" w:rsidRPr="00BA0554" w:rsidRDefault="008B02EB" w:rsidP="00080B79">
            <w:pPr>
              <w:pStyle w:val="VCAAtablecondensed"/>
              <w:jc w:val="center"/>
              <w:rPr>
                <w:rFonts w:ascii="Wingdings" w:eastAsia="Wingdings" w:hAnsi="Wingdings" w:cs="Wingdings"/>
                <w:color w:val="FF0000"/>
              </w:rPr>
            </w:pPr>
            <w:sdt>
              <w:sdtPr>
                <w:rPr>
                  <w:rFonts w:ascii="Wingdings" w:eastAsia="Wingdings" w:hAnsi="Wingdings" w:cs="Wingdings"/>
                </w:rPr>
                <w:id w:val="-780104307"/>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1843" w:type="dxa"/>
            <w:shd w:val="clear" w:color="auto" w:fill="FFFFFF" w:themeFill="background1"/>
          </w:tcPr>
          <w:p w14:paraId="71FD498C" w14:textId="75B4EF3B" w:rsidR="00477D34" w:rsidRPr="00BA0554" w:rsidRDefault="00477D34" w:rsidP="00080B79">
            <w:pPr>
              <w:pStyle w:val="VCAAtablecondensed"/>
              <w:jc w:val="center"/>
            </w:pPr>
            <w:r w:rsidRPr="00BA0554">
              <w:t>26</w:t>
            </w:r>
          </w:p>
        </w:tc>
      </w:tr>
      <w:tr w:rsidR="00477D34" w:rsidRPr="00BA0554" w14:paraId="2A7CFF60" w14:textId="77777777" w:rsidTr="71276564">
        <w:trPr>
          <w:trHeight w:val="300"/>
        </w:trPr>
        <w:tc>
          <w:tcPr>
            <w:tcW w:w="2977" w:type="dxa"/>
            <w:shd w:val="clear" w:color="auto" w:fill="FFFFFF" w:themeFill="background1"/>
          </w:tcPr>
          <w:p w14:paraId="7EBDDF8A" w14:textId="64EE5A28" w:rsidR="00477D34" w:rsidRPr="00BA0554" w:rsidRDefault="00477D34">
            <w:pPr>
              <w:pStyle w:val="VCAAtablecondensed"/>
            </w:pPr>
            <w:r w:rsidRPr="00BA0554">
              <w:rPr>
                <w:b/>
                <w:bCs/>
                <w:sz w:val="18"/>
                <w:szCs w:val="18"/>
              </w:rPr>
              <w:t xml:space="preserve">10.4 How </w:t>
            </w:r>
            <w:r w:rsidR="698400C1" w:rsidRPr="00BA0554">
              <w:rPr>
                <w:b/>
                <w:bCs/>
                <w:sz w:val="18"/>
                <w:szCs w:val="18"/>
              </w:rPr>
              <w:t xml:space="preserve">do our choices </w:t>
            </w:r>
            <w:r w:rsidR="46582418" w:rsidRPr="00BA0554">
              <w:rPr>
                <w:b/>
                <w:bCs/>
                <w:sz w:val="18"/>
                <w:szCs w:val="18"/>
              </w:rPr>
              <w:t>affect</w:t>
            </w:r>
            <w:r w:rsidR="698400C1" w:rsidRPr="00BA0554">
              <w:rPr>
                <w:b/>
                <w:bCs/>
                <w:sz w:val="18"/>
                <w:szCs w:val="18"/>
              </w:rPr>
              <w:t xml:space="preserve"> Earth’s climate?</w:t>
            </w:r>
          </w:p>
        </w:tc>
        <w:tc>
          <w:tcPr>
            <w:tcW w:w="1274" w:type="dxa"/>
            <w:shd w:val="clear" w:color="auto" w:fill="FFFFFF" w:themeFill="background1"/>
          </w:tcPr>
          <w:p w14:paraId="5535A426" w14:textId="76D4E037" w:rsidR="00477D34" w:rsidRPr="00BA0554" w:rsidRDefault="00477D34" w:rsidP="00201624">
            <w:pPr>
              <w:pStyle w:val="VCAAtablecondensed"/>
              <w:jc w:val="center"/>
            </w:pPr>
            <w:r w:rsidRPr="00BA0554">
              <w:t>1, 10</w:t>
            </w:r>
          </w:p>
        </w:tc>
        <w:tc>
          <w:tcPr>
            <w:tcW w:w="1842" w:type="dxa"/>
            <w:shd w:val="clear" w:color="auto" w:fill="FFFFFF" w:themeFill="background1"/>
          </w:tcPr>
          <w:p w14:paraId="05E718C1" w14:textId="2EB59DE6" w:rsidR="00477D34" w:rsidRPr="00BA0554" w:rsidRDefault="008B02EB" w:rsidP="00201624">
            <w:pPr>
              <w:pStyle w:val="VCAAtablecondensed"/>
              <w:jc w:val="center"/>
            </w:pPr>
            <w:sdt>
              <w:sdtPr>
                <w:id w:val="1152179222"/>
                <w14:checkbox>
                  <w14:checked w14:val="0"/>
                  <w14:checkedState w14:val="2612" w14:font="MS Gothic"/>
                  <w14:uncheckedState w14:val="2610" w14:font="MS Gothic"/>
                </w14:checkbox>
              </w:sdtPr>
              <w:sdtEndPr/>
              <w:sdtContent>
                <w:r w:rsidR="00477D34" w:rsidRPr="00BA0554">
                  <w:rPr>
                    <w:rFonts w:ascii="MS Gothic" w:eastAsia="MS Gothic" w:hAnsi="MS Gothic"/>
                  </w:rPr>
                  <w:t>☐</w:t>
                </w:r>
              </w:sdtContent>
            </w:sdt>
          </w:p>
        </w:tc>
        <w:tc>
          <w:tcPr>
            <w:tcW w:w="1843" w:type="dxa"/>
            <w:shd w:val="clear" w:color="auto" w:fill="FFFFFF" w:themeFill="background1"/>
          </w:tcPr>
          <w:p w14:paraId="0DAD5A84" w14:textId="77777777" w:rsidR="00477D34" w:rsidRPr="004E5C8C" w:rsidRDefault="00477D34" w:rsidP="00201624">
            <w:pPr>
              <w:pStyle w:val="VCAAtablecondensed"/>
              <w:jc w:val="center"/>
            </w:pPr>
          </w:p>
        </w:tc>
        <w:tc>
          <w:tcPr>
            <w:tcW w:w="1843" w:type="dxa"/>
            <w:shd w:val="clear" w:color="auto" w:fill="FFFFFF" w:themeFill="background1"/>
          </w:tcPr>
          <w:p w14:paraId="4E76287C" w14:textId="7868714E" w:rsidR="00477D34" w:rsidRPr="00BA0554" w:rsidRDefault="008B02EB" w:rsidP="00201624">
            <w:pPr>
              <w:pStyle w:val="VCAAtablecondensed"/>
              <w:jc w:val="center"/>
            </w:pPr>
            <w:sdt>
              <w:sdtPr>
                <w:id w:val="-672345527"/>
                <w14:checkbox>
                  <w14:checked w14:val="0"/>
                  <w14:checkedState w14:val="2612" w14:font="MS Gothic"/>
                  <w14:uncheckedState w14:val="2610" w14:font="MS Gothic"/>
                </w14:checkbox>
              </w:sdtPr>
              <w:sdtEndPr/>
              <w:sdtContent>
                <w:r w:rsidR="00477D34" w:rsidRPr="00BA0554">
                  <w:rPr>
                    <w:rFonts w:ascii="MS Gothic" w:eastAsia="MS Gothic" w:hAnsi="MS Gothic"/>
                  </w:rPr>
                  <w:t>☐</w:t>
                </w:r>
              </w:sdtContent>
            </w:sdt>
          </w:p>
        </w:tc>
        <w:tc>
          <w:tcPr>
            <w:tcW w:w="1843" w:type="dxa"/>
            <w:shd w:val="clear" w:color="auto" w:fill="FFFFFF" w:themeFill="background1"/>
          </w:tcPr>
          <w:p w14:paraId="25FBEF2C" w14:textId="59CFC315" w:rsidR="00477D34" w:rsidRPr="00BA0554" w:rsidRDefault="00477D34" w:rsidP="00201624">
            <w:pPr>
              <w:pStyle w:val="VCAAtablecondensed"/>
              <w:jc w:val="center"/>
            </w:pPr>
          </w:p>
        </w:tc>
        <w:tc>
          <w:tcPr>
            <w:tcW w:w="1843" w:type="dxa"/>
            <w:shd w:val="clear" w:color="auto" w:fill="FFFFFF" w:themeFill="background1"/>
          </w:tcPr>
          <w:p w14:paraId="4D132175" w14:textId="11FCA525" w:rsidR="00477D34" w:rsidRPr="00BA0554" w:rsidRDefault="008B02EB" w:rsidP="00201624">
            <w:pPr>
              <w:pStyle w:val="VCAAtablecondensed"/>
              <w:jc w:val="center"/>
            </w:pPr>
            <w:sdt>
              <w:sdtPr>
                <w:id w:val="239453701"/>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1843" w:type="dxa"/>
            <w:shd w:val="clear" w:color="auto" w:fill="FFFFFF" w:themeFill="background1"/>
          </w:tcPr>
          <w:p w14:paraId="71F7615D" w14:textId="0B0FCDAB" w:rsidR="00477D34" w:rsidRPr="004E5C8C" w:rsidRDefault="00477D34" w:rsidP="00201624">
            <w:pPr>
              <w:pStyle w:val="VCAAtablecondensed"/>
              <w:jc w:val="center"/>
            </w:pPr>
            <w:r w:rsidRPr="004E5C8C">
              <w:t>25</w:t>
            </w:r>
          </w:p>
        </w:tc>
        <w:tc>
          <w:tcPr>
            <w:tcW w:w="1843" w:type="dxa"/>
            <w:shd w:val="clear" w:color="auto" w:fill="FFFFFF" w:themeFill="background1"/>
          </w:tcPr>
          <w:p w14:paraId="3A5F2126" w14:textId="332A2F2C" w:rsidR="00477D34" w:rsidRPr="00BA0554" w:rsidRDefault="008B02EB" w:rsidP="00201624">
            <w:pPr>
              <w:pStyle w:val="VCAAtablecondensed"/>
              <w:jc w:val="center"/>
            </w:pPr>
            <w:sdt>
              <w:sdtPr>
                <w:id w:val="-1177578232"/>
                <w14:checkbox>
                  <w14:checked w14:val="0"/>
                  <w14:checkedState w14:val="2612" w14:font="MS Gothic"/>
                  <w14:uncheckedState w14:val="2610" w14:font="MS Gothic"/>
                </w14:checkbox>
              </w:sdtPr>
              <w:sdtEndPr/>
              <w:sdtContent>
                <w:r w:rsidR="00477D34" w:rsidRPr="00BA0554">
                  <w:rPr>
                    <w:rFonts w:ascii="MS Gothic" w:eastAsia="MS Gothic" w:hAnsi="MS Gothic" w:cs="MS Gothic"/>
                  </w:rPr>
                  <w:t>☐</w:t>
                </w:r>
              </w:sdtContent>
            </w:sdt>
          </w:p>
        </w:tc>
        <w:tc>
          <w:tcPr>
            <w:tcW w:w="1843" w:type="dxa"/>
            <w:shd w:val="clear" w:color="auto" w:fill="FFFFFF" w:themeFill="background1"/>
          </w:tcPr>
          <w:p w14:paraId="6E878C17" w14:textId="74607742" w:rsidR="00477D34" w:rsidRPr="004E5C8C" w:rsidRDefault="00477D34" w:rsidP="00201624">
            <w:pPr>
              <w:pStyle w:val="VCAAtablecondensed"/>
              <w:jc w:val="center"/>
            </w:pPr>
          </w:p>
        </w:tc>
        <w:tc>
          <w:tcPr>
            <w:tcW w:w="1843" w:type="dxa"/>
            <w:shd w:val="clear" w:color="auto" w:fill="FFFFFF" w:themeFill="background1"/>
          </w:tcPr>
          <w:p w14:paraId="61162DAA" w14:textId="2458487F" w:rsidR="00477D34" w:rsidRPr="00BA0554" w:rsidRDefault="008B02EB" w:rsidP="00201624">
            <w:pPr>
              <w:pStyle w:val="VCAAtablecondensed"/>
              <w:jc w:val="center"/>
            </w:pPr>
            <w:sdt>
              <w:sdtPr>
                <w:id w:val="548811655"/>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1843" w:type="dxa"/>
            <w:shd w:val="clear" w:color="auto" w:fill="FFFFFF" w:themeFill="background1"/>
          </w:tcPr>
          <w:p w14:paraId="2AE2AE66" w14:textId="3990558F" w:rsidR="00477D34" w:rsidRPr="00BA0554" w:rsidRDefault="00477D34" w:rsidP="00201624">
            <w:pPr>
              <w:pStyle w:val="VCAAtablecondensed"/>
              <w:jc w:val="center"/>
            </w:pPr>
            <w:r w:rsidRPr="00BA0554">
              <w:t>26</w:t>
            </w:r>
          </w:p>
        </w:tc>
      </w:tr>
      <w:tr w:rsidR="00477D34" w:rsidRPr="00BA0554" w14:paraId="397211D7" w14:textId="77777777" w:rsidTr="71276564">
        <w:trPr>
          <w:trHeight w:val="300"/>
        </w:trPr>
        <w:tc>
          <w:tcPr>
            <w:tcW w:w="2977" w:type="dxa"/>
            <w:shd w:val="clear" w:color="auto" w:fill="FFFFFF" w:themeFill="background1"/>
          </w:tcPr>
          <w:p w14:paraId="6F25F9C6" w14:textId="5FAA82C2" w:rsidR="00477D34" w:rsidRPr="00BA0554" w:rsidRDefault="00477D34" w:rsidP="00201624">
            <w:pPr>
              <w:pStyle w:val="VCAAtablecondensed"/>
              <w:rPr>
                <w:b/>
                <w:sz w:val="18"/>
                <w:szCs w:val="18"/>
              </w:rPr>
            </w:pPr>
            <w:r w:rsidRPr="00BA0554">
              <w:rPr>
                <w:b/>
                <w:sz w:val="18"/>
                <w:szCs w:val="18"/>
              </w:rPr>
              <w:t>10.5 How do we identify different chemical reactions?</w:t>
            </w:r>
          </w:p>
        </w:tc>
        <w:tc>
          <w:tcPr>
            <w:tcW w:w="1274" w:type="dxa"/>
            <w:shd w:val="clear" w:color="auto" w:fill="FFFFFF" w:themeFill="background1"/>
          </w:tcPr>
          <w:p w14:paraId="1EEC038A" w14:textId="2B673228" w:rsidR="00477D34" w:rsidRPr="00BA0554" w:rsidRDefault="00477D34" w:rsidP="00201624">
            <w:pPr>
              <w:pStyle w:val="VCAAtablecondensed"/>
              <w:jc w:val="center"/>
            </w:pPr>
            <w:r w:rsidRPr="00BA0554">
              <w:t>2, 10</w:t>
            </w:r>
          </w:p>
        </w:tc>
        <w:tc>
          <w:tcPr>
            <w:tcW w:w="1842" w:type="dxa"/>
            <w:shd w:val="clear" w:color="auto" w:fill="FFFFFF" w:themeFill="background1"/>
          </w:tcPr>
          <w:p w14:paraId="5F507A1B" w14:textId="6C3E8221" w:rsidR="00477D34" w:rsidRPr="00BA0554" w:rsidRDefault="008B02EB" w:rsidP="00201624">
            <w:pPr>
              <w:pStyle w:val="VCAAtablecondensed"/>
              <w:jc w:val="center"/>
            </w:pPr>
            <w:sdt>
              <w:sdtPr>
                <w:id w:val="-1325578971"/>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1843" w:type="dxa"/>
            <w:shd w:val="clear" w:color="auto" w:fill="FFFFFF" w:themeFill="background1"/>
          </w:tcPr>
          <w:p w14:paraId="2D6947C2" w14:textId="3C92180D" w:rsidR="00477D34" w:rsidRPr="004E5C8C" w:rsidRDefault="00477D34" w:rsidP="00201624">
            <w:pPr>
              <w:pStyle w:val="VCAAtablecondensed"/>
              <w:jc w:val="center"/>
            </w:pPr>
            <w:r w:rsidRPr="004E5C8C">
              <w:t>22</w:t>
            </w:r>
          </w:p>
        </w:tc>
        <w:tc>
          <w:tcPr>
            <w:tcW w:w="1843" w:type="dxa"/>
            <w:shd w:val="clear" w:color="auto" w:fill="FFFFFF" w:themeFill="background1"/>
          </w:tcPr>
          <w:p w14:paraId="3AF2B12C" w14:textId="351319D6" w:rsidR="00477D34" w:rsidRPr="00BA0554" w:rsidRDefault="008B02EB" w:rsidP="00201624">
            <w:pPr>
              <w:pStyle w:val="VCAAtablecondensed"/>
              <w:jc w:val="center"/>
              <w:rPr>
                <w:rFonts w:ascii="Wingdings" w:eastAsia="Wingdings" w:hAnsi="Wingdings" w:cs="Wingdings"/>
                <w:color w:val="FF0000"/>
              </w:rPr>
            </w:pPr>
            <w:sdt>
              <w:sdtPr>
                <w:rPr>
                  <w:rFonts w:ascii="Wingdings" w:eastAsia="Wingdings" w:hAnsi="Wingdings" w:cs="Wingdings"/>
                </w:rPr>
                <w:id w:val="-1617440580"/>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1843" w:type="dxa"/>
            <w:shd w:val="clear" w:color="auto" w:fill="FFFFFF" w:themeFill="background1"/>
          </w:tcPr>
          <w:p w14:paraId="0B83BAB5" w14:textId="71E174E2" w:rsidR="00477D34" w:rsidRPr="00BA0554" w:rsidRDefault="00477D34" w:rsidP="00201624">
            <w:pPr>
              <w:pStyle w:val="VCAAtablecondensed"/>
              <w:jc w:val="center"/>
            </w:pPr>
            <w:r w:rsidRPr="00BA0554">
              <w:t>23</w:t>
            </w:r>
          </w:p>
        </w:tc>
        <w:tc>
          <w:tcPr>
            <w:tcW w:w="1843" w:type="dxa"/>
            <w:shd w:val="clear" w:color="auto" w:fill="FFFFFF" w:themeFill="background1"/>
          </w:tcPr>
          <w:p w14:paraId="579E5D70" w14:textId="38D2E54F" w:rsidR="00477D34" w:rsidRPr="00BA0554" w:rsidRDefault="008B02EB" w:rsidP="00201624">
            <w:pPr>
              <w:pStyle w:val="VCAAtablecondensed"/>
              <w:jc w:val="center"/>
              <w:rPr>
                <w:rFonts w:ascii="Wingdings" w:eastAsia="Wingdings" w:hAnsi="Wingdings" w:cs="Wingdings"/>
                <w:color w:val="FF0000"/>
              </w:rPr>
            </w:pPr>
            <w:sdt>
              <w:sdtPr>
                <w:rPr>
                  <w:rFonts w:ascii="Wingdings" w:eastAsia="Wingdings" w:hAnsi="Wingdings" w:cs="Wingdings"/>
                </w:rPr>
                <w:id w:val="1918903764"/>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1843" w:type="dxa"/>
            <w:shd w:val="clear" w:color="auto" w:fill="FFFFFF" w:themeFill="background1"/>
          </w:tcPr>
          <w:p w14:paraId="7173678D" w14:textId="54E42850" w:rsidR="00477D34" w:rsidRPr="00BA0554" w:rsidRDefault="00477D34" w:rsidP="00201624">
            <w:pPr>
              <w:pStyle w:val="VCAAtablecondensed"/>
              <w:jc w:val="center"/>
            </w:pPr>
            <w:r w:rsidRPr="00BA0554">
              <w:t>24</w:t>
            </w:r>
          </w:p>
        </w:tc>
        <w:tc>
          <w:tcPr>
            <w:tcW w:w="1843" w:type="dxa"/>
            <w:shd w:val="clear" w:color="auto" w:fill="FFFFFF" w:themeFill="background1"/>
          </w:tcPr>
          <w:p w14:paraId="73589291" w14:textId="0DB3D4E1" w:rsidR="00477D34" w:rsidRPr="00BA0554" w:rsidRDefault="008B02EB" w:rsidP="00201624">
            <w:pPr>
              <w:pStyle w:val="VCAAtablecondensed"/>
              <w:jc w:val="center"/>
            </w:pPr>
            <w:sdt>
              <w:sdtPr>
                <w:id w:val="-1110431683"/>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1843" w:type="dxa"/>
            <w:shd w:val="clear" w:color="auto" w:fill="FFFFFF" w:themeFill="background1"/>
          </w:tcPr>
          <w:p w14:paraId="27FBB8BE" w14:textId="13205B8B" w:rsidR="00477D34" w:rsidRPr="004E5C8C" w:rsidRDefault="00477D34" w:rsidP="00201624">
            <w:pPr>
              <w:pStyle w:val="VCAAtablecondensed"/>
              <w:jc w:val="center"/>
            </w:pPr>
            <w:r w:rsidRPr="004E5C8C">
              <w:t>25</w:t>
            </w:r>
          </w:p>
        </w:tc>
        <w:tc>
          <w:tcPr>
            <w:tcW w:w="1843" w:type="dxa"/>
            <w:shd w:val="clear" w:color="auto" w:fill="FFFFFF" w:themeFill="background1"/>
          </w:tcPr>
          <w:p w14:paraId="7EEB126F" w14:textId="46FA72A9" w:rsidR="00477D34" w:rsidRPr="00BA0554" w:rsidRDefault="008B02EB" w:rsidP="00201624">
            <w:pPr>
              <w:pStyle w:val="VCAAtablecondensed"/>
              <w:jc w:val="center"/>
            </w:pPr>
            <w:sdt>
              <w:sdtPr>
                <w:id w:val="-1255195629"/>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1843" w:type="dxa"/>
            <w:shd w:val="clear" w:color="auto" w:fill="FFFFFF" w:themeFill="background1"/>
          </w:tcPr>
          <w:p w14:paraId="1B2F1C1F" w14:textId="3C9924C9" w:rsidR="00477D34" w:rsidRPr="00BA0554" w:rsidRDefault="00477D34" w:rsidP="00201624">
            <w:pPr>
              <w:pStyle w:val="VCAAtablecondensed"/>
              <w:jc w:val="center"/>
            </w:pPr>
            <w:r w:rsidRPr="00BA0554">
              <w:t>26</w:t>
            </w:r>
          </w:p>
        </w:tc>
      </w:tr>
      <w:tr w:rsidR="00477D34" w:rsidRPr="00BA0554" w14:paraId="3B138113" w14:textId="77777777" w:rsidTr="71276564">
        <w:trPr>
          <w:trHeight w:val="300"/>
        </w:trPr>
        <w:tc>
          <w:tcPr>
            <w:tcW w:w="2977" w:type="dxa"/>
            <w:shd w:val="clear" w:color="auto" w:fill="FFFFFF" w:themeFill="background1"/>
          </w:tcPr>
          <w:p w14:paraId="325DAF67" w14:textId="711F840B" w:rsidR="00477D34" w:rsidRPr="00BA0554" w:rsidRDefault="00477D34" w:rsidP="006212CB">
            <w:pPr>
              <w:pStyle w:val="VCAAtablecondensed"/>
              <w:rPr>
                <w:b/>
                <w:bCs/>
                <w:sz w:val="18"/>
                <w:szCs w:val="18"/>
              </w:rPr>
            </w:pPr>
            <w:r w:rsidRPr="00BA0554">
              <w:rPr>
                <w:b/>
                <w:bCs/>
                <w:sz w:val="18"/>
                <w:szCs w:val="18"/>
              </w:rPr>
              <w:t>10.6 How do we make sense of the universe?</w:t>
            </w:r>
          </w:p>
        </w:tc>
        <w:tc>
          <w:tcPr>
            <w:tcW w:w="1274" w:type="dxa"/>
            <w:shd w:val="clear" w:color="auto" w:fill="FFFFFF" w:themeFill="background1"/>
          </w:tcPr>
          <w:p w14:paraId="4F1ED48A" w14:textId="4BFFCA32" w:rsidR="00477D34" w:rsidRPr="00BA0554" w:rsidRDefault="00477D34" w:rsidP="006212CB">
            <w:pPr>
              <w:pStyle w:val="VCAAtablecondensed"/>
              <w:jc w:val="center"/>
            </w:pPr>
            <w:r w:rsidRPr="00BA0554">
              <w:t>2, 10</w:t>
            </w:r>
          </w:p>
        </w:tc>
        <w:tc>
          <w:tcPr>
            <w:tcW w:w="1842" w:type="dxa"/>
          </w:tcPr>
          <w:p w14:paraId="6CCC8EF7" w14:textId="35FFC901" w:rsidR="00477D34" w:rsidRPr="00BA0554" w:rsidRDefault="008B02EB" w:rsidP="006212CB">
            <w:pPr>
              <w:pStyle w:val="VCAAtablecondensed"/>
              <w:jc w:val="center"/>
              <w:rPr>
                <w:rFonts w:ascii="MS Gothic" w:eastAsia="MS Gothic" w:hAnsi="MS Gothic" w:cs="MS Gothic"/>
              </w:rPr>
            </w:pPr>
            <w:sdt>
              <w:sdtPr>
                <w:id w:val="664202333"/>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1843" w:type="dxa"/>
            <w:shd w:val="clear" w:color="auto" w:fill="FFFFFF" w:themeFill="background1"/>
          </w:tcPr>
          <w:p w14:paraId="7E959BF4" w14:textId="38C47865" w:rsidR="00477D34" w:rsidRPr="004E5C8C" w:rsidRDefault="00477D34" w:rsidP="006212CB">
            <w:pPr>
              <w:pStyle w:val="VCAAtablecondensed"/>
              <w:jc w:val="center"/>
            </w:pPr>
            <w:r w:rsidRPr="004E5C8C">
              <w:t>22</w:t>
            </w:r>
          </w:p>
        </w:tc>
        <w:tc>
          <w:tcPr>
            <w:tcW w:w="1843" w:type="dxa"/>
            <w:shd w:val="clear" w:color="auto" w:fill="FFFFFF" w:themeFill="background1"/>
          </w:tcPr>
          <w:p w14:paraId="4C8CD427" w14:textId="30CEEE93" w:rsidR="00477D34" w:rsidRPr="00BA0554" w:rsidRDefault="008B02EB" w:rsidP="006212CB">
            <w:pPr>
              <w:pStyle w:val="VCAAtablecondensed"/>
              <w:jc w:val="center"/>
            </w:pPr>
            <w:sdt>
              <w:sdtPr>
                <w:id w:val="2113003817"/>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1843" w:type="dxa"/>
            <w:shd w:val="clear" w:color="auto" w:fill="FFFFFF" w:themeFill="background1"/>
          </w:tcPr>
          <w:p w14:paraId="51B3C764" w14:textId="500C2F8F" w:rsidR="00477D34" w:rsidRPr="004E5C8C" w:rsidRDefault="00477D34" w:rsidP="006212CB">
            <w:pPr>
              <w:pStyle w:val="VCAAtablecondensed"/>
              <w:jc w:val="center"/>
            </w:pPr>
            <w:r w:rsidRPr="004E5C8C">
              <w:t>23</w:t>
            </w:r>
          </w:p>
        </w:tc>
        <w:tc>
          <w:tcPr>
            <w:tcW w:w="1843" w:type="dxa"/>
            <w:shd w:val="clear" w:color="auto" w:fill="FFFFFF" w:themeFill="background1"/>
          </w:tcPr>
          <w:p w14:paraId="78F51E64" w14:textId="15616114" w:rsidR="00477D34" w:rsidRPr="00BA0554" w:rsidRDefault="008B02EB" w:rsidP="006212CB">
            <w:pPr>
              <w:pStyle w:val="VCAAtablecondensed"/>
              <w:jc w:val="center"/>
            </w:pPr>
            <w:sdt>
              <w:sdtPr>
                <w:id w:val="-1023941806"/>
                <w14:checkbox>
                  <w14:checked w14:val="0"/>
                  <w14:checkedState w14:val="2612" w14:font="MS Gothic"/>
                  <w14:uncheckedState w14:val="2610" w14:font="MS Gothic"/>
                </w14:checkbox>
              </w:sdtPr>
              <w:sdtEndPr/>
              <w:sdtContent>
                <w:r w:rsidR="00477D34" w:rsidRPr="00BA0554">
                  <w:rPr>
                    <w:rFonts w:ascii="MS Gothic" w:eastAsia="MS Gothic" w:hAnsi="MS Gothic"/>
                  </w:rPr>
                  <w:t>☐</w:t>
                </w:r>
              </w:sdtContent>
            </w:sdt>
          </w:p>
        </w:tc>
        <w:tc>
          <w:tcPr>
            <w:tcW w:w="1843" w:type="dxa"/>
            <w:shd w:val="clear" w:color="auto" w:fill="FFFFFF" w:themeFill="background1"/>
          </w:tcPr>
          <w:p w14:paraId="6E9BE513" w14:textId="0EDB6A1B" w:rsidR="00477D34" w:rsidRPr="004E5C8C" w:rsidRDefault="00477D34" w:rsidP="006212CB">
            <w:pPr>
              <w:pStyle w:val="VCAAtablecondensed"/>
              <w:jc w:val="center"/>
            </w:pPr>
          </w:p>
        </w:tc>
        <w:tc>
          <w:tcPr>
            <w:tcW w:w="1843" w:type="dxa"/>
            <w:shd w:val="clear" w:color="auto" w:fill="FFFFFF" w:themeFill="background1"/>
          </w:tcPr>
          <w:p w14:paraId="6DB008C1" w14:textId="0DA3549F" w:rsidR="00477D34" w:rsidRPr="00BA0554" w:rsidRDefault="008B02EB" w:rsidP="006212CB">
            <w:pPr>
              <w:pStyle w:val="VCAAtablecondensed"/>
              <w:jc w:val="center"/>
            </w:pPr>
            <w:sdt>
              <w:sdtPr>
                <w:id w:val="-1329209539"/>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1843" w:type="dxa"/>
            <w:shd w:val="clear" w:color="auto" w:fill="FFFFFF" w:themeFill="background1"/>
          </w:tcPr>
          <w:p w14:paraId="154CC1E3" w14:textId="3BBD0BBB" w:rsidR="00477D34" w:rsidRPr="004E5C8C" w:rsidRDefault="00477D34" w:rsidP="006212CB">
            <w:pPr>
              <w:pStyle w:val="VCAAtablecondensed"/>
              <w:jc w:val="center"/>
            </w:pPr>
            <w:r w:rsidRPr="004E5C8C">
              <w:t>25</w:t>
            </w:r>
          </w:p>
        </w:tc>
        <w:tc>
          <w:tcPr>
            <w:tcW w:w="1843" w:type="dxa"/>
            <w:shd w:val="clear" w:color="auto" w:fill="FFFFFF" w:themeFill="background1"/>
          </w:tcPr>
          <w:p w14:paraId="3CB6D8FD" w14:textId="4DF21BB9" w:rsidR="00477D34" w:rsidRPr="00BA0554" w:rsidRDefault="008B02EB" w:rsidP="006212CB">
            <w:pPr>
              <w:pStyle w:val="VCAAtablecondensed"/>
              <w:jc w:val="center"/>
            </w:pPr>
            <w:sdt>
              <w:sdtPr>
                <w:id w:val="-323828820"/>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1843" w:type="dxa"/>
            <w:shd w:val="clear" w:color="auto" w:fill="FFFFFF" w:themeFill="background1"/>
          </w:tcPr>
          <w:p w14:paraId="4DAF2C3D" w14:textId="38EEF4FD" w:rsidR="00477D34" w:rsidRPr="00BA0554" w:rsidRDefault="00477D34" w:rsidP="006212CB">
            <w:pPr>
              <w:pStyle w:val="VCAAtablecondensed"/>
              <w:jc w:val="center"/>
            </w:pPr>
            <w:r w:rsidRPr="00BA0554">
              <w:t>26</w:t>
            </w:r>
          </w:p>
        </w:tc>
      </w:tr>
      <w:tr w:rsidR="00477D34" w:rsidRPr="00BA0554" w14:paraId="72057473" w14:textId="77777777" w:rsidTr="71276564">
        <w:trPr>
          <w:trHeight w:val="300"/>
        </w:trPr>
        <w:tc>
          <w:tcPr>
            <w:tcW w:w="2977" w:type="dxa"/>
            <w:shd w:val="clear" w:color="auto" w:fill="FFFFFF" w:themeFill="background1"/>
          </w:tcPr>
          <w:p w14:paraId="30DC45D8" w14:textId="5ADBF568" w:rsidR="00477D34" w:rsidRPr="00BA0554" w:rsidRDefault="00477D34" w:rsidP="00201624">
            <w:pPr>
              <w:pStyle w:val="VCAAtablecondensed"/>
            </w:pPr>
            <w:r w:rsidRPr="00BA0554">
              <w:rPr>
                <w:b/>
                <w:sz w:val="18"/>
                <w:szCs w:val="18"/>
              </w:rPr>
              <w:t>10.7 How does evolution explain</w:t>
            </w:r>
            <w:r w:rsidRPr="00BA0554">
              <w:rPr>
                <w:b/>
                <w:bCs/>
                <w:sz w:val="18"/>
                <w:szCs w:val="18"/>
              </w:rPr>
              <w:t xml:space="preserve"> </w:t>
            </w:r>
            <w:r w:rsidRPr="00BA0554">
              <w:rPr>
                <w:b/>
                <w:sz w:val="18"/>
                <w:szCs w:val="18"/>
              </w:rPr>
              <w:t>the diversity of life</w:t>
            </w:r>
            <w:r w:rsidRPr="00BA0554">
              <w:rPr>
                <w:b/>
                <w:bCs/>
                <w:sz w:val="18"/>
                <w:szCs w:val="18"/>
              </w:rPr>
              <w:t xml:space="preserve"> on Earth</w:t>
            </w:r>
            <w:r w:rsidRPr="00BA0554">
              <w:rPr>
                <w:b/>
                <w:sz w:val="18"/>
                <w:szCs w:val="18"/>
              </w:rPr>
              <w:t>?</w:t>
            </w:r>
          </w:p>
        </w:tc>
        <w:tc>
          <w:tcPr>
            <w:tcW w:w="1274" w:type="dxa"/>
            <w:shd w:val="clear" w:color="auto" w:fill="FFFFFF" w:themeFill="background1"/>
          </w:tcPr>
          <w:p w14:paraId="0D70427E" w14:textId="31DA1A21" w:rsidR="00477D34" w:rsidRPr="00BA0554" w:rsidRDefault="00477D34" w:rsidP="00201624">
            <w:pPr>
              <w:pStyle w:val="VCAAtablecondensed"/>
              <w:jc w:val="center"/>
            </w:pPr>
            <w:r w:rsidRPr="00BA0554">
              <w:t>2, 10</w:t>
            </w:r>
          </w:p>
        </w:tc>
        <w:tc>
          <w:tcPr>
            <w:tcW w:w="1842" w:type="dxa"/>
            <w:shd w:val="clear" w:color="auto" w:fill="FFFFFF" w:themeFill="background1"/>
          </w:tcPr>
          <w:p w14:paraId="26B39924" w14:textId="1F08A7E6" w:rsidR="00477D34" w:rsidRPr="00BA0554" w:rsidRDefault="008B02EB" w:rsidP="00201624">
            <w:pPr>
              <w:pStyle w:val="VCAAtablecondensed"/>
              <w:jc w:val="center"/>
            </w:pPr>
            <w:sdt>
              <w:sdtPr>
                <w:id w:val="-1647732490"/>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1843" w:type="dxa"/>
            <w:shd w:val="clear" w:color="auto" w:fill="FFFFFF" w:themeFill="background1"/>
          </w:tcPr>
          <w:p w14:paraId="5306CADA" w14:textId="736F2F5D" w:rsidR="00477D34" w:rsidRPr="004E5C8C" w:rsidRDefault="00477D34" w:rsidP="00201624">
            <w:pPr>
              <w:pStyle w:val="VCAAtablecondensed"/>
              <w:jc w:val="center"/>
            </w:pPr>
            <w:r w:rsidRPr="004E5C8C">
              <w:t>22</w:t>
            </w:r>
          </w:p>
        </w:tc>
        <w:sdt>
          <w:sdtPr>
            <w:id w:val="858940213"/>
            <w14:checkbox>
              <w14:checked w14:val="0"/>
              <w14:checkedState w14:val="2612" w14:font="MS Gothic"/>
              <w14:uncheckedState w14:val="2610" w14:font="MS Gothic"/>
            </w14:checkbox>
          </w:sdtPr>
          <w:sdtEndPr/>
          <w:sdtContent>
            <w:tc>
              <w:tcPr>
                <w:tcW w:w="1843" w:type="dxa"/>
                <w:shd w:val="clear" w:color="auto" w:fill="FFFFFF" w:themeFill="background1"/>
              </w:tcPr>
              <w:p w14:paraId="46A0DFB1" w14:textId="310F3EAF" w:rsidR="00477D34" w:rsidRPr="00BA0554" w:rsidRDefault="00477D34" w:rsidP="00201624">
                <w:pPr>
                  <w:pStyle w:val="VCAAtablecondensed"/>
                  <w:jc w:val="center"/>
                </w:pPr>
                <w:r w:rsidRPr="00BA0554">
                  <w:rPr>
                    <w:rFonts w:ascii="MS Gothic" w:eastAsia="MS Gothic" w:hAnsi="MS Gothic"/>
                  </w:rPr>
                  <w:t>☐</w:t>
                </w:r>
              </w:p>
            </w:tc>
          </w:sdtContent>
        </w:sdt>
        <w:tc>
          <w:tcPr>
            <w:tcW w:w="1843" w:type="dxa"/>
            <w:shd w:val="clear" w:color="auto" w:fill="FFFFFF" w:themeFill="background1"/>
          </w:tcPr>
          <w:p w14:paraId="24B2629E" w14:textId="77777777" w:rsidR="00477D34" w:rsidRPr="004E5C8C" w:rsidRDefault="00477D34" w:rsidP="00201624">
            <w:pPr>
              <w:pStyle w:val="VCAAtablecondensed"/>
              <w:jc w:val="center"/>
            </w:pPr>
          </w:p>
        </w:tc>
        <w:tc>
          <w:tcPr>
            <w:tcW w:w="1843" w:type="dxa"/>
            <w:shd w:val="clear" w:color="auto" w:fill="FFFFFF" w:themeFill="background1"/>
          </w:tcPr>
          <w:p w14:paraId="6A7E0EA7" w14:textId="553B877E" w:rsidR="00477D34" w:rsidRPr="00BA0554" w:rsidRDefault="008B02EB" w:rsidP="00201624">
            <w:pPr>
              <w:pStyle w:val="VCAAtablecondensed"/>
              <w:jc w:val="center"/>
            </w:pPr>
            <w:sdt>
              <w:sdtPr>
                <w:id w:val="2140529146"/>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1843" w:type="dxa"/>
            <w:shd w:val="clear" w:color="auto" w:fill="FFFFFF" w:themeFill="background1"/>
          </w:tcPr>
          <w:p w14:paraId="010512E9" w14:textId="22566A65" w:rsidR="00477D34" w:rsidRPr="004E5C8C" w:rsidRDefault="00477D34" w:rsidP="00201624">
            <w:pPr>
              <w:pStyle w:val="VCAAtablecondensed"/>
              <w:jc w:val="center"/>
            </w:pPr>
            <w:r w:rsidRPr="004E5C8C">
              <w:t>24</w:t>
            </w:r>
          </w:p>
        </w:tc>
        <w:tc>
          <w:tcPr>
            <w:tcW w:w="1843" w:type="dxa"/>
            <w:shd w:val="clear" w:color="auto" w:fill="FFFFFF" w:themeFill="background1"/>
          </w:tcPr>
          <w:p w14:paraId="3AB319E2" w14:textId="5C753621" w:rsidR="00477D34" w:rsidRPr="00BA0554" w:rsidRDefault="008B02EB" w:rsidP="00201624">
            <w:pPr>
              <w:pStyle w:val="VCAAtablecondensed"/>
              <w:jc w:val="center"/>
              <w:rPr>
                <w:rFonts w:ascii="MS Gothic" w:eastAsia="MS Gothic" w:hAnsi="MS Gothic"/>
              </w:rPr>
            </w:pPr>
            <w:sdt>
              <w:sdtPr>
                <w:id w:val="528225665"/>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1843" w:type="dxa"/>
            <w:shd w:val="clear" w:color="auto" w:fill="FFFFFF" w:themeFill="background1"/>
          </w:tcPr>
          <w:p w14:paraId="03F4D783" w14:textId="4E87C6E0" w:rsidR="00477D34" w:rsidRPr="00BA0554" w:rsidRDefault="00477D34" w:rsidP="00201624">
            <w:pPr>
              <w:pStyle w:val="VCAAtablecondensed"/>
              <w:jc w:val="center"/>
            </w:pPr>
            <w:r w:rsidRPr="004E5C8C">
              <w:t>25</w:t>
            </w:r>
          </w:p>
        </w:tc>
        <w:sdt>
          <w:sdtPr>
            <w:id w:val="-1047148076"/>
            <w14:checkbox>
              <w14:checked w14:val="0"/>
              <w14:checkedState w14:val="2612" w14:font="MS Gothic"/>
              <w14:uncheckedState w14:val="2610" w14:font="MS Gothic"/>
            </w14:checkbox>
          </w:sdtPr>
          <w:sdtEndPr/>
          <w:sdtContent>
            <w:tc>
              <w:tcPr>
                <w:tcW w:w="1843" w:type="dxa"/>
                <w:shd w:val="clear" w:color="auto" w:fill="FFFFFF" w:themeFill="background1"/>
              </w:tcPr>
              <w:p w14:paraId="62FC6473" w14:textId="1457D6DF" w:rsidR="00477D34" w:rsidRPr="00BA0554" w:rsidRDefault="00477D34" w:rsidP="00201624">
                <w:pPr>
                  <w:pStyle w:val="VCAAtablecondensed"/>
                  <w:jc w:val="center"/>
                </w:pPr>
                <w:r w:rsidRPr="00BA0554">
                  <w:rPr>
                    <w:rFonts w:ascii="MS Gothic" w:eastAsia="MS Gothic" w:hAnsi="MS Gothic"/>
                  </w:rPr>
                  <w:t>☐</w:t>
                </w:r>
              </w:p>
            </w:tc>
          </w:sdtContent>
        </w:sdt>
        <w:tc>
          <w:tcPr>
            <w:tcW w:w="1843" w:type="dxa"/>
            <w:shd w:val="clear" w:color="auto" w:fill="FFFFFF" w:themeFill="background1"/>
          </w:tcPr>
          <w:p w14:paraId="07A681E6" w14:textId="77777777" w:rsidR="00477D34" w:rsidRPr="00BA0554" w:rsidRDefault="00477D34" w:rsidP="00201624">
            <w:pPr>
              <w:pStyle w:val="VCAAtablecondensed"/>
              <w:jc w:val="center"/>
            </w:pPr>
          </w:p>
        </w:tc>
      </w:tr>
      <w:tr w:rsidR="00477D34" w:rsidRPr="00BA0554" w14:paraId="5E11D307" w14:textId="77777777" w:rsidTr="71276564">
        <w:trPr>
          <w:trHeight w:val="300"/>
        </w:trPr>
        <w:tc>
          <w:tcPr>
            <w:tcW w:w="2977" w:type="dxa"/>
            <w:shd w:val="clear" w:color="auto" w:fill="FFFFFF" w:themeFill="background1"/>
          </w:tcPr>
          <w:p w14:paraId="0B4DAA50" w14:textId="17293537" w:rsidR="00477D34" w:rsidRPr="00BA0554" w:rsidRDefault="00477D34" w:rsidP="00201624">
            <w:pPr>
              <w:pStyle w:val="VCAAtablecondensed"/>
              <w:rPr>
                <w:b/>
                <w:sz w:val="18"/>
                <w:szCs w:val="18"/>
              </w:rPr>
            </w:pPr>
            <w:r w:rsidRPr="00BA0554">
              <w:rPr>
                <w:b/>
                <w:sz w:val="18"/>
                <w:szCs w:val="18"/>
              </w:rPr>
              <w:t>10.8 How do diseases spread and how can we stop them?</w:t>
            </w:r>
          </w:p>
        </w:tc>
        <w:tc>
          <w:tcPr>
            <w:tcW w:w="1274" w:type="dxa"/>
            <w:shd w:val="clear" w:color="auto" w:fill="FFFFFF" w:themeFill="background1"/>
          </w:tcPr>
          <w:p w14:paraId="3D8B6487" w14:textId="22EB2E90" w:rsidR="00477D34" w:rsidRPr="00BA0554" w:rsidRDefault="00477D34" w:rsidP="00201624">
            <w:pPr>
              <w:pStyle w:val="VCAAtablecondensed"/>
              <w:jc w:val="center"/>
            </w:pPr>
            <w:r w:rsidRPr="00BA0554">
              <w:t>2, 10</w:t>
            </w:r>
          </w:p>
        </w:tc>
        <w:tc>
          <w:tcPr>
            <w:tcW w:w="1842" w:type="dxa"/>
            <w:shd w:val="clear" w:color="auto" w:fill="FFFFFF" w:themeFill="background1"/>
          </w:tcPr>
          <w:p w14:paraId="279C61FE" w14:textId="67C9C94F" w:rsidR="00477D34" w:rsidRPr="00BA0554" w:rsidRDefault="008B02EB" w:rsidP="00201624">
            <w:pPr>
              <w:pStyle w:val="VCAAtablecondensed"/>
              <w:jc w:val="center"/>
            </w:pPr>
            <w:sdt>
              <w:sdtPr>
                <w:id w:val="-1008606372"/>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1843" w:type="dxa"/>
            <w:shd w:val="clear" w:color="auto" w:fill="FFFFFF" w:themeFill="background1"/>
          </w:tcPr>
          <w:p w14:paraId="356803AC" w14:textId="469E7189" w:rsidR="00477D34" w:rsidRPr="004E5C8C" w:rsidRDefault="00477D34" w:rsidP="00201624">
            <w:pPr>
              <w:pStyle w:val="VCAAtablecondensed"/>
              <w:jc w:val="center"/>
            </w:pPr>
            <w:r w:rsidRPr="004E5C8C">
              <w:t>22</w:t>
            </w:r>
          </w:p>
        </w:tc>
        <w:tc>
          <w:tcPr>
            <w:tcW w:w="1843" w:type="dxa"/>
            <w:shd w:val="clear" w:color="auto" w:fill="FFFFFF" w:themeFill="background1"/>
          </w:tcPr>
          <w:p w14:paraId="7261B260" w14:textId="1DCA9749" w:rsidR="00477D34" w:rsidRPr="00BA0554" w:rsidRDefault="008B02EB" w:rsidP="00201624">
            <w:pPr>
              <w:pStyle w:val="VCAAtablecondensed"/>
              <w:jc w:val="center"/>
            </w:pPr>
            <w:sdt>
              <w:sdtPr>
                <w:id w:val="-1902128104"/>
                <w14:checkbox>
                  <w14:checked w14:val="0"/>
                  <w14:checkedState w14:val="2612" w14:font="MS Gothic"/>
                  <w14:uncheckedState w14:val="2610" w14:font="MS Gothic"/>
                </w14:checkbox>
              </w:sdtPr>
              <w:sdtEndPr/>
              <w:sdtContent>
                <w:r w:rsidR="00477D34" w:rsidRPr="00BA0554">
                  <w:rPr>
                    <w:rFonts w:ascii="MS Gothic" w:eastAsia="MS Gothic" w:hAnsi="MS Gothic"/>
                  </w:rPr>
                  <w:t>☐</w:t>
                </w:r>
              </w:sdtContent>
            </w:sdt>
          </w:p>
        </w:tc>
        <w:tc>
          <w:tcPr>
            <w:tcW w:w="1843" w:type="dxa"/>
            <w:shd w:val="clear" w:color="auto" w:fill="FFFFFF" w:themeFill="background1"/>
          </w:tcPr>
          <w:p w14:paraId="2905055D" w14:textId="7D043703" w:rsidR="00477D34" w:rsidRPr="004E5C8C" w:rsidRDefault="00477D34" w:rsidP="00201624">
            <w:pPr>
              <w:pStyle w:val="VCAAtablecondensed"/>
              <w:jc w:val="center"/>
            </w:pPr>
          </w:p>
        </w:tc>
        <w:tc>
          <w:tcPr>
            <w:tcW w:w="1843" w:type="dxa"/>
            <w:shd w:val="clear" w:color="auto" w:fill="FFFFFF" w:themeFill="background1"/>
          </w:tcPr>
          <w:p w14:paraId="40AB7742" w14:textId="6A00609D" w:rsidR="00477D34" w:rsidRPr="00BA0554" w:rsidRDefault="008B02EB" w:rsidP="00201624">
            <w:pPr>
              <w:pStyle w:val="VCAAtablecondensed"/>
              <w:jc w:val="center"/>
            </w:pPr>
            <w:sdt>
              <w:sdtPr>
                <w:id w:val="-49549010"/>
                <w14:checkbox>
                  <w14:checked w14:val="0"/>
                  <w14:checkedState w14:val="2612" w14:font="MS Gothic"/>
                  <w14:uncheckedState w14:val="2610" w14:font="MS Gothic"/>
                </w14:checkbox>
              </w:sdtPr>
              <w:sdtEndPr/>
              <w:sdtContent>
                <w:r w:rsidR="00477D34" w:rsidRPr="00BA0554">
                  <w:rPr>
                    <w:rFonts w:ascii="MS Gothic" w:eastAsia="MS Gothic" w:hAnsi="MS Gothic"/>
                  </w:rPr>
                  <w:t>☐</w:t>
                </w:r>
              </w:sdtContent>
            </w:sdt>
          </w:p>
        </w:tc>
        <w:tc>
          <w:tcPr>
            <w:tcW w:w="1843" w:type="dxa"/>
            <w:shd w:val="clear" w:color="auto" w:fill="FFFFFF" w:themeFill="background1"/>
          </w:tcPr>
          <w:p w14:paraId="0D0AFAD8" w14:textId="2B875FE5" w:rsidR="00477D34" w:rsidRPr="00BA0554" w:rsidRDefault="00477D34" w:rsidP="00201624">
            <w:pPr>
              <w:pStyle w:val="VCAAtablecondensed"/>
              <w:jc w:val="center"/>
            </w:pPr>
          </w:p>
        </w:tc>
        <w:tc>
          <w:tcPr>
            <w:tcW w:w="1843" w:type="dxa"/>
            <w:shd w:val="clear" w:color="auto" w:fill="FFFFFF" w:themeFill="background1"/>
          </w:tcPr>
          <w:p w14:paraId="7945D81A" w14:textId="066B0BF8" w:rsidR="00477D34" w:rsidRPr="00BA0554" w:rsidRDefault="008B02EB" w:rsidP="00201624">
            <w:pPr>
              <w:pStyle w:val="VCAAtablecondensed"/>
              <w:jc w:val="center"/>
            </w:pPr>
            <w:sdt>
              <w:sdtPr>
                <w:id w:val="544791285"/>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1843" w:type="dxa"/>
            <w:shd w:val="clear" w:color="auto" w:fill="FFFFFF" w:themeFill="background1"/>
          </w:tcPr>
          <w:p w14:paraId="07806106" w14:textId="7D20421C" w:rsidR="00477D34" w:rsidRPr="004E5C8C" w:rsidRDefault="00477D34" w:rsidP="00201624">
            <w:pPr>
              <w:pStyle w:val="VCAAtablecondensed"/>
              <w:jc w:val="center"/>
            </w:pPr>
            <w:r w:rsidRPr="004E5C8C">
              <w:t>25</w:t>
            </w:r>
          </w:p>
        </w:tc>
        <w:tc>
          <w:tcPr>
            <w:tcW w:w="1843" w:type="dxa"/>
            <w:shd w:val="clear" w:color="auto" w:fill="FFFFFF" w:themeFill="background1"/>
          </w:tcPr>
          <w:p w14:paraId="6316D528" w14:textId="53B6E928" w:rsidR="00477D34" w:rsidRPr="00BA0554" w:rsidRDefault="008B02EB" w:rsidP="00201624">
            <w:pPr>
              <w:pStyle w:val="VCAAtablecondensed"/>
              <w:jc w:val="center"/>
            </w:pPr>
            <w:sdt>
              <w:sdtPr>
                <w:id w:val="-344481174"/>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1843" w:type="dxa"/>
            <w:shd w:val="clear" w:color="auto" w:fill="FFFFFF" w:themeFill="background1"/>
          </w:tcPr>
          <w:p w14:paraId="7DFC3F49" w14:textId="485EACDE" w:rsidR="00477D34" w:rsidRPr="00BA0554" w:rsidRDefault="00477D34" w:rsidP="00201624">
            <w:pPr>
              <w:pStyle w:val="VCAAtablecondensed"/>
              <w:jc w:val="center"/>
            </w:pPr>
            <w:r w:rsidRPr="00BA0554">
              <w:t>26</w:t>
            </w:r>
          </w:p>
        </w:tc>
      </w:tr>
      <w:tr w:rsidR="00477D34" w:rsidRPr="00BA0554" w14:paraId="4D57A0A9" w14:textId="77777777" w:rsidTr="71276564">
        <w:trPr>
          <w:trHeight w:val="300"/>
        </w:trPr>
        <w:tc>
          <w:tcPr>
            <w:tcW w:w="2977" w:type="dxa"/>
            <w:shd w:val="clear" w:color="auto" w:fill="FFFFFF" w:themeFill="background1"/>
          </w:tcPr>
          <w:p w14:paraId="5C697D76" w14:textId="2B1F5558" w:rsidR="00477D34" w:rsidRPr="00BA0554" w:rsidRDefault="00477D34" w:rsidP="00201624">
            <w:pPr>
              <w:pStyle w:val="VCAAtablecondensed"/>
              <w:rPr>
                <w:b/>
                <w:sz w:val="18"/>
                <w:szCs w:val="18"/>
              </w:rPr>
            </w:pPr>
            <w:r w:rsidRPr="00BA0554">
              <w:rPr>
                <w:b/>
                <w:sz w:val="18"/>
                <w:szCs w:val="18"/>
              </w:rPr>
              <w:t>10.10 Why do some chemical reactions happen faster than others?</w:t>
            </w:r>
          </w:p>
        </w:tc>
        <w:tc>
          <w:tcPr>
            <w:tcW w:w="1274" w:type="dxa"/>
            <w:shd w:val="clear" w:color="auto" w:fill="FFFFFF" w:themeFill="background1"/>
          </w:tcPr>
          <w:p w14:paraId="55FEEEEF" w14:textId="6C19D407" w:rsidR="00477D34" w:rsidRPr="00BA0554" w:rsidRDefault="00477D34" w:rsidP="00201624">
            <w:pPr>
              <w:pStyle w:val="VCAAtablecondensed"/>
              <w:jc w:val="center"/>
            </w:pPr>
            <w:r w:rsidRPr="00BA0554">
              <w:t>2, 10</w:t>
            </w:r>
          </w:p>
        </w:tc>
        <w:tc>
          <w:tcPr>
            <w:tcW w:w="1842" w:type="dxa"/>
            <w:shd w:val="clear" w:color="auto" w:fill="FFFFFF" w:themeFill="background1"/>
          </w:tcPr>
          <w:p w14:paraId="30212336" w14:textId="702A75E2" w:rsidR="00477D34" w:rsidRPr="00BA0554" w:rsidRDefault="008B02EB" w:rsidP="00201624">
            <w:pPr>
              <w:pStyle w:val="VCAAtablecondensed"/>
              <w:jc w:val="center"/>
            </w:pPr>
            <w:sdt>
              <w:sdtPr>
                <w:id w:val="1048494701"/>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1843" w:type="dxa"/>
            <w:shd w:val="clear" w:color="auto" w:fill="FFFFFF" w:themeFill="background1"/>
          </w:tcPr>
          <w:p w14:paraId="0250A709" w14:textId="7425D4F8" w:rsidR="00477D34" w:rsidRPr="004E5C8C" w:rsidRDefault="00477D34" w:rsidP="00201624">
            <w:pPr>
              <w:pStyle w:val="VCAAtablecondensed"/>
              <w:jc w:val="center"/>
            </w:pPr>
            <w:r w:rsidRPr="004E5C8C">
              <w:t>22</w:t>
            </w:r>
          </w:p>
        </w:tc>
        <w:tc>
          <w:tcPr>
            <w:tcW w:w="1843" w:type="dxa"/>
            <w:shd w:val="clear" w:color="auto" w:fill="FFFFFF" w:themeFill="background1"/>
          </w:tcPr>
          <w:p w14:paraId="6B24C4A1" w14:textId="27F94874" w:rsidR="00477D34" w:rsidRPr="00BA0554" w:rsidRDefault="008B02EB" w:rsidP="00201624">
            <w:pPr>
              <w:pStyle w:val="VCAAtablecondensed"/>
              <w:jc w:val="center"/>
            </w:pPr>
            <w:sdt>
              <w:sdtPr>
                <w:id w:val="-829910108"/>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1843" w:type="dxa"/>
            <w:shd w:val="clear" w:color="auto" w:fill="FFFFFF" w:themeFill="background1"/>
          </w:tcPr>
          <w:p w14:paraId="7C9855D0" w14:textId="380FFF04" w:rsidR="00477D34" w:rsidRPr="004E5C8C" w:rsidRDefault="00477D34" w:rsidP="00201624">
            <w:pPr>
              <w:pStyle w:val="VCAAtablecondensed"/>
              <w:jc w:val="center"/>
            </w:pPr>
            <w:r w:rsidRPr="004E5C8C">
              <w:t>23</w:t>
            </w:r>
          </w:p>
        </w:tc>
        <w:tc>
          <w:tcPr>
            <w:tcW w:w="1843" w:type="dxa"/>
            <w:shd w:val="clear" w:color="auto" w:fill="FFFFFF" w:themeFill="background1"/>
          </w:tcPr>
          <w:p w14:paraId="7B21111B" w14:textId="215D4C9B" w:rsidR="00477D34" w:rsidRPr="00BA0554" w:rsidRDefault="008B02EB" w:rsidP="00201624">
            <w:pPr>
              <w:pStyle w:val="VCAAtablecondensed"/>
              <w:jc w:val="center"/>
            </w:pPr>
            <w:sdt>
              <w:sdtPr>
                <w:id w:val="-459721290"/>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1843" w:type="dxa"/>
            <w:shd w:val="clear" w:color="auto" w:fill="FFFFFF" w:themeFill="background1"/>
          </w:tcPr>
          <w:p w14:paraId="3E9A4573" w14:textId="7FFC4E27" w:rsidR="00477D34" w:rsidRPr="004E5C8C" w:rsidRDefault="00477D34" w:rsidP="00201624">
            <w:pPr>
              <w:pStyle w:val="VCAAtablecondensed"/>
              <w:jc w:val="center"/>
            </w:pPr>
            <w:r w:rsidRPr="004E5C8C">
              <w:t>24</w:t>
            </w:r>
          </w:p>
        </w:tc>
        <w:tc>
          <w:tcPr>
            <w:tcW w:w="1843" w:type="dxa"/>
            <w:shd w:val="clear" w:color="auto" w:fill="FFFFFF" w:themeFill="background1"/>
          </w:tcPr>
          <w:p w14:paraId="3F67245E" w14:textId="13508E35" w:rsidR="00477D34" w:rsidRPr="00BA0554" w:rsidRDefault="008B02EB" w:rsidP="00201624">
            <w:pPr>
              <w:pStyle w:val="VCAAtablecondensed"/>
              <w:jc w:val="center"/>
            </w:pPr>
            <w:sdt>
              <w:sdtPr>
                <w:id w:val="711466179"/>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1843" w:type="dxa"/>
            <w:shd w:val="clear" w:color="auto" w:fill="FFFFFF" w:themeFill="background1"/>
          </w:tcPr>
          <w:p w14:paraId="72EB10F3" w14:textId="2F5FBEF5" w:rsidR="00477D34" w:rsidRPr="004E5C8C" w:rsidRDefault="00477D34" w:rsidP="00201624">
            <w:pPr>
              <w:pStyle w:val="VCAAtablecondensed"/>
              <w:jc w:val="center"/>
            </w:pPr>
            <w:r w:rsidRPr="004E5C8C">
              <w:t>25</w:t>
            </w:r>
          </w:p>
        </w:tc>
        <w:tc>
          <w:tcPr>
            <w:tcW w:w="1843" w:type="dxa"/>
            <w:shd w:val="clear" w:color="auto" w:fill="FFFFFF" w:themeFill="background1"/>
          </w:tcPr>
          <w:p w14:paraId="3EF61C36" w14:textId="146C4E10" w:rsidR="00477D34" w:rsidRPr="00BA0554" w:rsidRDefault="008B02EB" w:rsidP="00201624">
            <w:pPr>
              <w:pStyle w:val="VCAAtablecondensed"/>
              <w:jc w:val="center"/>
            </w:pPr>
            <w:sdt>
              <w:sdtPr>
                <w:id w:val="1569842140"/>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1843" w:type="dxa"/>
            <w:shd w:val="clear" w:color="auto" w:fill="FFFFFF" w:themeFill="background1"/>
          </w:tcPr>
          <w:p w14:paraId="02A506AF" w14:textId="768B817B" w:rsidR="00477D34" w:rsidRPr="00BA0554" w:rsidRDefault="00477D34" w:rsidP="00201624">
            <w:pPr>
              <w:pStyle w:val="VCAAtablecondensed"/>
              <w:jc w:val="center"/>
            </w:pPr>
            <w:r w:rsidRPr="00BA0554">
              <w:t>26</w:t>
            </w:r>
          </w:p>
        </w:tc>
      </w:tr>
      <w:tr w:rsidR="00477D34" w:rsidRPr="00BA0554" w14:paraId="5419E131" w14:textId="70A8CBAA" w:rsidTr="71276564">
        <w:trPr>
          <w:trHeight w:val="300"/>
        </w:trPr>
        <w:tc>
          <w:tcPr>
            <w:tcW w:w="4251" w:type="dxa"/>
            <w:gridSpan w:val="2"/>
            <w:shd w:val="clear" w:color="auto" w:fill="FFFFFF" w:themeFill="background1"/>
          </w:tcPr>
          <w:p w14:paraId="0428561F" w14:textId="77777777" w:rsidR="00477D34" w:rsidRPr="00BA0554" w:rsidRDefault="00477D34" w:rsidP="00477D34">
            <w:pPr>
              <w:pStyle w:val="VCAAtablecondensed"/>
              <w:rPr>
                <w:b/>
                <w:bCs/>
              </w:rPr>
            </w:pPr>
            <w:r w:rsidRPr="00BA0554">
              <w:rPr>
                <w:b/>
                <w:bCs/>
              </w:rPr>
              <w:t>Comments, notes, actions</w:t>
            </w:r>
          </w:p>
          <w:p w14:paraId="6794D770" w14:textId="03276B09" w:rsidR="00477D34" w:rsidRPr="004E5C8C" w:rsidRDefault="00477D34" w:rsidP="00477D34">
            <w:pPr>
              <w:pStyle w:val="VCAAtablecondensed"/>
            </w:pPr>
          </w:p>
        </w:tc>
        <w:tc>
          <w:tcPr>
            <w:tcW w:w="18429" w:type="dxa"/>
            <w:gridSpan w:val="10"/>
            <w:shd w:val="clear" w:color="auto" w:fill="FFFFFF" w:themeFill="background1"/>
          </w:tcPr>
          <w:p w14:paraId="25F85428" w14:textId="0F97BBE4" w:rsidR="00477D34" w:rsidRPr="004E5C8C" w:rsidRDefault="00477D34" w:rsidP="00477D34">
            <w:pPr>
              <w:pStyle w:val="VCAAtablecondensed"/>
            </w:pPr>
            <w:r w:rsidRPr="004E5C8C">
              <w:t xml:space="preserve">Units </w:t>
            </w:r>
            <w:r w:rsidR="00791D08">
              <w:t xml:space="preserve">9.1, </w:t>
            </w:r>
            <w:r w:rsidRPr="004E5C8C">
              <w:t xml:space="preserve">9.4 and 10.9 do not use Science Inquiry </w:t>
            </w:r>
            <w:r w:rsidR="2E247D2D" w:rsidRPr="004E5C8C">
              <w:t xml:space="preserve">(I) </w:t>
            </w:r>
            <w:r w:rsidRPr="004E5C8C">
              <w:t>as a focus strand in this example curriculum assessment map.</w:t>
            </w:r>
          </w:p>
          <w:p w14:paraId="42C145E4" w14:textId="2FED3172" w:rsidR="00477D34" w:rsidRPr="004E5C8C" w:rsidRDefault="00477D34" w:rsidP="00477D34">
            <w:pPr>
              <w:pStyle w:val="VCAAtablecondensed"/>
            </w:pPr>
            <w:r w:rsidRPr="004E5C8C">
              <w:t xml:space="preserve">Unit 10.9 focuses on Science Understanding </w:t>
            </w:r>
            <w:r w:rsidR="1653EF13" w:rsidRPr="004E5C8C">
              <w:t xml:space="preserve">(U) </w:t>
            </w:r>
            <w:r w:rsidRPr="004E5C8C">
              <w:t>and Science as a Human Endeavour</w:t>
            </w:r>
            <w:r w:rsidR="3888DCC2" w:rsidRPr="004E5C8C">
              <w:t xml:space="preserve"> (H)</w:t>
            </w:r>
            <w:r w:rsidRPr="004E5C8C">
              <w:t>, but in different years Science Inquiry may become a focus.</w:t>
            </w:r>
          </w:p>
          <w:p w14:paraId="1583516C" w14:textId="13208811" w:rsidR="00477D34" w:rsidRPr="004E5C8C" w:rsidRDefault="00477D34" w:rsidP="00477D34">
            <w:pPr>
              <w:pStyle w:val="VCAAtablecondensed"/>
            </w:pPr>
            <w:proofErr w:type="gramStart"/>
            <w:r w:rsidRPr="004E5C8C">
              <w:t>A number of</w:t>
            </w:r>
            <w:proofErr w:type="gramEnd"/>
            <w:r w:rsidRPr="004E5C8C">
              <w:t xml:space="preserve"> Science Inquiry </w:t>
            </w:r>
            <w:r w:rsidR="0A350FF6" w:rsidRPr="004E5C8C">
              <w:t xml:space="preserve">(I) </w:t>
            </w:r>
            <w:r w:rsidRPr="004E5C8C">
              <w:t xml:space="preserve">content descriptions are repeated – this may not be practicable over the course of the year. The Science teaching team should review and reflect on the </w:t>
            </w:r>
            <w:r w:rsidR="00DB104C">
              <w:t>manageability</w:t>
            </w:r>
            <w:r w:rsidRPr="004E5C8C">
              <w:t xml:space="preserve"> of this at the end of each </w:t>
            </w:r>
            <w:proofErr w:type="gramStart"/>
            <w:r w:rsidRPr="004E5C8C">
              <w:t>term, and</w:t>
            </w:r>
            <w:proofErr w:type="gramEnd"/>
            <w:r w:rsidRPr="004E5C8C">
              <w:t xml:space="preserve"> adjust as required.</w:t>
            </w:r>
          </w:p>
        </w:tc>
      </w:tr>
      <w:bookmarkEnd w:id="0"/>
    </w:tbl>
    <w:p w14:paraId="1B6B359E" w14:textId="16DB8369" w:rsidR="00192AD8" w:rsidRPr="004E5C8C" w:rsidRDefault="000A1E02" w:rsidP="00B71587">
      <w:pPr>
        <w:pStyle w:val="VCAAbody"/>
        <w:rPr>
          <w:highlight w:val="yellow"/>
        </w:rPr>
      </w:pPr>
      <w:r w:rsidRPr="004E5C8C">
        <w:rPr>
          <w:highlight w:val="yellow"/>
        </w:rPr>
        <w:br w:type="page"/>
      </w:r>
    </w:p>
    <w:tbl>
      <w:tblPr>
        <w:tblStyle w:val="TableGrid"/>
        <w:tblW w:w="11911" w:type="dxa"/>
        <w:jc w:val="right"/>
        <w:tblLook w:val="04A0" w:firstRow="1" w:lastRow="0" w:firstColumn="1" w:lastColumn="0" w:noHBand="0" w:noVBand="1"/>
        <w:tblCaption w:val="Science Levels 9 and 10 achievement standard (AS) paragraph, with numbered sentences"/>
      </w:tblPr>
      <w:tblGrid>
        <w:gridCol w:w="11344"/>
        <w:gridCol w:w="567"/>
      </w:tblGrid>
      <w:tr w:rsidR="00477D34" w:rsidRPr="00BA0554" w14:paraId="7CC4BE13" w14:textId="77777777" w:rsidTr="00543BCC">
        <w:trPr>
          <w:jc w:val="right"/>
        </w:trPr>
        <w:tc>
          <w:tcPr>
            <w:tcW w:w="11344" w:type="dxa"/>
            <w:shd w:val="clear" w:color="auto" w:fill="0072AA" w:themeFill="accent1" w:themeFillShade="BF"/>
            <w:vAlign w:val="center"/>
          </w:tcPr>
          <w:p w14:paraId="011DC230" w14:textId="77777777" w:rsidR="00477D34" w:rsidRPr="004E5C8C" w:rsidRDefault="00477D34" w:rsidP="008137E7">
            <w:pPr>
              <w:spacing w:before="80" w:after="80"/>
              <w:rPr>
                <w:rFonts w:ascii="Arial Narrow" w:hAnsi="Arial Narrow" w:cs="Arial"/>
                <w:b/>
                <w:bCs/>
                <w:color w:val="FFFFFF" w:themeColor="background1"/>
                <w:sz w:val="20"/>
                <w:szCs w:val="20"/>
              </w:rPr>
            </w:pPr>
            <w:r w:rsidRPr="004E5C8C">
              <w:rPr>
                <w:rFonts w:ascii="Arial Narrow" w:hAnsi="Arial Narrow" w:cs="Arial"/>
                <w:b/>
                <w:bCs/>
                <w:color w:val="FFFFFF" w:themeColor="background1"/>
                <w:sz w:val="20"/>
                <w:szCs w:val="20"/>
              </w:rPr>
              <w:lastRenderedPageBreak/>
              <w:t>Achievement standard (AS), with numbered sentences</w:t>
            </w:r>
          </w:p>
        </w:tc>
        <w:tc>
          <w:tcPr>
            <w:tcW w:w="567" w:type="dxa"/>
            <w:shd w:val="clear" w:color="auto" w:fill="0072AA" w:themeFill="accent1" w:themeFillShade="BF"/>
          </w:tcPr>
          <w:p w14:paraId="6DAF650E" w14:textId="77777777" w:rsidR="00477D34" w:rsidRPr="00BA0554" w:rsidRDefault="00477D34" w:rsidP="008137E7">
            <w:pPr>
              <w:spacing w:before="120" w:after="120" w:line="280" w:lineRule="exact"/>
              <w:jc w:val="center"/>
              <w:rPr>
                <w:rFonts w:ascii="Arial Narrow" w:hAnsi="Arial Narrow" w:cs="Arial"/>
                <w:b/>
                <w:bCs/>
                <w:color w:val="FFFFFF" w:themeColor="background1"/>
                <w:sz w:val="20"/>
              </w:rPr>
            </w:pPr>
            <w:r w:rsidRPr="00BA0554">
              <w:rPr>
                <w:rFonts w:ascii="Arial Narrow" w:hAnsi="Arial Narrow" w:cs="Arial"/>
                <w:b/>
                <w:bCs/>
                <w:color w:val="FFFFFF" w:themeColor="background1"/>
                <w:sz w:val="20"/>
              </w:rPr>
              <w:t>Y/N</w:t>
            </w:r>
          </w:p>
        </w:tc>
      </w:tr>
      <w:tr w:rsidR="00477D34" w:rsidRPr="00BA0554" w14:paraId="0B0190E9" w14:textId="77777777" w:rsidTr="00543BCC">
        <w:trPr>
          <w:jc w:val="right"/>
        </w:trPr>
        <w:tc>
          <w:tcPr>
            <w:tcW w:w="11344" w:type="dxa"/>
          </w:tcPr>
          <w:p w14:paraId="6B79EABC" w14:textId="77777777" w:rsidR="00477D34" w:rsidRPr="004E5C8C" w:rsidRDefault="00477D34" w:rsidP="00003354">
            <w:pPr>
              <w:numPr>
                <w:ilvl w:val="0"/>
                <w:numId w:val="57"/>
              </w:numPr>
              <w:spacing w:before="80" w:after="80"/>
              <w:ind w:left="471" w:hanging="471"/>
              <w:rPr>
                <w:rFonts w:ascii="Arial Narrow" w:hAnsi="Arial Narrow"/>
                <w:sz w:val="20"/>
                <w:szCs w:val="20"/>
              </w:rPr>
            </w:pPr>
            <w:r w:rsidRPr="00BA0554">
              <w:rPr>
                <w:rFonts w:ascii="Arial Narrow" w:hAnsi="Arial Narrow"/>
                <w:sz w:val="20"/>
                <w:szCs w:val="20"/>
              </w:rPr>
              <w:t>They evaluate the validity and reproducibility of investigation methods including ways to improve the quality of data, and the validity of conclusions and claims.</w:t>
            </w:r>
          </w:p>
        </w:tc>
        <w:tc>
          <w:tcPr>
            <w:tcW w:w="567" w:type="dxa"/>
          </w:tcPr>
          <w:p w14:paraId="3F2F0C8F" w14:textId="77777777" w:rsidR="00477D34" w:rsidRPr="00BA0554" w:rsidRDefault="008B02EB" w:rsidP="008137E7">
            <w:pPr>
              <w:spacing w:before="120" w:after="120" w:line="280" w:lineRule="exact"/>
              <w:jc w:val="center"/>
              <w:rPr>
                <w:rFonts w:ascii="MS Gothic" w:eastAsia="MS Gothic" w:hAnsi="MS Gothic"/>
              </w:rPr>
            </w:pPr>
            <w:sdt>
              <w:sdtPr>
                <w:id w:val="-1692535283"/>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r>
      <w:tr w:rsidR="00477D34" w:rsidRPr="00BA0554" w14:paraId="0D8A4B74" w14:textId="77777777" w:rsidTr="00543BCC">
        <w:trPr>
          <w:trHeight w:val="300"/>
          <w:jc w:val="right"/>
        </w:trPr>
        <w:tc>
          <w:tcPr>
            <w:tcW w:w="11344" w:type="dxa"/>
          </w:tcPr>
          <w:p w14:paraId="5620EEA5" w14:textId="77777777" w:rsidR="00477D34" w:rsidRPr="00BA0554" w:rsidRDefault="00477D34" w:rsidP="00003354">
            <w:pPr>
              <w:numPr>
                <w:ilvl w:val="0"/>
                <w:numId w:val="57"/>
              </w:numPr>
              <w:spacing w:before="80" w:after="80"/>
              <w:ind w:left="471" w:hanging="471"/>
              <w:rPr>
                <w:rFonts w:ascii="Arial Narrow" w:hAnsi="Arial Narrow"/>
                <w:sz w:val="20"/>
                <w:szCs w:val="20"/>
              </w:rPr>
            </w:pPr>
            <w:r w:rsidRPr="00BA0554">
              <w:rPr>
                <w:rFonts w:ascii="Arial Narrow" w:hAnsi="Arial Narrow"/>
                <w:sz w:val="20"/>
                <w:szCs w:val="20"/>
              </w:rPr>
              <w:t>They provide evidence-based explanations for findings and construct logical arguments based on the evaluation of multiple sources of evidence to justify conclusions and assess claims.</w:t>
            </w:r>
          </w:p>
        </w:tc>
        <w:tc>
          <w:tcPr>
            <w:tcW w:w="567" w:type="dxa"/>
          </w:tcPr>
          <w:p w14:paraId="48700C07" w14:textId="77777777" w:rsidR="00477D34" w:rsidRPr="00BA0554" w:rsidRDefault="008B02EB" w:rsidP="008137E7">
            <w:pPr>
              <w:spacing w:before="120" w:after="120" w:line="280" w:lineRule="exact"/>
              <w:jc w:val="center"/>
              <w:rPr>
                <w:rFonts w:ascii="MS Gothic" w:eastAsia="MS Gothic" w:hAnsi="MS Gothic"/>
              </w:rPr>
            </w:pPr>
            <w:sdt>
              <w:sdtPr>
                <w:id w:val="-1097324155"/>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r>
      <w:tr w:rsidR="00477D34" w:rsidRPr="00BA0554" w14:paraId="7B95000C" w14:textId="77777777" w:rsidTr="00543BCC">
        <w:trPr>
          <w:trHeight w:val="300"/>
          <w:jc w:val="right"/>
        </w:trPr>
        <w:tc>
          <w:tcPr>
            <w:tcW w:w="11344" w:type="dxa"/>
          </w:tcPr>
          <w:p w14:paraId="0D7D4BA1" w14:textId="77777777" w:rsidR="00477D34" w:rsidRPr="00BA0554" w:rsidRDefault="00477D34" w:rsidP="00003354">
            <w:pPr>
              <w:numPr>
                <w:ilvl w:val="0"/>
                <w:numId w:val="57"/>
              </w:numPr>
              <w:spacing w:before="80" w:after="80"/>
              <w:ind w:left="471" w:hanging="471"/>
              <w:rPr>
                <w:rFonts w:ascii="Arial Narrow" w:hAnsi="Arial Narrow"/>
                <w:sz w:val="20"/>
                <w:szCs w:val="20"/>
              </w:rPr>
            </w:pPr>
            <w:r w:rsidRPr="00BA0554">
              <w:rPr>
                <w:rFonts w:ascii="Arial Narrow" w:hAnsi="Arial Narrow"/>
                <w:sz w:val="20"/>
                <w:szCs w:val="20"/>
              </w:rPr>
              <w:t>They select and use appropriate presentation formats, scientific content, vocabulary, models, conventions, formulas and other representations to achieve their purpose when communicating and justifying their ideas, findings, arguments and proposals to diverse audiences.</w:t>
            </w:r>
          </w:p>
        </w:tc>
        <w:tc>
          <w:tcPr>
            <w:tcW w:w="567" w:type="dxa"/>
          </w:tcPr>
          <w:p w14:paraId="1ACB1298" w14:textId="77777777" w:rsidR="00477D34" w:rsidRPr="00BA0554" w:rsidRDefault="008B02EB" w:rsidP="008137E7">
            <w:pPr>
              <w:spacing w:before="120" w:after="120" w:line="280" w:lineRule="exact"/>
              <w:jc w:val="center"/>
              <w:rPr>
                <w:rFonts w:ascii="MS Gothic" w:eastAsia="MS Gothic" w:hAnsi="MS Gothic"/>
              </w:rPr>
            </w:pPr>
            <w:sdt>
              <w:sdtPr>
                <w:id w:val="462158898"/>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r>
    </w:tbl>
    <w:p w14:paraId="1E2FBA5B" w14:textId="77777777" w:rsidR="00477D34" w:rsidRPr="004E5C8C" w:rsidRDefault="00477D34" w:rsidP="00477D34">
      <w:pPr>
        <w:pStyle w:val="VCAAbody"/>
      </w:pPr>
    </w:p>
    <w:tbl>
      <w:tblPr>
        <w:tblStyle w:val="TableGrid"/>
        <w:tblW w:w="22680" w:type="dxa"/>
        <w:tblLook w:val="04A0" w:firstRow="1" w:lastRow="0" w:firstColumn="1" w:lastColumn="0" w:noHBand="0" w:noVBand="1"/>
        <w:tblCaption w:val="Table for mapping Science Levels 9 and 10 content descriptions and achievement standards to teaching and learning units"/>
      </w:tblPr>
      <w:tblGrid>
        <w:gridCol w:w="2977"/>
        <w:gridCol w:w="1276"/>
        <w:gridCol w:w="3071"/>
        <w:gridCol w:w="3071"/>
        <w:gridCol w:w="3071"/>
        <w:gridCol w:w="3071"/>
        <w:gridCol w:w="3071"/>
        <w:gridCol w:w="3072"/>
      </w:tblGrid>
      <w:tr w:rsidR="00477D34" w:rsidRPr="00BA0554" w14:paraId="0FFBD199" w14:textId="3DF1B7A3" w:rsidTr="71276564">
        <w:trPr>
          <w:trHeight w:val="377"/>
        </w:trPr>
        <w:tc>
          <w:tcPr>
            <w:tcW w:w="2977" w:type="dxa"/>
            <w:tcBorders>
              <w:top w:val="nil"/>
              <w:left w:val="nil"/>
              <w:bottom w:val="nil"/>
            </w:tcBorders>
          </w:tcPr>
          <w:p w14:paraId="280D016A" w14:textId="77777777" w:rsidR="00477D34" w:rsidRPr="004E5C8C" w:rsidRDefault="00477D34" w:rsidP="008137E7">
            <w:pPr>
              <w:pStyle w:val="VCAAbody"/>
              <w:rPr>
                <w:rFonts w:ascii="Arial Narrow" w:hAnsi="Arial Narrow"/>
                <w:szCs w:val="20"/>
              </w:rPr>
            </w:pPr>
          </w:p>
        </w:tc>
        <w:tc>
          <w:tcPr>
            <w:tcW w:w="1276" w:type="dxa"/>
            <w:shd w:val="clear" w:color="auto" w:fill="0072AA" w:themeFill="accent1" w:themeFillShade="BF"/>
          </w:tcPr>
          <w:p w14:paraId="15FBF682" w14:textId="77777777" w:rsidR="00477D34" w:rsidRPr="004E5C8C" w:rsidRDefault="00477D34" w:rsidP="008137E7">
            <w:pPr>
              <w:pStyle w:val="VCAAbody"/>
              <w:rPr>
                <w:rFonts w:ascii="Arial Narrow" w:hAnsi="Arial Narrow"/>
                <w:b/>
                <w:bCs/>
                <w:color w:val="FFFFFF" w:themeColor="background1"/>
                <w:szCs w:val="20"/>
              </w:rPr>
            </w:pPr>
            <w:r w:rsidRPr="004E5C8C">
              <w:rPr>
                <w:rFonts w:ascii="Arial Narrow" w:hAnsi="Arial Narrow"/>
                <w:b/>
                <w:bCs/>
                <w:color w:val="FFFFFF" w:themeColor="background1"/>
                <w:szCs w:val="20"/>
              </w:rPr>
              <w:t>Strand</w:t>
            </w:r>
          </w:p>
        </w:tc>
        <w:tc>
          <w:tcPr>
            <w:tcW w:w="18427" w:type="dxa"/>
            <w:gridSpan w:val="6"/>
            <w:shd w:val="clear" w:color="auto" w:fill="F2F2F2" w:themeFill="background1" w:themeFillShade="F2"/>
            <w:vAlign w:val="center"/>
          </w:tcPr>
          <w:p w14:paraId="7D1EC3B3" w14:textId="7F2034F8" w:rsidR="00477D34" w:rsidRPr="00BA0554" w:rsidRDefault="00477D34" w:rsidP="003C4B12">
            <w:pPr>
              <w:pStyle w:val="VCAAtabletextnarrow"/>
              <w:jc w:val="center"/>
              <w:rPr>
                <w:b/>
                <w:bCs/>
              </w:rPr>
            </w:pPr>
            <w:r w:rsidRPr="00BA0554">
              <w:rPr>
                <w:b/>
                <w:bCs/>
              </w:rPr>
              <w:t>Science Inquiry (continued)</w:t>
            </w:r>
          </w:p>
        </w:tc>
      </w:tr>
      <w:tr w:rsidR="003C4B12" w:rsidRPr="00BA0554" w14:paraId="24AC7F7D" w14:textId="77777777" w:rsidTr="71276564">
        <w:trPr>
          <w:trHeight w:val="300"/>
        </w:trPr>
        <w:tc>
          <w:tcPr>
            <w:tcW w:w="2977" w:type="dxa"/>
            <w:tcBorders>
              <w:top w:val="nil"/>
              <w:left w:val="nil"/>
              <w:bottom w:val="nil"/>
            </w:tcBorders>
          </w:tcPr>
          <w:p w14:paraId="4AA4940D" w14:textId="77777777" w:rsidR="003C4B12" w:rsidRPr="004E5C8C" w:rsidRDefault="003C4B12" w:rsidP="008137E7">
            <w:pPr>
              <w:pStyle w:val="VCAAbody"/>
              <w:rPr>
                <w:rFonts w:ascii="Arial Narrow" w:hAnsi="Arial Narrow"/>
                <w:szCs w:val="20"/>
              </w:rPr>
            </w:pPr>
          </w:p>
        </w:tc>
        <w:tc>
          <w:tcPr>
            <w:tcW w:w="1276" w:type="dxa"/>
            <w:shd w:val="clear" w:color="auto" w:fill="0072AA" w:themeFill="accent1" w:themeFillShade="BF"/>
          </w:tcPr>
          <w:p w14:paraId="26D09CC7" w14:textId="77777777" w:rsidR="003C4B12" w:rsidRPr="004E5C8C" w:rsidRDefault="003C4B12" w:rsidP="008137E7">
            <w:pPr>
              <w:pStyle w:val="VCAAbody"/>
              <w:rPr>
                <w:rFonts w:ascii="Arial Narrow" w:hAnsi="Arial Narrow"/>
                <w:b/>
                <w:bCs/>
                <w:color w:val="FFFFFF" w:themeColor="background1"/>
                <w:szCs w:val="20"/>
              </w:rPr>
            </w:pPr>
            <w:r w:rsidRPr="004E5C8C">
              <w:rPr>
                <w:rFonts w:ascii="Arial Narrow" w:hAnsi="Arial Narrow"/>
                <w:b/>
                <w:bCs/>
                <w:color w:val="FFFFFF" w:themeColor="background1"/>
                <w:szCs w:val="20"/>
              </w:rPr>
              <w:t>Sub-strand</w:t>
            </w:r>
          </w:p>
        </w:tc>
        <w:tc>
          <w:tcPr>
            <w:tcW w:w="12284" w:type="dxa"/>
            <w:gridSpan w:val="4"/>
            <w:shd w:val="clear" w:color="auto" w:fill="F2F2F2" w:themeFill="background1" w:themeFillShade="F2"/>
            <w:vAlign w:val="center"/>
          </w:tcPr>
          <w:p w14:paraId="4D2D6568" w14:textId="72A92DDC" w:rsidR="003C4B12" w:rsidRPr="00BA0554" w:rsidRDefault="003C4B12" w:rsidP="003C4B12">
            <w:pPr>
              <w:pStyle w:val="VCAAtabletextnarrow"/>
              <w:jc w:val="center"/>
              <w:rPr>
                <w:b/>
                <w:bCs/>
              </w:rPr>
            </w:pPr>
            <w:r w:rsidRPr="00BA0554">
              <w:rPr>
                <w:b/>
                <w:bCs/>
              </w:rPr>
              <w:t>Evaluating</w:t>
            </w:r>
          </w:p>
        </w:tc>
        <w:tc>
          <w:tcPr>
            <w:tcW w:w="6143" w:type="dxa"/>
            <w:gridSpan w:val="2"/>
            <w:shd w:val="clear" w:color="auto" w:fill="F2F2F2" w:themeFill="background1" w:themeFillShade="F2"/>
            <w:vAlign w:val="center"/>
          </w:tcPr>
          <w:p w14:paraId="61982411" w14:textId="77777777" w:rsidR="003C4B12" w:rsidRPr="00BA0554" w:rsidRDefault="003C4B12" w:rsidP="003C4B12">
            <w:pPr>
              <w:pStyle w:val="VCAAtabletextnarrow"/>
              <w:jc w:val="center"/>
              <w:rPr>
                <w:b/>
                <w:bCs/>
              </w:rPr>
            </w:pPr>
            <w:r w:rsidRPr="00BA0554">
              <w:rPr>
                <w:b/>
                <w:bCs/>
              </w:rPr>
              <w:t>Communicating</w:t>
            </w:r>
          </w:p>
        </w:tc>
      </w:tr>
      <w:tr w:rsidR="00477D34" w:rsidRPr="00BA0554" w14:paraId="18D5C166" w14:textId="77777777" w:rsidTr="71276564">
        <w:trPr>
          <w:trHeight w:val="300"/>
        </w:trPr>
        <w:tc>
          <w:tcPr>
            <w:tcW w:w="2977" w:type="dxa"/>
            <w:tcBorders>
              <w:top w:val="nil"/>
              <w:left w:val="nil"/>
            </w:tcBorders>
          </w:tcPr>
          <w:p w14:paraId="08A393B0" w14:textId="77777777" w:rsidR="00477D34" w:rsidRPr="004E5C8C" w:rsidRDefault="00477D34" w:rsidP="008137E7">
            <w:pPr>
              <w:pStyle w:val="VCAAbody"/>
              <w:rPr>
                <w:rFonts w:ascii="Arial Narrow" w:hAnsi="Arial Narrow"/>
                <w:szCs w:val="20"/>
              </w:rPr>
            </w:pPr>
          </w:p>
        </w:tc>
        <w:tc>
          <w:tcPr>
            <w:tcW w:w="1276" w:type="dxa"/>
            <w:shd w:val="clear" w:color="auto" w:fill="0072AA" w:themeFill="accent1" w:themeFillShade="BF"/>
          </w:tcPr>
          <w:p w14:paraId="06658009" w14:textId="77777777" w:rsidR="00477D34" w:rsidRPr="004E5C8C" w:rsidRDefault="00477D34" w:rsidP="008137E7">
            <w:pPr>
              <w:pStyle w:val="VCAAbody"/>
              <w:rPr>
                <w:rFonts w:ascii="Arial Narrow" w:hAnsi="Arial Narrow"/>
                <w:b/>
                <w:bCs/>
                <w:color w:val="FFFFFF" w:themeColor="background1"/>
                <w:szCs w:val="20"/>
              </w:rPr>
            </w:pPr>
            <w:r w:rsidRPr="004E5C8C">
              <w:rPr>
                <w:rFonts w:ascii="Arial Narrow" w:hAnsi="Arial Narrow"/>
                <w:b/>
                <w:bCs/>
                <w:color w:val="FFFFFF" w:themeColor="background1"/>
                <w:szCs w:val="20"/>
              </w:rPr>
              <w:t>Content description (CD)</w:t>
            </w:r>
          </w:p>
        </w:tc>
        <w:tc>
          <w:tcPr>
            <w:tcW w:w="6142" w:type="dxa"/>
            <w:gridSpan w:val="2"/>
          </w:tcPr>
          <w:p w14:paraId="76420263" w14:textId="77777777" w:rsidR="00477D34" w:rsidRPr="00BA0554" w:rsidRDefault="00477D34" w:rsidP="008137E7">
            <w:pPr>
              <w:pStyle w:val="VCAAtabletextnarrow"/>
            </w:pPr>
            <w:r w:rsidRPr="00BA0554">
              <w:t>the validity and reproducibility of investigation methods and the validity of conclusions and claims can be evaluated, including by identifying assumptions, conflicting evidence, biases that may influence observations and conclusions, sources of error and areas of uncertainty</w:t>
            </w:r>
          </w:p>
          <w:p w14:paraId="5D628261" w14:textId="77777777" w:rsidR="00477D34" w:rsidRPr="004E5C8C" w:rsidRDefault="00477D34" w:rsidP="008137E7">
            <w:pPr>
              <w:pStyle w:val="VCAAVC2curriculumcode"/>
              <w:rPr>
                <w:lang w:val="en-US"/>
              </w:rPr>
            </w:pPr>
            <w:r w:rsidRPr="004E5C8C">
              <w:rPr>
                <w:lang w:val="en-US"/>
              </w:rPr>
              <w:t xml:space="preserve">VC2S10I06 </w:t>
            </w:r>
          </w:p>
        </w:tc>
        <w:tc>
          <w:tcPr>
            <w:tcW w:w="6142" w:type="dxa"/>
            <w:gridSpan w:val="2"/>
          </w:tcPr>
          <w:p w14:paraId="2730AB2A" w14:textId="77777777" w:rsidR="00477D34" w:rsidRPr="00BA0554" w:rsidRDefault="00477D34" w:rsidP="008137E7">
            <w:pPr>
              <w:pStyle w:val="VCAAtabletextnarrow"/>
            </w:pPr>
            <w:r w:rsidRPr="00BA0554">
              <w:t>arguments based on a variety of evidence can be constructed to support conclusions or evaluate claims, including consideration of any ethical issues and cultural protocols associated with accessing, using or citing secondary data or information</w:t>
            </w:r>
          </w:p>
          <w:p w14:paraId="112341A1" w14:textId="77777777" w:rsidR="00477D34" w:rsidRPr="004E5C8C" w:rsidDel="008830E8" w:rsidRDefault="00477D34" w:rsidP="008137E7">
            <w:pPr>
              <w:pStyle w:val="VCAAVC2curriculumcode"/>
              <w:rPr>
                <w:lang w:val="en-US"/>
              </w:rPr>
            </w:pPr>
            <w:r w:rsidRPr="004E5C8C">
              <w:rPr>
                <w:lang w:val="en-US"/>
              </w:rPr>
              <w:t>VC2S10I07</w:t>
            </w:r>
          </w:p>
        </w:tc>
        <w:tc>
          <w:tcPr>
            <w:tcW w:w="6143" w:type="dxa"/>
            <w:gridSpan w:val="2"/>
          </w:tcPr>
          <w:p w14:paraId="10996906" w14:textId="77777777" w:rsidR="00477D34" w:rsidRPr="00BA0554" w:rsidRDefault="00477D34" w:rsidP="008137E7">
            <w:pPr>
              <w:pStyle w:val="VCAAtabletextnarrow"/>
            </w:pPr>
            <w:r w:rsidRPr="00BA0554">
              <w:t>communicating and justifying scientific ideas, findings and arguments for diverse audiences involves the selection of appropriate presentation formats, content, scientific vocabulary, conventions, models and other representations, and may include the use of digital tools</w:t>
            </w:r>
          </w:p>
          <w:p w14:paraId="685ED31C" w14:textId="77777777" w:rsidR="00477D34" w:rsidRPr="004E5C8C" w:rsidRDefault="00477D34" w:rsidP="008137E7">
            <w:pPr>
              <w:pStyle w:val="VCAAVC2curriculumcode"/>
              <w:rPr>
                <w:lang w:val="en-US"/>
              </w:rPr>
            </w:pPr>
            <w:r w:rsidRPr="004E5C8C">
              <w:rPr>
                <w:lang w:val="en-US"/>
              </w:rPr>
              <w:t xml:space="preserve">VC2S10I08 </w:t>
            </w:r>
          </w:p>
        </w:tc>
      </w:tr>
      <w:tr w:rsidR="00477D34" w:rsidRPr="00BA0554" w14:paraId="1AEDB33E" w14:textId="77777777" w:rsidTr="71276564">
        <w:trPr>
          <w:trHeight w:val="300"/>
        </w:trPr>
        <w:tc>
          <w:tcPr>
            <w:tcW w:w="2977" w:type="dxa"/>
            <w:shd w:val="clear" w:color="auto" w:fill="0072AA" w:themeFill="accent1" w:themeFillShade="BF"/>
          </w:tcPr>
          <w:p w14:paraId="5B6932EE" w14:textId="77777777" w:rsidR="00477D34" w:rsidRPr="004E5C8C" w:rsidRDefault="00477D34" w:rsidP="008137E7">
            <w:pPr>
              <w:pStyle w:val="VCAAtablecondensedheading"/>
              <w:rPr>
                <w:b/>
                <w:bCs/>
                <w:color w:val="FFFFFF" w:themeColor="background1"/>
              </w:rPr>
            </w:pPr>
            <w:r w:rsidRPr="004E5C8C">
              <w:rPr>
                <w:b/>
                <w:bCs/>
                <w:color w:val="FFFFFF" w:themeColor="background1"/>
              </w:rPr>
              <w:t>Teaching and learning unit</w:t>
            </w:r>
          </w:p>
        </w:tc>
        <w:tc>
          <w:tcPr>
            <w:tcW w:w="1276" w:type="dxa"/>
            <w:shd w:val="clear" w:color="auto" w:fill="0072AA" w:themeFill="accent1" w:themeFillShade="BF"/>
          </w:tcPr>
          <w:p w14:paraId="6DD3BC3C" w14:textId="77777777" w:rsidR="00477D34" w:rsidRPr="004E5C8C" w:rsidRDefault="00477D34" w:rsidP="008137E7">
            <w:pPr>
              <w:pStyle w:val="VCAAtablecondensedheading"/>
              <w:jc w:val="center"/>
              <w:rPr>
                <w:b/>
                <w:bCs/>
                <w:color w:val="FFFFFF" w:themeColor="background1"/>
              </w:rPr>
            </w:pPr>
            <w:r w:rsidRPr="004E5C8C">
              <w:rPr>
                <w:b/>
                <w:bCs/>
                <w:color w:val="FFFFFF" w:themeColor="background1"/>
              </w:rPr>
              <w:t>Semester, year</w:t>
            </w:r>
          </w:p>
        </w:tc>
        <w:tc>
          <w:tcPr>
            <w:tcW w:w="3071" w:type="dxa"/>
            <w:shd w:val="clear" w:color="auto" w:fill="0072AA" w:themeFill="accent1" w:themeFillShade="BF"/>
          </w:tcPr>
          <w:p w14:paraId="136C68F1" w14:textId="77777777" w:rsidR="00477D34" w:rsidRPr="004E5C8C" w:rsidRDefault="00477D34" w:rsidP="008137E7">
            <w:pPr>
              <w:pStyle w:val="VCAAtablecondensedheading"/>
              <w:jc w:val="center"/>
              <w:rPr>
                <w:b/>
                <w:bCs/>
                <w:color w:val="FFFFFF" w:themeColor="background1"/>
              </w:rPr>
            </w:pPr>
            <w:r w:rsidRPr="004E5C8C">
              <w:rPr>
                <w:b/>
                <w:bCs/>
                <w:color w:val="FFFFFF" w:themeColor="background1"/>
              </w:rPr>
              <w:t>CD</w:t>
            </w:r>
          </w:p>
        </w:tc>
        <w:tc>
          <w:tcPr>
            <w:tcW w:w="3071" w:type="dxa"/>
            <w:shd w:val="clear" w:color="auto" w:fill="0072AA" w:themeFill="accent1" w:themeFillShade="BF"/>
          </w:tcPr>
          <w:p w14:paraId="41029548" w14:textId="77777777" w:rsidR="00477D34" w:rsidRPr="004E5C8C" w:rsidRDefault="00477D34" w:rsidP="008137E7">
            <w:pPr>
              <w:pStyle w:val="VCAAtablecondensedheading"/>
              <w:jc w:val="center"/>
              <w:rPr>
                <w:b/>
                <w:bCs/>
                <w:color w:val="FFFFFF" w:themeColor="background1"/>
              </w:rPr>
            </w:pPr>
            <w:r w:rsidRPr="004E5C8C">
              <w:rPr>
                <w:b/>
                <w:bCs/>
                <w:color w:val="FFFFFF" w:themeColor="background1"/>
              </w:rPr>
              <w:t>AS no.</w:t>
            </w:r>
          </w:p>
        </w:tc>
        <w:tc>
          <w:tcPr>
            <w:tcW w:w="3071" w:type="dxa"/>
            <w:shd w:val="clear" w:color="auto" w:fill="0072AA" w:themeFill="accent1" w:themeFillShade="BF"/>
          </w:tcPr>
          <w:p w14:paraId="1B25B9AF" w14:textId="77777777" w:rsidR="00477D34" w:rsidRPr="004E5C8C" w:rsidRDefault="00477D34" w:rsidP="008137E7">
            <w:pPr>
              <w:pStyle w:val="VCAAtablecondensedheading"/>
              <w:jc w:val="center"/>
              <w:rPr>
                <w:b/>
                <w:bCs/>
                <w:color w:val="FFFFFF" w:themeColor="background1"/>
              </w:rPr>
            </w:pPr>
            <w:r w:rsidRPr="004E5C8C">
              <w:rPr>
                <w:b/>
                <w:bCs/>
                <w:color w:val="FFFFFF" w:themeColor="background1"/>
              </w:rPr>
              <w:t>CD</w:t>
            </w:r>
          </w:p>
        </w:tc>
        <w:tc>
          <w:tcPr>
            <w:tcW w:w="3071" w:type="dxa"/>
            <w:shd w:val="clear" w:color="auto" w:fill="0072AA" w:themeFill="accent1" w:themeFillShade="BF"/>
          </w:tcPr>
          <w:p w14:paraId="11512FD7" w14:textId="77777777" w:rsidR="00477D34" w:rsidRPr="004E5C8C" w:rsidRDefault="00477D34" w:rsidP="008137E7">
            <w:pPr>
              <w:pStyle w:val="VCAAtablecondensedheading"/>
              <w:jc w:val="center"/>
              <w:rPr>
                <w:b/>
                <w:bCs/>
                <w:color w:val="FFFFFF" w:themeColor="background1"/>
              </w:rPr>
            </w:pPr>
            <w:r w:rsidRPr="004E5C8C">
              <w:rPr>
                <w:b/>
                <w:bCs/>
                <w:color w:val="FFFFFF" w:themeColor="background1"/>
              </w:rPr>
              <w:t>AS no.</w:t>
            </w:r>
          </w:p>
        </w:tc>
        <w:tc>
          <w:tcPr>
            <w:tcW w:w="3071" w:type="dxa"/>
            <w:shd w:val="clear" w:color="auto" w:fill="0072AA" w:themeFill="accent1" w:themeFillShade="BF"/>
          </w:tcPr>
          <w:p w14:paraId="72A50699" w14:textId="77777777" w:rsidR="00477D34" w:rsidRPr="004E5C8C" w:rsidRDefault="00477D34" w:rsidP="008137E7">
            <w:pPr>
              <w:pStyle w:val="VCAAtablecondensedheading"/>
              <w:jc w:val="center"/>
              <w:rPr>
                <w:b/>
                <w:bCs/>
                <w:color w:val="FFFFFF" w:themeColor="background1"/>
              </w:rPr>
            </w:pPr>
            <w:r w:rsidRPr="004E5C8C">
              <w:rPr>
                <w:b/>
                <w:bCs/>
                <w:color w:val="FFFFFF" w:themeColor="background1"/>
              </w:rPr>
              <w:t>CD</w:t>
            </w:r>
          </w:p>
        </w:tc>
        <w:tc>
          <w:tcPr>
            <w:tcW w:w="3072" w:type="dxa"/>
            <w:shd w:val="clear" w:color="auto" w:fill="0072AA" w:themeFill="accent1" w:themeFillShade="BF"/>
          </w:tcPr>
          <w:p w14:paraId="3FFAFDF7" w14:textId="77777777" w:rsidR="00477D34" w:rsidRPr="004E5C8C" w:rsidRDefault="00477D34" w:rsidP="008137E7">
            <w:pPr>
              <w:pStyle w:val="VCAAtablecondensedheading"/>
              <w:jc w:val="center"/>
              <w:rPr>
                <w:b/>
                <w:bCs/>
                <w:color w:val="FFFFFF" w:themeColor="background1"/>
              </w:rPr>
            </w:pPr>
            <w:r w:rsidRPr="004E5C8C">
              <w:rPr>
                <w:b/>
                <w:bCs/>
                <w:color w:val="FFFFFF" w:themeColor="background1"/>
              </w:rPr>
              <w:t>AS no.</w:t>
            </w:r>
          </w:p>
        </w:tc>
      </w:tr>
      <w:tr w:rsidR="00477D34" w:rsidRPr="00BA0554" w14:paraId="4508FFD5" w14:textId="77777777" w:rsidTr="71276564">
        <w:trPr>
          <w:trHeight w:val="300"/>
        </w:trPr>
        <w:tc>
          <w:tcPr>
            <w:tcW w:w="2977" w:type="dxa"/>
            <w:shd w:val="clear" w:color="auto" w:fill="FFFFFF" w:themeFill="background1"/>
          </w:tcPr>
          <w:p w14:paraId="2C020214" w14:textId="77777777" w:rsidR="00477D34" w:rsidRPr="00BA0554" w:rsidRDefault="00477D34" w:rsidP="008137E7">
            <w:pPr>
              <w:pStyle w:val="VCAAtablecondensed"/>
              <w:rPr>
                <w:b/>
                <w:sz w:val="18"/>
                <w:szCs w:val="18"/>
              </w:rPr>
            </w:pPr>
            <w:r w:rsidRPr="00BA0554">
              <w:rPr>
                <w:b/>
                <w:sz w:val="18"/>
                <w:szCs w:val="18"/>
              </w:rPr>
              <w:t>9.2 How do wave and particle models explain the transfer and use of energy?</w:t>
            </w:r>
          </w:p>
        </w:tc>
        <w:tc>
          <w:tcPr>
            <w:tcW w:w="1276" w:type="dxa"/>
            <w:shd w:val="clear" w:color="auto" w:fill="FFFFFF" w:themeFill="background1"/>
          </w:tcPr>
          <w:p w14:paraId="641687B7" w14:textId="77777777" w:rsidR="00477D34" w:rsidRPr="00BA0554" w:rsidRDefault="00477D34" w:rsidP="008137E7">
            <w:pPr>
              <w:pStyle w:val="VCAAtablecondensed"/>
              <w:jc w:val="center"/>
            </w:pPr>
            <w:r w:rsidRPr="00BA0554">
              <w:t>1, 9</w:t>
            </w:r>
          </w:p>
        </w:tc>
        <w:tc>
          <w:tcPr>
            <w:tcW w:w="3071" w:type="dxa"/>
            <w:shd w:val="clear" w:color="auto" w:fill="FFFFFF" w:themeFill="background1"/>
          </w:tcPr>
          <w:p w14:paraId="6BCAF975" w14:textId="6DA3341D" w:rsidR="00477D34" w:rsidRPr="00BA0554" w:rsidRDefault="008B02EB" w:rsidP="008137E7">
            <w:pPr>
              <w:pStyle w:val="VCAAtablecondensed"/>
              <w:jc w:val="center"/>
              <w:rPr>
                <w:rFonts w:ascii="Wingdings" w:eastAsia="Wingdings" w:hAnsi="Wingdings" w:cs="Wingdings"/>
              </w:rPr>
            </w:pPr>
            <w:sdt>
              <w:sdtPr>
                <w:rPr>
                  <w:rFonts w:ascii="Wingdings" w:eastAsia="Wingdings" w:hAnsi="Wingdings" w:cs="Wingdings"/>
                </w:rPr>
                <w:id w:val="-1504127203"/>
                <w15:color w:val="00CCFF"/>
                <w14:checkbox>
                  <w14:checked w14:val="0"/>
                  <w14:checkedState w14:val="2612" w14:font="Wingdings"/>
                  <w14:uncheckedState w14:val="2610" w14:font="MS Gothic"/>
                </w14:checkbox>
              </w:sdtPr>
              <w:sdtEndPr/>
              <w:sdtContent>
                <w:r w:rsidR="00B3671E" w:rsidRPr="00BA0554">
                  <w:rPr>
                    <w:rFonts w:ascii="MS Gothic" w:eastAsia="MS Gothic" w:hAnsi="MS Gothic" w:cs="Wingdings"/>
                  </w:rPr>
                  <w:t>☐</w:t>
                </w:r>
              </w:sdtContent>
            </w:sdt>
          </w:p>
        </w:tc>
        <w:tc>
          <w:tcPr>
            <w:tcW w:w="3071" w:type="dxa"/>
            <w:shd w:val="clear" w:color="auto" w:fill="FFFFFF" w:themeFill="background1"/>
          </w:tcPr>
          <w:p w14:paraId="64D0E20E" w14:textId="77777777" w:rsidR="00477D34" w:rsidRPr="004E5C8C" w:rsidRDefault="00477D34" w:rsidP="008137E7">
            <w:pPr>
              <w:pStyle w:val="VCAAtablecondensed"/>
              <w:jc w:val="center"/>
            </w:pPr>
          </w:p>
        </w:tc>
        <w:tc>
          <w:tcPr>
            <w:tcW w:w="3071" w:type="dxa"/>
            <w:shd w:val="clear" w:color="auto" w:fill="FFFFFF" w:themeFill="background1"/>
          </w:tcPr>
          <w:p w14:paraId="3C7D2A4C" w14:textId="77777777" w:rsidR="00477D34" w:rsidRPr="00BA0554" w:rsidRDefault="008B02EB" w:rsidP="008137E7">
            <w:pPr>
              <w:pStyle w:val="VCAAtablecondensed"/>
              <w:jc w:val="center"/>
            </w:pPr>
            <w:sdt>
              <w:sdtPr>
                <w:id w:val="-460423526"/>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3071" w:type="dxa"/>
            <w:shd w:val="clear" w:color="auto" w:fill="FFFFFF" w:themeFill="background1"/>
          </w:tcPr>
          <w:p w14:paraId="28CC7F13" w14:textId="77777777" w:rsidR="00477D34" w:rsidRPr="004E5C8C" w:rsidRDefault="00477D34" w:rsidP="008137E7">
            <w:pPr>
              <w:pStyle w:val="VCAAtablecondensed"/>
              <w:jc w:val="center"/>
            </w:pPr>
            <w:r w:rsidRPr="004E5C8C">
              <w:t>28</w:t>
            </w:r>
          </w:p>
        </w:tc>
        <w:tc>
          <w:tcPr>
            <w:tcW w:w="3071" w:type="dxa"/>
            <w:shd w:val="clear" w:color="auto" w:fill="FFFFFF" w:themeFill="background1"/>
          </w:tcPr>
          <w:p w14:paraId="4833D118" w14:textId="77777777" w:rsidR="00477D34" w:rsidRPr="00BA0554" w:rsidRDefault="008B02EB" w:rsidP="008137E7">
            <w:pPr>
              <w:pStyle w:val="VCAAtablecondensed"/>
              <w:jc w:val="center"/>
            </w:pPr>
            <w:sdt>
              <w:sdtPr>
                <w:rPr>
                  <w:rFonts w:ascii="Wingdings" w:eastAsia="Wingdings" w:hAnsi="Wingdings" w:cs="Wingdings"/>
                </w:rPr>
                <w:id w:val="763265152"/>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3072" w:type="dxa"/>
            <w:shd w:val="clear" w:color="auto" w:fill="FFFFFF" w:themeFill="background1"/>
          </w:tcPr>
          <w:p w14:paraId="06E973B8" w14:textId="77777777" w:rsidR="00477D34" w:rsidRPr="004E5C8C" w:rsidRDefault="00477D34" w:rsidP="008137E7">
            <w:pPr>
              <w:pStyle w:val="VCAAtablecondensed"/>
              <w:jc w:val="center"/>
            </w:pPr>
            <w:r w:rsidRPr="004E5C8C">
              <w:t>29</w:t>
            </w:r>
          </w:p>
        </w:tc>
      </w:tr>
      <w:tr w:rsidR="00477D34" w:rsidRPr="00BA0554" w14:paraId="0F4C1C66" w14:textId="77777777" w:rsidTr="71276564">
        <w:trPr>
          <w:trHeight w:val="300"/>
        </w:trPr>
        <w:tc>
          <w:tcPr>
            <w:tcW w:w="2977" w:type="dxa"/>
            <w:shd w:val="clear" w:color="auto" w:fill="FFFFFF" w:themeFill="background1"/>
          </w:tcPr>
          <w:p w14:paraId="054B6BBE" w14:textId="1CF6C088" w:rsidR="00477D34" w:rsidRPr="00BA0554" w:rsidRDefault="00477D34" w:rsidP="008137E7">
            <w:pPr>
              <w:pStyle w:val="VCAAtablecondensed"/>
            </w:pPr>
            <w:r w:rsidRPr="71276564">
              <w:rPr>
                <w:b/>
                <w:bCs/>
                <w:sz w:val="18"/>
                <w:szCs w:val="18"/>
              </w:rPr>
              <w:t xml:space="preserve">9.3 </w:t>
            </w:r>
            <w:r w:rsidR="779B10F5" w:rsidRPr="71276564">
              <w:rPr>
                <w:b/>
                <w:bCs/>
                <w:sz w:val="18"/>
                <w:szCs w:val="18"/>
              </w:rPr>
              <w:t>How do organisms reproduce to maintain the</w:t>
            </w:r>
            <w:r w:rsidR="00791D08" w:rsidRPr="71276564">
              <w:rPr>
                <w:b/>
                <w:bCs/>
                <w:sz w:val="18"/>
                <w:szCs w:val="18"/>
              </w:rPr>
              <w:t>ir</w:t>
            </w:r>
            <w:r w:rsidR="779B10F5" w:rsidRPr="71276564">
              <w:rPr>
                <w:b/>
                <w:bCs/>
                <w:sz w:val="18"/>
                <w:szCs w:val="18"/>
              </w:rPr>
              <w:t xml:space="preserve"> species?</w:t>
            </w:r>
          </w:p>
        </w:tc>
        <w:tc>
          <w:tcPr>
            <w:tcW w:w="1276" w:type="dxa"/>
            <w:shd w:val="clear" w:color="auto" w:fill="FFFFFF" w:themeFill="background1"/>
          </w:tcPr>
          <w:p w14:paraId="397117F0" w14:textId="77777777" w:rsidR="00477D34" w:rsidRPr="00BA0554" w:rsidRDefault="00477D34" w:rsidP="008137E7">
            <w:pPr>
              <w:pStyle w:val="VCAAtablecondensed"/>
              <w:jc w:val="center"/>
            </w:pPr>
            <w:r w:rsidRPr="00BA0554">
              <w:t>1, 9</w:t>
            </w:r>
          </w:p>
        </w:tc>
        <w:tc>
          <w:tcPr>
            <w:tcW w:w="3071" w:type="dxa"/>
            <w:shd w:val="clear" w:color="auto" w:fill="FFFFFF" w:themeFill="background1"/>
          </w:tcPr>
          <w:p w14:paraId="7D8C172C" w14:textId="77777777" w:rsidR="00477D34" w:rsidRPr="00BA0554" w:rsidRDefault="008B02EB" w:rsidP="008137E7">
            <w:pPr>
              <w:pStyle w:val="VCAAtablecondensed"/>
              <w:jc w:val="center"/>
            </w:pPr>
            <w:sdt>
              <w:sdtPr>
                <w:id w:val="415139423"/>
                <w14:checkbox>
                  <w14:checked w14:val="0"/>
                  <w14:checkedState w14:val="2612" w14:font="MS Gothic"/>
                  <w14:uncheckedState w14:val="2610" w14:font="MS Gothic"/>
                </w14:checkbox>
              </w:sdtPr>
              <w:sdtEndPr/>
              <w:sdtContent>
                <w:r w:rsidR="00477D34" w:rsidRPr="00BA0554">
                  <w:rPr>
                    <w:rFonts w:ascii="MS Gothic" w:eastAsia="MS Gothic" w:hAnsi="MS Gothic"/>
                  </w:rPr>
                  <w:t>☐</w:t>
                </w:r>
              </w:sdtContent>
            </w:sdt>
          </w:p>
        </w:tc>
        <w:tc>
          <w:tcPr>
            <w:tcW w:w="3071" w:type="dxa"/>
            <w:shd w:val="clear" w:color="auto" w:fill="FFFFFF" w:themeFill="background1"/>
          </w:tcPr>
          <w:p w14:paraId="0261F896" w14:textId="77777777" w:rsidR="00477D34" w:rsidRPr="004E5C8C" w:rsidRDefault="00477D34" w:rsidP="008137E7">
            <w:pPr>
              <w:pStyle w:val="VCAAtablecondensed"/>
              <w:jc w:val="center"/>
            </w:pPr>
          </w:p>
        </w:tc>
        <w:tc>
          <w:tcPr>
            <w:tcW w:w="3071" w:type="dxa"/>
            <w:shd w:val="clear" w:color="auto" w:fill="FFFFFF" w:themeFill="background1"/>
          </w:tcPr>
          <w:p w14:paraId="038A40E0" w14:textId="77777777" w:rsidR="00477D34" w:rsidRPr="00BA0554" w:rsidRDefault="008B02EB" w:rsidP="008137E7">
            <w:pPr>
              <w:pStyle w:val="VCAAtablecondensed"/>
              <w:jc w:val="center"/>
            </w:pPr>
            <w:sdt>
              <w:sdtPr>
                <w:id w:val="1281235197"/>
                <w14:checkbox>
                  <w14:checked w14:val="0"/>
                  <w14:checkedState w14:val="2612" w14:font="MS Gothic"/>
                  <w14:uncheckedState w14:val="2610" w14:font="MS Gothic"/>
                </w14:checkbox>
              </w:sdtPr>
              <w:sdtEndPr/>
              <w:sdtContent>
                <w:r w:rsidR="00477D34" w:rsidRPr="00BA0554">
                  <w:rPr>
                    <w:rFonts w:ascii="MS Gothic" w:eastAsia="MS Gothic" w:hAnsi="MS Gothic"/>
                  </w:rPr>
                  <w:t>☐</w:t>
                </w:r>
              </w:sdtContent>
            </w:sdt>
          </w:p>
        </w:tc>
        <w:tc>
          <w:tcPr>
            <w:tcW w:w="3071" w:type="dxa"/>
            <w:shd w:val="clear" w:color="auto" w:fill="FFFFFF" w:themeFill="background1"/>
          </w:tcPr>
          <w:p w14:paraId="69E7958F" w14:textId="77777777" w:rsidR="00477D34" w:rsidRPr="004E5C8C" w:rsidRDefault="00477D34" w:rsidP="008137E7">
            <w:pPr>
              <w:pStyle w:val="VCAAtablecondensed"/>
              <w:jc w:val="center"/>
            </w:pPr>
          </w:p>
        </w:tc>
        <w:tc>
          <w:tcPr>
            <w:tcW w:w="3071" w:type="dxa"/>
            <w:shd w:val="clear" w:color="auto" w:fill="FFFFFF" w:themeFill="background1"/>
          </w:tcPr>
          <w:p w14:paraId="74618B05" w14:textId="77777777" w:rsidR="00477D34" w:rsidRPr="00BA0554" w:rsidRDefault="008B02EB" w:rsidP="008137E7">
            <w:pPr>
              <w:pStyle w:val="VCAAtablecondensed"/>
              <w:jc w:val="center"/>
            </w:pPr>
            <w:sdt>
              <w:sdtPr>
                <w:id w:val="-246576582"/>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3072" w:type="dxa"/>
            <w:shd w:val="clear" w:color="auto" w:fill="FFFFFF" w:themeFill="background1"/>
          </w:tcPr>
          <w:p w14:paraId="5D1F27F0" w14:textId="77777777" w:rsidR="00477D34" w:rsidRPr="004E5C8C" w:rsidRDefault="00477D34" w:rsidP="008137E7">
            <w:pPr>
              <w:pStyle w:val="VCAAtablecondensed"/>
              <w:jc w:val="center"/>
            </w:pPr>
            <w:r w:rsidRPr="004E5C8C">
              <w:t>29</w:t>
            </w:r>
          </w:p>
        </w:tc>
      </w:tr>
      <w:tr w:rsidR="00477D34" w:rsidRPr="00BA0554" w14:paraId="0CFEAEAE" w14:textId="77777777" w:rsidTr="71276564">
        <w:trPr>
          <w:trHeight w:val="300"/>
        </w:trPr>
        <w:tc>
          <w:tcPr>
            <w:tcW w:w="2977" w:type="dxa"/>
            <w:shd w:val="clear" w:color="auto" w:fill="FFFFFF" w:themeFill="background1"/>
          </w:tcPr>
          <w:p w14:paraId="75EA3258" w14:textId="77777777" w:rsidR="00477D34" w:rsidRPr="00BA0554" w:rsidRDefault="00477D34" w:rsidP="008137E7">
            <w:pPr>
              <w:pStyle w:val="VCAAtablecondensed"/>
              <w:rPr>
                <w:b/>
                <w:sz w:val="18"/>
                <w:szCs w:val="18"/>
              </w:rPr>
            </w:pPr>
            <w:r w:rsidRPr="00BA0554">
              <w:rPr>
                <w:b/>
                <w:sz w:val="18"/>
                <w:szCs w:val="18"/>
              </w:rPr>
              <w:t xml:space="preserve">9.5 How </w:t>
            </w:r>
            <w:r w:rsidRPr="00BA0554">
              <w:rPr>
                <w:b/>
                <w:bCs/>
                <w:sz w:val="18"/>
                <w:szCs w:val="18"/>
              </w:rPr>
              <w:t>do our bodies</w:t>
            </w:r>
            <w:r w:rsidRPr="00BA0554">
              <w:rPr>
                <w:b/>
                <w:sz w:val="18"/>
                <w:szCs w:val="18"/>
              </w:rPr>
              <w:t xml:space="preserve"> maintain balance and respond to change?</w:t>
            </w:r>
          </w:p>
        </w:tc>
        <w:tc>
          <w:tcPr>
            <w:tcW w:w="1276" w:type="dxa"/>
            <w:shd w:val="clear" w:color="auto" w:fill="FFFFFF" w:themeFill="background1"/>
          </w:tcPr>
          <w:p w14:paraId="349A4A23" w14:textId="77777777" w:rsidR="00477D34" w:rsidRPr="00BA0554" w:rsidRDefault="00477D34" w:rsidP="008137E7">
            <w:pPr>
              <w:pStyle w:val="VCAAtablecondensed"/>
              <w:jc w:val="center"/>
            </w:pPr>
            <w:r w:rsidRPr="00BA0554">
              <w:t>2, 9</w:t>
            </w:r>
          </w:p>
        </w:tc>
        <w:sdt>
          <w:sdtPr>
            <w:id w:val="-1119216936"/>
            <w14:checkbox>
              <w14:checked w14:val="0"/>
              <w14:checkedState w14:val="2612" w14:font="MS Gothic"/>
              <w14:uncheckedState w14:val="2610" w14:font="MS Gothic"/>
            </w14:checkbox>
          </w:sdtPr>
          <w:sdtEndPr/>
          <w:sdtContent>
            <w:tc>
              <w:tcPr>
                <w:tcW w:w="3071" w:type="dxa"/>
                <w:shd w:val="clear" w:color="auto" w:fill="FFFFFF" w:themeFill="background1"/>
              </w:tcPr>
              <w:p w14:paraId="7C0E7B18" w14:textId="77777777" w:rsidR="00477D34" w:rsidRPr="00BA0554" w:rsidRDefault="00477D34" w:rsidP="008137E7">
                <w:pPr>
                  <w:pStyle w:val="VCAAtablecondensed"/>
                  <w:jc w:val="center"/>
                </w:pPr>
                <w:r w:rsidRPr="00BA0554">
                  <w:rPr>
                    <w:rFonts w:ascii="MS Gothic" w:eastAsia="MS Gothic" w:hAnsi="MS Gothic"/>
                  </w:rPr>
                  <w:t>☐</w:t>
                </w:r>
              </w:p>
            </w:tc>
          </w:sdtContent>
        </w:sdt>
        <w:tc>
          <w:tcPr>
            <w:tcW w:w="3071" w:type="dxa"/>
            <w:shd w:val="clear" w:color="auto" w:fill="FFFFFF" w:themeFill="background1"/>
          </w:tcPr>
          <w:p w14:paraId="52954BF7" w14:textId="77777777" w:rsidR="00477D34" w:rsidRPr="004E5C8C" w:rsidRDefault="00477D34" w:rsidP="008137E7">
            <w:pPr>
              <w:pStyle w:val="VCAAtablecondensed"/>
              <w:jc w:val="center"/>
            </w:pPr>
          </w:p>
        </w:tc>
        <w:tc>
          <w:tcPr>
            <w:tcW w:w="3071" w:type="dxa"/>
            <w:shd w:val="clear" w:color="auto" w:fill="FFFFFF" w:themeFill="background1"/>
          </w:tcPr>
          <w:p w14:paraId="4490337F" w14:textId="77777777" w:rsidR="00477D34" w:rsidRPr="00BA0554" w:rsidRDefault="008B02EB" w:rsidP="008137E7">
            <w:pPr>
              <w:pStyle w:val="VCAAtablecondensed"/>
              <w:jc w:val="center"/>
              <w:rPr>
                <w:rFonts w:ascii="Wingdings" w:eastAsia="Wingdings" w:hAnsi="Wingdings" w:cs="Wingdings"/>
                <w:color w:val="FF0000"/>
              </w:rPr>
            </w:pPr>
            <w:sdt>
              <w:sdtPr>
                <w:id w:val="650183878"/>
                <w14:checkbox>
                  <w14:checked w14:val="0"/>
                  <w14:checkedState w14:val="2612" w14:font="MS Gothic"/>
                  <w14:uncheckedState w14:val="2610" w14:font="MS Gothic"/>
                </w14:checkbox>
              </w:sdtPr>
              <w:sdtEndPr/>
              <w:sdtContent>
                <w:r w:rsidR="00477D34" w:rsidRPr="00BA0554">
                  <w:rPr>
                    <w:rFonts w:ascii="MS Gothic" w:eastAsia="MS Gothic" w:hAnsi="MS Gothic"/>
                  </w:rPr>
                  <w:t>☐</w:t>
                </w:r>
              </w:sdtContent>
            </w:sdt>
          </w:p>
        </w:tc>
        <w:tc>
          <w:tcPr>
            <w:tcW w:w="3071" w:type="dxa"/>
            <w:shd w:val="clear" w:color="auto" w:fill="FFFFFF" w:themeFill="background1"/>
          </w:tcPr>
          <w:p w14:paraId="6B147723" w14:textId="77777777" w:rsidR="00477D34" w:rsidRPr="004E5C8C" w:rsidRDefault="00477D34" w:rsidP="008137E7">
            <w:pPr>
              <w:pStyle w:val="VCAAtablecondensed"/>
              <w:jc w:val="center"/>
            </w:pPr>
          </w:p>
        </w:tc>
        <w:tc>
          <w:tcPr>
            <w:tcW w:w="3071" w:type="dxa"/>
            <w:shd w:val="clear" w:color="auto" w:fill="FFFFFF" w:themeFill="background1"/>
          </w:tcPr>
          <w:p w14:paraId="0B2B580E" w14:textId="77777777" w:rsidR="00477D34" w:rsidRPr="00BA0554" w:rsidRDefault="008B02EB" w:rsidP="008137E7">
            <w:pPr>
              <w:pStyle w:val="VCAAtablecondensed"/>
              <w:jc w:val="center"/>
              <w:rPr>
                <w:rFonts w:ascii="MS Gothic" w:eastAsia="MS Gothic" w:hAnsi="MS Gothic"/>
              </w:rPr>
            </w:pPr>
            <w:sdt>
              <w:sdtPr>
                <w:id w:val="1652786407"/>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3072" w:type="dxa"/>
            <w:shd w:val="clear" w:color="auto" w:fill="FFFFFF" w:themeFill="background1"/>
          </w:tcPr>
          <w:p w14:paraId="18DDB893" w14:textId="77777777" w:rsidR="00477D34" w:rsidRPr="00BA0554" w:rsidRDefault="00477D34" w:rsidP="008137E7">
            <w:pPr>
              <w:pStyle w:val="VCAAtablecondensed"/>
              <w:jc w:val="center"/>
            </w:pPr>
            <w:r w:rsidRPr="004E5C8C">
              <w:t>29</w:t>
            </w:r>
          </w:p>
        </w:tc>
      </w:tr>
      <w:tr w:rsidR="00477D34" w:rsidRPr="00BA0554" w14:paraId="1A61FBBC" w14:textId="77777777" w:rsidTr="71276564">
        <w:trPr>
          <w:trHeight w:val="300"/>
        </w:trPr>
        <w:tc>
          <w:tcPr>
            <w:tcW w:w="2977" w:type="dxa"/>
            <w:shd w:val="clear" w:color="auto" w:fill="FFFFFF" w:themeFill="background1"/>
          </w:tcPr>
          <w:p w14:paraId="2180036F" w14:textId="77777777" w:rsidR="00477D34" w:rsidRPr="00BA0554" w:rsidRDefault="00477D34" w:rsidP="008137E7">
            <w:pPr>
              <w:pStyle w:val="VCAAtablecondensed"/>
              <w:rPr>
                <w:b/>
                <w:sz w:val="18"/>
                <w:szCs w:val="18"/>
              </w:rPr>
            </w:pPr>
            <w:r w:rsidRPr="00BA0554">
              <w:rPr>
                <w:b/>
                <w:sz w:val="18"/>
                <w:szCs w:val="18"/>
              </w:rPr>
              <w:t>9.6 Is space the next home for humans?</w:t>
            </w:r>
          </w:p>
        </w:tc>
        <w:tc>
          <w:tcPr>
            <w:tcW w:w="1276" w:type="dxa"/>
            <w:shd w:val="clear" w:color="auto" w:fill="FFFFFF" w:themeFill="background1"/>
          </w:tcPr>
          <w:p w14:paraId="471071F8" w14:textId="77777777" w:rsidR="00477D34" w:rsidRPr="00BA0554" w:rsidRDefault="00477D34" w:rsidP="008137E7">
            <w:pPr>
              <w:pStyle w:val="VCAAtablecondensed"/>
              <w:jc w:val="center"/>
            </w:pPr>
            <w:r w:rsidRPr="00BA0554">
              <w:t>2, 9</w:t>
            </w:r>
          </w:p>
        </w:tc>
        <w:tc>
          <w:tcPr>
            <w:tcW w:w="3071" w:type="dxa"/>
            <w:shd w:val="clear" w:color="auto" w:fill="FFFFFF" w:themeFill="background1"/>
          </w:tcPr>
          <w:p w14:paraId="52631EDF" w14:textId="77777777" w:rsidR="00477D34" w:rsidRPr="00BA0554" w:rsidRDefault="008B02EB" w:rsidP="008137E7">
            <w:pPr>
              <w:pStyle w:val="VCAAtablecondensed"/>
              <w:jc w:val="center"/>
            </w:pPr>
            <w:sdt>
              <w:sdtPr>
                <w:id w:val="-931663267"/>
                <w14:checkbox>
                  <w14:checked w14:val="0"/>
                  <w14:checkedState w14:val="2612" w14:font="MS Gothic"/>
                  <w14:uncheckedState w14:val="2610" w14:font="MS Gothic"/>
                </w14:checkbox>
              </w:sdtPr>
              <w:sdtEndPr/>
              <w:sdtContent>
                <w:r w:rsidR="00477D34" w:rsidRPr="00BA0554">
                  <w:rPr>
                    <w:rFonts w:ascii="MS Gothic" w:eastAsia="MS Gothic" w:hAnsi="MS Gothic"/>
                  </w:rPr>
                  <w:t>☐</w:t>
                </w:r>
              </w:sdtContent>
            </w:sdt>
          </w:p>
        </w:tc>
        <w:tc>
          <w:tcPr>
            <w:tcW w:w="3071" w:type="dxa"/>
            <w:shd w:val="clear" w:color="auto" w:fill="FFFFFF" w:themeFill="background1"/>
          </w:tcPr>
          <w:p w14:paraId="3FA42AED" w14:textId="77777777" w:rsidR="00477D34" w:rsidRPr="004E5C8C" w:rsidRDefault="00477D34" w:rsidP="008137E7">
            <w:pPr>
              <w:pStyle w:val="VCAAtablecondensed"/>
              <w:jc w:val="center"/>
            </w:pPr>
          </w:p>
        </w:tc>
        <w:tc>
          <w:tcPr>
            <w:tcW w:w="3071" w:type="dxa"/>
            <w:shd w:val="clear" w:color="auto" w:fill="FFFFFF" w:themeFill="background1"/>
          </w:tcPr>
          <w:p w14:paraId="180F9EBE" w14:textId="77777777" w:rsidR="00477D34" w:rsidRPr="00BA0554" w:rsidRDefault="008B02EB" w:rsidP="008137E7">
            <w:pPr>
              <w:pStyle w:val="VCAAtablecondensed"/>
              <w:jc w:val="center"/>
            </w:pPr>
            <w:sdt>
              <w:sdtPr>
                <w:id w:val="1351674359"/>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3071" w:type="dxa"/>
            <w:shd w:val="clear" w:color="auto" w:fill="FFFFFF" w:themeFill="background1"/>
          </w:tcPr>
          <w:p w14:paraId="2A498DEE" w14:textId="77777777" w:rsidR="00477D34" w:rsidRPr="004E5C8C" w:rsidRDefault="00477D34" w:rsidP="008137E7">
            <w:pPr>
              <w:pStyle w:val="VCAAtablecondensed"/>
              <w:jc w:val="center"/>
            </w:pPr>
            <w:r w:rsidRPr="004E5C8C">
              <w:t>28</w:t>
            </w:r>
          </w:p>
        </w:tc>
        <w:tc>
          <w:tcPr>
            <w:tcW w:w="3071" w:type="dxa"/>
            <w:shd w:val="clear" w:color="auto" w:fill="FFFFFF" w:themeFill="background1"/>
          </w:tcPr>
          <w:p w14:paraId="62D6B20F" w14:textId="77777777" w:rsidR="00477D34" w:rsidRPr="00BA0554" w:rsidRDefault="008B02EB" w:rsidP="008137E7">
            <w:pPr>
              <w:pStyle w:val="VCAAtablecondensed"/>
              <w:jc w:val="center"/>
            </w:pPr>
            <w:sdt>
              <w:sdtPr>
                <w:rPr>
                  <w:rFonts w:ascii="Wingdings" w:eastAsia="Wingdings" w:hAnsi="Wingdings" w:cs="Wingdings"/>
                </w:rPr>
                <w:id w:val="230054108"/>
                <w15:color w:val="00CCFF"/>
                <w14:checkbox>
                  <w14:checked w14:val="1"/>
                  <w14:checkedState w14:val="2612" w14:font="Wingdings"/>
                  <w14:uncheckedState w14:val="2610" w14:font="MS Gothic"/>
                </w14:checkbox>
              </w:sdtPr>
              <w:sdtEndPr>
                <w:rPr>
                  <w:rFonts w:ascii="Arial Narrow" w:eastAsiaTheme="minorHAnsi" w:hAnsi="Arial Narrow" w:cs="Arial"/>
                </w:rPr>
              </w:sdtEndPr>
              <w:sdtContent>
                <w:r w:rsidR="00477D34" w:rsidRPr="00BA0554">
                  <w:rPr>
                    <w:rFonts w:ascii="Wingdings" w:eastAsia="Wingdings" w:hAnsi="Wingdings" w:cs="Wingdings"/>
                  </w:rPr>
                  <w:t>ü</w:t>
                </w:r>
              </w:sdtContent>
            </w:sdt>
          </w:p>
        </w:tc>
        <w:tc>
          <w:tcPr>
            <w:tcW w:w="3072" w:type="dxa"/>
            <w:shd w:val="clear" w:color="auto" w:fill="FFFFFF" w:themeFill="background1"/>
          </w:tcPr>
          <w:p w14:paraId="6179D80B" w14:textId="77777777" w:rsidR="00477D34" w:rsidRPr="00BA0554" w:rsidRDefault="00477D34" w:rsidP="008137E7">
            <w:pPr>
              <w:pStyle w:val="VCAAtablecondensed"/>
              <w:jc w:val="center"/>
            </w:pPr>
            <w:r w:rsidRPr="00BA0554">
              <w:t>29</w:t>
            </w:r>
          </w:p>
        </w:tc>
      </w:tr>
      <w:tr w:rsidR="00477D34" w:rsidRPr="00BA0554" w14:paraId="4E768B18" w14:textId="77777777" w:rsidTr="71276564">
        <w:trPr>
          <w:trHeight w:val="300"/>
        </w:trPr>
        <w:tc>
          <w:tcPr>
            <w:tcW w:w="2977" w:type="dxa"/>
            <w:shd w:val="clear" w:color="auto" w:fill="FFFFFF" w:themeFill="background1"/>
          </w:tcPr>
          <w:p w14:paraId="3C0317B1" w14:textId="77777777" w:rsidR="00477D34" w:rsidRPr="00BA0554" w:rsidRDefault="00477D34" w:rsidP="008137E7">
            <w:pPr>
              <w:pStyle w:val="VCAAtablecondensed"/>
              <w:rPr>
                <w:b/>
                <w:sz w:val="18"/>
                <w:szCs w:val="18"/>
              </w:rPr>
            </w:pPr>
            <w:r w:rsidRPr="00BA0554">
              <w:rPr>
                <w:b/>
                <w:sz w:val="18"/>
                <w:szCs w:val="18"/>
              </w:rPr>
              <w:t>9.7 How do atoms rearrange in chemical reactions?</w:t>
            </w:r>
          </w:p>
        </w:tc>
        <w:tc>
          <w:tcPr>
            <w:tcW w:w="1276" w:type="dxa"/>
            <w:shd w:val="clear" w:color="auto" w:fill="FFFFFF" w:themeFill="background1"/>
          </w:tcPr>
          <w:p w14:paraId="5DB0A436" w14:textId="77777777" w:rsidR="00477D34" w:rsidRPr="00BA0554" w:rsidRDefault="00477D34" w:rsidP="008137E7">
            <w:pPr>
              <w:pStyle w:val="VCAAtablecondensed"/>
              <w:jc w:val="center"/>
            </w:pPr>
            <w:r w:rsidRPr="00BA0554">
              <w:t>2, 9</w:t>
            </w:r>
          </w:p>
        </w:tc>
        <w:tc>
          <w:tcPr>
            <w:tcW w:w="3071" w:type="dxa"/>
            <w:shd w:val="clear" w:color="auto" w:fill="FFFFFF" w:themeFill="background1"/>
          </w:tcPr>
          <w:p w14:paraId="12679879" w14:textId="77777777" w:rsidR="00477D34" w:rsidRPr="00BA0554" w:rsidRDefault="008B02EB" w:rsidP="008137E7">
            <w:pPr>
              <w:pStyle w:val="VCAAtablecondensed"/>
              <w:jc w:val="center"/>
              <w:rPr>
                <w:rFonts w:ascii="Wingdings" w:eastAsia="Wingdings" w:hAnsi="Wingdings" w:cs="Wingdings"/>
                <w:color w:val="FF0000"/>
              </w:rPr>
            </w:pPr>
            <w:sdt>
              <w:sdtPr>
                <w:rPr>
                  <w:rFonts w:ascii="Wingdings" w:eastAsia="Wingdings" w:hAnsi="Wingdings" w:cs="Wingdings"/>
                </w:rPr>
                <w:id w:val="1142698114"/>
                <w15:color w:val="00CCFF"/>
                <w14:checkbox>
                  <w14:checked w14:val="0"/>
                  <w14:checkedState w14:val="2612" w14:font="Wingdings"/>
                  <w14:uncheckedState w14:val="2610" w14:font="MS Gothic"/>
                </w14:checkbox>
              </w:sdtPr>
              <w:sdtEndPr/>
              <w:sdtContent>
                <w:r w:rsidR="00477D34" w:rsidRPr="00BA0554">
                  <w:rPr>
                    <w:rFonts w:ascii="MS Gothic" w:eastAsia="MS Gothic" w:hAnsi="MS Gothic" w:cs="Wingdings"/>
                  </w:rPr>
                  <w:t>☐</w:t>
                </w:r>
              </w:sdtContent>
            </w:sdt>
          </w:p>
        </w:tc>
        <w:tc>
          <w:tcPr>
            <w:tcW w:w="3071" w:type="dxa"/>
            <w:shd w:val="clear" w:color="auto" w:fill="FFFFFF" w:themeFill="background1"/>
          </w:tcPr>
          <w:p w14:paraId="2B511693" w14:textId="77777777" w:rsidR="00477D34" w:rsidRPr="00BA0554" w:rsidRDefault="00477D34" w:rsidP="008137E7">
            <w:pPr>
              <w:pStyle w:val="VCAAtablecondensed"/>
              <w:jc w:val="center"/>
            </w:pPr>
          </w:p>
        </w:tc>
        <w:tc>
          <w:tcPr>
            <w:tcW w:w="3071" w:type="dxa"/>
            <w:shd w:val="clear" w:color="auto" w:fill="FFFFFF" w:themeFill="background1"/>
          </w:tcPr>
          <w:p w14:paraId="60DBDD37" w14:textId="77777777" w:rsidR="00477D34" w:rsidRPr="00BA0554" w:rsidRDefault="008B02EB" w:rsidP="008137E7">
            <w:pPr>
              <w:pStyle w:val="VCAAtablecondensed"/>
              <w:jc w:val="center"/>
            </w:pPr>
            <w:sdt>
              <w:sdtPr>
                <w:id w:val="1097061457"/>
                <w14:checkbox>
                  <w14:checked w14:val="0"/>
                  <w14:checkedState w14:val="2612" w14:font="MS Gothic"/>
                  <w14:uncheckedState w14:val="2610" w14:font="MS Gothic"/>
                </w14:checkbox>
              </w:sdtPr>
              <w:sdtEndPr/>
              <w:sdtContent>
                <w:r w:rsidR="00477D34" w:rsidRPr="00BA0554">
                  <w:rPr>
                    <w:rFonts w:ascii="MS Gothic" w:eastAsia="MS Gothic" w:hAnsi="MS Gothic"/>
                  </w:rPr>
                  <w:t>☐</w:t>
                </w:r>
              </w:sdtContent>
            </w:sdt>
          </w:p>
        </w:tc>
        <w:tc>
          <w:tcPr>
            <w:tcW w:w="3071" w:type="dxa"/>
            <w:shd w:val="clear" w:color="auto" w:fill="FFFFFF" w:themeFill="background1"/>
          </w:tcPr>
          <w:p w14:paraId="6DC282AF" w14:textId="77777777" w:rsidR="00477D34" w:rsidRPr="004E5C8C" w:rsidRDefault="00477D34" w:rsidP="008137E7">
            <w:pPr>
              <w:pStyle w:val="VCAAtablecondensed"/>
              <w:jc w:val="center"/>
            </w:pPr>
          </w:p>
        </w:tc>
        <w:tc>
          <w:tcPr>
            <w:tcW w:w="3071" w:type="dxa"/>
            <w:shd w:val="clear" w:color="auto" w:fill="FFFFFF" w:themeFill="background1"/>
          </w:tcPr>
          <w:p w14:paraId="5A1C6F81" w14:textId="77777777" w:rsidR="00477D34" w:rsidRPr="00BA0554" w:rsidRDefault="008B02EB" w:rsidP="008137E7">
            <w:pPr>
              <w:pStyle w:val="VCAAtablecondensed"/>
              <w:jc w:val="center"/>
              <w:rPr>
                <w:rFonts w:ascii="Wingdings" w:eastAsia="Wingdings" w:hAnsi="Wingdings" w:cs="Wingdings"/>
                <w:color w:val="FF0000"/>
              </w:rPr>
            </w:pPr>
            <w:sdt>
              <w:sdtPr>
                <w:rPr>
                  <w:rFonts w:ascii="Wingdings" w:eastAsia="Wingdings" w:hAnsi="Wingdings" w:cs="Wingdings"/>
                </w:rPr>
                <w:id w:val="-1898112074"/>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3072" w:type="dxa"/>
            <w:shd w:val="clear" w:color="auto" w:fill="FFFFFF" w:themeFill="background1"/>
          </w:tcPr>
          <w:p w14:paraId="0FEE927D" w14:textId="77777777" w:rsidR="00477D34" w:rsidRPr="00BA0554" w:rsidRDefault="00477D34" w:rsidP="008137E7">
            <w:pPr>
              <w:pStyle w:val="VCAAtablecondensed"/>
              <w:jc w:val="center"/>
            </w:pPr>
            <w:r w:rsidRPr="00BA0554">
              <w:t>29</w:t>
            </w:r>
          </w:p>
        </w:tc>
      </w:tr>
      <w:tr w:rsidR="00477D34" w:rsidRPr="00BA0554" w14:paraId="2CFAF4FD" w14:textId="77777777" w:rsidTr="71276564">
        <w:trPr>
          <w:trHeight w:val="300"/>
        </w:trPr>
        <w:tc>
          <w:tcPr>
            <w:tcW w:w="2977" w:type="dxa"/>
            <w:shd w:val="clear" w:color="auto" w:fill="FFFFFF" w:themeFill="background1"/>
          </w:tcPr>
          <w:p w14:paraId="34C2EEB6" w14:textId="77777777" w:rsidR="00477D34" w:rsidRPr="00BA0554" w:rsidRDefault="00477D34" w:rsidP="008137E7">
            <w:pPr>
              <w:pStyle w:val="VCAAtablecondensed"/>
              <w:rPr>
                <w:b/>
                <w:sz w:val="18"/>
                <w:szCs w:val="18"/>
              </w:rPr>
            </w:pPr>
            <w:r w:rsidRPr="00BA0554">
              <w:rPr>
                <w:b/>
                <w:sz w:val="18"/>
                <w:szCs w:val="18"/>
              </w:rPr>
              <w:t xml:space="preserve">9.8 How is energy conserved and transformed to </w:t>
            </w:r>
            <w:proofErr w:type="spellStart"/>
            <w:r w:rsidRPr="00BA0554">
              <w:rPr>
                <w:b/>
                <w:sz w:val="18"/>
                <w:szCs w:val="18"/>
              </w:rPr>
              <w:t>maximise</w:t>
            </w:r>
            <w:proofErr w:type="spellEnd"/>
            <w:r w:rsidRPr="00BA0554">
              <w:rPr>
                <w:b/>
                <w:sz w:val="18"/>
                <w:szCs w:val="18"/>
              </w:rPr>
              <w:t xml:space="preserve"> efficiency in natural and engineered systems?</w:t>
            </w:r>
          </w:p>
        </w:tc>
        <w:tc>
          <w:tcPr>
            <w:tcW w:w="1276" w:type="dxa"/>
            <w:shd w:val="clear" w:color="auto" w:fill="FFFFFF" w:themeFill="background1"/>
          </w:tcPr>
          <w:p w14:paraId="354C9189" w14:textId="77777777" w:rsidR="00477D34" w:rsidRPr="00BA0554" w:rsidRDefault="00477D34" w:rsidP="008137E7">
            <w:pPr>
              <w:pStyle w:val="VCAAtablecondensed"/>
              <w:jc w:val="center"/>
            </w:pPr>
            <w:r w:rsidRPr="00BA0554">
              <w:t>2, 9</w:t>
            </w:r>
          </w:p>
        </w:tc>
        <w:sdt>
          <w:sdtPr>
            <w:id w:val="-1310403899"/>
            <w14:checkbox>
              <w14:checked w14:val="0"/>
              <w14:checkedState w14:val="2612" w14:font="MS Gothic"/>
              <w14:uncheckedState w14:val="2610" w14:font="MS Gothic"/>
            </w14:checkbox>
          </w:sdtPr>
          <w:sdtEndPr/>
          <w:sdtContent>
            <w:tc>
              <w:tcPr>
                <w:tcW w:w="3071" w:type="dxa"/>
                <w:shd w:val="clear" w:color="auto" w:fill="FFFFFF" w:themeFill="background1"/>
              </w:tcPr>
              <w:p w14:paraId="5FA78DF7" w14:textId="77777777" w:rsidR="00477D34" w:rsidRPr="00BA0554" w:rsidRDefault="00477D34" w:rsidP="008137E7">
                <w:pPr>
                  <w:pStyle w:val="VCAAtablecondensed"/>
                  <w:jc w:val="center"/>
                </w:pPr>
                <w:r w:rsidRPr="00BA0554">
                  <w:rPr>
                    <w:rFonts w:ascii="MS Gothic" w:eastAsia="MS Gothic" w:hAnsi="MS Gothic"/>
                  </w:rPr>
                  <w:t>☐</w:t>
                </w:r>
              </w:p>
            </w:tc>
          </w:sdtContent>
        </w:sdt>
        <w:tc>
          <w:tcPr>
            <w:tcW w:w="3071" w:type="dxa"/>
            <w:shd w:val="clear" w:color="auto" w:fill="FFFFFF" w:themeFill="background1"/>
          </w:tcPr>
          <w:p w14:paraId="39FE191E" w14:textId="77777777" w:rsidR="00477D34" w:rsidRPr="004E5C8C" w:rsidRDefault="00477D34" w:rsidP="008137E7">
            <w:pPr>
              <w:pStyle w:val="VCAAtablecondensed"/>
              <w:jc w:val="center"/>
            </w:pPr>
          </w:p>
        </w:tc>
        <w:tc>
          <w:tcPr>
            <w:tcW w:w="3071" w:type="dxa"/>
            <w:shd w:val="clear" w:color="auto" w:fill="FFFFFF" w:themeFill="background1"/>
          </w:tcPr>
          <w:p w14:paraId="64166C50" w14:textId="77777777" w:rsidR="00477D34" w:rsidRPr="00BA0554" w:rsidRDefault="008B02EB" w:rsidP="008137E7">
            <w:pPr>
              <w:pStyle w:val="VCAAtablecondensed"/>
              <w:jc w:val="center"/>
            </w:pPr>
            <w:sdt>
              <w:sdtPr>
                <w:id w:val="869961737"/>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3071" w:type="dxa"/>
            <w:shd w:val="clear" w:color="auto" w:fill="FFFFFF" w:themeFill="background1"/>
          </w:tcPr>
          <w:p w14:paraId="4B461FCA" w14:textId="77777777" w:rsidR="00477D34" w:rsidRPr="004E5C8C" w:rsidRDefault="00477D34" w:rsidP="008137E7">
            <w:pPr>
              <w:pStyle w:val="VCAAtablecondensed"/>
              <w:jc w:val="center"/>
            </w:pPr>
            <w:r w:rsidRPr="004E5C8C">
              <w:t>28</w:t>
            </w:r>
          </w:p>
        </w:tc>
        <w:tc>
          <w:tcPr>
            <w:tcW w:w="3071" w:type="dxa"/>
            <w:shd w:val="clear" w:color="auto" w:fill="FFFFFF" w:themeFill="background1"/>
          </w:tcPr>
          <w:p w14:paraId="5C3E6358" w14:textId="77777777" w:rsidR="00477D34" w:rsidRPr="00BA0554" w:rsidRDefault="008B02EB" w:rsidP="008137E7">
            <w:pPr>
              <w:pStyle w:val="VCAAtablecondensed"/>
              <w:jc w:val="center"/>
            </w:pPr>
            <w:sdt>
              <w:sdtPr>
                <w:id w:val="93063663"/>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3072" w:type="dxa"/>
            <w:shd w:val="clear" w:color="auto" w:fill="FFFFFF" w:themeFill="background1"/>
          </w:tcPr>
          <w:p w14:paraId="60761470" w14:textId="77777777" w:rsidR="00477D34" w:rsidRPr="004E5C8C" w:rsidRDefault="00477D34" w:rsidP="008137E7">
            <w:pPr>
              <w:pStyle w:val="VCAAtablecondensed"/>
              <w:jc w:val="center"/>
            </w:pPr>
            <w:r w:rsidRPr="004E5C8C">
              <w:t>29</w:t>
            </w:r>
          </w:p>
        </w:tc>
      </w:tr>
      <w:tr w:rsidR="00477D34" w:rsidRPr="00BA0554" w14:paraId="170A0613" w14:textId="77777777" w:rsidTr="71276564">
        <w:trPr>
          <w:trHeight w:val="300"/>
        </w:trPr>
        <w:tc>
          <w:tcPr>
            <w:tcW w:w="2977" w:type="dxa"/>
            <w:shd w:val="clear" w:color="auto" w:fill="FFFFFF" w:themeFill="background1"/>
          </w:tcPr>
          <w:p w14:paraId="329561C2" w14:textId="77777777" w:rsidR="00477D34" w:rsidRPr="00BA0554" w:rsidRDefault="00477D34" w:rsidP="008137E7">
            <w:pPr>
              <w:pStyle w:val="VCAAtablecondensed"/>
              <w:rPr>
                <w:b/>
                <w:sz w:val="18"/>
                <w:szCs w:val="18"/>
              </w:rPr>
            </w:pPr>
            <w:r w:rsidRPr="00BA0554">
              <w:rPr>
                <w:b/>
                <w:sz w:val="18"/>
                <w:szCs w:val="18"/>
              </w:rPr>
              <w:t>9.9 How and why do unstable atoms change over time?</w:t>
            </w:r>
          </w:p>
        </w:tc>
        <w:tc>
          <w:tcPr>
            <w:tcW w:w="1276" w:type="dxa"/>
            <w:shd w:val="clear" w:color="auto" w:fill="FFFFFF" w:themeFill="background1"/>
          </w:tcPr>
          <w:p w14:paraId="27D40CC5" w14:textId="77777777" w:rsidR="00477D34" w:rsidRPr="00BA0554" w:rsidRDefault="00477D34" w:rsidP="008137E7">
            <w:pPr>
              <w:pStyle w:val="VCAAtablecondensed"/>
              <w:jc w:val="center"/>
            </w:pPr>
            <w:r w:rsidRPr="00BA0554">
              <w:t>2, 9</w:t>
            </w:r>
          </w:p>
        </w:tc>
        <w:sdt>
          <w:sdtPr>
            <w:id w:val="-1189670882"/>
            <w14:checkbox>
              <w14:checked w14:val="0"/>
              <w14:checkedState w14:val="2612" w14:font="MS Gothic"/>
              <w14:uncheckedState w14:val="2610" w14:font="MS Gothic"/>
            </w14:checkbox>
          </w:sdtPr>
          <w:sdtEndPr/>
          <w:sdtContent>
            <w:tc>
              <w:tcPr>
                <w:tcW w:w="3071" w:type="dxa"/>
                <w:shd w:val="clear" w:color="auto" w:fill="FFFFFF" w:themeFill="background1"/>
              </w:tcPr>
              <w:p w14:paraId="0BA3F17B" w14:textId="77777777" w:rsidR="00477D34" w:rsidRPr="00BA0554" w:rsidRDefault="00477D34" w:rsidP="008137E7">
                <w:pPr>
                  <w:pStyle w:val="VCAAtablecondensed"/>
                  <w:jc w:val="center"/>
                </w:pPr>
                <w:r w:rsidRPr="00BA0554">
                  <w:rPr>
                    <w:rFonts w:ascii="MS Gothic" w:eastAsia="MS Gothic" w:hAnsi="MS Gothic"/>
                  </w:rPr>
                  <w:t>☐</w:t>
                </w:r>
              </w:p>
            </w:tc>
          </w:sdtContent>
        </w:sdt>
        <w:tc>
          <w:tcPr>
            <w:tcW w:w="3071" w:type="dxa"/>
            <w:shd w:val="clear" w:color="auto" w:fill="FFFFFF" w:themeFill="background1"/>
          </w:tcPr>
          <w:p w14:paraId="2B73A3EC" w14:textId="77777777" w:rsidR="00477D34" w:rsidRPr="004E5C8C" w:rsidRDefault="00477D34" w:rsidP="008137E7">
            <w:pPr>
              <w:pStyle w:val="VCAAtablecondensed"/>
              <w:jc w:val="center"/>
            </w:pPr>
          </w:p>
        </w:tc>
        <w:tc>
          <w:tcPr>
            <w:tcW w:w="3071" w:type="dxa"/>
            <w:shd w:val="clear" w:color="auto" w:fill="FFFFFF" w:themeFill="background1"/>
          </w:tcPr>
          <w:p w14:paraId="0E645CF8" w14:textId="77777777" w:rsidR="00477D34" w:rsidRPr="00BA0554" w:rsidRDefault="008B02EB" w:rsidP="008137E7">
            <w:pPr>
              <w:pStyle w:val="VCAAtablecondensed"/>
              <w:jc w:val="center"/>
              <w:rPr>
                <w:rFonts w:ascii="MS Gothic" w:eastAsia="MS Gothic" w:hAnsi="MS Gothic"/>
              </w:rPr>
            </w:pPr>
            <w:sdt>
              <w:sdtPr>
                <w:rPr>
                  <w:rFonts w:ascii="Wingdings" w:eastAsia="Wingdings" w:hAnsi="Wingdings" w:cs="Wingdings"/>
                </w:rPr>
                <w:id w:val="-1466897159"/>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3071" w:type="dxa"/>
            <w:shd w:val="clear" w:color="auto" w:fill="FFFFFF" w:themeFill="background1"/>
          </w:tcPr>
          <w:p w14:paraId="3B4F4D77" w14:textId="77777777" w:rsidR="00477D34" w:rsidRPr="00BA0554" w:rsidRDefault="00477D34" w:rsidP="008137E7">
            <w:pPr>
              <w:pStyle w:val="VCAAtablecondensed"/>
              <w:jc w:val="center"/>
            </w:pPr>
            <w:r w:rsidRPr="004E5C8C">
              <w:t>28</w:t>
            </w:r>
          </w:p>
        </w:tc>
        <w:tc>
          <w:tcPr>
            <w:tcW w:w="3071" w:type="dxa"/>
            <w:shd w:val="clear" w:color="auto" w:fill="FFFFFF" w:themeFill="background1"/>
          </w:tcPr>
          <w:p w14:paraId="6C5BB0FC" w14:textId="77777777" w:rsidR="00477D34" w:rsidRPr="00BA0554" w:rsidRDefault="008B02EB" w:rsidP="008137E7">
            <w:pPr>
              <w:pStyle w:val="VCAAtablecondensed"/>
              <w:jc w:val="center"/>
              <w:rPr>
                <w:rFonts w:ascii="MS Gothic" w:eastAsia="MS Gothic" w:hAnsi="MS Gothic"/>
              </w:rPr>
            </w:pPr>
            <w:sdt>
              <w:sdtPr>
                <w:rPr>
                  <w:rFonts w:ascii="Wingdings" w:eastAsia="Wingdings" w:hAnsi="Wingdings" w:cs="Wingdings"/>
                </w:rPr>
                <w:id w:val="1965771647"/>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3072" w:type="dxa"/>
            <w:shd w:val="clear" w:color="auto" w:fill="FFFFFF" w:themeFill="background1"/>
          </w:tcPr>
          <w:p w14:paraId="14A19CD3" w14:textId="77777777" w:rsidR="00477D34" w:rsidRPr="00BA0554" w:rsidRDefault="00477D34" w:rsidP="008137E7">
            <w:pPr>
              <w:pStyle w:val="VCAAtablecondensed"/>
              <w:jc w:val="center"/>
            </w:pPr>
            <w:r w:rsidRPr="004E5C8C">
              <w:t>29</w:t>
            </w:r>
          </w:p>
        </w:tc>
      </w:tr>
      <w:tr w:rsidR="00477D34" w:rsidRPr="00BA0554" w14:paraId="41632D44" w14:textId="77777777" w:rsidTr="71276564">
        <w:trPr>
          <w:trHeight w:val="300"/>
        </w:trPr>
        <w:tc>
          <w:tcPr>
            <w:tcW w:w="2977" w:type="dxa"/>
            <w:shd w:val="clear" w:color="auto" w:fill="FFFFFF" w:themeFill="background1"/>
          </w:tcPr>
          <w:p w14:paraId="7697BBF3" w14:textId="77777777" w:rsidR="00477D34" w:rsidRPr="00BA0554" w:rsidRDefault="00477D34" w:rsidP="008137E7">
            <w:pPr>
              <w:pStyle w:val="VCAAtablecondensed"/>
              <w:rPr>
                <w:b/>
                <w:sz w:val="18"/>
                <w:szCs w:val="18"/>
              </w:rPr>
            </w:pPr>
            <w:r w:rsidRPr="00BA0554">
              <w:rPr>
                <w:b/>
                <w:sz w:val="18"/>
                <w:szCs w:val="18"/>
              </w:rPr>
              <w:t xml:space="preserve">10.1 How does the </w:t>
            </w:r>
            <w:proofErr w:type="spellStart"/>
            <w:r w:rsidRPr="00BA0554">
              <w:rPr>
                <w:b/>
                <w:sz w:val="18"/>
                <w:szCs w:val="18"/>
              </w:rPr>
              <w:t>organisation</w:t>
            </w:r>
            <w:proofErr w:type="spellEnd"/>
            <w:r w:rsidRPr="00BA0554">
              <w:rPr>
                <w:b/>
                <w:sz w:val="18"/>
                <w:szCs w:val="18"/>
              </w:rPr>
              <w:t xml:space="preserve"> of the periodic table explain element properties?</w:t>
            </w:r>
          </w:p>
        </w:tc>
        <w:tc>
          <w:tcPr>
            <w:tcW w:w="1276" w:type="dxa"/>
            <w:shd w:val="clear" w:color="auto" w:fill="FFFFFF" w:themeFill="background1"/>
          </w:tcPr>
          <w:p w14:paraId="36124A32" w14:textId="77777777" w:rsidR="00477D34" w:rsidRPr="00BA0554" w:rsidRDefault="00477D34" w:rsidP="008137E7">
            <w:pPr>
              <w:pStyle w:val="VCAAtablecondensed"/>
              <w:jc w:val="center"/>
            </w:pPr>
            <w:r w:rsidRPr="00BA0554">
              <w:t>1, 10</w:t>
            </w:r>
          </w:p>
        </w:tc>
        <w:tc>
          <w:tcPr>
            <w:tcW w:w="3071" w:type="dxa"/>
            <w:shd w:val="clear" w:color="auto" w:fill="FFFFFF" w:themeFill="background1"/>
          </w:tcPr>
          <w:p w14:paraId="18118B03" w14:textId="77777777" w:rsidR="00477D34" w:rsidRPr="00BA0554" w:rsidRDefault="008B02EB" w:rsidP="008137E7">
            <w:pPr>
              <w:pStyle w:val="VCAAtablecondensed"/>
              <w:jc w:val="center"/>
            </w:pPr>
            <w:sdt>
              <w:sdtPr>
                <w:rPr>
                  <w:rFonts w:ascii="Wingdings" w:eastAsia="Wingdings" w:hAnsi="Wingdings" w:cs="Wingdings"/>
                </w:rPr>
                <w:id w:val="-172578523"/>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3071" w:type="dxa"/>
            <w:shd w:val="clear" w:color="auto" w:fill="FFFFFF" w:themeFill="background1"/>
          </w:tcPr>
          <w:p w14:paraId="740E9E4C" w14:textId="77777777" w:rsidR="00477D34" w:rsidRPr="004E5C8C" w:rsidRDefault="00477D34" w:rsidP="008137E7">
            <w:pPr>
              <w:pStyle w:val="VCAAtablecondensed"/>
              <w:jc w:val="center"/>
            </w:pPr>
            <w:r w:rsidRPr="004E5C8C">
              <w:t>27</w:t>
            </w:r>
          </w:p>
        </w:tc>
        <w:tc>
          <w:tcPr>
            <w:tcW w:w="3071" w:type="dxa"/>
            <w:shd w:val="clear" w:color="auto" w:fill="FFFFFF" w:themeFill="background1"/>
          </w:tcPr>
          <w:p w14:paraId="6FDBB842" w14:textId="77777777" w:rsidR="00477D34" w:rsidRPr="00BA0554" w:rsidRDefault="008B02EB" w:rsidP="008137E7">
            <w:pPr>
              <w:pStyle w:val="VCAAtablecondensed"/>
              <w:jc w:val="center"/>
            </w:pPr>
            <w:sdt>
              <w:sdtPr>
                <w:id w:val="1173768871"/>
                <w14:checkbox>
                  <w14:checked w14:val="0"/>
                  <w14:checkedState w14:val="2612" w14:font="MS Gothic"/>
                  <w14:uncheckedState w14:val="2610" w14:font="MS Gothic"/>
                </w14:checkbox>
              </w:sdtPr>
              <w:sdtEndPr/>
              <w:sdtContent>
                <w:r w:rsidR="00477D34" w:rsidRPr="00BA0554">
                  <w:rPr>
                    <w:rFonts w:ascii="MS Gothic" w:eastAsia="MS Gothic" w:hAnsi="MS Gothic" w:cs="MS Gothic"/>
                  </w:rPr>
                  <w:t>☐</w:t>
                </w:r>
              </w:sdtContent>
            </w:sdt>
          </w:p>
        </w:tc>
        <w:tc>
          <w:tcPr>
            <w:tcW w:w="3071" w:type="dxa"/>
            <w:shd w:val="clear" w:color="auto" w:fill="FFFFFF" w:themeFill="background1"/>
          </w:tcPr>
          <w:p w14:paraId="5B38A88C" w14:textId="77777777" w:rsidR="00477D34" w:rsidRPr="004E5C8C" w:rsidRDefault="00477D34" w:rsidP="008137E7">
            <w:pPr>
              <w:pStyle w:val="VCAAtablecondensed"/>
              <w:jc w:val="center"/>
            </w:pPr>
          </w:p>
        </w:tc>
        <w:tc>
          <w:tcPr>
            <w:tcW w:w="3071" w:type="dxa"/>
            <w:shd w:val="clear" w:color="auto" w:fill="FFFFFF" w:themeFill="background1"/>
          </w:tcPr>
          <w:p w14:paraId="27A6E458" w14:textId="77777777" w:rsidR="00477D34" w:rsidRPr="00BA0554" w:rsidRDefault="008B02EB" w:rsidP="008137E7">
            <w:pPr>
              <w:pStyle w:val="VCAAtablecondensed"/>
              <w:jc w:val="center"/>
            </w:pPr>
            <w:sdt>
              <w:sdtPr>
                <w:rPr>
                  <w:rFonts w:ascii="Wingdings" w:eastAsia="Wingdings" w:hAnsi="Wingdings" w:cs="Wingdings"/>
                </w:rPr>
                <w:id w:val="727031226"/>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3072" w:type="dxa"/>
            <w:shd w:val="clear" w:color="auto" w:fill="FFFFFF" w:themeFill="background1"/>
          </w:tcPr>
          <w:p w14:paraId="4892C382" w14:textId="77777777" w:rsidR="00477D34" w:rsidRPr="00BA0554" w:rsidRDefault="00477D34" w:rsidP="008137E7">
            <w:pPr>
              <w:pStyle w:val="VCAAtablecondensed"/>
              <w:jc w:val="center"/>
            </w:pPr>
            <w:r w:rsidRPr="00BA0554">
              <w:t>29</w:t>
            </w:r>
          </w:p>
        </w:tc>
      </w:tr>
      <w:tr w:rsidR="00477D34" w:rsidRPr="00BA0554" w14:paraId="4FC3E738" w14:textId="77777777" w:rsidTr="71276564">
        <w:trPr>
          <w:trHeight w:val="300"/>
        </w:trPr>
        <w:tc>
          <w:tcPr>
            <w:tcW w:w="2977" w:type="dxa"/>
            <w:shd w:val="clear" w:color="auto" w:fill="FFFFFF" w:themeFill="background1"/>
          </w:tcPr>
          <w:p w14:paraId="14CC57C8" w14:textId="77777777" w:rsidR="00477D34" w:rsidRPr="00BA0554" w:rsidRDefault="00477D34" w:rsidP="008137E7">
            <w:pPr>
              <w:pStyle w:val="VCAAtablecondensed"/>
              <w:rPr>
                <w:b/>
                <w:sz w:val="18"/>
                <w:szCs w:val="18"/>
              </w:rPr>
            </w:pPr>
            <w:r w:rsidRPr="00BA0554">
              <w:rPr>
                <w:b/>
                <w:sz w:val="18"/>
                <w:szCs w:val="18"/>
              </w:rPr>
              <w:t xml:space="preserve">10.2 How </w:t>
            </w:r>
            <w:r w:rsidRPr="00BA0554">
              <w:rPr>
                <w:b/>
                <w:bCs/>
                <w:sz w:val="18"/>
                <w:szCs w:val="18"/>
              </w:rPr>
              <w:t>do we inherit our traits</w:t>
            </w:r>
            <w:r w:rsidRPr="00BA0554">
              <w:rPr>
                <w:b/>
                <w:sz w:val="18"/>
                <w:szCs w:val="18"/>
              </w:rPr>
              <w:t>?</w:t>
            </w:r>
          </w:p>
        </w:tc>
        <w:tc>
          <w:tcPr>
            <w:tcW w:w="1276" w:type="dxa"/>
            <w:shd w:val="clear" w:color="auto" w:fill="FFFFFF" w:themeFill="background1"/>
          </w:tcPr>
          <w:p w14:paraId="7E505178" w14:textId="77777777" w:rsidR="00477D34" w:rsidRPr="00BA0554" w:rsidRDefault="00477D34" w:rsidP="008137E7">
            <w:pPr>
              <w:pStyle w:val="VCAAtablecondensed"/>
              <w:jc w:val="center"/>
            </w:pPr>
            <w:r w:rsidRPr="00BA0554">
              <w:t>1, 10</w:t>
            </w:r>
          </w:p>
        </w:tc>
        <w:sdt>
          <w:sdtPr>
            <w:id w:val="1165903778"/>
            <w14:checkbox>
              <w14:checked w14:val="0"/>
              <w14:checkedState w14:val="2612" w14:font="MS Gothic"/>
              <w14:uncheckedState w14:val="2610" w14:font="MS Gothic"/>
            </w14:checkbox>
          </w:sdtPr>
          <w:sdtEndPr/>
          <w:sdtContent>
            <w:tc>
              <w:tcPr>
                <w:tcW w:w="3071" w:type="dxa"/>
                <w:shd w:val="clear" w:color="auto" w:fill="FFFFFF" w:themeFill="background1"/>
              </w:tcPr>
              <w:p w14:paraId="47649AC9" w14:textId="77777777" w:rsidR="00477D34" w:rsidRPr="00BA0554" w:rsidRDefault="00477D34" w:rsidP="008137E7">
                <w:pPr>
                  <w:pStyle w:val="VCAAtablecondensed"/>
                  <w:jc w:val="center"/>
                </w:pPr>
                <w:r w:rsidRPr="00BA0554">
                  <w:rPr>
                    <w:rFonts w:ascii="MS Gothic" w:eastAsia="MS Gothic" w:hAnsi="MS Gothic"/>
                  </w:rPr>
                  <w:t>☐</w:t>
                </w:r>
              </w:p>
            </w:tc>
          </w:sdtContent>
        </w:sdt>
        <w:tc>
          <w:tcPr>
            <w:tcW w:w="3071" w:type="dxa"/>
            <w:shd w:val="clear" w:color="auto" w:fill="FFFFFF" w:themeFill="background1"/>
          </w:tcPr>
          <w:p w14:paraId="7992E5D6" w14:textId="77777777" w:rsidR="00477D34" w:rsidRPr="004E5C8C" w:rsidRDefault="00477D34" w:rsidP="008137E7">
            <w:pPr>
              <w:pStyle w:val="VCAAtablecondensed"/>
              <w:jc w:val="center"/>
            </w:pPr>
          </w:p>
        </w:tc>
        <w:tc>
          <w:tcPr>
            <w:tcW w:w="3071" w:type="dxa"/>
            <w:shd w:val="clear" w:color="auto" w:fill="FFFFFF" w:themeFill="background1"/>
          </w:tcPr>
          <w:p w14:paraId="13883FBA" w14:textId="77777777" w:rsidR="00477D34" w:rsidRPr="00BA0554" w:rsidRDefault="008B02EB" w:rsidP="008137E7">
            <w:pPr>
              <w:pStyle w:val="VCAAtablecondensed"/>
              <w:jc w:val="center"/>
            </w:pPr>
            <w:sdt>
              <w:sdtPr>
                <w:rPr>
                  <w:rFonts w:ascii="Wingdings" w:eastAsia="Wingdings" w:hAnsi="Wingdings" w:cs="Wingdings"/>
                </w:rPr>
                <w:id w:val="1767103984"/>
                <w15:color w:val="00CCFF"/>
                <w14:checkbox>
                  <w14:checked w14:val="1"/>
                  <w14:checkedState w14:val="2612" w14:font="Wingdings"/>
                  <w14:uncheckedState w14:val="2610" w14:font="MS Gothic"/>
                </w14:checkbox>
              </w:sdtPr>
              <w:sdtEndPr>
                <w:rPr>
                  <w:rFonts w:ascii="Arial Narrow" w:eastAsiaTheme="minorHAnsi" w:hAnsi="Arial Narrow" w:cs="Arial"/>
                </w:rPr>
              </w:sdtEndPr>
              <w:sdtContent>
                <w:r w:rsidR="00477D34" w:rsidRPr="00BA0554">
                  <w:rPr>
                    <w:rFonts w:ascii="Wingdings" w:eastAsia="Wingdings" w:hAnsi="Wingdings" w:cs="Wingdings"/>
                  </w:rPr>
                  <w:t>ü</w:t>
                </w:r>
              </w:sdtContent>
            </w:sdt>
          </w:p>
        </w:tc>
        <w:tc>
          <w:tcPr>
            <w:tcW w:w="3071" w:type="dxa"/>
          </w:tcPr>
          <w:p w14:paraId="6D017525" w14:textId="77777777" w:rsidR="00477D34" w:rsidRPr="00BA0554" w:rsidRDefault="00477D34" w:rsidP="008137E7">
            <w:pPr>
              <w:pStyle w:val="VCAAtablecondensed"/>
              <w:jc w:val="center"/>
            </w:pPr>
            <w:r w:rsidRPr="00BA0554">
              <w:t>28</w:t>
            </w:r>
          </w:p>
        </w:tc>
        <w:tc>
          <w:tcPr>
            <w:tcW w:w="3071" w:type="dxa"/>
            <w:shd w:val="clear" w:color="auto" w:fill="FFFFFF" w:themeFill="background1"/>
          </w:tcPr>
          <w:p w14:paraId="6BF7FD95" w14:textId="77777777" w:rsidR="00477D34" w:rsidRPr="00BA0554" w:rsidRDefault="008B02EB" w:rsidP="008137E7">
            <w:pPr>
              <w:pStyle w:val="VCAAtablecondensed"/>
              <w:jc w:val="center"/>
            </w:pPr>
            <w:sdt>
              <w:sdtPr>
                <w:rPr>
                  <w:rFonts w:ascii="Wingdings" w:eastAsia="Wingdings" w:hAnsi="Wingdings" w:cs="Wingdings"/>
                </w:rPr>
                <w:id w:val="-1211871883"/>
                <w15:color w:val="00CCFF"/>
                <w14:checkbox>
                  <w14:checked w14:val="1"/>
                  <w14:checkedState w14:val="2612" w14:font="Wingdings"/>
                  <w14:uncheckedState w14:val="2610" w14:font="MS Gothic"/>
                </w14:checkbox>
              </w:sdtPr>
              <w:sdtEndPr>
                <w:rPr>
                  <w:rFonts w:ascii="Arial Narrow" w:eastAsiaTheme="minorHAnsi" w:hAnsi="Arial Narrow" w:cs="Arial"/>
                </w:rPr>
              </w:sdtEndPr>
              <w:sdtContent>
                <w:r w:rsidR="00477D34" w:rsidRPr="00BA0554">
                  <w:rPr>
                    <w:rFonts w:ascii="Wingdings" w:eastAsia="Wingdings" w:hAnsi="Wingdings" w:cs="Wingdings"/>
                  </w:rPr>
                  <w:t>ü</w:t>
                </w:r>
              </w:sdtContent>
            </w:sdt>
          </w:p>
        </w:tc>
        <w:tc>
          <w:tcPr>
            <w:tcW w:w="3072" w:type="dxa"/>
            <w:shd w:val="clear" w:color="auto" w:fill="FFFFFF" w:themeFill="background1"/>
          </w:tcPr>
          <w:p w14:paraId="23C821C2" w14:textId="77777777" w:rsidR="00477D34" w:rsidRPr="00BA0554" w:rsidRDefault="00477D34" w:rsidP="008137E7">
            <w:pPr>
              <w:pStyle w:val="VCAAtablecondensed"/>
              <w:jc w:val="center"/>
            </w:pPr>
            <w:r w:rsidRPr="00BA0554">
              <w:t>29</w:t>
            </w:r>
          </w:p>
        </w:tc>
      </w:tr>
      <w:tr w:rsidR="00477D34" w:rsidRPr="00BA0554" w14:paraId="4BA05926" w14:textId="77777777" w:rsidTr="71276564">
        <w:trPr>
          <w:trHeight w:val="300"/>
        </w:trPr>
        <w:tc>
          <w:tcPr>
            <w:tcW w:w="2977" w:type="dxa"/>
            <w:shd w:val="clear" w:color="auto" w:fill="FFFFFF" w:themeFill="background1"/>
          </w:tcPr>
          <w:p w14:paraId="298A1DB8" w14:textId="77777777" w:rsidR="00477D34" w:rsidRPr="00BA0554" w:rsidRDefault="00477D34" w:rsidP="008137E7">
            <w:pPr>
              <w:pStyle w:val="VCAAtablecondensed"/>
              <w:rPr>
                <w:b/>
                <w:sz w:val="18"/>
                <w:szCs w:val="18"/>
              </w:rPr>
            </w:pPr>
            <w:r w:rsidRPr="00BA0554">
              <w:rPr>
                <w:b/>
                <w:sz w:val="18"/>
                <w:szCs w:val="18"/>
              </w:rPr>
              <w:t>10.3 How can Newton’s laws predict motion?</w:t>
            </w:r>
          </w:p>
        </w:tc>
        <w:tc>
          <w:tcPr>
            <w:tcW w:w="1276" w:type="dxa"/>
            <w:shd w:val="clear" w:color="auto" w:fill="FFFFFF" w:themeFill="background1"/>
          </w:tcPr>
          <w:p w14:paraId="32A2F589" w14:textId="77777777" w:rsidR="00477D34" w:rsidRPr="00BA0554" w:rsidRDefault="00477D34" w:rsidP="008137E7">
            <w:pPr>
              <w:pStyle w:val="VCAAtablecondensed"/>
              <w:jc w:val="center"/>
            </w:pPr>
            <w:r w:rsidRPr="00BA0554">
              <w:t>1, 10</w:t>
            </w:r>
          </w:p>
        </w:tc>
        <w:tc>
          <w:tcPr>
            <w:tcW w:w="3071" w:type="dxa"/>
            <w:shd w:val="clear" w:color="auto" w:fill="FFFFFF" w:themeFill="background1"/>
          </w:tcPr>
          <w:p w14:paraId="0DDC4003" w14:textId="77777777" w:rsidR="00477D34" w:rsidRPr="00BA0554" w:rsidRDefault="008B02EB" w:rsidP="008137E7">
            <w:pPr>
              <w:pStyle w:val="VCAAtablecondensed"/>
              <w:jc w:val="center"/>
            </w:pPr>
            <w:sdt>
              <w:sdtPr>
                <w:rPr>
                  <w:rFonts w:ascii="Wingdings" w:eastAsia="Wingdings" w:hAnsi="Wingdings" w:cs="Wingdings"/>
                </w:rPr>
                <w:id w:val="-1920633541"/>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3071" w:type="dxa"/>
            <w:shd w:val="clear" w:color="auto" w:fill="FFFFFF" w:themeFill="background1"/>
          </w:tcPr>
          <w:p w14:paraId="55907374" w14:textId="77777777" w:rsidR="00477D34" w:rsidRPr="00BA0554" w:rsidRDefault="00477D34" w:rsidP="008137E7">
            <w:pPr>
              <w:pStyle w:val="VCAAtablecondensed"/>
              <w:jc w:val="center"/>
            </w:pPr>
            <w:r w:rsidRPr="00BA0554">
              <w:t>27</w:t>
            </w:r>
          </w:p>
        </w:tc>
        <w:tc>
          <w:tcPr>
            <w:tcW w:w="3071" w:type="dxa"/>
            <w:shd w:val="clear" w:color="auto" w:fill="FFFFFF" w:themeFill="background1"/>
          </w:tcPr>
          <w:p w14:paraId="21AA041B" w14:textId="77777777" w:rsidR="00477D34" w:rsidRPr="00BA0554" w:rsidRDefault="008B02EB" w:rsidP="008137E7">
            <w:pPr>
              <w:pStyle w:val="VCAAtablecondensed"/>
              <w:jc w:val="center"/>
            </w:pPr>
            <w:sdt>
              <w:sdtPr>
                <w:id w:val="-1268854506"/>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3071" w:type="dxa"/>
            <w:shd w:val="clear" w:color="auto" w:fill="FFFFFF" w:themeFill="background1"/>
          </w:tcPr>
          <w:p w14:paraId="126C46EB" w14:textId="77777777" w:rsidR="00477D34" w:rsidRPr="004E5C8C" w:rsidRDefault="00477D34" w:rsidP="008137E7">
            <w:pPr>
              <w:pStyle w:val="VCAAtablecondensed"/>
              <w:jc w:val="center"/>
            </w:pPr>
            <w:r w:rsidRPr="004E5C8C">
              <w:t>28</w:t>
            </w:r>
          </w:p>
        </w:tc>
        <w:tc>
          <w:tcPr>
            <w:tcW w:w="3071" w:type="dxa"/>
            <w:shd w:val="clear" w:color="auto" w:fill="FFFFFF" w:themeFill="background1"/>
          </w:tcPr>
          <w:p w14:paraId="5EE9674E" w14:textId="77777777" w:rsidR="00477D34" w:rsidRPr="00BA0554" w:rsidRDefault="008B02EB" w:rsidP="008137E7">
            <w:pPr>
              <w:pStyle w:val="VCAAtablecondensed"/>
              <w:jc w:val="center"/>
              <w:rPr>
                <w:rFonts w:ascii="Wingdings" w:eastAsia="Wingdings" w:hAnsi="Wingdings" w:cs="Wingdings"/>
                <w:color w:val="FF0000"/>
              </w:rPr>
            </w:pPr>
            <w:sdt>
              <w:sdtPr>
                <w:rPr>
                  <w:rFonts w:ascii="Wingdings" w:eastAsia="Wingdings" w:hAnsi="Wingdings" w:cs="Wingdings"/>
                </w:rPr>
                <w:id w:val="-1315409578"/>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3072" w:type="dxa"/>
            <w:shd w:val="clear" w:color="auto" w:fill="FFFFFF" w:themeFill="background1"/>
          </w:tcPr>
          <w:p w14:paraId="3B2D158B" w14:textId="77777777" w:rsidR="00477D34" w:rsidRPr="00BA0554" w:rsidRDefault="00477D34" w:rsidP="008137E7">
            <w:pPr>
              <w:pStyle w:val="VCAAtablecondensed"/>
              <w:jc w:val="center"/>
            </w:pPr>
            <w:r w:rsidRPr="00BA0554">
              <w:t>29</w:t>
            </w:r>
          </w:p>
        </w:tc>
      </w:tr>
      <w:tr w:rsidR="00477D34" w:rsidRPr="00BA0554" w14:paraId="70BD53CA" w14:textId="77777777" w:rsidTr="71276564">
        <w:trPr>
          <w:trHeight w:val="300"/>
        </w:trPr>
        <w:tc>
          <w:tcPr>
            <w:tcW w:w="2977" w:type="dxa"/>
            <w:shd w:val="clear" w:color="auto" w:fill="FFFFFF" w:themeFill="background1"/>
          </w:tcPr>
          <w:p w14:paraId="6188F6F8" w14:textId="6705A837" w:rsidR="00477D34" w:rsidRPr="00BA0554" w:rsidRDefault="00477D34">
            <w:pPr>
              <w:pStyle w:val="VCAAtablecondensed"/>
            </w:pPr>
            <w:r w:rsidRPr="00BA0554">
              <w:rPr>
                <w:b/>
                <w:bCs/>
                <w:sz w:val="18"/>
                <w:szCs w:val="18"/>
              </w:rPr>
              <w:t xml:space="preserve">10.4 How </w:t>
            </w:r>
            <w:r w:rsidR="55A81FBE" w:rsidRPr="00BA0554">
              <w:rPr>
                <w:b/>
                <w:bCs/>
                <w:sz w:val="18"/>
                <w:szCs w:val="18"/>
              </w:rPr>
              <w:t xml:space="preserve">do our choices </w:t>
            </w:r>
            <w:r w:rsidR="1B5B50B3" w:rsidRPr="00BA0554">
              <w:rPr>
                <w:b/>
                <w:bCs/>
                <w:sz w:val="18"/>
                <w:szCs w:val="18"/>
              </w:rPr>
              <w:t>affect</w:t>
            </w:r>
            <w:r w:rsidR="55A81FBE" w:rsidRPr="00BA0554">
              <w:rPr>
                <w:b/>
                <w:bCs/>
                <w:sz w:val="18"/>
                <w:szCs w:val="18"/>
              </w:rPr>
              <w:t xml:space="preserve"> Earth’s climate?</w:t>
            </w:r>
          </w:p>
        </w:tc>
        <w:tc>
          <w:tcPr>
            <w:tcW w:w="1276" w:type="dxa"/>
            <w:shd w:val="clear" w:color="auto" w:fill="FFFFFF" w:themeFill="background1"/>
          </w:tcPr>
          <w:p w14:paraId="5E778513" w14:textId="77777777" w:rsidR="00477D34" w:rsidRPr="00BA0554" w:rsidRDefault="00477D34" w:rsidP="008137E7">
            <w:pPr>
              <w:pStyle w:val="VCAAtablecondensed"/>
              <w:jc w:val="center"/>
            </w:pPr>
            <w:r w:rsidRPr="00BA0554">
              <w:t>1, 10</w:t>
            </w:r>
          </w:p>
        </w:tc>
        <w:tc>
          <w:tcPr>
            <w:tcW w:w="3071" w:type="dxa"/>
            <w:shd w:val="clear" w:color="auto" w:fill="FFFFFF" w:themeFill="background1"/>
          </w:tcPr>
          <w:p w14:paraId="00FB01B2" w14:textId="77777777" w:rsidR="00477D34" w:rsidRPr="00BA0554" w:rsidRDefault="008B02EB" w:rsidP="008137E7">
            <w:pPr>
              <w:pStyle w:val="VCAAtablecondensed"/>
              <w:jc w:val="center"/>
            </w:pPr>
            <w:sdt>
              <w:sdtPr>
                <w:id w:val="1624120498"/>
                <w14:checkbox>
                  <w14:checked w14:val="0"/>
                  <w14:checkedState w14:val="2612" w14:font="MS Gothic"/>
                  <w14:uncheckedState w14:val="2610" w14:font="MS Gothic"/>
                </w14:checkbox>
              </w:sdtPr>
              <w:sdtEndPr/>
              <w:sdtContent>
                <w:r w:rsidR="00477D34" w:rsidRPr="00BA0554">
                  <w:rPr>
                    <w:rFonts w:ascii="MS Gothic" w:eastAsia="MS Gothic" w:hAnsi="MS Gothic" w:cs="MS Gothic"/>
                  </w:rPr>
                  <w:t>☐</w:t>
                </w:r>
              </w:sdtContent>
            </w:sdt>
          </w:p>
        </w:tc>
        <w:tc>
          <w:tcPr>
            <w:tcW w:w="3071" w:type="dxa"/>
            <w:shd w:val="clear" w:color="auto" w:fill="FFFFFF" w:themeFill="background1"/>
          </w:tcPr>
          <w:p w14:paraId="387CC801" w14:textId="77777777" w:rsidR="00477D34" w:rsidRPr="004E5C8C" w:rsidRDefault="00477D34" w:rsidP="008137E7">
            <w:pPr>
              <w:pStyle w:val="VCAAtablecondensed"/>
              <w:jc w:val="center"/>
            </w:pPr>
          </w:p>
        </w:tc>
        <w:tc>
          <w:tcPr>
            <w:tcW w:w="3071" w:type="dxa"/>
            <w:shd w:val="clear" w:color="auto" w:fill="FFFFFF" w:themeFill="background1"/>
          </w:tcPr>
          <w:p w14:paraId="2611AD00" w14:textId="77777777" w:rsidR="00477D34" w:rsidRPr="00BA0554" w:rsidRDefault="008B02EB" w:rsidP="008137E7">
            <w:pPr>
              <w:pStyle w:val="VCAAtablecondensed"/>
              <w:jc w:val="center"/>
            </w:pPr>
            <w:sdt>
              <w:sdtPr>
                <w:id w:val="489378597"/>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3071" w:type="dxa"/>
            <w:shd w:val="clear" w:color="auto" w:fill="FFFFFF" w:themeFill="background1"/>
          </w:tcPr>
          <w:p w14:paraId="0F26A7C1" w14:textId="77777777" w:rsidR="00477D34" w:rsidRPr="004E5C8C" w:rsidRDefault="00477D34" w:rsidP="008137E7">
            <w:pPr>
              <w:pStyle w:val="VCAAtablecondensed"/>
              <w:jc w:val="center"/>
            </w:pPr>
            <w:r w:rsidRPr="004E5C8C">
              <w:t>28</w:t>
            </w:r>
          </w:p>
        </w:tc>
        <w:tc>
          <w:tcPr>
            <w:tcW w:w="3071" w:type="dxa"/>
            <w:shd w:val="clear" w:color="auto" w:fill="FFFFFF" w:themeFill="background1"/>
          </w:tcPr>
          <w:p w14:paraId="58FE46EB" w14:textId="77777777" w:rsidR="00477D34" w:rsidRPr="00BA0554" w:rsidRDefault="008B02EB" w:rsidP="008137E7">
            <w:pPr>
              <w:pStyle w:val="VCAAtablecondensed"/>
              <w:jc w:val="center"/>
            </w:pPr>
            <w:sdt>
              <w:sdtPr>
                <w:id w:val="45576891"/>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3072" w:type="dxa"/>
            <w:shd w:val="clear" w:color="auto" w:fill="FFFFFF" w:themeFill="background1"/>
          </w:tcPr>
          <w:p w14:paraId="2DF37ADE" w14:textId="77777777" w:rsidR="00477D34" w:rsidRPr="004E5C8C" w:rsidRDefault="00477D34" w:rsidP="008137E7">
            <w:pPr>
              <w:pStyle w:val="VCAAtablecondensed"/>
              <w:jc w:val="center"/>
            </w:pPr>
            <w:r w:rsidRPr="004E5C8C">
              <w:t>29</w:t>
            </w:r>
          </w:p>
        </w:tc>
      </w:tr>
      <w:tr w:rsidR="00477D34" w:rsidRPr="00BA0554" w14:paraId="7677DA0B" w14:textId="77777777" w:rsidTr="71276564">
        <w:trPr>
          <w:trHeight w:val="300"/>
        </w:trPr>
        <w:tc>
          <w:tcPr>
            <w:tcW w:w="2977" w:type="dxa"/>
            <w:shd w:val="clear" w:color="auto" w:fill="FFFFFF" w:themeFill="background1"/>
          </w:tcPr>
          <w:p w14:paraId="2A444E9E" w14:textId="77777777" w:rsidR="00477D34" w:rsidRPr="00BA0554" w:rsidRDefault="00477D34" w:rsidP="008137E7">
            <w:pPr>
              <w:pStyle w:val="VCAAtablecondensed"/>
              <w:rPr>
                <w:b/>
                <w:sz w:val="18"/>
                <w:szCs w:val="18"/>
              </w:rPr>
            </w:pPr>
            <w:r w:rsidRPr="00BA0554">
              <w:rPr>
                <w:b/>
                <w:sz w:val="18"/>
                <w:szCs w:val="18"/>
              </w:rPr>
              <w:t>10.5 How do we identify different chemical reactions?</w:t>
            </w:r>
          </w:p>
        </w:tc>
        <w:tc>
          <w:tcPr>
            <w:tcW w:w="1276" w:type="dxa"/>
            <w:shd w:val="clear" w:color="auto" w:fill="FFFFFF" w:themeFill="background1"/>
          </w:tcPr>
          <w:p w14:paraId="1988BBF9" w14:textId="77777777" w:rsidR="00477D34" w:rsidRPr="00BA0554" w:rsidRDefault="00477D34" w:rsidP="008137E7">
            <w:pPr>
              <w:pStyle w:val="VCAAtablecondensed"/>
              <w:jc w:val="center"/>
            </w:pPr>
            <w:r w:rsidRPr="00BA0554">
              <w:t>2, 10</w:t>
            </w:r>
          </w:p>
        </w:tc>
        <w:tc>
          <w:tcPr>
            <w:tcW w:w="3071" w:type="dxa"/>
            <w:shd w:val="clear" w:color="auto" w:fill="FFFFFF" w:themeFill="background1"/>
          </w:tcPr>
          <w:p w14:paraId="5CFC7B4C" w14:textId="77777777" w:rsidR="00477D34" w:rsidRPr="00BA0554" w:rsidRDefault="008B02EB" w:rsidP="008137E7">
            <w:pPr>
              <w:pStyle w:val="VCAAtablecondensed"/>
              <w:jc w:val="center"/>
              <w:rPr>
                <w:rFonts w:ascii="MS Gothic" w:eastAsia="MS Gothic" w:hAnsi="MS Gothic" w:cs="MS Gothic"/>
              </w:rPr>
            </w:pPr>
            <w:sdt>
              <w:sdtPr>
                <w:rPr>
                  <w:rFonts w:ascii="Wingdings" w:eastAsia="Wingdings" w:hAnsi="Wingdings" w:cs="Wingdings"/>
                  <w:color w:val="FF0000"/>
                </w:rPr>
                <w:id w:val="1435640959"/>
                <w15:color w:val="00CCFF"/>
                <w14:checkbox>
                  <w14:checked w14:val="1"/>
                  <w14:checkedState w14:val="2612" w14:font="Wingdings"/>
                  <w14:uncheckedState w14:val="2610" w14:font="MS Gothic"/>
                </w14:checkbox>
              </w:sdtPr>
              <w:sdtEndPr>
                <w:rPr>
                  <w:rFonts w:ascii="Arial Narrow" w:eastAsiaTheme="minorHAnsi" w:hAnsi="Arial Narrow" w:cs="Arial"/>
                  <w:color w:val="auto"/>
                </w:rPr>
              </w:sdtEndPr>
              <w:sdtContent>
                <w:r w:rsidR="00477D34" w:rsidRPr="00BA0554">
                  <w:rPr>
                    <w:rFonts w:ascii="Wingdings" w:eastAsia="Wingdings" w:hAnsi="Wingdings" w:cs="Wingdings"/>
                  </w:rPr>
                  <w:t>ü</w:t>
                </w:r>
              </w:sdtContent>
            </w:sdt>
          </w:p>
        </w:tc>
        <w:tc>
          <w:tcPr>
            <w:tcW w:w="3071" w:type="dxa"/>
            <w:shd w:val="clear" w:color="auto" w:fill="FFFFFF" w:themeFill="background1"/>
          </w:tcPr>
          <w:p w14:paraId="5D130A6B" w14:textId="77777777" w:rsidR="00477D34" w:rsidRPr="00BA0554" w:rsidRDefault="00477D34" w:rsidP="008137E7">
            <w:pPr>
              <w:pStyle w:val="VCAAtablecondensed"/>
              <w:jc w:val="center"/>
              <w:rPr>
                <w:color w:val="FF0000"/>
              </w:rPr>
            </w:pPr>
            <w:r w:rsidRPr="00BA0554">
              <w:t>27</w:t>
            </w:r>
          </w:p>
        </w:tc>
        <w:tc>
          <w:tcPr>
            <w:tcW w:w="3071" w:type="dxa"/>
            <w:shd w:val="clear" w:color="auto" w:fill="FFFFFF" w:themeFill="background1"/>
          </w:tcPr>
          <w:p w14:paraId="3E8395B8" w14:textId="77777777" w:rsidR="00477D34" w:rsidRPr="00BA0554" w:rsidRDefault="008B02EB" w:rsidP="008137E7">
            <w:pPr>
              <w:pStyle w:val="VCAAtablecondensed"/>
              <w:jc w:val="center"/>
              <w:rPr>
                <w:rFonts w:ascii="MS Gothic" w:eastAsia="MS Gothic" w:hAnsi="MS Gothic"/>
              </w:rPr>
            </w:pPr>
            <w:sdt>
              <w:sdtPr>
                <w:id w:val="1758854630"/>
                <w14:checkbox>
                  <w14:checked w14:val="0"/>
                  <w14:checkedState w14:val="2612" w14:font="MS Gothic"/>
                  <w14:uncheckedState w14:val="2610" w14:font="MS Gothic"/>
                </w14:checkbox>
              </w:sdtPr>
              <w:sdtEndPr/>
              <w:sdtContent>
                <w:r w:rsidR="00477D34" w:rsidRPr="00BA0554">
                  <w:rPr>
                    <w:rFonts w:ascii="MS Gothic" w:eastAsia="MS Gothic" w:hAnsi="MS Gothic"/>
                  </w:rPr>
                  <w:t>☐</w:t>
                </w:r>
              </w:sdtContent>
            </w:sdt>
          </w:p>
        </w:tc>
        <w:tc>
          <w:tcPr>
            <w:tcW w:w="3071" w:type="dxa"/>
            <w:shd w:val="clear" w:color="auto" w:fill="FFFFFF" w:themeFill="background1"/>
          </w:tcPr>
          <w:p w14:paraId="59138E6E" w14:textId="77777777" w:rsidR="00477D34" w:rsidRPr="00BA0554" w:rsidRDefault="00477D34" w:rsidP="008137E7">
            <w:pPr>
              <w:pStyle w:val="VCAAtablecondensed"/>
              <w:jc w:val="center"/>
            </w:pPr>
          </w:p>
        </w:tc>
        <w:tc>
          <w:tcPr>
            <w:tcW w:w="3071" w:type="dxa"/>
            <w:shd w:val="clear" w:color="auto" w:fill="FFFFFF" w:themeFill="background1"/>
          </w:tcPr>
          <w:p w14:paraId="5E4C02F4" w14:textId="77777777" w:rsidR="00477D34" w:rsidRPr="00BA0554" w:rsidRDefault="008B02EB" w:rsidP="008137E7">
            <w:pPr>
              <w:pStyle w:val="VCAAtablecondensed"/>
              <w:jc w:val="center"/>
              <w:rPr>
                <w:rFonts w:ascii="MS Gothic" w:eastAsia="MS Gothic" w:hAnsi="MS Gothic" w:cs="MS Gothic"/>
              </w:rPr>
            </w:pPr>
            <w:sdt>
              <w:sdtPr>
                <w:id w:val="-866363830"/>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3072" w:type="dxa"/>
            <w:shd w:val="clear" w:color="auto" w:fill="FFFFFF" w:themeFill="background1"/>
          </w:tcPr>
          <w:p w14:paraId="251A212F" w14:textId="77777777" w:rsidR="00477D34" w:rsidRPr="004E5C8C" w:rsidRDefault="00477D34" w:rsidP="008137E7">
            <w:pPr>
              <w:pStyle w:val="VCAAtablecondensed"/>
              <w:jc w:val="center"/>
            </w:pPr>
            <w:r w:rsidRPr="004E5C8C">
              <w:t>29</w:t>
            </w:r>
          </w:p>
        </w:tc>
      </w:tr>
      <w:tr w:rsidR="00477D34" w:rsidRPr="00BA0554" w14:paraId="48CC41C2" w14:textId="77777777" w:rsidTr="71276564">
        <w:trPr>
          <w:trHeight w:val="300"/>
        </w:trPr>
        <w:tc>
          <w:tcPr>
            <w:tcW w:w="2977" w:type="dxa"/>
            <w:shd w:val="clear" w:color="auto" w:fill="FFFFFF" w:themeFill="background1"/>
          </w:tcPr>
          <w:p w14:paraId="6EF4CD42" w14:textId="77777777" w:rsidR="00477D34" w:rsidRPr="00BA0554" w:rsidRDefault="00477D34" w:rsidP="008137E7">
            <w:pPr>
              <w:pStyle w:val="VCAAtablecondensed"/>
              <w:rPr>
                <w:b/>
                <w:bCs/>
                <w:sz w:val="18"/>
                <w:szCs w:val="18"/>
              </w:rPr>
            </w:pPr>
            <w:r w:rsidRPr="00BA0554">
              <w:rPr>
                <w:b/>
                <w:bCs/>
                <w:sz w:val="18"/>
                <w:szCs w:val="18"/>
              </w:rPr>
              <w:t>10.6 How do we make sense of the universe?</w:t>
            </w:r>
          </w:p>
        </w:tc>
        <w:tc>
          <w:tcPr>
            <w:tcW w:w="1276" w:type="dxa"/>
            <w:shd w:val="clear" w:color="auto" w:fill="FFFFFF" w:themeFill="background1"/>
          </w:tcPr>
          <w:p w14:paraId="40734128" w14:textId="77777777" w:rsidR="00477D34" w:rsidRPr="00BA0554" w:rsidRDefault="00477D34" w:rsidP="008137E7">
            <w:pPr>
              <w:pStyle w:val="VCAAtablecondensed"/>
              <w:jc w:val="center"/>
            </w:pPr>
            <w:r w:rsidRPr="00BA0554">
              <w:t>2, 10</w:t>
            </w:r>
          </w:p>
        </w:tc>
        <w:tc>
          <w:tcPr>
            <w:tcW w:w="3071" w:type="dxa"/>
            <w:shd w:val="clear" w:color="auto" w:fill="FFFFFF" w:themeFill="background1"/>
          </w:tcPr>
          <w:p w14:paraId="0ED14E04" w14:textId="77777777" w:rsidR="00477D34" w:rsidRPr="00BA0554" w:rsidRDefault="008B02EB" w:rsidP="008137E7">
            <w:pPr>
              <w:pStyle w:val="VCAAtablecondensed"/>
              <w:jc w:val="center"/>
            </w:pPr>
            <w:sdt>
              <w:sdtPr>
                <w:id w:val="-896898926"/>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3071" w:type="dxa"/>
            <w:shd w:val="clear" w:color="auto" w:fill="FFFFFF" w:themeFill="background1"/>
          </w:tcPr>
          <w:p w14:paraId="0EAA9F30" w14:textId="77777777" w:rsidR="00477D34" w:rsidRPr="004E5C8C" w:rsidRDefault="00477D34" w:rsidP="008137E7">
            <w:pPr>
              <w:pStyle w:val="VCAAtablecondensed"/>
              <w:jc w:val="center"/>
            </w:pPr>
            <w:r w:rsidRPr="004E5C8C">
              <w:t>27</w:t>
            </w:r>
          </w:p>
        </w:tc>
        <w:tc>
          <w:tcPr>
            <w:tcW w:w="3071" w:type="dxa"/>
            <w:shd w:val="clear" w:color="auto" w:fill="FFFFFF" w:themeFill="background1"/>
          </w:tcPr>
          <w:p w14:paraId="42A99C99" w14:textId="77777777" w:rsidR="00477D34" w:rsidRPr="00BA0554" w:rsidRDefault="008B02EB" w:rsidP="008137E7">
            <w:pPr>
              <w:pStyle w:val="VCAAtablecondensed"/>
              <w:jc w:val="center"/>
            </w:pPr>
            <w:sdt>
              <w:sdtPr>
                <w:id w:val="145403701"/>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3071" w:type="dxa"/>
            <w:shd w:val="clear" w:color="auto" w:fill="FFFFFF" w:themeFill="background1"/>
          </w:tcPr>
          <w:p w14:paraId="7FE98134" w14:textId="77777777" w:rsidR="00477D34" w:rsidRPr="004E5C8C" w:rsidRDefault="00477D34" w:rsidP="008137E7">
            <w:pPr>
              <w:pStyle w:val="VCAAtablecondensed"/>
              <w:jc w:val="center"/>
            </w:pPr>
            <w:r w:rsidRPr="004E5C8C">
              <w:t>28</w:t>
            </w:r>
          </w:p>
        </w:tc>
        <w:tc>
          <w:tcPr>
            <w:tcW w:w="3071" w:type="dxa"/>
            <w:shd w:val="clear" w:color="auto" w:fill="FFFFFF" w:themeFill="background1"/>
          </w:tcPr>
          <w:p w14:paraId="3C0EB01C" w14:textId="77777777" w:rsidR="00477D34" w:rsidRPr="00BA0554" w:rsidRDefault="008B02EB" w:rsidP="008137E7">
            <w:pPr>
              <w:pStyle w:val="VCAAtablecondensed"/>
              <w:jc w:val="center"/>
            </w:pPr>
            <w:sdt>
              <w:sdtPr>
                <w:id w:val="-624686545"/>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3072" w:type="dxa"/>
            <w:shd w:val="clear" w:color="auto" w:fill="FFFFFF" w:themeFill="background1"/>
          </w:tcPr>
          <w:p w14:paraId="1A8704B5" w14:textId="77777777" w:rsidR="00477D34" w:rsidRPr="004E5C8C" w:rsidRDefault="00477D34" w:rsidP="008137E7">
            <w:pPr>
              <w:pStyle w:val="VCAAtablecondensed"/>
              <w:jc w:val="center"/>
            </w:pPr>
            <w:r w:rsidRPr="004E5C8C">
              <w:t>29</w:t>
            </w:r>
          </w:p>
        </w:tc>
      </w:tr>
    </w:tbl>
    <w:p w14:paraId="17B5DC9A" w14:textId="77777777" w:rsidR="003C4B12" w:rsidRPr="00BA0554" w:rsidRDefault="003C4B12"/>
    <w:tbl>
      <w:tblPr>
        <w:tblStyle w:val="TableGrid"/>
        <w:tblW w:w="22680" w:type="dxa"/>
        <w:tblInd w:w="-5" w:type="dxa"/>
        <w:tblLook w:val="04A0" w:firstRow="1" w:lastRow="0" w:firstColumn="1" w:lastColumn="0" w:noHBand="0" w:noVBand="1"/>
        <w:tblCaption w:val="Table for mapping Science Levels 9 and 10 content descriptions and achievement standards to teaching and learning units"/>
      </w:tblPr>
      <w:tblGrid>
        <w:gridCol w:w="2977"/>
        <w:gridCol w:w="1276"/>
        <w:gridCol w:w="3071"/>
        <w:gridCol w:w="3071"/>
        <w:gridCol w:w="3071"/>
        <w:gridCol w:w="3071"/>
        <w:gridCol w:w="3071"/>
        <w:gridCol w:w="3072"/>
      </w:tblGrid>
      <w:tr w:rsidR="003C4B12" w:rsidRPr="00BA0554" w14:paraId="103CB87B" w14:textId="77777777" w:rsidTr="00AE6A1F">
        <w:trPr>
          <w:trHeight w:val="300"/>
        </w:trPr>
        <w:tc>
          <w:tcPr>
            <w:tcW w:w="2977" w:type="dxa"/>
            <w:tcBorders>
              <w:top w:val="nil"/>
              <w:left w:val="nil"/>
              <w:bottom w:val="nil"/>
              <w:right w:val="single" w:sz="4" w:space="0" w:color="auto"/>
            </w:tcBorders>
            <w:shd w:val="clear" w:color="auto" w:fill="FFFFFF" w:themeFill="background1"/>
          </w:tcPr>
          <w:p w14:paraId="20BF2CAF" w14:textId="77777777" w:rsidR="003C4B12" w:rsidRPr="00BA0554" w:rsidRDefault="003C4B12" w:rsidP="003C4B12">
            <w:pPr>
              <w:pStyle w:val="VCAAtablecondensed"/>
              <w:rPr>
                <w:b/>
                <w:sz w:val="18"/>
                <w:szCs w:val="18"/>
              </w:rPr>
            </w:pPr>
          </w:p>
        </w:tc>
        <w:tc>
          <w:tcPr>
            <w:tcW w:w="1276" w:type="dxa"/>
            <w:tcBorders>
              <w:left w:val="single" w:sz="4" w:space="0" w:color="auto"/>
            </w:tcBorders>
            <w:shd w:val="clear" w:color="auto" w:fill="0072AA" w:themeFill="accent1" w:themeFillShade="BF"/>
          </w:tcPr>
          <w:p w14:paraId="6121FB2E" w14:textId="04D74B19" w:rsidR="003C4B12" w:rsidRPr="004E5C8C" w:rsidRDefault="003C4B12" w:rsidP="00AE6A1F">
            <w:pPr>
              <w:pStyle w:val="VCAAbody"/>
              <w:rPr>
                <w:b/>
                <w:bCs/>
                <w:color w:val="FFFFFF" w:themeColor="background1"/>
                <w:szCs w:val="20"/>
              </w:rPr>
            </w:pPr>
            <w:r w:rsidRPr="004E5C8C">
              <w:rPr>
                <w:rFonts w:ascii="Arial Narrow" w:hAnsi="Arial Narrow"/>
                <w:b/>
                <w:bCs/>
                <w:color w:val="FFFFFF" w:themeColor="background1"/>
                <w:szCs w:val="20"/>
              </w:rPr>
              <w:t>Strand</w:t>
            </w:r>
          </w:p>
        </w:tc>
        <w:tc>
          <w:tcPr>
            <w:tcW w:w="18427" w:type="dxa"/>
            <w:gridSpan w:val="6"/>
            <w:shd w:val="clear" w:color="auto" w:fill="F2F2F2" w:themeFill="background1" w:themeFillShade="F2"/>
            <w:vAlign w:val="center"/>
          </w:tcPr>
          <w:p w14:paraId="059A6C63" w14:textId="5268A711" w:rsidR="003C4B12" w:rsidRPr="004E5C8C" w:rsidRDefault="003C4B12" w:rsidP="003C4B12">
            <w:pPr>
              <w:pStyle w:val="VCAAtablecondensed"/>
              <w:jc w:val="center"/>
            </w:pPr>
            <w:r w:rsidRPr="00BA0554">
              <w:rPr>
                <w:b/>
                <w:bCs/>
              </w:rPr>
              <w:t>Science Inquiry (continued)</w:t>
            </w:r>
          </w:p>
        </w:tc>
      </w:tr>
      <w:tr w:rsidR="003C4B12" w:rsidRPr="00BA0554" w14:paraId="3D1862FD" w14:textId="77777777" w:rsidTr="00AE6A1F">
        <w:trPr>
          <w:trHeight w:val="300"/>
        </w:trPr>
        <w:tc>
          <w:tcPr>
            <w:tcW w:w="2977" w:type="dxa"/>
            <w:tcBorders>
              <w:top w:val="nil"/>
              <w:left w:val="nil"/>
              <w:bottom w:val="nil"/>
              <w:right w:val="single" w:sz="4" w:space="0" w:color="auto"/>
            </w:tcBorders>
            <w:shd w:val="clear" w:color="auto" w:fill="FFFFFF" w:themeFill="background1"/>
          </w:tcPr>
          <w:p w14:paraId="6BFC265C" w14:textId="77777777" w:rsidR="003C4B12" w:rsidRPr="00BA0554" w:rsidRDefault="003C4B12" w:rsidP="003C4B12">
            <w:pPr>
              <w:pStyle w:val="VCAAtablecondensed"/>
              <w:rPr>
                <w:b/>
                <w:sz w:val="18"/>
                <w:szCs w:val="18"/>
              </w:rPr>
            </w:pPr>
          </w:p>
        </w:tc>
        <w:tc>
          <w:tcPr>
            <w:tcW w:w="1276" w:type="dxa"/>
            <w:tcBorders>
              <w:left w:val="single" w:sz="4" w:space="0" w:color="auto"/>
            </w:tcBorders>
            <w:shd w:val="clear" w:color="auto" w:fill="0072AA" w:themeFill="accent1" w:themeFillShade="BF"/>
          </w:tcPr>
          <w:p w14:paraId="43588066" w14:textId="13DE1EBB" w:rsidR="003C4B12" w:rsidRPr="004E5C8C" w:rsidRDefault="003C4B12" w:rsidP="00AE6A1F">
            <w:pPr>
              <w:pStyle w:val="VCAAbody"/>
              <w:rPr>
                <w:b/>
                <w:bCs/>
                <w:color w:val="FFFFFF" w:themeColor="background1"/>
                <w:szCs w:val="20"/>
              </w:rPr>
            </w:pPr>
            <w:r w:rsidRPr="004E5C8C">
              <w:rPr>
                <w:rFonts w:ascii="Arial Narrow" w:hAnsi="Arial Narrow"/>
                <w:b/>
                <w:bCs/>
                <w:color w:val="FFFFFF" w:themeColor="background1"/>
                <w:szCs w:val="20"/>
              </w:rPr>
              <w:t>Sub-strand</w:t>
            </w:r>
          </w:p>
        </w:tc>
        <w:tc>
          <w:tcPr>
            <w:tcW w:w="12284" w:type="dxa"/>
            <w:gridSpan w:val="4"/>
            <w:shd w:val="clear" w:color="auto" w:fill="F2F2F2" w:themeFill="background1" w:themeFillShade="F2"/>
            <w:vAlign w:val="center"/>
          </w:tcPr>
          <w:p w14:paraId="0130FC24" w14:textId="4B4DA075" w:rsidR="003C4B12" w:rsidRPr="004E5C8C" w:rsidRDefault="003C4B12" w:rsidP="00AE6A1F">
            <w:pPr>
              <w:pStyle w:val="VCAAtabletextnarrow"/>
              <w:jc w:val="center"/>
            </w:pPr>
            <w:r w:rsidRPr="00BA0554">
              <w:rPr>
                <w:b/>
                <w:bCs/>
              </w:rPr>
              <w:t>Evaluating</w:t>
            </w:r>
          </w:p>
        </w:tc>
        <w:tc>
          <w:tcPr>
            <w:tcW w:w="6143" w:type="dxa"/>
            <w:gridSpan w:val="2"/>
            <w:shd w:val="clear" w:color="auto" w:fill="F2F2F2" w:themeFill="background1" w:themeFillShade="F2"/>
            <w:vAlign w:val="center"/>
          </w:tcPr>
          <w:p w14:paraId="3E1169E6" w14:textId="5E2DC4D3" w:rsidR="003C4B12" w:rsidRPr="004E5C8C" w:rsidRDefault="003C4B12" w:rsidP="00AE6A1F">
            <w:pPr>
              <w:pStyle w:val="VCAAtabletextnarrow"/>
              <w:jc w:val="center"/>
            </w:pPr>
            <w:r w:rsidRPr="00BA0554">
              <w:rPr>
                <w:b/>
                <w:bCs/>
              </w:rPr>
              <w:t>Communicating</w:t>
            </w:r>
          </w:p>
        </w:tc>
      </w:tr>
      <w:tr w:rsidR="003C4B12" w:rsidRPr="00BA0554" w14:paraId="47D181B8" w14:textId="77777777" w:rsidTr="00AE6A1F">
        <w:trPr>
          <w:trHeight w:val="300"/>
        </w:trPr>
        <w:tc>
          <w:tcPr>
            <w:tcW w:w="2977" w:type="dxa"/>
            <w:tcBorders>
              <w:top w:val="nil"/>
              <w:left w:val="nil"/>
              <w:bottom w:val="single" w:sz="4" w:space="0" w:color="auto"/>
              <w:right w:val="single" w:sz="4" w:space="0" w:color="auto"/>
            </w:tcBorders>
            <w:shd w:val="clear" w:color="auto" w:fill="FFFFFF" w:themeFill="background1"/>
          </w:tcPr>
          <w:p w14:paraId="3DBCB8F9" w14:textId="77777777" w:rsidR="003C4B12" w:rsidRPr="00BA0554" w:rsidRDefault="003C4B12" w:rsidP="003C4B12">
            <w:pPr>
              <w:pStyle w:val="VCAAtablecondensed"/>
              <w:rPr>
                <w:b/>
                <w:sz w:val="18"/>
                <w:szCs w:val="18"/>
              </w:rPr>
            </w:pPr>
          </w:p>
        </w:tc>
        <w:tc>
          <w:tcPr>
            <w:tcW w:w="1276" w:type="dxa"/>
            <w:tcBorders>
              <w:left w:val="single" w:sz="4" w:space="0" w:color="auto"/>
            </w:tcBorders>
            <w:shd w:val="clear" w:color="auto" w:fill="0072AA" w:themeFill="accent1" w:themeFillShade="BF"/>
          </w:tcPr>
          <w:p w14:paraId="0C110825" w14:textId="18456422" w:rsidR="003C4B12" w:rsidRPr="004E5C8C" w:rsidRDefault="003C4B12" w:rsidP="00AE6A1F">
            <w:pPr>
              <w:pStyle w:val="VCAAbody"/>
              <w:rPr>
                <w:b/>
                <w:bCs/>
                <w:color w:val="FFFFFF" w:themeColor="background1"/>
                <w:szCs w:val="20"/>
              </w:rPr>
            </w:pPr>
            <w:r w:rsidRPr="004E5C8C">
              <w:rPr>
                <w:rFonts w:ascii="Arial Narrow" w:hAnsi="Arial Narrow"/>
                <w:b/>
                <w:bCs/>
                <w:color w:val="FFFFFF" w:themeColor="background1"/>
                <w:szCs w:val="20"/>
              </w:rPr>
              <w:t>Content description (CD)</w:t>
            </w:r>
          </w:p>
        </w:tc>
        <w:tc>
          <w:tcPr>
            <w:tcW w:w="6142" w:type="dxa"/>
            <w:gridSpan w:val="2"/>
            <w:shd w:val="clear" w:color="auto" w:fill="FFFFFF" w:themeFill="background1"/>
          </w:tcPr>
          <w:p w14:paraId="391F3BA0" w14:textId="77777777" w:rsidR="003C4B12" w:rsidRPr="00BA0554" w:rsidRDefault="003C4B12" w:rsidP="003C4B12">
            <w:pPr>
              <w:pStyle w:val="VCAAtabletextnarrow"/>
            </w:pPr>
            <w:r w:rsidRPr="00BA0554">
              <w:t>the validity and reproducibility of investigation methods and the validity of conclusions and claims can be evaluated, including by identifying assumptions, conflicting evidence, biases that may influence observations and conclusions, sources of error and areas of uncertainty</w:t>
            </w:r>
          </w:p>
          <w:p w14:paraId="2A09BA05" w14:textId="7E3F49B4" w:rsidR="003C4B12" w:rsidRPr="00BA0554" w:rsidRDefault="003C4B12" w:rsidP="00AE6A1F">
            <w:pPr>
              <w:pStyle w:val="VCAAtabletextnarrow"/>
            </w:pPr>
            <w:r w:rsidRPr="00BA0554">
              <w:t xml:space="preserve">VC2S10I06 </w:t>
            </w:r>
          </w:p>
        </w:tc>
        <w:tc>
          <w:tcPr>
            <w:tcW w:w="6142" w:type="dxa"/>
            <w:gridSpan w:val="2"/>
            <w:shd w:val="clear" w:color="auto" w:fill="FFFFFF" w:themeFill="background1"/>
          </w:tcPr>
          <w:p w14:paraId="5CFB83C3" w14:textId="77777777" w:rsidR="003C4B12" w:rsidRPr="00BA0554" w:rsidRDefault="003C4B12" w:rsidP="003C4B12">
            <w:pPr>
              <w:pStyle w:val="VCAAtabletextnarrow"/>
            </w:pPr>
            <w:r w:rsidRPr="00BA0554">
              <w:t>arguments based on a variety of evidence can be constructed to support conclusions or evaluate claims, including consideration of any ethical issues and cultural protocols associated with accessing, using or citing secondary data or information</w:t>
            </w:r>
          </w:p>
          <w:p w14:paraId="66A56186" w14:textId="37FAB5F8" w:rsidR="003C4B12" w:rsidRPr="004E5C8C" w:rsidRDefault="003C4B12" w:rsidP="00AE6A1F">
            <w:pPr>
              <w:pStyle w:val="VCAAtabletextnarrow"/>
            </w:pPr>
            <w:r w:rsidRPr="00BA0554">
              <w:t>VC2S10I07</w:t>
            </w:r>
          </w:p>
        </w:tc>
        <w:tc>
          <w:tcPr>
            <w:tcW w:w="6143" w:type="dxa"/>
            <w:gridSpan w:val="2"/>
            <w:shd w:val="clear" w:color="auto" w:fill="FFFFFF" w:themeFill="background1"/>
          </w:tcPr>
          <w:p w14:paraId="2823B4AD" w14:textId="77777777" w:rsidR="003C4B12" w:rsidRPr="00BA0554" w:rsidRDefault="003C4B12" w:rsidP="003C4B12">
            <w:pPr>
              <w:pStyle w:val="VCAAtabletextnarrow"/>
            </w:pPr>
            <w:r w:rsidRPr="00BA0554">
              <w:t>communicating and justifying scientific ideas, findings and arguments for diverse audiences involves the selection of appropriate presentation formats, content, scientific vocabulary, conventions, models and other representations, and may include the use of digital tools</w:t>
            </w:r>
          </w:p>
          <w:p w14:paraId="6D288DB6" w14:textId="7CD7128E" w:rsidR="003C4B12" w:rsidRPr="004E5C8C" w:rsidRDefault="003C4B12" w:rsidP="00AE6A1F">
            <w:pPr>
              <w:pStyle w:val="VCAAtabletextnarrow"/>
            </w:pPr>
            <w:r w:rsidRPr="00BA0554">
              <w:t xml:space="preserve">VC2S10I08 </w:t>
            </w:r>
          </w:p>
        </w:tc>
      </w:tr>
      <w:tr w:rsidR="003C4B12" w:rsidRPr="00BA0554" w14:paraId="0211CA56" w14:textId="77777777" w:rsidTr="00AE6A1F">
        <w:trPr>
          <w:trHeight w:val="300"/>
        </w:trPr>
        <w:tc>
          <w:tcPr>
            <w:tcW w:w="2977" w:type="dxa"/>
            <w:tcBorders>
              <w:top w:val="single" w:sz="4" w:space="0" w:color="auto"/>
            </w:tcBorders>
            <w:shd w:val="clear" w:color="auto" w:fill="0072AA" w:themeFill="accent1" w:themeFillShade="BF"/>
          </w:tcPr>
          <w:p w14:paraId="30F38B7C" w14:textId="7E03EE52" w:rsidR="003C4B12" w:rsidRPr="00BA0554" w:rsidRDefault="003C4B12" w:rsidP="003C4B12">
            <w:pPr>
              <w:pStyle w:val="VCAAtablecondensed"/>
              <w:rPr>
                <w:b/>
                <w:sz w:val="18"/>
                <w:szCs w:val="18"/>
              </w:rPr>
            </w:pPr>
            <w:r w:rsidRPr="004E5C8C">
              <w:rPr>
                <w:b/>
                <w:bCs/>
                <w:color w:val="FFFFFF" w:themeColor="background1"/>
              </w:rPr>
              <w:t>Teaching and learning unit</w:t>
            </w:r>
          </w:p>
        </w:tc>
        <w:tc>
          <w:tcPr>
            <w:tcW w:w="1276" w:type="dxa"/>
            <w:shd w:val="clear" w:color="auto" w:fill="0072AA" w:themeFill="accent1" w:themeFillShade="BF"/>
          </w:tcPr>
          <w:p w14:paraId="0A3AE5CC" w14:textId="77DAB4D3" w:rsidR="003C4B12" w:rsidRPr="00BA0554" w:rsidRDefault="003C4B12" w:rsidP="003C4B12">
            <w:pPr>
              <w:pStyle w:val="VCAAtablecondensed"/>
              <w:jc w:val="center"/>
            </w:pPr>
            <w:r w:rsidRPr="004E5C8C">
              <w:rPr>
                <w:b/>
                <w:bCs/>
                <w:color w:val="FFFFFF" w:themeColor="background1"/>
              </w:rPr>
              <w:t>Semester, year</w:t>
            </w:r>
          </w:p>
        </w:tc>
        <w:tc>
          <w:tcPr>
            <w:tcW w:w="3071" w:type="dxa"/>
            <w:shd w:val="clear" w:color="auto" w:fill="0072AA" w:themeFill="accent1" w:themeFillShade="BF"/>
          </w:tcPr>
          <w:p w14:paraId="108E7D1B" w14:textId="1C57F85E" w:rsidR="003C4B12" w:rsidRPr="00BA0554" w:rsidRDefault="003C4B12" w:rsidP="003C4B12">
            <w:pPr>
              <w:pStyle w:val="VCAAtablecondensed"/>
              <w:jc w:val="center"/>
            </w:pPr>
            <w:r w:rsidRPr="004E5C8C">
              <w:rPr>
                <w:b/>
                <w:bCs/>
                <w:color w:val="FFFFFF" w:themeColor="background1"/>
              </w:rPr>
              <w:t>CD</w:t>
            </w:r>
          </w:p>
        </w:tc>
        <w:tc>
          <w:tcPr>
            <w:tcW w:w="3071" w:type="dxa"/>
            <w:shd w:val="clear" w:color="auto" w:fill="0072AA" w:themeFill="accent1" w:themeFillShade="BF"/>
          </w:tcPr>
          <w:p w14:paraId="45623EEA" w14:textId="75DFEF68" w:rsidR="003C4B12" w:rsidRPr="00BA0554" w:rsidRDefault="003C4B12" w:rsidP="003C4B12">
            <w:pPr>
              <w:pStyle w:val="VCAAtablecondensed"/>
              <w:jc w:val="center"/>
            </w:pPr>
            <w:r w:rsidRPr="004E5C8C">
              <w:rPr>
                <w:b/>
                <w:bCs/>
                <w:color w:val="FFFFFF" w:themeColor="background1"/>
              </w:rPr>
              <w:t>AS no.</w:t>
            </w:r>
          </w:p>
        </w:tc>
        <w:tc>
          <w:tcPr>
            <w:tcW w:w="3071" w:type="dxa"/>
            <w:shd w:val="clear" w:color="auto" w:fill="0072AA" w:themeFill="accent1" w:themeFillShade="BF"/>
          </w:tcPr>
          <w:p w14:paraId="65146322" w14:textId="2AF07101" w:rsidR="003C4B12" w:rsidRPr="00BA0554" w:rsidRDefault="003C4B12" w:rsidP="003C4B12">
            <w:pPr>
              <w:pStyle w:val="VCAAtablecondensed"/>
              <w:jc w:val="center"/>
            </w:pPr>
            <w:r w:rsidRPr="004E5C8C">
              <w:rPr>
                <w:b/>
                <w:bCs/>
                <w:color w:val="FFFFFF" w:themeColor="background1"/>
              </w:rPr>
              <w:t>CD</w:t>
            </w:r>
          </w:p>
        </w:tc>
        <w:tc>
          <w:tcPr>
            <w:tcW w:w="3071" w:type="dxa"/>
            <w:shd w:val="clear" w:color="auto" w:fill="0072AA" w:themeFill="accent1" w:themeFillShade="BF"/>
          </w:tcPr>
          <w:p w14:paraId="5A2BFE2B" w14:textId="652BEF87" w:rsidR="003C4B12" w:rsidRPr="004E5C8C" w:rsidRDefault="003C4B12" w:rsidP="003C4B12">
            <w:pPr>
              <w:pStyle w:val="VCAAtablecondensed"/>
              <w:jc w:val="center"/>
            </w:pPr>
            <w:r w:rsidRPr="004E5C8C">
              <w:rPr>
                <w:b/>
                <w:bCs/>
                <w:color w:val="FFFFFF" w:themeColor="background1"/>
              </w:rPr>
              <w:t>AS no.</w:t>
            </w:r>
          </w:p>
        </w:tc>
        <w:tc>
          <w:tcPr>
            <w:tcW w:w="3071" w:type="dxa"/>
            <w:shd w:val="clear" w:color="auto" w:fill="0072AA" w:themeFill="accent1" w:themeFillShade="BF"/>
          </w:tcPr>
          <w:p w14:paraId="64C2AA42" w14:textId="619108C6" w:rsidR="003C4B12" w:rsidRPr="00BA0554" w:rsidRDefault="003C4B12" w:rsidP="003C4B12">
            <w:pPr>
              <w:pStyle w:val="VCAAtablecondensed"/>
              <w:jc w:val="center"/>
            </w:pPr>
            <w:r w:rsidRPr="004E5C8C">
              <w:rPr>
                <w:b/>
                <w:bCs/>
                <w:color w:val="FFFFFF" w:themeColor="background1"/>
              </w:rPr>
              <w:t>CD</w:t>
            </w:r>
          </w:p>
        </w:tc>
        <w:tc>
          <w:tcPr>
            <w:tcW w:w="3072" w:type="dxa"/>
            <w:shd w:val="clear" w:color="auto" w:fill="0072AA" w:themeFill="accent1" w:themeFillShade="BF"/>
          </w:tcPr>
          <w:p w14:paraId="1B0AA2BC" w14:textId="140A8201" w:rsidR="003C4B12" w:rsidRPr="004E5C8C" w:rsidRDefault="003C4B12" w:rsidP="003C4B12">
            <w:pPr>
              <w:pStyle w:val="VCAAtablecondensed"/>
              <w:jc w:val="center"/>
            </w:pPr>
            <w:r w:rsidRPr="004E5C8C">
              <w:rPr>
                <w:b/>
                <w:bCs/>
                <w:color w:val="FFFFFF" w:themeColor="background1"/>
              </w:rPr>
              <w:t>AS no.</w:t>
            </w:r>
          </w:p>
        </w:tc>
      </w:tr>
      <w:tr w:rsidR="00372517" w:rsidRPr="00BA0554" w14:paraId="4DB3249D" w14:textId="77777777" w:rsidTr="00AE6A1F">
        <w:trPr>
          <w:trHeight w:val="300"/>
        </w:trPr>
        <w:tc>
          <w:tcPr>
            <w:tcW w:w="2977" w:type="dxa"/>
            <w:shd w:val="clear" w:color="auto" w:fill="FFFFFF" w:themeFill="background1"/>
          </w:tcPr>
          <w:p w14:paraId="5CC298E2" w14:textId="4C6F114D" w:rsidR="00372517" w:rsidRPr="00BA0554" w:rsidRDefault="00372517" w:rsidP="00372517">
            <w:pPr>
              <w:pStyle w:val="VCAAtablecondensed"/>
              <w:rPr>
                <w:b/>
                <w:sz w:val="18"/>
                <w:szCs w:val="18"/>
              </w:rPr>
            </w:pPr>
            <w:r w:rsidRPr="00BA0554">
              <w:rPr>
                <w:b/>
                <w:sz w:val="18"/>
                <w:szCs w:val="18"/>
              </w:rPr>
              <w:t>10.7 How does evolution explain</w:t>
            </w:r>
            <w:r w:rsidRPr="00BA0554">
              <w:rPr>
                <w:b/>
                <w:bCs/>
                <w:sz w:val="18"/>
                <w:szCs w:val="18"/>
              </w:rPr>
              <w:t xml:space="preserve"> </w:t>
            </w:r>
            <w:r w:rsidRPr="00BA0554">
              <w:rPr>
                <w:b/>
                <w:sz w:val="18"/>
                <w:szCs w:val="18"/>
              </w:rPr>
              <w:t>the diversity of life</w:t>
            </w:r>
            <w:r w:rsidRPr="00BA0554">
              <w:rPr>
                <w:b/>
                <w:bCs/>
                <w:sz w:val="18"/>
                <w:szCs w:val="18"/>
              </w:rPr>
              <w:t xml:space="preserve"> on Earth</w:t>
            </w:r>
            <w:r w:rsidRPr="00BA0554">
              <w:rPr>
                <w:b/>
                <w:sz w:val="18"/>
                <w:szCs w:val="18"/>
              </w:rPr>
              <w:t>?</w:t>
            </w:r>
          </w:p>
        </w:tc>
        <w:tc>
          <w:tcPr>
            <w:tcW w:w="1276" w:type="dxa"/>
            <w:shd w:val="clear" w:color="auto" w:fill="FFFFFF" w:themeFill="background1"/>
          </w:tcPr>
          <w:p w14:paraId="30700333" w14:textId="5BF78379" w:rsidR="00372517" w:rsidRPr="00BA0554" w:rsidRDefault="00372517" w:rsidP="00372517">
            <w:pPr>
              <w:pStyle w:val="VCAAtablecondensed"/>
              <w:jc w:val="center"/>
            </w:pPr>
            <w:r w:rsidRPr="00BA0554">
              <w:t>2, 10</w:t>
            </w:r>
          </w:p>
        </w:tc>
        <w:sdt>
          <w:sdtPr>
            <w:id w:val="1827627336"/>
            <w14:checkbox>
              <w14:checked w14:val="0"/>
              <w14:checkedState w14:val="2612" w14:font="MS Gothic"/>
              <w14:uncheckedState w14:val="2610" w14:font="MS Gothic"/>
            </w14:checkbox>
          </w:sdtPr>
          <w:sdtEndPr/>
          <w:sdtContent>
            <w:tc>
              <w:tcPr>
                <w:tcW w:w="3071" w:type="dxa"/>
                <w:shd w:val="clear" w:color="auto" w:fill="FFFFFF" w:themeFill="background1"/>
              </w:tcPr>
              <w:p w14:paraId="543780FC" w14:textId="417BA441" w:rsidR="00372517" w:rsidRPr="00BA0554" w:rsidRDefault="00372517" w:rsidP="00372517">
                <w:pPr>
                  <w:pStyle w:val="VCAAtablecondensed"/>
                  <w:jc w:val="center"/>
                </w:pPr>
                <w:r w:rsidRPr="00BA0554">
                  <w:rPr>
                    <w:rFonts w:ascii="MS Gothic" w:eastAsia="MS Gothic" w:hAnsi="MS Gothic"/>
                  </w:rPr>
                  <w:t>☐</w:t>
                </w:r>
              </w:p>
            </w:tc>
          </w:sdtContent>
        </w:sdt>
        <w:tc>
          <w:tcPr>
            <w:tcW w:w="3071" w:type="dxa"/>
            <w:shd w:val="clear" w:color="auto" w:fill="FFFFFF" w:themeFill="background1"/>
          </w:tcPr>
          <w:p w14:paraId="705C2BFF" w14:textId="77777777" w:rsidR="00372517" w:rsidRPr="00BA0554" w:rsidRDefault="00372517" w:rsidP="00372517">
            <w:pPr>
              <w:pStyle w:val="VCAAtablecondensed"/>
              <w:jc w:val="center"/>
            </w:pPr>
          </w:p>
        </w:tc>
        <w:tc>
          <w:tcPr>
            <w:tcW w:w="3071" w:type="dxa"/>
            <w:shd w:val="clear" w:color="auto" w:fill="FFFFFF" w:themeFill="background1"/>
          </w:tcPr>
          <w:p w14:paraId="1B10B76C" w14:textId="344B9111" w:rsidR="00372517" w:rsidRPr="00BA0554" w:rsidRDefault="008B02EB" w:rsidP="00372517">
            <w:pPr>
              <w:pStyle w:val="VCAAtablecondensed"/>
              <w:jc w:val="center"/>
            </w:pPr>
            <w:sdt>
              <w:sdtPr>
                <w:id w:val="1779302697"/>
                <w15:color w:val="00CCFF"/>
                <w14:checkbox>
                  <w14:checked w14:val="1"/>
                  <w14:checkedState w14:val="2612" w14:font="Wingdings"/>
                  <w14:uncheckedState w14:val="2610" w14:font="MS Gothic"/>
                </w14:checkbox>
              </w:sdtPr>
              <w:sdtEndPr/>
              <w:sdtContent>
                <w:r w:rsidR="00372517" w:rsidRPr="00BA0554">
                  <w:rPr>
                    <w:rFonts w:ascii="Wingdings" w:eastAsia="Wingdings" w:hAnsi="Wingdings" w:cs="Wingdings"/>
                  </w:rPr>
                  <w:t>ü</w:t>
                </w:r>
              </w:sdtContent>
            </w:sdt>
          </w:p>
        </w:tc>
        <w:tc>
          <w:tcPr>
            <w:tcW w:w="3071" w:type="dxa"/>
            <w:shd w:val="clear" w:color="auto" w:fill="FFFFFF" w:themeFill="background1"/>
          </w:tcPr>
          <w:p w14:paraId="6B595F5B" w14:textId="52090228" w:rsidR="00372517" w:rsidRPr="004E5C8C" w:rsidRDefault="00372517" w:rsidP="00372517">
            <w:pPr>
              <w:pStyle w:val="VCAAtablecondensed"/>
              <w:jc w:val="center"/>
            </w:pPr>
            <w:r w:rsidRPr="004E5C8C">
              <w:t>28</w:t>
            </w:r>
          </w:p>
        </w:tc>
        <w:sdt>
          <w:sdtPr>
            <w:id w:val="-980772751"/>
            <w14:checkbox>
              <w14:checked w14:val="0"/>
              <w14:checkedState w14:val="2612" w14:font="MS Gothic"/>
              <w14:uncheckedState w14:val="2610" w14:font="MS Gothic"/>
            </w14:checkbox>
          </w:sdtPr>
          <w:sdtEndPr/>
          <w:sdtContent>
            <w:tc>
              <w:tcPr>
                <w:tcW w:w="3071" w:type="dxa"/>
                <w:shd w:val="clear" w:color="auto" w:fill="FFFFFF" w:themeFill="background1"/>
              </w:tcPr>
              <w:p w14:paraId="5EAC1DF1" w14:textId="3EA48F39" w:rsidR="00372517" w:rsidRPr="00BA0554" w:rsidRDefault="00372517" w:rsidP="00372517">
                <w:pPr>
                  <w:pStyle w:val="VCAAtablecondensed"/>
                  <w:jc w:val="center"/>
                </w:pPr>
                <w:r w:rsidRPr="00BA0554">
                  <w:rPr>
                    <w:rFonts w:ascii="MS Gothic" w:eastAsia="MS Gothic" w:hAnsi="MS Gothic"/>
                  </w:rPr>
                  <w:t>☐</w:t>
                </w:r>
              </w:p>
            </w:tc>
          </w:sdtContent>
        </w:sdt>
        <w:tc>
          <w:tcPr>
            <w:tcW w:w="3072" w:type="dxa"/>
            <w:shd w:val="clear" w:color="auto" w:fill="FFFFFF" w:themeFill="background1"/>
          </w:tcPr>
          <w:p w14:paraId="0C05985F" w14:textId="77777777" w:rsidR="00372517" w:rsidRPr="004E5C8C" w:rsidRDefault="00372517" w:rsidP="00372517">
            <w:pPr>
              <w:pStyle w:val="VCAAtablecondensed"/>
              <w:jc w:val="center"/>
            </w:pPr>
          </w:p>
        </w:tc>
      </w:tr>
      <w:tr w:rsidR="00477D34" w:rsidRPr="00BA0554" w14:paraId="0C7E0FA1" w14:textId="77777777" w:rsidTr="00AE6A1F">
        <w:trPr>
          <w:trHeight w:val="300"/>
        </w:trPr>
        <w:tc>
          <w:tcPr>
            <w:tcW w:w="2977" w:type="dxa"/>
            <w:shd w:val="clear" w:color="auto" w:fill="FFFFFF" w:themeFill="background1"/>
          </w:tcPr>
          <w:p w14:paraId="7FFAF875" w14:textId="77777777" w:rsidR="00477D34" w:rsidRPr="00BA0554" w:rsidRDefault="00477D34" w:rsidP="008137E7">
            <w:pPr>
              <w:pStyle w:val="VCAAtablecondensed"/>
              <w:rPr>
                <w:b/>
                <w:sz w:val="18"/>
                <w:szCs w:val="18"/>
              </w:rPr>
            </w:pPr>
            <w:r w:rsidRPr="00BA0554">
              <w:rPr>
                <w:b/>
                <w:sz w:val="18"/>
                <w:szCs w:val="18"/>
              </w:rPr>
              <w:t>10.8 How do diseases spread and how can we stop them?</w:t>
            </w:r>
          </w:p>
        </w:tc>
        <w:tc>
          <w:tcPr>
            <w:tcW w:w="1276" w:type="dxa"/>
            <w:shd w:val="clear" w:color="auto" w:fill="FFFFFF" w:themeFill="background1"/>
          </w:tcPr>
          <w:p w14:paraId="5A1A8F66" w14:textId="77777777" w:rsidR="00477D34" w:rsidRPr="00BA0554" w:rsidRDefault="00477D34" w:rsidP="008137E7">
            <w:pPr>
              <w:pStyle w:val="VCAAtablecondensed"/>
              <w:jc w:val="center"/>
            </w:pPr>
            <w:r w:rsidRPr="00BA0554">
              <w:t>2, 10</w:t>
            </w:r>
          </w:p>
        </w:tc>
        <w:tc>
          <w:tcPr>
            <w:tcW w:w="3071" w:type="dxa"/>
            <w:shd w:val="clear" w:color="auto" w:fill="FFFFFF" w:themeFill="background1"/>
          </w:tcPr>
          <w:p w14:paraId="65220C38" w14:textId="77777777" w:rsidR="00477D34" w:rsidRPr="00BA0554" w:rsidRDefault="008B02EB" w:rsidP="008137E7">
            <w:pPr>
              <w:pStyle w:val="VCAAtablecondensed"/>
              <w:jc w:val="center"/>
            </w:pPr>
            <w:sdt>
              <w:sdtPr>
                <w:id w:val="1459450938"/>
                <w15:color w:val="00CCFF"/>
                <w14:checkbox>
                  <w14:checked w14:val="0"/>
                  <w14:checkedState w14:val="2612" w14:font="Wingdings"/>
                  <w14:uncheckedState w14:val="2610" w14:font="MS Gothic"/>
                </w14:checkbox>
              </w:sdtPr>
              <w:sdtEndPr/>
              <w:sdtContent>
                <w:r w:rsidR="00477D34" w:rsidRPr="00BA0554">
                  <w:rPr>
                    <w:rFonts w:ascii="MS Gothic" w:eastAsia="MS Gothic" w:hAnsi="MS Gothic"/>
                  </w:rPr>
                  <w:t>☐</w:t>
                </w:r>
              </w:sdtContent>
            </w:sdt>
          </w:p>
        </w:tc>
        <w:tc>
          <w:tcPr>
            <w:tcW w:w="3071" w:type="dxa"/>
            <w:shd w:val="clear" w:color="auto" w:fill="FFFFFF" w:themeFill="background1"/>
          </w:tcPr>
          <w:p w14:paraId="663BB887" w14:textId="77777777" w:rsidR="00477D34" w:rsidRPr="00BA0554" w:rsidRDefault="00477D34" w:rsidP="008137E7">
            <w:pPr>
              <w:pStyle w:val="VCAAtablecondensed"/>
              <w:jc w:val="center"/>
            </w:pPr>
          </w:p>
        </w:tc>
        <w:tc>
          <w:tcPr>
            <w:tcW w:w="3071" w:type="dxa"/>
            <w:shd w:val="clear" w:color="auto" w:fill="FFFFFF" w:themeFill="background1"/>
          </w:tcPr>
          <w:p w14:paraId="1C22FA5F" w14:textId="77777777" w:rsidR="00477D34" w:rsidRPr="00BA0554" w:rsidRDefault="008B02EB" w:rsidP="008137E7">
            <w:pPr>
              <w:pStyle w:val="VCAAtablecondensed"/>
              <w:jc w:val="center"/>
            </w:pPr>
            <w:sdt>
              <w:sdtPr>
                <w:id w:val="510565584"/>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3071" w:type="dxa"/>
            <w:shd w:val="clear" w:color="auto" w:fill="FFFFFF" w:themeFill="background1"/>
          </w:tcPr>
          <w:p w14:paraId="04EBD480" w14:textId="77777777" w:rsidR="00477D34" w:rsidRPr="004E5C8C" w:rsidRDefault="00477D34" w:rsidP="008137E7">
            <w:pPr>
              <w:pStyle w:val="VCAAtablecondensed"/>
              <w:jc w:val="center"/>
            </w:pPr>
            <w:r w:rsidRPr="004E5C8C">
              <w:t>28</w:t>
            </w:r>
          </w:p>
        </w:tc>
        <w:tc>
          <w:tcPr>
            <w:tcW w:w="3071" w:type="dxa"/>
            <w:shd w:val="clear" w:color="auto" w:fill="FFFFFF" w:themeFill="background1"/>
          </w:tcPr>
          <w:p w14:paraId="6643D8A3" w14:textId="77777777" w:rsidR="00477D34" w:rsidRPr="00BA0554" w:rsidRDefault="008B02EB" w:rsidP="008137E7">
            <w:pPr>
              <w:pStyle w:val="VCAAtablecondensed"/>
              <w:jc w:val="center"/>
            </w:pPr>
            <w:sdt>
              <w:sdtPr>
                <w:id w:val="1262183755"/>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3072" w:type="dxa"/>
            <w:shd w:val="clear" w:color="auto" w:fill="FFFFFF" w:themeFill="background1"/>
          </w:tcPr>
          <w:p w14:paraId="53DAD083" w14:textId="77777777" w:rsidR="00477D34" w:rsidRPr="004E5C8C" w:rsidRDefault="00477D34" w:rsidP="008137E7">
            <w:pPr>
              <w:pStyle w:val="VCAAtablecondensed"/>
              <w:jc w:val="center"/>
            </w:pPr>
            <w:r w:rsidRPr="004E5C8C">
              <w:t>29</w:t>
            </w:r>
          </w:p>
        </w:tc>
      </w:tr>
      <w:tr w:rsidR="00477D34" w:rsidRPr="00BA0554" w14:paraId="7E363273" w14:textId="77777777" w:rsidTr="00AE6A1F">
        <w:trPr>
          <w:trHeight w:val="300"/>
        </w:trPr>
        <w:tc>
          <w:tcPr>
            <w:tcW w:w="2977" w:type="dxa"/>
            <w:shd w:val="clear" w:color="auto" w:fill="FFFFFF" w:themeFill="background1"/>
          </w:tcPr>
          <w:p w14:paraId="5B2A4564" w14:textId="77777777" w:rsidR="00477D34" w:rsidRPr="00BA0554" w:rsidRDefault="00477D34" w:rsidP="008137E7">
            <w:pPr>
              <w:pStyle w:val="VCAAtablecondensed"/>
              <w:rPr>
                <w:b/>
                <w:sz w:val="18"/>
                <w:szCs w:val="18"/>
              </w:rPr>
            </w:pPr>
            <w:r w:rsidRPr="00BA0554">
              <w:rPr>
                <w:b/>
                <w:sz w:val="18"/>
                <w:szCs w:val="18"/>
              </w:rPr>
              <w:t>10.10 Why do some chemical reactions happen faster than others?</w:t>
            </w:r>
          </w:p>
        </w:tc>
        <w:tc>
          <w:tcPr>
            <w:tcW w:w="1276" w:type="dxa"/>
            <w:shd w:val="clear" w:color="auto" w:fill="FFFFFF" w:themeFill="background1"/>
          </w:tcPr>
          <w:p w14:paraId="7FB4E61D" w14:textId="77777777" w:rsidR="00477D34" w:rsidRPr="00BA0554" w:rsidRDefault="00477D34" w:rsidP="008137E7">
            <w:pPr>
              <w:pStyle w:val="VCAAtablecondensed"/>
              <w:jc w:val="center"/>
            </w:pPr>
            <w:r w:rsidRPr="00BA0554">
              <w:t>2, 10</w:t>
            </w:r>
          </w:p>
        </w:tc>
        <w:tc>
          <w:tcPr>
            <w:tcW w:w="3071" w:type="dxa"/>
            <w:shd w:val="clear" w:color="auto" w:fill="FFFFFF" w:themeFill="background1"/>
          </w:tcPr>
          <w:p w14:paraId="733D250B" w14:textId="77777777" w:rsidR="00477D34" w:rsidRPr="00BA0554" w:rsidRDefault="008B02EB" w:rsidP="008137E7">
            <w:pPr>
              <w:pStyle w:val="VCAAtablecondensed"/>
              <w:jc w:val="center"/>
              <w:rPr>
                <w:rFonts w:ascii="Wingdings" w:eastAsia="Wingdings" w:hAnsi="Wingdings" w:cs="Wingdings"/>
              </w:rPr>
            </w:pPr>
            <w:sdt>
              <w:sdtPr>
                <w:id w:val="1843745817"/>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3071" w:type="dxa"/>
            <w:shd w:val="clear" w:color="auto" w:fill="FFFFFF" w:themeFill="background1"/>
          </w:tcPr>
          <w:p w14:paraId="0BC303CC" w14:textId="77777777" w:rsidR="00477D34" w:rsidRPr="00BA0554" w:rsidRDefault="00477D34" w:rsidP="008137E7">
            <w:pPr>
              <w:pStyle w:val="VCAAtablecondensed"/>
              <w:jc w:val="center"/>
            </w:pPr>
            <w:r w:rsidRPr="004E5C8C">
              <w:t>27</w:t>
            </w:r>
          </w:p>
        </w:tc>
        <w:tc>
          <w:tcPr>
            <w:tcW w:w="3071" w:type="dxa"/>
            <w:shd w:val="clear" w:color="auto" w:fill="FFFFFF" w:themeFill="background1"/>
          </w:tcPr>
          <w:p w14:paraId="537552B2" w14:textId="77777777" w:rsidR="00477D34" w:rsidRPr="00BA0554" w:rsidRDefault="008B02EB" w:rsidP="008137E7">
            <w:pPr>
              <w:pStyle w:val="VCAAtablecondensed"/>
              <w:jc w:val="center"/>
            </w:pPr>
            <w:sdt>
              <w:sdtPr>
                <w:id w:val="-1965039352"/>
                <w14:checkbox>
                  <w14:checked w14:val="0"/>
                  <w14:checkedState w14:val="2612" w14:font="MS Gothic"/>
                  <w14:uncheckedState w14:val="2610" w14:font="MS Gothic"/>
                </w14:checkbox>
              </w:sdtPr>
              <w:sdtEndPr/>
              <w:sdtContent>
                <w:r w:rsidR="00477D34" w:rsidRPr="00BA0554">
                  <w:rPr>
                    <w:rFonts w:ascii="MS Gothic" w:eastAsia="MS Gothic" w:hAnsi="MS Gothic"/>
                  </w:rPr>
                  <w:t>☐</w:t>
                </w:r>
              </w:sdtContent>
            </w:sdt>
          </w:p>
        </w:tc>
        <w:tc>
          <w:tcPr>
            <w:tcW w:w="3071" w:type="dxa"/>
            <w:shd w:val="clear" w:color="auto" w:fill="FFFFFF" w:themeFill="background1"/>
          </w:tcPr>
          <w:p w14:paraId="56F2493C" w14:textId="77777777" w:rsidR="00477D34" w:rsidRPr="004E5C8C" w:rsidRDefault="00477D34" w:rsidP="008137E7">
            <w:pPr>
              <w:pStyle w:val="VCAAtablecondensed"/>
              <w:jc w:val="center"/>
            </w:pPr>
          </w:p>
        </w:tc>
        <w:tc>
          <w:tcPr>
            <w:tcW w:w="3071" w:type="dxa"/>
            <w:shd w:val="clear" w:color="auto" w:fill="FFFFFF" w:themeFill="background1"/>
          </w:tcPr>
          <w:p w14:paraId="27F06315" w14:textId="77777777" w:rsidR="00477D34" w:rsidRPr="00BA0554" w:rsidRDefault="008B02EB" w:rsidP="008137E7">
            <w:pPr>
              <w:pStyle w:val="VCAAtablecondensed"/>
              <w:jc w:val="center"/>
            </w:pPr>
            <w:sdt>
              <w:sdtPr>
                <w:id w:val="-1277329207"/>
                <w15:color w:val="00CCFF"/>
                <w14:checkbox>
                  <w14:checked w14:val="1"/>
                  <w14:checkedState w14:val="2612" w14:font="Wingdings"/>
                  <w14:uncheckedState w14:val="2610" w14:font="MS Gothic"/>
                </w14:checkbox>
              </w:sdtPr>
              <w:sdtEndPr/>
              <w:sdtContent>
                <w:r w:rsidR="00477D34" w:rsidRPr="00BA0554">
                  <w:rPr>
                    <w:rFonts w:ascii="Wingdings" w:eastAsia="Wingdings" w:hAnsi="Wingdings" w:cs="Wingdings"/>
                  </w:rPr>
                  <w:t>ü</w:t>
                </w:r>
              </w:sdtContent>
            </w:sdt>
          </w:p>
        </w:tc>
        <w:tc>
          <w:tcPr>
            <w:tcW w:w="3072" w:type="dxa"/>
            <w:shd w:val="clear" w:color="auto" w:fill="FFFFFF" w:themeFill="background1"/>
          </w:tcPr>
          <w:p w14:paraId="4C15DFC4" w14:textId="77777777" w:rsidR="00477D34" w:rsidRPr="004E5C8C" w:rsidRDefault="00477D34" w:rsidP="008137E7">
            <w:pPr>
              <w:pStyle w:val="VCAAtablecondensed"/>
              <w:jc w:val="center"/>
            </w:pPr>
            <w:r w:rsidRPr="004E5C8C">
              <w:t>29</w:t>
            </w:r>
          </w:p>
        </w:tc>
      </w:tr>
      <w:tr w:rsidR="00372517" w:rsidRPr="00BA0554" w14:paraId="79C2B2BC" w14:textId="32845950" w:rsidTr="00AE6A1F">
        <w:trPr>
          <w:trHeight w:val="300"/>
        </w:trPr>
        <w:tc>
          <w:tcPr>
            <w:tcW w:w="4253" w:type="dxa"/>
            <w:gridSpan w:val="2"/>
            <w:shd w:val="clear" w:color="auto" w:fill="FFFFFF" w:themeFill="background1"/>
          </w:tcPr>
          <w:p w14:paraId="17C4F39E" w14:textId="46528626" w:rsidR="00372517" w:rsidRPr="004E5C8C" w:rsidRDefault="00372517" w:rsidP="00372517">
            <w:pPr>
              <w:pStyle w:val="VCAAtablecondensed"/>
            </w:pPr>
            <w:r w:rsidRPr="00BA0554">
              <w:rPr>
                <w:b/>
                <w:bCs/>
              </w:rPr>
              <w:t>Comments, notes, actions</w:t>
            </w:r>
          </w:p>
        </w:tc>
        <w:tc>
          <w:tcPr>
            <w:tcW w:w="18427" w:type="dxa"/>
            <w:gridSpan w:val="6"/>
            <w:shd w:val="clear" w:color="auto" w:fill="FFFFFF" w:themeFill="background1"/>
          </w:tcPr>
          <w:p w14:paraId="66F138F8" w14:textId="77777777" w:rsidR="00372517" w:rsidRPr="004E5C8C" w:rsidRDefault="00372517" w:rsidP="00372517">
            <w:pPr>
              <w:pStyle w:val="VCAAtablecondensed"/>
            </w:pPr>
            <w:r w:rsidRPr="004E5C8C">
              <w:t>Units 9.4 and 10.9 do not use Science Inquiry as a focus strand in this example curriculum assessment map.</w:t>
            </w:r>
          </w:p>
          <w:p w14:paraId="1A633113" w14:textId="6210ACF8" w:rsidR="00372517" w:rsidRPr="004E5C8C" w:rsidRDefault="00372517" w:rsidP="00372517">
            <w:pPr>
              <w:pStyle w:val="VCAAtablecondensed"/>
            </w:pPr>
            <w:proofErr w:type="gramStart"/>
            <w:r w:rsidRPr="004E5C8C">
              <w:t>A number of</w:t>
            </w:r>
            <w:proofErr w:type="gramEnd"/>
            <w:r w:rsidRPr="004E5C8C">
              <w:t xml:space="preserve"> Science Inquiry (I) content descriptions are repeated – this may not be practicable over the course of the year. The Science teaching team should review and reflect on the </w:t>
            </w:r>
            <w:r w:rsidR="00DB104C" w:rsidRPr="00DB104C">
              <w:t>manageability</w:t>
            </w:r>
            <w:r w:rsidRPr="004E5C8C">
              <w:t xml:space="preserve"> of this at the end of each </w:t>
            </w:r>
            <w:proofErr w:type="gramStart"/>
            <w:r w:rsidRPr="004E5C8C">
              <w:t>term, and</w:t>
            </w:r>
            <w:proofErr w:type="gramEnd"/>
            <w:r w:rsidRPr="004E5C8C">
              <w:t xml:space="preserve"> adjust as required.</w:t>
            </w:r>
          </w:p>
        </w:tc>
      </w:tr>
    </w:tbl>
    <w:p w14:paraId="3D4FDB4C" w14:textId="77777777" w:rsidR="00477D34" w:rsidRPr="00BA0554" w:rsidRDefault="00477D34" w:rsidP="00477D34">
      <w:pPr>
        <w:pStyle w:val="VCAAbody"/>
        <w:sectPr w:rsidR="00477D34" w:rsidRPr="00BA0554" w:rsidSect="00477D34">
          <w:type w:val="continuous"/>
          <w:pgSz w:w="23814" w:h="16839" w:orient="landscape" w:code="8"/>
          <w:pgMar w:top="1134" w:right="567" w:bottom="851" w:left="567" w:header="567" w:footer="147" w:gutter="0"/>
          <w:cols w:space="709"/>
          <w:docGrid w:linePitch="360"/>
        </w:sectPr>
      </w:pPr>
      <w:r w:rsidRPr="004E5C8C">
        <w:rPr>
          <w:highlight w:val="yellow"/>
        </w:rPr>
        <w:br w:type="page"/>
      </w:r>
    </w:p>
    <w:p w14:paraId="6B7BEB36" w14:textId="77777777" w:rsidR="00FE6FC1" w:rsidRPr="00BA0554" w:rsidRDefault="00FE6FC1" w:rsidP="00B71587">
      <w:pPr>
        <w:pStyle w:val="VCAAbody"/>
        <w:sectPr w:rsidR="00FE6FC1" w:rsidRPr="00BA0554" w:rsidSect="00B71587">
          <w:type w:val="continuous"/>
          <w:pgSz w:w="23814" w:h="16839" w:orient="landscape" w:code="8"/>
          <w:pgMar w:top="1134" w:right="567" w:bottom="851" w:left="567" w:header="567" w:footer="147" w:gutter="0"/>
          <w:cols w:space="709"/>
          <w:docGrid w:linePitch="360"/>
        </w:sectPr>
      </w:pPr>
    </w:p>
    <w:p w14:paraId="55B6996C" w14:textId="2FE17F80" w:rsidR="00457517" w:rsidRPr="004E5C8C" w:rsidRDefault="00457517" w:rsidP="005A1845">
      <w:pPr>
        <w:pStyle w:val="Heading1"/>
        <w:rPr>
          <w:noProof w:val="0"/>
        </w:rPr>
      </w:pPr>
      <w:r w:rsidRPr="004E5C8C">
        <w:rPr>
          <w:noProof w:val="0"/>
        </w:rPr>
        <w:t xml:space="preserve">Assessment </w:t>
      </w:r>
    </w:p>
    <w:tbl>
      <w:tblPr>
        <w:tblStyle w:val="TableGrid"/>
        <w:tblW w:w="10910" w:type="dxa"/>
        <w:tblLook w:val="04A0" w:firstRow="1" w:lastRow="0" w:firstColumn="1" w:lastColumn="0" w:noHBand="0" w:noVBand="1"/>
        <w:tblCaption w:val="Table for Science Levels 9 and 10 assessments list"/>
      </w:tblPr>
      <w:tblGrid>
        <w:gridCol w:w="2405"/>
        <w:gridCol w:w="6946"/>
        <w:gridCol w:w="1559"/>
      </w:tblGrid>
      <w:tr w:rsidR="00457517" w:rsidRPr="00BA0554" w14:paraId="0C0259F0" w14:textId="77777777" w:rsidTr="71276564">
        <w:trPr>
          <w:tblHeader/>
        </w:trPr>
        <w:tc>
          <w:tcPr>
            <w:tcW w:w="2405" w:type="dxa"/>
            <w:shd w:val="clear" w:color="auto" w:fill="0072AA" w:themeFill="accent1" w:themeFillShade="BF"/>
          </w:tcPr>
          <w:p w14:paraId="1C2630BB" w14:textId="77777777" w:rsidR="00457517" w:rsidRPr="004E5C8C" w:rsidRDefault="00457517" w:rsidP="00EC45E0">
            <w:pPr>
              <w:pStyle w:val="VCAAbody"/>
              <w:rPr>
                <w:rFonts w:ascii="Arial Narrow" w:hAnsi="Arial Narrow"/>
                <w:b/>
                <w:bCs/>
                <w:color w:val="FFFFFF" w:themeColor="background1"/>
              </w:rPr>
            </w:pPr>
            <w:r w:rsidRPr="004E5C8C">
              <w:rPr>
                <w:rFonts w:ascii="Arial Narrow" w:hAnsi="Arial Narrow"/>
                <w:b/>
                <w:bCs/>
                <w:color w:val="FFFFFF" w:themeColor="background1"/>
              </w:rPr>
              <w:t>Teaching and learning unit</w:t>
            </w:r>
          </w:p>
        </w:tc>
        <w:tc>
          <w:tcPr>
            <w:tcW w:w="6946" w:type="dxa"/>
            <w:tcBorders>
              <w:bottom w:val="single" w:sz="4" w:space="0" w:color="auto"/>
            </w:tcBorders>
            <w:shd w:val="clear" w:color="auto" w:fill="0072AA" w:themeFill="accent1" w:themeFillShade="BF"/>
          </w:tcPr>
          <w:p w14:paraId="00283554" w14:textId="7A783F6E" w:rsidR="00457517" w:rsidRPr="00BA0554" w:rsidRDefault="00457517" w:rsidP="00EC45E0">
            <w:pPr>
              <w:pStyle w:val="VCAAbody"/>
              <w:rPr>
                <w:rFonts w:ascii="Arial Narrow" w:hAnsi="Arial Narrow"/>
                <w:b/>
                <w:bCs/>
                <w:color w:val="FFFFFF" w:themeColor="background1"/>
              </w:rPr>
            </w:pPr>
            <w:r w:rsidRPr="00BA0554">
              <w:rPr>
                <w:rFonts w:ascii="Arial Narrow" w:hAnsi="Arial Narrow"/>
                <w:b/>
                <w:bCs/>
                <w:color w:val="FFFFFF" w:themeColor="background1"/>
              </w:rPr>
              <w:t>Assessment task</w:t>
            </w:r>
            <w:r w:rsidR="594D503B" w:rsidRPr="00BA0554">
              <w:rPr>
                <w:rFonts w:ascii="Arial Narrow" w:hAnsi="Arial Narrow"/>
                <w:b/>
                <w:bCs/>
                <w:color w:val="FFFFFF" w:themeColor="background1"/>
              </w:rPr>
              <w:t>(s)</w:t>
            </w:r>
            <w:r w:rsidRPr="00BA0554">
              <w:rPr>
                <w:rFonts w:ascii="Arial Narrow" w:hAnsi="Arial Narrow"/>
                <w:b/>
                <w:bCs/>
                <w:color w:val="FFFFFF" w:themeColor="background1"/>
              </w:rPr>
              <w:t xml:space="preserve"> and type</w:t>
            </w:r>
            <w:r w:rsidR="594D503B" w:rsidRPr="00BA0554">
              <w:rPr>
                <w:rFonts w:ascii="Arial Narrow" w:hAnsi="Arial Narrow"/>
                <w:b/>
                <w:bCs/>
                <w:color w:val="FFFFFF" w:themeColor="background1"/>
              </w:rPr>
              <w:t>(s)</w:t>
            </w:r>
          </w:p>
        </w:tc>
        <w:tc>
          <w:tcPr>
            <w:tcW w:w="1559" w:type="dxa"/>
            <w:shd w:val="clear" w:color="auto" w:fill="0072AA" w:themeFill="accent1" w:themeFillShade="BF"/>
          </w:tcPr>
          <w:p w14:paraId="21927E41" w14:textId="77777777" w:rsidR="00457517" w:rsidRPr="00BA0554" w:rsidRDefault="00457517" w:rsidP="00EC45E0">
            <w:pPr>
              <w:pStyle w:val="VCAAbody"/>
              <w:rPr>
                <w:rFonts w:ascii="Arial Narrow" w:hAnsi="Arial Narrow"/>
                <w:b/>
                <w:bCs/>
                <w:color w:val="FFFFFF" w:themeColor="background1"/>
              </w:rPr>
            </w:pPr>
            <w:r w:rsidRPr="00BA0554">
              <w:rPr>
                <w:rFonts w:ascii="Arial Narrow" w:hAnsi="Arial Narrow"/>
                <w:b/>
                <w:bCs/>
                <w:color w:val="FFFFFF" w:themeColor="background1"/>
              </w:rPr>
              <w:t>AS no.</w:t>
            </w:r>
          </w:p>
        </w:tc>
      </w:tr>
      <w:tr w:rsidR="00736CD3" w:rsidRPr="00BA0554" w14:paraId="44AF5528" w14:textId="77777777" w:rsidTr="71276564">
        <w:trPr>
          <w:trHeight w:val="2441"/>
        </w:trPr>
        <w:tc>
          <w:tcPr>
            <w:tcW w:w="2405" w:type="dxa"/>
            <w:vMerge w:val="restart"/>
            <w:shd w:val="clear" w:color="auto" w:fill="FFFFFF" w:themeFill="background1"/>
          </w:tcPr>
          <w:p w14:paraId="5EE0E7A3" w14:textId="44C87179" w:rsidR="00736CD3" w:rsidRPr="004E5C8C" w:rsidRDefault="00736CD3" w:rsidP="000B4A12">
            <w:pPr>
              <w:pStyle w:val="VCAAtabletextnarrow"/>
              <w:rPr>
                <w:b/>
                <w:highlight w:val="cyan"/>
              </w:rPr>
            </w:pPr>
            <w:r w:rsidRPr="00BA0554">
              <w:rPr>
                <w:b/>
                <w:bCs/>
              </w:rPr>
              <w:t>9.1 How does carbon cycle through Earth’s systems?</w:t>
            </w:r>
          </w:p>
        </w:tc>
        <w:tc>
          <w:tcPr>
            <w:tcW w:w="6946" w:type="dxa"/>
          </w:tcPr>
          <w:p w14:paraId="28B7C898" w14:textId="1C50AA41" w:rsidR="00736CD3" w:rsidRPr="00BA0554" w:rsidRDefault="00736CD3" w:rsidP="000B4A12">
            <w:pPr>
              <w:pStyle w:val="VCAAtabletextnarrow"/>
              <w:rPr>
                <w:b/>
                <w:bCs/>
              </w:rPr>
            </w:pPr>
            <w:r w:rsidRPr="00BA0554">
              <w:rPr>
                <w:b/>
                <w:bCs/>
              </w:rPr>
              <w:t xml:space="preserve">Diagnostic assessment: </w:t>
            </w:r>
          </w:p>
          <w:p w14:paraId="5493EBCF" w14:textId="785ED54D" w:rsidR="0052267E" w:rsidRPr="004E5C8C" w:rsidRDefault="00736CD3" w:rsidP="00736CD3">
            <w:pPr>
              <w:pStyle w:val="VCAAtablecondensedbullet2"/>
              <w:rPr>
                <w:rFonts w:eastAsia="Arial"/>
                <w:lang w:val="en-US"/>
              </w:rPr>
            </w:pPr>
            <w:r w:rsidRPr="004E5C8C">
              <w:rPr>
                <w:rFonts w:eastAsia="Arial"/>
                <w:lang w:val="en-US"/>
              </w:rPr>
              <w:t>Brainstorm events that release or store carbon.</w:t>
            </w:r>
          </w:p>
          <w:p w14:paraId="446FFD87" w14:textId="2BA78487" w:rsidR="00736CD3" w:rsidRPr="004E5C8C" w:rsidRDefault="00736CD3" w:rsidP="00736CD3">
            <w:pPr>
              <w:pStyle w:val="VCAAtablecondensedbullet2"/>
              <w:rPr>
                <w:rFonts w:eastAsia="Arial"/>
                <w:lang w:val="en-US"/>
              </w:rPr>
            </w:pPr>
            <w:r w:rsidRPr="004E5C8C">
              <w:rPr>
                <w:rFonts w:eastAsia="Arial"/>
                <w:lang w:val="en-US"/>
              </w:rPr>
              <w:t>Discuss how photosynthesis and respiration affect atmospheric carbon dioxide levels.</w:t>
            </w:r>
            <w:r w:rsidRPr="004E5C8C">
              <w:rPr>
                <w:b/>
                <w:bCs/>
                <w:lang w:val="en-US"/>
              </w:rPr>
              <w:t xml:space="preserve"> </w:t>
            </w:r>
          </w:p>
          <w:p w14:paraId="1CAF6589" w14:textId="0E328DA0" w:rsidR="00736CD3" w:rsidRPr="00BA0554" w:rsidRDefault="00736CD3" w:rsidP="00736CD3">
            <w:pPr>
              <w:pStyle w:val="VCAAtabletextnarrow"/>
            </w:pPr>
            <w:r w:rsidRPr="00BA0554">
              <w:rPr>
                <w:b/>
                <w:bCs/>
              </w:rPr>
              <w:t xml:space="preserve">Formative assessment: </w:t>
            </w:r>
          </w:p>
          <w:p w14:paraId="0FD6F6E3" w14:textId="77777777" w:rsidR="00736CD3" w:rsidRPr="004E5C8C" w:rsidRDefault="00736CD3" w:rsidP="00736CD3">
            <w:pPr>
              <w:pStyle w:val="VCAAtablecondensedbullet2"/>
              <w:rPr>
                <w:rFonts w:eastAsia="Arial"/>
                <w:lang w:val="en-US"/>
              </w:rPr>
            </w:pPr>
            <w:r w:rsidRPr="004E5C8C">
              <w:rPr>
                <w:rFonts w:eastAsia="Arial"/>
                <w:lang w:val="en-US"/>
              </w:rPr>
              <w:t>Track carbon movement between spheres in case studies or experiments.</w:t>
            </w:r>
          </w:p>
          <w:p w14:paraId="75234F6C" w14:textId="7527C3D5" w:rsidR="00736CD3" w:rsidRPr="004E5C8C" w:rsidRDefault="00736CD3" w:rsidP="00736CD3">
            <w:pPr>
              <w:pStyle w:val="VCAAtablecondensedbullet2"/>
              <w:rPr>
                <w:rFonts w:eastAsia="Arial"/>
                <w:lang w:val="en-US"/>
              </w:rPr>
            </w:pPr>
            <w:r w:rsidRPr="004E5C8C">
              <w:rPr>
                <w:rFonts w:eastAsia="Arial"/>
                <w:lang w:val="en-US"/>
              </w:rPr>
              <w:t>Compare how scientific methods, replication and peer review contribute to the credibility of studies on ocean carbon uptake.</w:t>
            </w:r>
          </w:p>
        </w:tc>
        <w:tc>
          <w:tcPr>
            <w:tcW w:w="1559" w:type="dxa"/>
          </w:tcPr>
          <w:p w14:paraId="56E89CE4" w14:textId="3BD23598" w:rsidR="00736CD3" w:rsidRPr="00BA0554" w:rsidRDefault="00736CD3" w:rsidP="000B4A12">
            <w:pPr>
              <w:pStyle w:val="VCAAtablecondensed"/>
              <w:spacing w:line="280" w:lineRule="exact"/>
            </w:pPr>
          </w:p>
          <w:p w14:paraId="71452B41" w14:textId="01E68D96" w:rsidR="00736CD3" w:rsidRPr="00BA0554" w:rsidRDefault="00736CD3" w:rsidP="000B4A12">
            <w:pPr>
              <w:pStyle w:val="VCAAtablecondensed"/>
              <w:spacing w:line="280" w:lineRule="exact"/>
              <w:rPr>
                <w:szCs w:val="20"/>
              </w:rPr>
            </w:pPr>
            <w:r w:rsidRPr="00BA0554">
              <w:rPr>
                <w:szCs w:val="20"/>
              </w:rPr>
              <w:t>15</w:t>
            </w:r>
          </w:p>
          <w:p w14:paraId="428F8B15" w14:textId="41C658B0" w:rsidR="00736CD3" w:rsidRPr="00BA0554" w:rsidRDefault="00736CD3" w:rsidP="000B4A12">
            <w:pPr>
              <w:pStyle w:val="VCAAtablecondensed"/>
              <w:spacing w:line="280" w:lineRule="exact"/>
            </w:pPr>
            <w:r w:rsidRPr="00BA0554">
              <w:t>15</w:t>
            </w:r>
          </w:p>
          <w:p w14:paraId="30982261" w14:textId="77777777" w:rsidR="00736CD3" w:rsidRPr="00BA0554" w:rsidRDefault="00736CD3" w:rsidP="000B4A12">
            <w:pPr>
              <w:pStyle w:val="VCAAtablecondensed"/>
              <w:spacing w:line="280" w:lineRule="exact"/>
            </w:pPr>
          </w:p>
          <w:p w14:paraId="41692FC6" w14:textId="0FD6E0B4" w:rsidR="00736CD3" w:rsidRPr="00BA0554" w:rsidRDefault="00736CD3" w:rsidP="000B4A12">
            <w:pPr>
              <w:pStyle w:val="VCAAtablecondensed"/>
              <w:spacing w:line="280" w:lineRule="exact"/>
            </w:pPr>
            <w:r w:rsidRPr="00BA0554">
              <w:t>3, 15</w:t>
            </w:r>
          </w:p>
          <w:p w14:paraId="66AAE20F" w14:textId="7B5A9C23" w:rsidR="00736CD3" w:rsidRPr="00BA0554" w:rsidRDefault="00736CD3" w:rsidP="000B4A12">
            <w:pPr>
              <w:pStyle w:val="VCAAtablecondensed"/>
              <w:spacing w:line="280" w:lineRule="exact"/>
            </w:pPr>
            <w:r w:rsidRPr="00BA0554">
              <w:t>1</w:t>
            </w:r>
          </w:p>
        </w:tc>
      </w:tr>
      <w:tr w:rsidR="00CE7679" w:rsidRPr="00BA0554" w14:paraId="7D4A9B3F" w14:textId="77777777" w:rsidTr="71276564">
        <w:trPr>
          <w:trHeight w:val="1054"/>
        </w:trPr>
        <w:tc>
          <w:tcPr>
            <w:tcW w:w="2405" w:type="dxa"/>
            <w:vMerge/>
          </w:tcPr>
          <w:p w14:paraId="2CA1AA0C" w14:textId="77777777" w:rsidR="00CE7679" w:rsidRPr="00BA0554" w:rsidRDefault="00CE7679" w:rsidP="00AD6A8F">
            <w:pPr>
              <w:pStyle w:val="VCAAtablecondensed"/>
              <w:spacing w:line="280" w:lineRule="exact"/>
              <w:rPr>
                <w:b/>
                <w:bCs/>
                <w:szCs w:val="20"/>
              </w:rPr>
            </w:pPr>
          </w:p>
        </w:tc>
        <w:tc>
          <w:tcPr>
            <w:tcW w:w="6946" w:type="dxa"/>
            <w:tcBorders>
              <w:top w:val="single" w:sz="4" w:space="0" w:color="auto"/>
            </w:tcBorders>
          </w:tcPr>
          <w:p w14:paraId="6EE3AA7F" w14:textId="77777777" w:rsidR="00CE7679" w:rsidRPr="00BA0554" w:rsidRDefault="00CE7679" w:rsidP="000B4A12">
            <w:pPr>
              <w:pStyle w:val="VCAAtabletextnarrow"/>
              <w:rPr>
                <w:b/>
                <w:bCs/>
              </w:rPr>
            </w:pPr>
            <w:r w:rsidRPr="00BA0554">
              <w:rPr>
                <w:b/>
                <w:bCs/>
              </w:rPr>
              <w:t xml:space="preserve">Summative assessment: </w:t>
            </w:r>
          </w:p>
          <w:p w14:paraId="2F10C65F" w14:textId="0044B897" w:rsidR="00CE7679" w:rsidRPr="004E5C8C" w:rsidRDefault="008C48D2" w:rsidP="000B4A12">
            <w:pPr>
              <w:pStyle w:val="VCAAtablecondensedbullet2"/>
              <w:rPr>
                <w:rFonts w:eastAsia="Arial"/>
                <w:lang w:val="en-US"/>
              </w:rPr>
            </w:pPr>
            <w:r w:rsidRPr="004E5C8C">
              <w:rPr>
                <w:rFonts w:eastAsia="Arial"/>
                <w:lang w:val="en-US"/>
              </w:rPr>
              <w:t>Ex</w:t>
            </w:r>
            <w:r w:rsidR="6D83DE4D" w:rsidRPr="004E5C8C">
              <w:rPr>
                <w:rFonts w:eastAsia="Arial"/>
                <w:lang w:val="en-US"/>
              </w:rPr>
              <w:t>plain</w:t>
            </w:r>
            <w:r w:rsidRPr="004E5C8C">
              <w:rPr>
                <w:rFonts w:eastAsia="Arial"/>
                <w:lang w:val="en-US"/>
              </w:rPr>
              <w:t xml:space="preserve"> </w:t>
            </w:r>
            <w:r w:rsidR="4D33046F" w:rsidRPr="004E5C8C">
              <w:rPr>
                <w:rFonts w:eastAsia="Arial"/>
                <w:lang w:val="en-US"/>
              </w:rPr>
              <w:t xml:space="preserve">how </w:t>
            </w:r>
            <w:r w:rsidR="00CE7679" w:rsidRPr="004E5C8C">
              <w:rPr>
                <w:rFonts w:eastAsia="Arial"/>
                <w:lang w:val="en-US"/>
              </w:rPr>
              <w:t>human practices affect carbon cycling and suggest sustainable alternatives</w:t>
            </w:r>
            <w:r w:rsidR="00AC5BF8" w:rsidRPr="004E5C8C">
              <w:rPr>
                <w:rFonts w:eastAsia="Arial"/>
                <w:lang w:val="en-US"/>
              </w:rPr>
              <w:t>.</w:t>
            </w:r>
          </w:p>
          <w:p w14:paraId="74B5C529" w14:textId="676A1879" w:rsidR="00CE7679" w:rsidRPr="004E5C8C" w:rsidRDefault="008C48D2" w:rsidP="000B4A12">
            <w:pPr>
              <w:pStyle w:val="VCAAtablecondensedbullet2"/>
              <w:rPr>
                <w:b/>
                <w:bCs/>
                <w:lang w:val="en-US"/>
              </w:rPr>
            </w:pPr>
            <w:r w:rsidRPr="004E5C8C">
              <w:rPr>
                <w:rFonts w:eastAsia="Arial"/>
                <w:lang w:val="en-US"/>
              </w:rPr>
              <w:t>E</w:t>
            </w:r>
            <w:r w:rsidR="460BD08E" w:rsidRPr="004E5C8C">
              <w:rPr>
                <w:rFonts w:eastAsia="Arial"/>
                <w:lang w:val="en-US"/>
              </w:rPr>
              <w:t>xplain</w:t>
            </w:r>
            <w:r w:rsidRPr="004E5C8C">
              <w:rPr>
                <w:rFonts w:eastAsia="Arial"/>
                <w:lang w:val="en-US"/>
              </w:rPr>
              <w:t xml:space="preserve"> </w:t>
            </w:r>
            <w:r w:rsidR="00CE7679" w:rsidRPr="004E5C8C">
              <w:rPr>
                <w:rFonts w:eastAsia="Arial"/>
                <w:lang w:val="en-US"/>
              </w:rPr>
              <w:t>trade-offs and impacts of carbon management technologies</w:t>
            </w:r>
            <w:r w:rsidRPr="004E5C8C">
              <w:rPr>
                <w:rFonts w:eastAsia="Arial"/>
                <w:lang w:val="en-US"/>
              </w:rPr>
              <w:t>.</w:t>
            </w:r>
          </w:p>
          <w:p w14:paraId="51055577" w14:textId="1CFC9A43" w:rsidR="00CE7679" w:rsidRPr="004E5C8C" w:rsidRDefault="6BE5B54F" w:rsidP="000B4A12">
            <w:pPr>
              <w:pStyle w:val="VCAAtablecondensedbullet2"/>
              <w:rPr>
                <w:rFonts w:eastAsia="Arial"/>
                <w:lang w:val="en-US"/>
              </w:rPr>
            </w:pPr>
            <w:r w:rsidRPr="004E5C8C">
              <w:rPr>
                <w:rFonts w:eastAsia="Arial"/>
                <w:lang w:val="en-US"/>
              </w:rPr>
              <w:t>Describe recent climate trends using evidence and propose actions to reduce human carbon emissions in a chosen sector</w:t>
            </w:r>
            <w:r w:rsidR="00AC5BF8" w:rsidRPr="004E5C8C">
              <w:rPr>
                <w:rFonts w:eastAsia="Arial"/>
                <w:lang w:val="en-US"/>
              </w:rPr>
              <w:t>.</w:t>
            </w:r>
          </w:p>
        </w:tc>
        <w:tc>
          <w:tcPr>
            <w:tcW w:w="1559" w:type="dxa"/>
          </w:tcPr>
          <w:p w14:paraId="44270B7B" w14:textId="77777777" w:rsidR="00A40CBE" w:rsidRPr="00BA0554" w:rsidRDefault="00A40CBE" w:rsidP="000B4A12">
            <w:pPr>
              <w:pStyle w:val="VCAAtablecondensed"/>
              <w:spacing w:line="280" w:lineRule="exact"/>
            </w:pPr>
          </w:p>
          <w:p w14:paraId="0007B0F3" w14:textId="77777777" w:rsidR="00A23C93" w:rsidRPr="00BA0554" w:rsidRDefault="00CE7679" w:rsidP="00795813">
            <w:pPr>
              <w:pStyle w:val="VCAAtablecondensed"/>
              <w:spacing w:line="280" w:lineRule="exact"/>
              <w:rPr>
                <w:szCs w:val="20"/>
              </w:rPr>
            </w:pPr>
            <w:r w:rsidRPr="00BA0554">
              <w:rPr>
                <w:szCs w:val="20"/>
              </w:rPr>
              <w:t>3, 15</w:t>
            </w:r>
          </w:p>
          <w:p w14:paraId="0BDB95B1" w14:textId="769D3227" w:rsidR="00CE7679" w:rsidRPr="00BA0554" w:rsidRDefault="00042DC4" w:rsidP="000B4A12">
            <w:pPr>
              <w:pStyle w:val="VCAAtablecondensed"/>
              <w:spacing w:line="280" w:lineRule="exact"/>
            </w:pPr>
            <w:r w:rsidRPr="00BA0554">
              <w:br/>
            </w:r>
            <w:r w:rsidR="00CE7679" w:rsidRPr="00BA0554">
              <w:t>2, 3, 4, 15</w:t>
            </w:r>
          </w:p>
          <w:p w14:paraId="54AC9E88" w14:textId="34C89A29" w:rsidR="00CE7679" w:rsidRPr="00BA0554" w:rsidRDefault="47A4B9BE" w:rsidP="000B4A12">
            <w:pPr>
              <w:pStyle w:val="VCAAtablecondensed"/>
              <w:spacing w:line="280" w:lineRule="exact"/>
            </w:pPr>
            <w:r w:rsidRPr="00BA0554">
              <w:t xml:space="preserve">4, </w:t>
            </w:r>
            <w:r w:rsidR="0CEEEC83" w:rsidRPr="00BA0554">
              <w:t>16</w:t>
            </w:r>
          </w:p>
        </w:tc>
      </w:tr>
      <w:tr w:rsidR="00A644C6" w:rsidRPr="00BA0554" w14:paraId="365F4FE9" w14:textId="77777777" w:rsidTr="71276564">
        <w:trPr>
          <w:trHeight w:val="2980"/>
        </w:trPr>
        <w:tc>
          <w:tcPr>
            <w:tcW w:w="2405" w:type="dxa"/>
            <w:vMerge w:val="restart"/>
            <w:shd w:val="clear" w:color="auto" w:fill="FFFFFF" w:themeFill="background1"/>
          </w:tcPr>
          <w:p w14:paraId="04E92B09" w14:textId="22B7A606" w:rsidR="00A644C6" w:rsidRPr="00BA0554" w:rsidRDefault="00A644C6" w:rsidP="49AE4AD7">
            <w:pPr>
              <w:pStyle w:val="VCAAtabletextnarrow"/>
              <w:rPr>
                <w:b/>
                <w:bCs/>
              </w:rPr>
            </w:pPr>
            <w:r w:rsidRPr="00BA0554">
              <w:rPr>
                <w:b/>
                <w:bCs/>
              </w:rPr>
              <w:t>9.2 How do wave and particle models explain the transfer and use of energy?</w:t>
            </w:r>
          </w:p>
          <w:p w14:paraId="43B6F202" w14:textId="77777777" w:rsidR="00A644C6" w:rsidRPr="004E5C8C" w:rsidRDefault="00A644C6" w:rsidP="00661152">
            <w:pPr>
              <w:pStyle w:val="VCAAtabletextnarrow"/>
              <w:rPr>
                <w:b/>
                <w:bCs/>
              </w:rPr>
            </w:pPr>
          </w:p>
          <w:p w14:paraId="193EEBCF" w14:textId="23B0DF39" w:rsidR="003E5308" w:rsidRPr="004E5C8C" w:rsidRDefault="003E5308" w:rsidP="00661152">
            <w:pPr>
              <w:pStyle w:val="VCAAtabletextnarrow"/>
              <w:rPr>
                <w:b/>
                <w:bCs/>
              </w:rPr>
            </w:pPr>
          </w:p>
        </w:tc>
        <w:tc>
          <w:tcPr>
            <w:tcW w:w="6946" w:type="dxa"/>
          </w:tcPr>
          <w:p w14:paraId="5DC598B6" w14:textId="140DFBAA" w:rsidR="00A644C6" w:rsidRPr="00BA0554" w:rsidRDefault="00A644C6" w:rsidP="00CE7679">
            <w:pPr>
              <w:pStyle w:val="VCAAtabletextnarrow"/>
              <w:rPr>
                <w:b/>
                <w:bCs/>
              </w:rPr>
            </w:pPr>
            <w:r w:rsidRPr="00BA0554">
              <w:rPr>
                <w:b/>
                <w:bCs/>
              </w:rPr>
              <w:t xml:space="preserve">Diagnostic assessment: </w:t>
            </w:r>
          </w:p>
          <w:p w14:paraId="09093DAF" w14:textId="01173B5A" w:rsidR="00A644C6" w:rsidRPr="004E5C8C" w:rsidRDefault="00A644C6" w:rsidP="00CE7679">
            <w:pPr>
              <w:pStyle w:val="VCAAtablecondensedbullet2"/>
              <w:rPr>
                <w:rFonts w:eastAsia="Arial"/>
                <w:lang w:val="en-US"/>
              </w:rPr>
            </w:pPr>
            <w:r w:rsidRPr="004E5C8C">
              <w:rPr>
                <w:rFonts w:eastAsia="Arial"/>
                <w:lang w:val="en-US"/>
              </w:rPr>
              <w:t>Describe how energy moves through different media</w:t>
            </w:r>
            <w:r w:rsidR="00AC5BF8" w:rsidRPr="004E5C8C">
              <w:rPr>
                <w:rFonts w:eastAsia="Arial"/>
                <w:lang w:val="en-US"/>
              </w:rPr>
              <w:t>.</w:t>
            </w:r>
          </w:p>
          <w:p w14:paraId="4290281C" w14:textId="77777777" w:rsidR="00A644C6" w:rsidRPr="00BA0554" w:rsidRDefault="00A644C6" w:rsidP="00A644C6">
            <w:pPr>
              <w:pStyle w:val="VCAAtabletextnarrow"/>
              <w:rPr>
                <w:b/>
                <w:bCs/>
              </w:rPr>
            </w:pPr>
            <w:r w:rsidRPr="00BA0554">
              <w:rPr>
                <w:b/>
                <w:bCs/>
              </w:rPr>
              <w:t xml:space="preserve">Formative assessment: </w:t>
            </w:r>
          </w:p>
          <w:p w14:paraId="2F5F833A" w14:textId="71B5EE1E" w:rsidR="00A644C6" w:rsidRPr="004E5C8C" w:rsidRDefault="00A644C6" w:rsidP="00A644C6">
            <w:pPr>
              <w:pStyle w:val="VCAAtablecondensedbullet2"/>
              <w:rPr>
                <w:rFonts w:eastAsia="Arial"/>
                <w:lang w:val="en-US"/>
              </w:rPr>
            </w:pPr>
            <w:r w:rsidRPr="004E5C8C">
              <w:rPr>
                <w:rFonts w:eastAsia="Arial"/>
                <w:lang w:val="en-US"/>
              </w:rPr>
              <w:t>Identify the main properties of waves (frequency, wavelength, amplitude)</w:t>
            </w:r>
            <w:r w:rsidR="00AC5BF8" w:rsidRPr="004E5C8C">
              <w:rPr>
                <w:rFonts w:eastAsia="Arial"/>
                <w:lang w:val="en-US"/>
              </w:rPr>
              <w:t>.</w:t>
            </w:r>
          </w:p>
          <w:p w14:paraId="7E3A25BA" w14:textId="2469C0D8" w:rsidR="00A644C6" w:rsidRPr="004E5C8C" w:rsidRDefault="00A644C6" w:rsidP="00A644C6">
            <w:pPr>
              <w:pStyle w:val="VCAAtablecondensedbullet2"/>
              <w:rPr>
                <w:rFonts w:eastAsia="Arial"/>
                <w:lang w:val="en-US"/>
              </w:rPr>
            </w:pPr>
            <w:proofErr w:type="spellStart"/>
            <w:r w:rsidRPr="004E5C8C">
              <w:rPr>
                <w:rFonts w:eastAsia="Arial"/>
                <w:lang w:val="en-US"/>
              </w:rPr>
              <w:t>Analyse</w:t>
            </w:r>
            <w:proofErr w:type="spellEnd"/>
            <w:r w:rsidRPr="004E5C8C">
              <w:rPr>
                <w:rFonts w:eastAsia="Arial"/>
                <w:lang w:val="en-US"/>
              </w:rPr>
              <w:t xml:space="preserve"> claims about effects of 5G electromagnetic waves using wave </w:t>
            </w:r>
            <w:proofErr w:type="gramStart"/>
            <w:r w:rsidRPr="004E5C8C">
              <w:rPr>
                <w:rFonts w:eastAsia="Arial"/>
                <w:lang w:val="en-US"/>
              </w:rPr>
              <w:t>models, and</w:t>
            </w:r>
            <w:proofErr w:type="gramEnd"/>
            <w:r w:rsidRPr="004E5C8C">
              <w:rPr>
                <w:rFonts w:eastAsia="Arial"/>
                <w:lang w:val="en-US"/>
              </w:rPr>
              <w:t xml:space="preserve"> evaluate how scientific information and misinformation influence public understanding and societal decision-making</w:t>
            </w:r>
            <w:r w:rsidR="00AC5BF8" w:rsidRPr="004E5C8C">
              <w:rPr>
                <w:rFonts w:eastAsia="Arial"/>
                <w:lang w:val="en-US"/>
              </w:rPr>
              <w:t>.</w:t>
            </w:r>
          </w:p>
          <w:p w14:paraId="1DE916DA" w14:textId="1A79EFC3" w:rsidR="00A644C6" w:rsidRPr="004E5C8C" w:rsidRDefault="00A644C6" w:rsidP="00A644C6">
            <w:pPr>
              <w:pStyle w:val="VCAAtablecondensedbullet2"/>
              <w:rPr>
                <w:rFonts w:eastAsia="Arial"/>
                <w:lang w:val="en-US"/>
              </w:rPr>
            </w:pPr>
            <w:r w:rsidRPr="004E5C8C">
              <w:rPr>
                <w:rFonts w:eastAsia="Arial"/>
                <w:lang w:val="en-US"/>
              </w:rPr>
              <w:t>Represent energy transfers in systems and describe how energy is transferred in simple systems</w:t>
            </w:r>
            <w:r w:rsidR="00AC5BF8" w:rsidRPr="004E5C8C">
              <w:rPr>
                <w:rFonts w:eastAsia="Arial"/>
                <w:lang w:val="en-US"/>
              </w:rPr>
              <w:t>.</w:t>
            </w:r>
          </w:p>
        </w:tc>
        <w:tc>
          <w:tcPr>
            <w:tcW w:w="1559" w:type="dxa"/>
          </w:tcPr>
          <w:p w14:paraId="28F03ED5" w14:textId="77777777" w:rsidR="00A644C6" w:rsidRPr="00BA0554" w:rsidRDefault="00A644C6" w:rsidP="00661152">
            <w:pPr>
              <w:pStyle w:val="VCAAtablecondensed"/>
              <w:spacing w:line="280" w:lineRule="exact"/>
            </w:pPr>
          </w:p>
          <w:p w14:paraId="042BB3EE" w14:textId="77777777" w:rsidR="00A644C6" w:rsidRPr="00BA0554" w:rsidRDefault="00A644C6" w:rsidP="00A40CBE">
            <w:pPr>
              <w:pStyle w:val="VCAAtablecondensed"/>
              <w:spacing w:line="280" w:lineRule="exact"/>
            </w:pPr>
            <w:r w:rsidRPr="00BA0554">
              <w:rPr>
                <w:szCs w:val="20"/>
              </w:rPr>
              <w:t>19</w:t>
            </w:r>
          </w:p>
          <w:p w14:paraId="1BA26371" w14:textId="77777777" w:rsidR="00A644C6" w:rsidRPr="00BA0554" w:rsidRDefault="00A644C6" w:rsidP="00A644C6">
            <w:pPr>
              <w:pStyle w:val="VCAAtablecondensed"/>
              <w:spacing w:line="280" w:lineRule="exact"/>
              <w:rPr>
                <w:szCs w:val="20"/>
              </w:rPr>
            </w:pPr>
          </w:p>
          <w:p w14:paraId="3FCD9F72" w14:textId="77777777" w:rsidR="00A644C6" w:rsidRPr="00BA0554" w:rsidRDefault="00A644C6" w:rsidP="00A644C6">
            <w:pPr>
              <w:pStyle w:val="VCAAtablecondensed"/>
              <w:spacing w:line="280" w:lineRule="exact"/>
              <w:rPr>
                <w:szCs w:val="20"/>
              </w:rPr>
            </w:pPr>
            <w:r w:rsidRPr="00BA0554">
              <w:rPr>
                <w:szCs w:val="20"/>
              </w:rPr>
              <w:t>19, 25</w:t>
            </w:r>
          </w:p>
          <w:p w14:paraId="4E6AB77F" w14:textId="77777777" w:rsidR="00A644C6" w:rsidRPr="00BA0554" w:rsidRDefault="00A644C6" w:rsidP="00A644C6">
            <w:pPr>
              <w:pStyle w:val="VCAAtablecondensed"/>
              <w:spacing w:line="280" w:lineRule="exact"/>
            </w:pPr>
            <w:r w:rsidRPr="00BA0554">
              <w:t>4, 19, 22, 26, 28</w:t>
            </w:r>
          </w:p>
          <w:p w14:paraId="121E7AF2" w14:textId="73280C83" w:rsidR="00A644C6" w:rsidRPr="00BA0554" w:rsidRDefault="00A644C6" w:rsidP="00A644C6">
            <w:pPr>
              <w:pStyle w:val="VCAAtablecondensed"/>
              <w:spacing w:line="280" w:lineRule="exact"/>
            </w:pPr>
            <w:r w:rsidRPr="00BA0554">
              <w:br/>
            </w:r>
            <w:r w:rsidRPr="00BA0554">
              <w:br/>
              <w:t>20*, 20^, 25</w:t>
            </w:r>
            <w:r w:rsidRPr="00BA0554">
              <w:br/>
            </w:r>
          </w:p>
        </w:tc>
      </w:tr>
      <w:tr w:rsidR="00A644C6" w:rsidRPr="00BA0554" w14:paraId="32A59E78" w14:textId="77777777" w:rsidTr="71276564">
        <w:trPr>
          <w:trHeight w:val="1677"/>
        </w:trPr>
        <w:tc>
          <w:tcPr>
            <w:tcW w:w="2405" w:type="dxa"/>
            <w:vMerge/>
          </w:tcPr>
          <w:p w14:paraId="722D5919" w14:textId="77777777" w:rsidR="00A644C6" w:rsidRPr="00BA0554" w:rsidRDefault="00A644C6" w:rsidP="49AE4AD7">
            <w:pPr>
              <w:pStyle w:val="VCAAtabletextnarrow"/>
              <w:rPr>
                <w:b/>
                <w:bCs/>
              </w:rPr>
            </w:pPr>
          </w:p>
        </w:tc>
        <w:tc>
          <w:tcPr>
            <w:tcW w:w="6946" w:type="dxa"/>
          </w:tcPr>
          <w:p w14:paraId="1DB1D411" w14:textId="77777777" w:rsidR="00A644C6" w:rsidRPr="00BA0554" w:rsidRDefault="00A644C6" w:rsidP="00A644C6">
            <w:pPr>
              <w:pStyle w:val="VCAAtabletextnarrow"/>
              <w:rPr>
                <w:b/>
                <w:bCs/>
              </w:rPr>
            </w:pPr>
            <w:r w:rsidRPr="00BA0554">
              <w:rPr>
                <w:b/>
                <w:bCs/>
              </w:rPr>
              <w:t xml:space="preserve">Summative assessment: </w:t>
            </w:r>
          </w:p>
          <w:p w14:paraId="4A214B25" w14:textId="1E10B393" w:rsidR="00A644C6" w:rsidRPr="004E5C8C" w:rsidRDefault="00A644C6" w:rsidP="00A644C6">
            <w:pPr>
              <w:pStyle w:val="VCAAtablecondensedbullet2"/>
              <w:rPr>
                <w:rFonts w:eastAsia="Arial"/>
                <w:lang w:val="en-US"/>
              </w:rPr>
            </w:pPr>
            <w:r w:rsidRPr="004E5C8C">
              <w:rPr>
                <w:rFonts w:eastAsia="Arial"/>
                <w:lang w:val="en-US"/>
              </w:rPr>
              <w:t>Measure and record sound or light waves in experiments</w:t>
            </w:r>
            <w:r w:rsidR="00AC5BF8" w:rsidRPr="004E5C8C">
              <w:rPr>
                <w:rFonts w:eastAsia="Arial"/>
                <w:lang w:val="en-US"/>
              </w:rPr>
              <w:t>.</w:t>
            </w:r>
          </w:p>
          <w:p w14:paraId="50C0176E" w14:textId="0ECED83C" w:rsidR="00A644C6" w:rsidRPr="004E5C8C" w:rsidRDefault="00A644C6" w:rsidP="00A644C6">
            <w:pPr>
              <w:pStyle w:val="VCAAtablecondensedbullet2"/>
              <w:rPr>
                <w:b/>
                <w:bCs/>
                <w:lang w:val="en-US"/>
              </w:rPr>
            </w:pPr>
            <w:r w:rsidRPr="004E5C8C">
              <w:rPr>
                <w:rFonts w:eastAsia="Arial"/>
                <w:lang w:val="en-US"/>
              </w:rPr>
              <w:t>Use wave and particle models to explain and compare how energy is transferred in sound, heat and light, and describe how this understanding is used to design and improve technologies (e.g. insulation, solar panels, communication devices)</w:t>
            </w:r>
            <w:r w:rsidR="00AC5BF8" w:rsidRPr="004E5C8C">
              <w:rPr>
                <w:rFonts w:eastAsia="Arial"/>
                <w:lang w:val="en-US"/>
              </w:rPr>
              <w:t>.</w:t>
            </w:r>
            <w:r w:rsidRPr="004E5C8C">
              <w:rPr>
                <w:rFonts w:eastAsia="Arial"/>
                <w:lang w:val="en-US"/>
              </w:rPr>
              <w:t xml:space="preserve"> </w:t>
            </w:r>
          </w:p>
        </w:tc>
        <w:tc>
          <w:tcPr>
            <w:tcW w:w="1559" w:type="dxa"/>
          </w:tcPr>
          <w:p w14:paraId="6E949E8D" w14:textId="77777777" w:rsidR="00543BCC" w:rsidRPr="00BA0554" w:rsidRDefault="00543BCC" w:rsidP="00A644C6">
            <w:pPr>
              <w:pStyle w:val="VCAAtablecondensed"/>
              <w:spacing w:line="280" w:lineRule="exact"/>
              <w:rPr>
                <w:szCs w:val="20"/>
              </w:rPr>
            </w:pPr>
          </w:p>
          <w:p w14:paraId="21A0450E" w14:textId="4A9FC6A6" w:rsidR="00A644C6" w:rsidRPr="00BA0554" w:rsidRDefault="00A644C6" w:rsidP="00A644C6">
            <w:pPr>
              <w:pStyle w:val="VCAAtablecondensed"/>
              <w:spacing w:line="280" w:lineRule="exact"/>
            </w:pPr>
            <w:r w:rsidRPr="00BA0554">
              <w:rPr>
                <w:szCs w:val="20"/>
              </w:rPr>
              <w:t>23, 24</w:t>
            </w:r>
          </w:p>
          <w:p w14:paraId="744FC0D5" w14:textId="77777777" w:rsidR="00A644C6" w:rsidRPr="00BA0554" w:rsidRDefault="00A644C6" w:rsidP="00A644C6">
            <w:pPr>
              <w:pStyle w:val="VCAAtablecondensed"/>
              <w:spacing w:line="280" w:lineRule="exact"/>
            </w:pPr>
            <w:r w:rsidRPr="00BA0554">
              <w:t>2, 19, 29</w:t>
            </w:r>
          </w:p>
        </w:tc>
      </w:tr>
      <w:tr w:rsidR="00736CD3" w:rsidRPr="00BA0554" w14:paraId="29AEBF5C" w14:textId="77777777" w:rsidTr="71276564">
        <w:trPr>
          <w:trHeight w:val="3142"/>
        </w:trPr>
        <w:tc>
          <w:tcPr>
            <w:tcW w:w="2405" w:type="dxa"/>
          </w:tcPr>
          <w:p w14:paraId="737708EF" w14:textId="011EE97A" w:rsidR="00736CD3" w:rsidRPr="00BA0554" w:rsidRDefault="00736CD3">
            <w:pPr>
              <w:pStyle w:val="VCAAtabletextnarrow"/>
            </w:pPr>
            <w:r w:rsidRPr="71276564">
              <w:rPr>
                <w:b/>
                <w:bCs/>
              </w:rPr>
              <w:t xml:space="preserve">9.3 How </w:t>
            </w:r>
            <w:r w:rsidR="152C324F" w:rsidRPr="71276564">
              <w:rPr>
                <w:b/>
                <w:bCs/>
              </w:rPr>
              <w:t>do organisms reproduce to maintain the</w:t>
            </w:r>
            <w:r w:rsidR="00791D08" w:rsidRPr="71276564">
              <w:rPr>
                <w:b/>
                <w:bCs/>
              </w:rPr>
              <w:t>ir</w:t>
            </w:r>
            <w:r w:rsidR="152C324F" w:rsidRPr="71276564">
              <w:rPr>
                <w:b/>
                <w:bCs/>
              </w:rPr>
              <w:t xml:space="preserve"> species</w:t>
            </w:r>
            <w:r w:rsidRPr="71276564">
              <w:rPr>
                <w:b/>
                <w:bCs/>
              </w:rPr>
              <w:t>?</w:t>
            </w:r>
          </w:p>
          <w:p w14:paraId="72BE00F1" w14:textId="77777777" w:rsidR="00736CD3" w:rsidRPr="00BA0554" w:rsidRDefault="00736CD3" w:rsidP="00736CD3">
            <w:pPr>
              <w:pStyle w:val="VCAAtabletextnarrow"/>
              <w:rPr>
                <w:b/>
                <w:bCs/>
              </w:rPr>
            </w:pPr>
          </w:p>
        </w:tc>
        <w:tc>
          <w:tcPr>
            <w:tcW w:w="6946" w:type="dxa"/>
          </w:tcPr>
          <w:p w14:paraId="255ECB23" w14:textId="77777777" w:rsidR="00736CD3" w:rsidRPr="00BA0554" w:rsidRDefault="00736CD3" w:rsidP="00736CD3">
            <w:pPr>
              <w:pStyle w:val="VCAAtabletextnarrow"/>
              <w:rPr>
                <w:b/>
                <w:bCs/>
              </w:rPr>
            </w:pPr>
            <w:r w:rsidRPr="00BA0554">
              <w:rPr>
                <w:b/>
                <w:bCs/>
              </w:rPr>
              <w:t xml:space="preserve">Diagnostic assessment: </w:t>
            </w:r>
          </w:p>
          <w:p w14:paraId="40A3C2B9" w14:textId="19C3B006" w:rsidR="00736CD3" w:rsidRPr="004E5C8C" w:rsidRDefault="00736CD3" w:rsidP="00736CD3">
            <w:pPr>
              <w:pStyle w:val="VCAAtablecondensedbullet2"/>
              <w:rPr>
                <w:rFonts w:eastAsia="Arial Narrow" w:cs="Arial Narrow"/>
                <w:szCs w:val="20"/>
                <w:lang w:val="en-US"/>
              </w:rPr>
            </w:pPr>
            <w:r w:rsidRPr="004E5C8C">
              <w:rPr>
                <w:rFonts w:eastAsia="Arial Narrow" w:cs="Arial Narrow"/>
                <w:szCs w:val="20"/>
                <w:lang w:val="en-US"/>
              </w:rPr>
              <w:t xml:space="preserve">Sort statements about reproduction into scientific information or common </w:t>
            </w:r>
            <w:proofErr w:type="gramStart"/>
            <w:r w:rsidRPr="004E5C8C">
              <w:rPr>
                <w:rFonts w:eastAsia="Arial Narrow" w:cs="Arial Narrow"/>
                <w:szCs w:val="20"/>
                <w:lang w:val="en-US"/>
              </w:rPr>
              <w:t>beliefs, and</w:t>
            </w:r>
            <w:proofErr w:type="gramEnd"/>
            <w:r w:rsidRPr="004E5C8C">
              <w:rPr>
                <w:rFonts w:eastAsia="Arial Narrow" w:cs="Arial Narrow"/>
                <w:szCs w:val="20"/>
                <w:lang w:val="en-US"/>
              </w:rPr>
              <w:t xml:space="preserve"> explain how these ideas might influence decisions about plant or animal reproduction.</w:t>
            </w:r>
            <w:r w:rsidRPr="004E5C8C">
              <w:rPr>
                <w:lang w:val="en-US"/>
              </w:rPr>
              <w:t xml:space="preserve"> </w:t>
            </w:r>
          </w:p>
          <w:p w14:paraId="7D50FE56" w14:textId="4BD8FFE5" w:rsidR="00736CD3" w:rsidRPr="004E5C8C" w:rsidRDefault="00736CD3" w:rsidP="00736CD3">
            <w:pPr>
              <w:pStyle w:val="VCAAtablecondensedbullet2"/>
              <w:rPr>
                <w:rFonts w:eastAsia="Arial"/>
                <w:lang w:val="en-US"/>
              </w:rPr>
            </w:pPr>
            <w:r w:rsidRPr="004E5C8C">
              <w:rPr>
                <w:rFonts w:eastAsia="Arial"/>
                <w:lang w:val="en-US"/>
              </w:rPr>
              <w:t xml:space="preserve">Describe why human understanding </w:t>
            </w:r>
            <w:r w:rsidR="004E2C6A" w:rsidRPr="004E5C8C">
              <w:rPr>
                <w:rFonts w:eastAsia="Arial"/>
                <w:lang w:val="en-US"/>
              </w:rPr>
              <w:t xml:space="preserve">of </w:t>
            </w:r>
            <w:r w:rsidRPr="004E5C8C">
              <w:rPr>
                <w:rFonts w:eastAsia="Arial"/>
                <w:lang w:val="en-US"/>
              </w:rPr>
              <w:t>reproduction is important for plants and animals, and for the continuation of ecosystems.</w:t>
            </w:r>
          </w:p>
          <w:p w14:paraId="6517A3C2" w14:textId="3AFFAB07" w:rsidR="00736CD3" w:rsidRPr="00BA0554" w:rsidRDefault="00736CD3" w:rsidP="00736CD3">
            <w:pPr>
              <w:pStyle w:val="VCAAtabletextnarrow"/>
              <w:rPr>
                <w:b/>
                <w:bCs/>
              </w:rPr>
            </w:pPr>
            <w:r w:rsidRPr="00BA0554">
              <w:rPr>
                <w:b/>
                <w:bCs/>
              </w:rPr>
              <w:t xml:space="preserve">Formative assessment: </w:t>
            </w:r>
          </w:p>
          <w:p w14:paraId="56F24901" w14:textId="77777777" w:rsidR="00736CD3" w:rsidRPr="004E5C8C" w:rsidRDefault="00736CD3" w:rsidP="00736CD3">
            <w:pPr>
              <w:pStyle w:val="VCAAtablecondensedbullet2"/>
              <w:rPr>
                <w:rFonts w:eastAsia="Arial"/>
                <w:lang w:val="en-US"/>
              </w:rPr>
            </w:pPr>
            <w:r w:rsidRPr="004E5C8C">
              <w:rPr>
                <w:rFonts w:eastAsia="Arial"/>
                <w:lang w:val="en-US"/>
              </w:rPr>
              <w:t>Conduct a flower dissection and identify reproductive features.</w:t>
            </w:r>
          </w:p>
          <w:p w14:paraId="27E78B0C" w14:textId="77777777" w:rsidR="00736CD3" w:rsidRPr="004E5C8C" w:rsidRDefault="00736CD3" w:rsidP="00736CD3">
            <w:pPr>
              <w:pStyle w:val="VCAAtablecondensedbullet2"/>
              <w:rPr>
                <w:rFonts w:eastAsia="Arial"/>
                <w:lang w:val="en-US"/>
              </w:rPr>
            </w:pPr>
            <w:r w:rsidRPr="004E5C8C">
              <w:rPr>
                <w:rFonts w:eastAsia="Arial"/>
                <w:lang w:val="en-US"/>
              </w:rPr>
              <w:t>Investigate germination success under varying conditions.</w:t>
            </w:r>
          </w:p>
          <w:p w14:paraId="7E37228C" w14:textId="0B8A5D94" w:rsidR="00736CD3" w:rsidRPr="004E5C8C" w:rsidRDefault="00736CD3" w:rsidP="00736CD3">
            <w:pPr>
              <w:pStyle w:val="VCAAtablecondensedbullet2"/>
              <w:rPr>
                <w:rFonts w:eastAsia="Arial"/>
                <w:lang w:val="en-US"/>
              </w:rPr>
            </w:pPr>
            <w:r w:rsidRPr="004E5C8C">
              <w:rPr>
                <w:rFonts w:eastAsia="Arial"/>
                <w:lang w:val="en-US"/>
              </w:rPr>
              <w:t xml:space="preserve">Use microscopy to </w:t>
            </w:r>
            <w:r w:rsidR="008C48D2" w:rsidRPr="004E5C8C">
              <w:rPr>
                <w:rFonts w:eastAsia="Arial"/>
                <w:lang w:val="en-US"/>
              </w:rPr>
              <w:t>examine</w:t>
            </w:r>
            <w:r w:rsidRPr="004E5C8C">
              <w:rPr>
                <w:rFonts w:eastAsia="Arial"/>
                <w:lang w:val="en-US"/>
              </w:rPr>
              <w:t xml:space="preserve"> reproductive cells.</w:t>
            </w:r>
          </w:p>
        </w:tc>
        <w:tc>
          <w:tcPr>
            <w:tcW w:w="1559" w:type="dxa"/>
          </w:tcPr>
          <w:p w14:paraId="0FCE3F3E" w14:textId="77777777" w:rsidR="00736CD3" w:rsidRPr="00BA0554" w:rsidRDefault="00736CD3" w:rsidP="00736CD3">
            <w:pPr>
              <w:pStyle w:val="VCAAtablecondensed"/>
              <w:spacing w:line="280" w:lineRule="exact"/>
            </w:pPr>
          </w:p>
          <w:p w14:paraId="42B1B5BF" w14:textId="77777777" w:rsidR="00372517" w:rsidRPr="00BA0554" w:rsidRDefault="00736CD3" w:rsidP="00372517">
            <w:pPr>
              <w:pStyle w:val="VCAAtablecondensed"/>
              <w:spacing w:after="360" w:line="280" w:lineRule="exact"/>
            </w:pPr>
            <w:r w:rsidRPr="00BA0554">
              <w:t>4, 5</w:t>
            </w:r>
          </w:p>
          <w:p w14:paraId="225CD8F6" w14:textId="1498BDB0" w:rsidR="00736CD3" w:rsidRPr="00BA0554" w:rsidRDefault="00736CD3" w:rsidP="00372517">
            <w:pPr>
              <w:pStyle w:val="VCAAtablecondensed"/>
              <w:spacing w:after="360" w:line="280" w:lineRule="exact"/>
            </w:pPr>
            <w:r w:rsidRPr="00BA0554">
              <w:rPr>
                <w:szCs w:val="20"/>
              </w:rPr>
              <w:t>5</w:t>
            </w:r>
          </w:p>
          <w:p w14:paraId="7BAE3F18" w14:textId="77777777" w:rsidR="00736CD3" w:rsidRPr="00BA0554" w:rsidRDefault="00736CD3" w:rsidP="00736CD3">
            <w:pPr>
              <w:pStyle w:val="VCAAtablecondensed"/>
              <w:spacing w:line="280" w:lineRule="exact"/>
              <w:rPr>
                <w:szCs w:val="20"/>
              </w:rPr>
            </w:pPr>
          </w:p>
          <w:p w14:paraId="0667B295" w14:textId="273A1E6F" w:rsidR="00736CD3" w:rsidRPr="00BA0554" w:rsidRDefault="00736CD3" w:rsidP="00736CD3">
            <w:pPr>
              <w:pStyle w:val="VCAAtablecondensed"/>
              <w:spacing w:line="280" w:lineRule="exact"/>
              <w:rPr>
                <w:szCs w:val="20"/>
              </w:rPr>
            </w:pPr>
            <w:r w:rsidRPr="00BA0554">
              <w:rPr>
                <w:szCs w:val="20"/>
              </w:rPr>
              <w:t>5, 24, 29</w:t>
            </w:r>
          </w:p>
          <w:p w14:paraId="533ABFC4" w14:textId="77777777" w:rsidR="00736CD3" w:rsidRPr="00BA0554" w:rsidRDefault="00736CD3" w:rsidP="00736CD3">
            <w:pPr>
              <w:pStyle w:val="VCAAtablecondensed"/>
              <w:spacing w:line="280" w:lineRule="exact"/>
              <w:rPr>
                <w:szCs w:val="20"/>
              </w:rPr>
            </w:pPr>
            <w:r w:rsidRPr="00BA0554">
              <w:rPr>
                <w:szCs w:val="20"/>
              </w:rPr>
              <w:t>23, 24, 29</w:t>
            </w:r>
          </w:p>
          <w:p w14:paraId="24353E96" w14:textId="702EE210" w:rsidR="00736CD3" w:rsidRPr="00BA0554" w:rsidRDefault="00736CD3" w:rsidP="00736CD3">
            <w:pPr>
              <w:pStyle w:val="VCAAtablecondensed"/>
              <w:spacing w:line="280" w:lineRule="exact"/>
            </w:pPr>
            <w:r w:rsidRPr="00BA0554">
              <w:t>2, 5, 24, 25</w:t>
            </w:r>
          </w:p>
        </w:tc>
      </w:tr>
      <w:tr w:rsidR="00330497" w:rsidRPr="00BA0554" w14:paraId="363B2594" w14:textId="77777777" w:rsidTr="71276564">
        <w:trPr>
          <w:trHeight w:val="924"/>
        </w:trPr>
        <w:tc>
          <w:tcPr>
            <w:tcW w:w="2405" w:type="dxa"/>
            <w:vMerge w:val="restart"/>
          </w:tcPr>
          <w:p w14:paraId="258CA1D2" w14:textId="77777777" w:rsidR="00330497" w:rsidRPr="00BA0554" w:rsidRDefault="00330497" w:rsidP="00736CD3">
            <w:pPr>
              <w:pStyle w:val="VCAAtabletextnarrow"/>
              <w:rPr>
                <w:b/>
                <w:bCs/>
              </w:rPr>
            </w:pPr>
          </w:p>
        </w:tc>
        <w:tc>
          <w:tcPr>
            <w:tcW w:w="6946" w:type="dxa"/>
          </w:tcPr>
          <w:p w14:paraId="1F28C65D" w14:textId="77777777" w:rsidR="00330497" w:rsidRPr="00BA0554" w:rsidRDefault="00330497" w:rsidP="00330497">
            <w:pPr>
              <w:pStyle w:val="VCAAtablecondensedbullet2"/>
              <w:rPr>
                <w:b/>
                <w:bCs/>
              </w:rPr>
            </w:pPr>
            <w:r w:rsidRPr="004E5C8C">
              <w:rPr>
                <w:lang w:val="en-US"/>
              </w:rPr>
              <w:t>Construct labelled diagrams or flow charts to show how sexual and asexual reproduction occur in a selected plant and animal, including the key reproductive structures and stages of each process.</w:t>
            </w:r>
          </w:p>
        </w:tc>
        <w:tc>
          <w:tcPr>
            <w:tcW w:w="1559" w:type="dxa"/>
          </w:tcPr>
          <w:p w14:paraId="7A4EA5CA" w14:textId="77777777" w:rsidR="00330497" w:rsidRPr="00BA0554" w:rsidRDefault="00330497" w:rsidP="00330497">
            <w:pPr>
              <w:pStyle w:val="VCAAtablecondensed"/>
              <w:spacing w:line="280" w:lineRule="exact"/>
            </w:pPr>
            <w:r w:rsidRPr="00BA0554">
              <w:t>5, 25</w:t>
            </w:r>
          </w:p>
        </w:tc>
      </w:tr>
      <w:tr w:rsidR="00736CD3" w:rsidRPr="00BA0554" w14:paraId="76AD96B9" w14:textId="77777777" w:rsidTr="71276564">
        <w:trPr>
          <w:trHeight w:val="1960"/>
        </w:trPr>
        <w:tc>
          <w:tcPr>
            <w:tcW w:w="2405" w:type="dxa"/>
            <w:vMerge/>
          </w:tcPr>
          <w:p w14:paraId="4BF47414" w14:textId="77777777" w:rsidR="00736CD3" w:rsidRPr="00BA0554" w:rsidRDefault="00736CD3" w:rsidP="00736CD3">
            <w:pPr>
              <w:pStyle w:val="VCAAtabletextnarrow"/>
              <w:rPr>
                <w:b/>
                <w:bCs/>
              </w:rPr>
            </w:pPr>
          </w:p>
        </w:tc>
        <w:tc>
          <w:tcPr>
            <w:tcW w:w="6946" w:type="dxa"/>
          </w:tcPr>
          <w:p w14:paraId="5A1A8953" w14:textId="77777777" w:rsidR="00736CD3" w:rsidRPr="004E5C8C" w:rsidRDefault="00736CD3" w:rsidP="00736CD3">
            <w:pPr>
              <w:pStyle w:val="VCAAtablecondensedbullet2"/>
              <w:numPr>
                <w:ilvl w:val="0"/>
                <w:numId w:val="0"/>
              </w:numPr>
              <w:ind w:left="425" w:hanging="425"/>
              <w:rPr>
                <w:b/>
                <w:bCs/>
                <w:lang w:val="en-US"/>
              </w:rPr>
            </w:pPr>
            <w:r w:rsidRPr="004E5C8C">
              <w:rPr>
                <w:b/>
                <w:bCs/>
                <w:lang w:val="en-US"/>
              </w:rPr>
              <w:t xml:space="preserve">Summative assessment: </w:t>
            </w:r>
          </w:p>
          <w:p w14:paraId="43E44BA3" w14:textId="77777777" w:rsidR="00736CD3" w:rsidRPr="004E5C8C" w:rsidRDefault="00736CD3" w:rsidP="00736CD3">
            <w:pPr>
              <w:pStyle w:val="VCAAtablecondensedbullet2"/>
              <w:rPr>
                <w:lang w:val="en-US"/>
              </w:rPr>
            </w:pPr>
            <w:r w:rsidRPr="004E5C8C">
              <w:rPr>
                <w:lang w:val="en-US"/>
              </w:rPr>
              <w:t>A farmer must decide whether to use selective breeding or cloning to produce crops; use scientific knowledge of reproduction to recommend an option and explain how different claims or beliefs about these methods could influence the decision.</w:t>
            </w:r>
          </w:p>
          <w:p w14:paraId="7C15FE13" w14:textId="7A92E765" w:rsidR="00736CD3" w:rsidRPr="004E5C8C" w:rsidRDefault="00736CD3" w:rsidP="00736CD3">
            <w:pPr>
              <w:pStyle w:val="VCAAtablecondensedbullet2"/>
              <w:rPr>
                <w:lang w:val="en-US"/>
              </w:rPr>
            </w:pPr>
            <w:r w:rsidRPr="004E5C8C">
              <w:rPr>
                <w:lang w:val="en-US"/>
              </w:rPr>
              <w:t xml:space="preserve">Use appropriate representations to explain to a younger audience how sexual and asexual reproduction differ in plants and </w:t>
            </w:r>
            <w:proofErr w:type="gramStart"/>
            <w:r w:rsidRPr="004E5C8C">
              <w:rPr>
                <w:lang w:val="en-US"/>
              </w:rPr>
              <w:t>animals, and</w:t>
            </w:r>
            <w:proofErr w:type="gramEnd"/>
            <w:r w:rsidRPr="004E5C8C">
              <w:rPr>
                <w:lang w:val="en-US"/>
              </w:rPr>
              <w:t xml:space="preserve"> describe why each process helps a species survive.</w:t>
            </w:r>
          </w:p>
        </w:tc>
        <w:tc>
          <w:tcPr>
            <w:tcW w:w="1559" w:type="dxa"/>
          </w:tcPr>
          <w:p w14:paraId="7226D3FC" w14:textId="77777777" w:rsidR="00736CD3" w:rsidRPr="00BA0554" w:rsidRDefault="00736CD3" w:rsidP="00736CD3">
            <w:pPr>
              <w:pStyle w:val="VCAAtablecondensed"/>
              <w:spacing w:line="280" w:lineRule="exact"/>
            </w:pPr>
          </w:p>
          <w:p w14:paraId="569F6A4C" w14:textId="77777777" w:rsidR="00736CD3" w:rsidRPr="00BA0554" w:rsidRDefault="00736CD3" w:rsidP="00736CD3">
            <w:pPr>
              <w:pStyle w:val="VCAAtablecondensed"/>
              <w:spacing w:line="280" w:lineRule="exact"/>
            </w:pPr>
            <w:r w:rsidRPr="00BA0554">
              <w:t>4, 5, 29</w:t>
            </w:r>
          </w:p>
          <w:p w14:paraId="72C124CC" w14:textId="3CBDDA46" w:rsidR="00736CD3" w:rsidRPr="00BA0554" w:rsidRDefault="00736CD3" w:rsidP="00736CD3">
            <w:pPr>
              <w:pStyle w:val="VCAAtablecondensed"/>
              <w:spacing w:line="280" w:lineRule="exact"/>
            </w:pPr>
            <w:r w:rsidRPr="00BA0554">
              <w:br/>
            </w:r>
            <w:r w:rsidRPr="00BA0554">
              <w:br/>
              <w:t>3, 5, 25, 29</w:t>
            </w:r>
          </w:p>
        </w:tc>
      </w:tr>
      <w:tr w:rsidR="00736CD3" w:rsidRPr="00BA0554" w14:paraId="61F7117B" w14:textId="77777777" w:rsidTr="71276564">
        <w:trPr>
          <w:trHeight w:val="1960"/>
        </w:trPr>
        <w:tc>
          <w:tcPr>
            <w:tcW w:w="2405" w:type="dxa"/>
            <w:vMerge w:val="restart"/>
          </w:tcPr>
          <w:p w14:paraId="5B937D02" w14:textId="51A363EA" w:rsidR="00736CD3" w:rsidRPr="00BA0554" w:rsidRDefault="00736CD3" w:rsidP="00736CD3">
            <w:pPr>
              <w:pStyle w:val="VCAAtabletextnarrow"/>
              <w:rPr>
                <w:b/>
                <w:bCs/>
              </w:rPr>
            </w:pPr>
            <w:r w:rsidRPr="71276564">
              <w:rPr>
                <w:b/>
                <w:bCs/>
              </w:rPr>
              <w:t xml:space="preserve">9.4 How did the discovery of sub-atomic particles change the way we </w:t>
            </w:r>
            <w:r w:rsidR="00791D08" w:rsidRPr="71276564">
              <w:rPr>
                <w:b/>
                <w:bCs/>
              </w:rPr>
              <w:t>think about</w:t>
            </w:r>
            <w:r w:rsidRPr="71276564">
              <w:rPr>
                <w:b/>
                <w:bCs/>
              </w:rPr>
              <w:t xml:space="preserve"> atoms?</w:t>
            </w:r>
          </w:p>
        </w:tc>
        <w:tc>
          <w:tcPr>
            <w:tcW w:w="6946" w:type="dxa"/>
          </w:tcPr>
          <w:p w14:paraId="4504982E" w14:textId="77777777" w:rsidR="00736CD3" w:rsidRPr="00BA0554" w:rsidRDefault="00736CD3" w:rsidP="00736CD3">
            <w:pPr>
              <w:pStyle w:val="VCAAtabletextnarrow"/>
              <w:rPr>
                <w:b/>
                <w:bCs/>
              </w:rPr>
            </w:pPr>
            <w:r w:rsidRPr="00BA0554">
              <w:rPr>
                <w:b/>
                <w:bCs/>
              </w:rPr>
              <w:t xml:space="preserve">Diagnostic assessment: </w:t>
            </w:r>
          </w:p>
          <w:p w14:paraId="5C4EEE75" w14:textId="2CE897C5" w:rsidR="00736CD3" w:rsidRPr="004E5C8C" w:rsidRDefault="00736CD3" w:rsidP="1A48BE45">
            <w:pPr>
              <w:pStyle w:val="VCAAtablecondensedbullet2"/>
              <w:rPr>
                <w:rFonts w:eastAsia="Arial Narrow" w:cs="Arial Narrow"/>
                <w:lang w:val="en-US"/>
              </w:rPr>
            </w:pPr>
            <w:r w:rsidRPr="004E5C8C">
              <w:rPr>
                <w:rFonts w:eastAsia="Arial"/>
                <w:lang w:val="en-US"/>
              </w:rPr>
              <w:t>D</w:t>
            </w:r>
            <w:r w:rsidRPr="004E5C8C">
              <w:rPr>
                <w:rFonts w:eastAsia="Arial Narrow" w:cs="Arial Narrow"/>
                <w:lang w:val="en-US"/>
              </w:rPr>
              <w:t>escribe what an atom is thought to be made of.</w:t>
            </w:r>
          </w:p>
          <w:p w14:paraId="7408483A" w14:textId="00738DFA" w:rsidR="00736CD3" w:rsidRPr="004E5C8C" w:rsidRDefault="4961C232" w:rsidP="00736CD3">
            <w:pPr>
              <w:pStyle w:val="VCAAtablecondensedbullet2"/>
              <w:rPr>
                <w:rFonts w:eastAsia="Arial"/>
                <w:lang w:val="en-US"/>
              </w:rPr>
            </w:pPr>
            <w:r w:rsidRPr="004E5C8C">
              <w:rPr>
                <w:rFonts w:eastAsia="Arial Narrow" w:cs="Arial Narrow"/>
                <w:lang w:val="en-US"/>
              </w:rPr>
              <w:t xml:space="preserve">Suggest </w:t>
            </w:r>
            <w:r w:rsidR="00736CD3" w:rsidRPr="004E5C8C">
              <w:rPr>
                <w:rFonts w:eastAsia="Arial Narrow" w:cs="Arial Narrow"/>
                <w:lang w:val="en-US"/>
              </w:rPr>
              <w:t>how the discovery of sub-atomic particles changed scientific understanding of atoms, using key experiments to support conclusions.</w:t>
            </w:r>
          </w:p>
          <w:p w14:paraId="1A73FDC4" w14:textId="7868612A" w:rsidR="00736CD3" w:rsidRPr="00BA0554" w:rsidRDefault="00736CD3" w:rsidP="00736CD3">
            <w:pPr>
              <w:pStyle w:val="VCAAtabletextnarrow"/>
              <w:keepNext/>
              <w:rPr>
                <w:b/>
                <w:bCs/>
              </w:rPr>
            </w:pPr>
            <w:r w:rsidRPr="00BA0554">
              <w:rPr>
                <w:b/>
                <w:bCs/>
              </w:rPr>
              <w:t xml:space="preserve">Formative assessment: </w:t>
            </w:r>
          </w:p>
          <w:p w14:paraId="442FA658" w14:textId="22AB364C" w:rsidR="00736CD3" w:rsidRPr="004E5C8C" w:rsidRDefault="00736CD3" w:rsidP="00736CD3">
            <w:pPr>
              <w:pStyle w:val="VCAAtablecondensedbullet2"/>
              <w:rPr>
                <w:rFonts w:eastAsia="Arial"/>
                <w:lang w:val="en-US"/>
              </w:rPr>
            </w:pPr>
            <w:r w:rsidRPr="004E5C8C">
              <w:rPr>
                <w:rFonts w:eastAsia="Arial"/>
                <w:lang w:val="en-US"/>
              </w:rPr>
              <w:t>Identify parts of an atom from historical models.</w:t>
            </w:r>
          </w:p>
        </w:tc>
        <w:tc>
          <w:tcPr>
            <w:tcW w:w="1559" w:type="dxa"/>
          </w:tcPr>
          <w:p w14:paraId="464376F6" w14:textId="77777777" w:rsidR="00736CD3" w:rsidRPr="00BA0554" w:rsidRDefault="00736CD3" w:rsidP="00736CD3">
            <w:pPr>
              <w:pStyle w:val="VCAAtablecondensed"/>
              <w:spacing w:line="280" w:lineRule="exact"/>
            </w:pPr>
          </w:p>
          <w:p w14:paraId="253787A5" w14:textId="77777777" w:rsidR="00736CD3" w:rsidRPr="00BA0554" w:rsidRDefault="00736CD3" w:rsidP="00736CD3">
            <w:pPr>
              <w:pStyle w:val="VCAAtablecondensed"/>
              <w:spacing w:line="280" w:lineRule="exact"/>
            </w:pPr>
            <w:r w:rsidRPr="00BA0554">
              <w:t>10*</w:t>
            </w:r>
          </w:p>
          <w:p w14:paraId="5E5B9B55" w14:textId="77777777" w:rsidR="00736CD3" w:rsidRPr="00BA0554" w:rsidRDefault="00736CD3" w:rsidP="00736CD3">
            <w:pPr>
              <w:pStyle w:val="VCAAtablecondensed"/>
              <w:spacing w:line="280" w:lineRule="exact"/>
              <w:rPr>
                <w:szCs w:val="20"/>
              </w:rPr>
            </w:pPr>
            <w:r w:rsidRPr="00BA0554">
              <w:t>2, 10*</w:t>
            </w:r>
            <w:r w:rsidRPr="00BA0554">
              <w:rPr>
                <w:szCs w:val="20"/>
              </w:rPr>
              <w:br/>
            </w:r>
          </w:p>
          <w:p w14:paraId="7B62F646" w14:textId="77777777" w:rsidR="00736CD3" w:rsidRPr="00BA0554" w:rsidRDefault="00736CD3" w:rsidP="00736CD3">
            <w:pPr>
              <w:pStyle w:val="VCAAtablecondensed"/>
              <w:spacing w:line="280" w:lineRule="exact"/>
              <w:rPr>
                <w:szCs w:val="20"/>
              </w:rPr>
            </w:pPr>
          </w:p>
          <w:p w14:paraId="730D5808" w14:textId="1E8ED8F0" w:rsidR="00736CD3" w:rsidRPr="00BA0554" w:rsidRDefault="00736CD3" w:rsidP="00736CD3">
            <w:pPr>
              <w:pStyle w:val="VCAAtablecondensed"/>
              <w:spacing w:line="280" w:lineRule="exact"/>
            </w:pPr>
            <w:r w:rsidRPr="00BA0554">
              <w:rPr>
                <w:szCs w:val="20"/>
              </w:rPr>
              <w:t>1, 10*</w:t>
            </w:r>
          </w:p>
        </w:tc>
      </w:tr>
      <w:tr w:rsidR="00736CD3" w:rsidRPr="00BA0554" w14:paraId="67A81727" w14:textId="77777777" w:rsidTr="71276564">
        <w:trPr>
          <w:trHeight w:val="1960"/>
        </w:trPr>
        <w:tc>
          <w:tcPr>
            <w:tcW w:w="2405" w:type="dxa"/>
            <w:vMerge/>
          </w:tcPr>
          <w:p w14:paraId="47635C90" w14:textId="77777777" w:rsidR="00736CD3" w:rsidRPr="00BA0554" w:rsidRDefault="00736CD3" w:rsidP="00736CD3">
            <w:pPr>
              <w:pStyle w:val="VCAAtabletextnarrow"/>
              <w:rPr>
                <w:b/>
                <w:bCs/>
              </w:rPr>
            </w:pPr>
          </w:p>
        </w:tc>
        <w:tc>
          <w:tcPr>
            <w:tcW w:w="6946" w:type="dxa"/>
          </w:tcPr>
          <w:p w14:paraId="69252C40" w14:textId="77777777" w:rsidR="00736CD3" w:rsidRPr="00BA0554" w:rsidRDefault="00736CD3" w:rsidP="00736CD3">
            <w:pPr>
              <w:pStyle w:val="VCAAtabletextnarrow"/>
              <w:rPr>
                <w:b/>
                <w:bCs/>
              </w:rPr>
            </w:pPr>
            <w:r w:rsidRPr="00BA0554">
              <w:rPr>
                <w:b/>
                <w:bCs/>
              </w:rPr>
              <w:t xml:space="preserve">Summative assessment: </w:t>
            </w:r>
          </w:p>
          <w:p w14:paraId="521F94E0" w14:textId="6C1A62B2" w:rsidR="00736CD3" w:rsidRPr="004E5C8C" w:rsidRDefault="10B934D1" w:rsidP="00736CD3">
            <w:pPr>
              <w:pStyle w:val="VCAAtablecondensedbullet2"/>
              <w:rPr>
                <w:rFonts w:eastAsia="Arial"/>
                <w:lang w:val="en-US"/>
              </w:rPr>
            </w:pPr>
            <w:r w:rsidRPr="004E5C8C">
              <w:rPr>
                <w:rFonts w:eastAsia="Arial"/>
                <w:lang w:val="en-US"/>
              </w:rPr>
              <w:t>Explain</w:t>
            </w:r>
            <w:r w:rsidR="008C48D2" w:rsidRPr="004E5C8C">
              <w:rPr>
                <w:rFonts w:eastAsia="Arial"/>
                <w:lang w:val="en-US"/>
              </w:rPr>
              <w:t xml:space="preserve"> </w:t>
            </w:r>
            <w:r w:rsidR="00736CD3" w:rsidRPr="004E5C8C">
              <w:rPr>
                <w:rFonts w:eastAsia="Arial"/>
                <w:lang w:val="en-US"/>
              </w:rPr>
              <w:t>the role of evidence in shaping scientific ideas about atomic structure.</w:t>
            </w:r>
          </w:p>
          <w:p w14:paraId="57FD1FB1" w14:textId="515C5BF5" w:rsidR="00736CD3" w:rsidRPr="004E5C8C" w:rsidRDefault="008C48D2" w:rsidP="00736CD3">
            <w:pPr>
              <w:pStyle w:val="VCAAtablecondensedbullet2"/>
              <w:rPr>
                <w:lang w:val="en-US"/>
              </w:rPr>
            </w:pPr>
            <w:r w:rsidRPr="004E5C8C">
              <w:rPr>
                <w:rFonts w:eastAsia="Arial Narrow" w:cs="Arial Narrow"/>
                <w:lang w:val="en-US"/>
              </w:rPr>
              <w:t>Ex</w:t>
            </w:r>
            <w:r w:rsidR="3A624E5D" w:rsidRPr="004E5C8C">
              <w:rPr>
                <w:rFonts w:eastAsia="Arial Narrow" w:cs="Arial Narrow"/>
                <w:lang w:val="en-US"/>
              </w:rPr>
              <w:t>plain</w:t>
            </w:r>
            <w:r w:rsidRPr="004E5C8C">
              <w:rPr>
                <w:rFonts w:eastAsia="Arial Narrow" w:cs="Arial Narrow"/>
                <w:lang w:val="en-US"/>
              </w:rPr>
              <w:t xml:space="preserve"> </w:t>
            </w:r>
            <w:r w:rsidR="00736CD3" w:rsidRPr="004E5C8C">
              <w:rPr>
                <w:rFonts w:eastAsia="Arial Narrow" w:cs="Arial Narrow"/>
                <w:lang w:val="en-US"/>
              </w:rPr>
              <w:t xml:space="preserve">how 2 different scientists developed ideas about atoms over time, and </w:t>
            </w:r>
            <w:proofErr w:type="spellStart"/>
            <w:r w:rsidR="70F66AC9" w:rsidRPr="004E5C8C">
              <w:rPr>
                <w:rFonts w:eastAsia="Arial Narrow" w:cs="Arial Narrow"/>
                <w:lang w:val="en-US"/>
              </w:rPr>
              <w:t>analyse</w:t>
            </w:r>
            <w:proofErr w:type="spellEnd"/>
            <w:r w:rsidR="00736CD3" w:rsidRPr="004E5C8C">
              <w:rPr>
                <w:rFonts w:eastAsia="Arial Narrow" w:cs="Arial Narrow"/>
                <w:lang w:val="en-US"/>
              </w:rPr>
              <w:t xml:space="preserve"> how experiments, </w:t>
            </w:r>
            <w:r w:rsidR="00736CD3" w:rsidRPr="004E5C8C">
              <w:rPr>
                <w:lang w:val="en-US"/>
              </w:rPr>
              <w:t xml:space="preserve">tools and technologies, </w:t>
            </w:r>
            <w:r w:rsidR="00736CD3" w:rsidRPr="004E5C8C">
              <w:rPr>
                <w:rFonts w:eastAsia="Arial Narrow" w:cs="Arial Narrow"/>
                <w:lang w:val="en-US"/>
              </w:rPr>
              <w:t>disagreements in results and communication of findings helped improve scientific understanding.</w:t>
            </w:r>
          </w:p>
          <w:p w14:paraId="49E2E34B" w14:textId="199DDB92" w:rsidR="00736CD3" w:rsidRPr="004E5C8C" w:rsidRDefault="00736CD3" w:rsidP="00736CD3">
            <w:pPr>
              <w:pStyle w:val="VCAAtablecondensedbullet2"/>
              <w:rPr>
                <w:lang w:val="en-US"/>
              </w:rPr>
            </w:pPr>
            <w:r w:rsidRPr="004E5C8C">
              <w:rPr>
                <w:rFonts w:eastAsia="Arial"/>
                <w:lang w:val="en-US"/>
              </w:rPr>
              <w:t>Create a cartoon to show the development of ideas about the atom.</w:t>
            </w:r>
          </w:p>
        </w:tc>
        <w:tc>
          <w:tcPr>
            <w:tcW w:w="1559" w:type="dxa"/>
          </w:tcPr>
          <w:p w14:paraId="5343B0B8" w14:textId="77777777" w:rsidR="00736CD3" w:rsidRPr="00BA0554" w:rsidRDefault="00736CD3" w:rsidP="00736CD3">
            <w:pPr>
              <w:pStyle w:val="VCAAtablecondensed"/>
              <w:spacing w:line="280" w:lineRule="exact"/>
            </w:pPr>
          </w:p>
          <w:p w14:paraId="66DF5869" w14:textId="043CFBA0" w:rsidR="00736CD3" w:rsidRPr="00BA0554" w:rsidRDefault="00736CD3" w:rsidP="00736CD3">
            <w:pPr>
              <w:pStyle w:val="VCAAtablecondensed"/>
              <w:spacing w:line="280" w:lineRule="exact"/>
            </w:pPr>
            <w:r w:rsidRPr="00BA0554">
              <w:t>1, 10*</w:t>
            </w:r>
          </w:p>
          <w:p w14:paraId="214F9E9F" w14:textId="291FC0ED" w:rsidR="00736CD3" w:rsidRPr="00BA0554" w:rsidRDefault="00736CD3" w:rsidP="00736CD3">
            <w:pPr>
              <w:pStyle w:val="VCAAtablecondensed"/>
              <w:spacing w:line="280" w:lineRule="exact"/>
            </w:pPr>
            <w:r w:rsidRPr="00BA0554">
              <w:t>1, 2, 10*</w:t>
            </w:r>
            <w:r w:rsidRPr="00BA0554">
              <w:br/>
            </w:r>
          </w:p>
          <w:p w14:paraId="20368C10" w14:textId="1DD6F4AE" w:rsidR="00736CD3" w:rsidRPr="00BA0554" w:rsidRDefault="00CC4AE3" w:rsidP="00736CD3">
            <w:pPr>
              <w:pStyle w:val="VCAAtablecondensed"/>
              <w:spacing w:line="280" w:lineRule="exact"/>
            </w:pPr>
            <w:r w:rsidRPr="00BA0554">
              <w:rPr>
                <w:szCs w:val="20"/>
              </w:rPr>
              <w:br/>
            </w:r>
            <w:r w:rsidR="00736CD3" w:rsidRPr="00BA0554">
              <w:rPr>
                <w:szCs w:val="20"/>
              </w:rPr>
              <w:t>1, 10*</w:t>
            </w:r>
          </w:p>
        </w:tc>
      </w:tr>
      <w:tr w:rsidR="004A74CA" w:rsidRPr="00BA0554" w14:paraId="6891944C" w14:textId="77777777" w:rsidTr="71276564">
        <w:trPr>
          <w:trHeight w:val="2390"/>
        </w:trPr>
        <w:tc>
          <w:tcPr>
            <w:tcW w:w="2405" w:type="dxa"/>
            <w:vMerge w:val="restart"/>
          </w:tcPr>
          <w:p w14:paraId="53045C2F" w14:textId="39E05384" w:rsidR="004A74CA" w:rsidRPr="00BA0554" w:rsidRDefault="004A74CA" w:rsidP="00736CD3">
            <w:pPr>
              <w:pStyle w:val="VCAAtabletextnarrow"/>
              <w:rPr>
                <w:b/>
                <w:bCs/>
              </w:rPr>
            </w:pPr>
            <w:r w:rsidRPr="00BA0554">
              <w:rPr>
                <w:b/>
                <w:bCs/>
              </w:rPr>
              <w:t>9.5 How do our bodies maintain balance and respond to change?</w:t>
            </w:r>
          </w:p>
        </w:tc>
        <w:tc>
          <w:tcPr>
            <w:tcW w:w="6946" w:type="dxa"/>
          </w:tcPr>
          <w:p w14:paraId="6DF0C438" w14:textId="77777777" w:rsidR="004A74CA" w:rsidRPr="00BA0554" w:rsidRDefault="004A74CA" w:rsidP="00736CD3">
            <w:pPr>
              <w:pStyle w:val="VCAAtabletextnarrow"/>
              <w:rPr>
                <w:b/>
                <w:bCs/>
              </w:rPr>
            </w:pPr>
            <w:r w:rsidRPr="00BA0554">
              <w:rPr>
                <w:b/>
                <w:bCs/>
              </w:rPr>
              <w:t xml:space="preserve">Diagnostic assessment: </w:t>
            </w:r>
          </w:p>
          <w:p w14:paraId="4535EFA4" w14:textId="59743DDD" w:rsidR="004A74CA" w:rsidRPr="004E5C8C" w:rsidRDefault="004A74CA" w:rsidP="00736CD3">
            <w:pPr>
              <w:pStyle w:val="VCAAtablecondensedbullet2"/>
              <w:rPr>
                <w:rFonts w:eastAsia="Arial"/>
                <w:lang w:val="en-US"/>
              </w:rPr>
            </w:pPr>
            <w:r w:rsidRPr="004E5C8C">
              <w:rPr>
                <w:rFonts w:eastAsia="Arial"/>
                <w:lang w:val="en-US"/>
              </w:rPr>
              <w:t>Identify components of the nervous and endocrine systems.</w:t>
            </w:r>
          </w:p>
          <w:p w14:paraId="01E6AD13" w14:textId="423919E4" w:rsidR="004A74CA" w:rsidRPr="004E5C8C" w:rsidRDefault="004A74CA" w:rsidP="00736CD3">
            <w:pPr>
              <w:pStyle w:val="VCAAtablecondensedbullet2"/>
              <w:rPr>
                <w:rFonts w:eastAsia="Arial"/>
                <w:lang w:val="en-US"/>
              </w:rPr>
            </w:pPr>
            <w:r w:rsidRPr="004E5C8C">
              <w:rPr>
                <w:rFonts w:eastAsia="Arial Narrow" w:cs="Arial Narrow"/>
                <w:szCs w:val="20"/>
                <w:lang w:val="en-US"/>
              </w:rPr>
              <w:t>Consider everyday situations and predict how the body might react in each case to</w:t>
            </w:r>
            <w:r w:rsidRPr="004E5C8C">
              <w:rPr>
                <w:lang w:val="en-US"/>
              </w:rPr>
              <w:t xml:space="preserve"> return to normal.</w:t>
            </w:r>
          </w:p>
          <w:p w14:paraId="098A5426" w14:textId="77777777" w:rsidR="004A74CA" w:rsidRPr="00BA0554" w:rsidRDefault="004A74CA" w:rsidP="00736CD3">
            <w:pPr>
              <w:pStyle w:val="VCAAtabletextnarrow"/>
              <w:rPr>
                <w:b/>
                <w:bCs/>
              </w:rPr>
            </w:pPr>
            <w:r w:rsidRPr="00BA0554">
              <w:rPr>
                <w:b/>
                <w:bCs/>
              </w:rPr>
              <w:t xml:space="preserve">Formative assessment: </w:t>
            </w:r>
          </w:p>
          <w:p w14:paraId="695148E5" w14:textId="436D2363" w:rsidR="004A74CA" w:rsidRPr="004E5C8C" w:rsidRDefault="004A74CA" w:rsidP="00736CD3">
            <w:pPr>
              <w:pStyle w:val="VCAAtablecondensedbullet2"/>
              <w:rPr>
                <w:rFonts w:eastAsia="Arial"/>
                <w:lang w:val="en-US"/>
              </w:rPr>
            </w:pPr>
            <w:r w:rsidRPr="004E5C8C">
              <w:rPr>
                <w:lang w:val="en-US"/>
              </w:rPr>
              <w:t>Plan a safe investigation using heart rate changes during one minute of skipping, then collect and compare class data to identify and explain patterns.</w:t>
            </w:r>
          </w:p>
        </w:tc>
        <w:tc>
          <w:tcPr>
            <w:tcW w:w="1559" w:type="dxa"/>
          </w:tcPr>
          <w:p w14:paraId="52E48311" w14:textId="77777777" w:rsidR="004A74CA" w:rsidRPr="00BA0554" w:rsidRDefault="004A74CA" w:rsidP="00736CD3">
            <w:pPr>
              <w:pStyle w:val="VCAAtablecondensed"/>
              <w:spacing w:line="280" w:lineRule="exact"/>
            </w:pPr>
          </w:p>
          <w:p w14:paraId="238501D0" w14:textId="77777777" w:rsidR="004A74CA" w:rsidRPr="00BA0554" w:rsidRDefault="004A74CA" w:rsidP="00736CD3">
            <w:pPr>
              <w:pStyle w:val="VCAAtablecondensed"/>
              <w:spacing w:line="280" w:lineRule="exact"/>
            </w:pPr>
            <w:r w:rsidRPr="00BA0554">
              <w:t>7, 25</w:t>
            </w:r>
          </w:p>
          <w:p w14:paraId="4F4B96F7" w14:textId="77777777" w:rsidR="004A74CA" w:rsidRPr="00BA0554" w:rsidRDefault="004A74CA" w:rsidP="00736CD3">
            <w:pPr>
              <w:pStyle w:val="VCAAtablecondensed"/>
              <w:spacing w:line="280" w:lineRule="exact"/>
            </w:pPr>
            <w:r w:rsidRPr="00BA0554">
              <w:t>7, 22</w:t>
            </w:r>
          </w:p>
          <w:p w14:paraId="21EB5B1F" w14:textId="77777777" w:rsidR="004A74CA" w:rsidRPr="00BA0554" w:rsidRDefault="004A74CA" w:rsidP="00736CD3">
            <w:pPr>
              <w:pStyle w:val="VCAAtablecondensed"/>
              <w:spacing w:line="280" w:lineRule="exact"/>
            </w:pPr>
          </w:p>
          <w:p w14:paraId="6E666084" w14:textId="23A318D8" w:rsidR="004A74CA" w:rsidRPr="00BA0554" w:rsidRDefault="004A74CA" w:rsidP="00736CD3">
            <w:pPr>
              <w:pStyle w:val="VCAAtablecondensed"/>
              <w:spacing w:line="280" w:lineRule="exact"/>
            </w:pPr>
            <w:r w:rsidRPr="00BA0554">
              <w:br/>
              <w:t>7, 23, 24, 25, 26</w:t>
            </w:r>
          </w:p>
        </w:tc>
      </w:tr>
      <w:tr w:rsidR="00736CD3" w:rsidRPr="00BA0554" w14:paraId="65081DBA" w14:textId="77777777" w:rsidTr="71276564">
        <w:trPr>
          <w:trHeight w:val="805"/>
        </w:trPr>
        <w:tc>
          <w:tcPr>
            <w:tcW w:w="2405" w:type="dxa"/>
            <w:vMerge/>
          </w:tcPr>
          <w:p w14:paraId="2115335B" w14:textId="77777777" w:rsidR="00736CD3" w:rsidRPr="00BA0554" w:rsidRDefault="00736CD3" w:rsidP="00736CD3">
            <w:pPr>
              <w:pStyle w:val="VCAAtabletextnarrow"/>
              <w:rPr>
                <w:b/>
                <w:bCs/>
              </w:rPr>
            </w:pPr>
          </w:p>
        </w:tc>
        <w:tc>
          <w:tcPr>
            <w:tcW w:w="6946" w:type="dxa"/>
          </w:tcPr>
          <w:p w14:paraId="5549A951" w14:textId="77777777" w:rsidR="00736CD3" w:rsidRPr="00BA0554" w:rsidRDefault="00736CD3" w:rsidP="00736CD3">
            <w:pPr>
              <w:pStyle w:val="VCAAtabletextnarrow"/>
              <w:rPr>
                <w:b/>
                <w:bCs/>
              </w:rPr>
            </w:pPr>
            <w:r w:rsidRPr="00BA0554">
              <w:rPr>
                <w:b/>
                <w:bCs/>
              </w:rPr>
              <w:t xml:space="preserve">Summative assessment: </w:t>
            </w:r>
          </w:p>
          <w:p w14:paraId="05F17B12" w14:textId="77777777" w:rsidR="00736CD3" w:rsidRPr="004E5C8C" w:rsidRDefault="00736CD3" w:rsidP="00736CD3">
            <w:pPr>
              <w:pStyle w:val="VCAAtablecondensedbullet2"/>
              <w:rPr>
                <w:rFonts w:eastAsia="Arial"/>
                <w:lang w:val="en-US"/>
              </w:rPr>
            </w:pPr>
            <w:r w:rsidRPr="004E5C8C">
              <w:rPr>
                <w:rFonts w:eastAsia="Arial"/>
                <w:lang w:val="en-US"/>
              </w:rPr>
              <w:t>Explain how negative feedback maintains homeostasis.</w:t>
            </w:r>
          </w:p>
          <w:p w14:paraId="1AE7EEC9" w14:textId="119472B3" w:rsidR="00736CD3" w:rsidRPr="004E5C8C" w:rsidRDefault="00736CD3" w:rsidP="00736CD3">
            <w:pPr>
              <w:pStyle w:val="VCAAtablecondensedbullet2"/>
              <w:rPr>
                <w:rFonts w:eastAsia="Arial Narrow" w:cs="Arial Narrow"/>
                <w:szCs w:val="20"/>
                <w:lang w:val="en-US"/>
              </w:rPr>
            </w:pPr>
            <w:r w:rsidRPr="004E5C8C">
              <w:rPr>
                <w:rFonts w:eastAsia="Arial Narrow" w:cs="Arial Narrow"/>
                <w:szCs w:val="20"/>
                <w:lang w:val="en-US"/>
              </w:rPr>
              <w:t>Use given data sets and diagrams to explain how the body reacts to change and returns to normal conditions.</w:t>
            </w:r>
          </w:p>
          <w:p w14:paraId="455FEE78" w14:textId="086FBE45" w:rsidR="00736CD3" w:rsidRPr="004E5C8C" w:rsidRDefault="00736CD3" w:rsidP="00736CD3">
            <w:pPr>
              <w:pStyle w:val="VCAAtablecondensedbullet2"/>
              <w:rPr>
                <w:rFonts w:eastAsia="Arial Narrow" w:cs="Arial Narrow"/>
                <w:szCs w:val="20"/>
                <w:lang w:val="en-US"/>
              </w:rPr>
            </w:pPr>
            <w:r w:rsidRPr="004E5C8C">
              <w:rPr>
                <w:rFonts w:eastAsia="Arial Narrow" w:cs="Arial Narrow"/>
                <w:szCs w:val="20"/>
                <w:lang w:val="en-US"/>
              </w:rPr>
              <w:t>Select and use appropriate presentation formats, using correct scientific vocabulary and models to communicate and justify how the body maintains stable internal conditions in response to change.</w:t>
            </w:r>
          </w:p>
        </w:tc>
        <w:tc>
          <w:tcPr>
            <w:tcW w:w="1559" w:type="dxa"/>
          </w:tcPr>
          <w:p w14:paraId="7A60FA0A" w14:textId="77777777" w:rsidR="00736CD3" w:rsidRPr="00BA0554" w:rsidRDefault="00736CD3" w:rsidP="00736CD3">
            <w:pPr>
              <w:pStyle w:val="VCAAtablecondensed"/>
              <w:spacing w:line="280" w:lineRule="exact"/>
              <w:rPr>
                <w:szCs w:val="20"/>
              </w:rPr>
            </w:pPr>
          </w:p>
          <w:p w14:paraId="444AA38C" w14:textId="46D58583" w:rsidR="00736CD3" w:rsidRPr="00BA0554" w:rsidRDefault="00736CD3" w:rsidP="00736CD3">
            <w:pPr>
              <w:pStyle w:val="VCAAtablecondensed"/>
              <w:spacing w:line="280" w:lineRule="exact"/>
            </w:pPr>
            <w:r w:rsidRPr="00BA0554">
              <w:t>7, 25</w:t>
            </w:r>
          </w:p>
          <w:p w14:paraId="4C713FEF" w14:textId="4EC05A07" w:rsidR="00736CD3" w:rsidRPr="00BA0554" w:rsidRDefault="00736CD3" w:rsidP="00736CD3">
            <w:pPr>
              <w:pStyle w:val="VCAAtablecondensed"/>
              <w:spacing w:line="280" w:lineRule="exact"/>
            </w:pPr>
            <w:r w:rsidRPr="00BA0554">
              <w:t>7, 26</w:t>
            </w:r>
          </w:p>
          <w:p w14:paraId="0C4C4538" w14:textId="41E32213" w:rsidR="00736CD3" w:rsidRPr="00BA0554" w:rsidRDefault="00736CD3" w:rsidP="00736CD3">
            <w:pPr>
              <w:pStyle w:val="VCAAtablecondensed"/>
              <w:spacing w:line="280" w:lineRule="exact"/>
            </w:pPr>
            <w:r w:rsidRPr="00BA0554">
              <w:br/>
              <w:t>7, 29</w:t>
            </w:r>
          </w:p>
        </w:tc>
      </w:tr>
      <w:tr w:rsidR="00736CD3" w:rsidRPr="00BA0554" w14:paraId="19763FBA" w14:textId="77777777" w:rsidTr="71276564">
        <w:trPr>
          <w:trHeight w:val="805"/>
        </w:trPr>
        <w:tc>
          <w:tcPr>
            <w:tcW w:w="2405" w:type="dxa"/>
            <w:vMerge w:val="restart"/>
          </w:tcPr>
          <w:p w14:paraId="2D6D3E6E" w14:textId="1A7A358C" w:rsidR="00736CD3" w:rsidRPr="00BA0554" w:rsidRDefault="00736CD3" w:rsidP="00736CD3">
            <w:pPr>
              <w:pStyle w:val="VCAAtabletextnarrow"/>
              <w:rPr>
                <w:b/>
                <w:bCs/>
              </w:rPr>
            </w:pPr>
            <w:r w:rsidRPr="00BA0554">
              <w:rPr>
                <w:b/>
                <w:bCs/>
              </w:rPr>
              <w:t>9.6 Is space the next home for humans?</w:t>
            </w:r>
          </w:p>
        </w:tc>
        <w:tc>
          <w:tcPr>
            <w:tcW w:w="6946" w:type="dxa"/>
          </w:tcPr>
          <w:p w14:paraId="5D64FC5F" w14:textId="77777777" w:rsidR="00736CD3" w:rsidRPr="00BA0554" w:rsidRDefault="00736CD3" w:rsidP="00736CD3">
            <w:pPr>
              <w:pStyle w:val="VCAAtabletextnarrow"/>
              <w:rPr>
                <w:b/>
                <w:bCs/>
              </w:rPr>
            </w:pPr>
            <w:r w:rsidRPr="00BA0554">
              <w:rPr>
                <w:b/>
                <w:bCs/>
              </w:rPr>
              <w:t xml:space="preserve">Diagnostic assessment: </w:t>
            </w:r>
          </w:p>
          <w:p w14:paraId="0632B16A" w14:textId="5F40B68B" w:rsidR="00736CD3" w:rsidRPr="004E5C8C" w:rsidRDefault="59474757" w:rsidP="00736CD3">
            <w:pPr>
              <w:pStyle w:val="VCAAtablecondensedbullet2"/>
              <w:rPr>
                <w:rFonts w:eastAsia="Arial"/>
                <w:lang w:val="en-US"/>
              </w:rPr>
            </w:pPr>
            <w:r w:rsidRPr="004E5C8C">
              <w:rPr>
                <w:rFonts w:eastAsia="Arial"/>
                <w:lang w:val="en-US"/>
              </w:rPr>
              <w:t xml:space="preserve">Brainstorm </w:t>
            </w:r>
            <w:r w:rsidR="00736CD3" w:rsidRPr="004E5C8C">
              <w:rPr>
                <w:rFonts w:eastAsia="Arial"/>
                <w:lang w:val="en-US"/>
              </w:rPr>
              <w:t>ideas about conditions needed for life beyond Earth.</w:t>
            </w:r>
          </w:p>
          <w:p w14:paraId="61CCEE5F" w14:textId="419F17E8" w:rsidR="00736CD3" w:rsidRPr="004E5C8C" w:rsidRDefault="00736CD3" w:rsidP="00736CD3">
            <w:pPr>
              <w:pStyle w:val="VCAAtablecondensedbullet2"/>
              <w:rPr>
                <w:lang w:val="en-US"/>
              </w:rPr>
            </w:pPr>
            <w:r w:rsidRPr="004E5C8C">
              <w:rPr>
                <w:rFonts w:eastAsia="Arial Narrow" w:cs="Arial Narrow"/>
                <w:szCs w:val="20"/>
                <w:lang w:val="en-US"/>
              </w:rPr>
              <w:t>Compare evidence from different space missions or studies and explain how testing and sharing results improves understanding of space habitability.</w:t>
            </w:r>
          </w:p>
          <w:p w14:paraId="0DE19B91" w14:textId="50A7EBF4" w:rsidR="00736CD3" w:rsidRPr="004E5C8C" w:rsidRDefault="008C48D2" w:rsidP="00736CD3">
            <w:pPr>
              <w:pStyle w:val="VCAAtablecondensedbullet2"/>
              <w:rPr>
                <w:rFonts w:eastAsia="Arial"/>
                <w:lang w:val="en-US"/>
              </w:rPr>
            </w:pPr>
            <w:r w:rsidRPr="004E5C8C">
              <w:rPr>
                <w:rFonts w:eastAsia="Arial"/>
                <w:lang w:val="en-US"/>
              </w:rPr>
              <w:lastRenderedPageBreak/>
              <w:t xml:space="preserve">Discuss </w:t>
            </w:r>
            <w:r w:rsidR="00736CD3" w:rsidRPr="004E5C8C">
              <w:rPr>
                <w:rFonts w:eastAsia="Arial"/>
                <w:lang w:val="en-US"/>
              </w:rPr>
              <w:t xml:space="preserve">ethical issues related to </w:t>
            </w:r>
            <w:proofErr w:type="spellStart"/>
            <w:r w:rsidR="00736CD3" w:rsidRPr="004E5C8C">
              <w:rPr>
                <w:rFonts w:eastAsia="Arial"/>
                <w:lang w:val="en-US"/>
              </w:rPr>
              <w:t>colonising</w:t>
            </w:r>
            <w:proofErr w:type="spellEnd"/>
            <w:r w:rsidR="00736CD3" w:rsidRPr="004E5C8C">
              <w:rPr>
                <w:rFonts w:eastAsia="Arial"/>
                <w:lang w:val="en-US"/>
              </w:rPr>
              <w:t xml:space="preserve"> other planets.</w:t>
            </w:r>
          </w:p>
          <w:p w14:paraId="2319B01E" w14:textId="77777777" w:rsidR="00736CD3" w:rsidRPr="00BA0554" w:rsidRDefault="00736CD3" w:rsidP="00736CD3">
            <w:pPr>
              <w:pStyle w:val="VCAAtabletextnarrow"/>
              <w:rPr>
                <w:b/>
                <w:bCs/>
              </w:rPr>
            </w:pPr>
            <w:r w:rsidRPr="00BA0554">
              <w:rPr>
                <w:b/>
                <w:bCs/>
              </w:rPr>
              <w:t xml:space="preserve">Formative assessment: </w:t>
            </w:r>
          </w:p>
          <w:p w14:paraId="2B862958" w14:textId="50F4EEAB" w:rsidR="00736CD3" w:rsidRPr="004E5C8C" w:rsidDel="008C48D2" w:rsidRDefault="00736CD3" w:rsidP="00736CD3">
            <w:pPr>
              <w:pStyle w:val="VCAAtablecondensedbullet2"/>
              <w:rPr>
                <w:rFonts w:eastAsia="Arial"/>
                <w:lang w:val="en-US"/>
              </w:rPr>
            </w:pPr>
            <w:r w:rsidRPr="004E5C8C">
              <w:rPr>
                <w:rFonts w:eastAsia="Arial"/>
                <w:lang w:val="en-US"/>
              </w:rPr>
              <w:t>Investigate the effects of simulated space conditions on plant growth.</w:t>
            </w:r>
          </w:p>
          <w:p w14:paraId="1F6B7F42" w14:textId="77777777" w:rsidR="00736CD3" w:rsidRPr="004E5C8C" w:rsidRDefault="00736CD3" w:rsidP="00736CD3">
            <w:pPr>
              <w:pStyle w:val="VCAAtablecondensedbullet2"/>
              <w:rPr>
                <w:rFonts w:eastAsia="Arial"/>
                <w:lang w:val="en-US"/>
              </w:rPr>
            </w:pPr>
            <w:r w:rsidRPr="004E5C8C">
              <w:rPr>
                <w:rFonts w:eastAsia="Arial"/>
                <w:lang w:val="en-US"/>
              </w:rPr>
              <w:t>Discuss challenges humans might face in off-Earth environments.</w:t>
            </w:r>
          </w:p>
          <w:p w14:paraId="5300C492" w14:textId="4E0A80AF" w:rsidR="00736CD3" w:rsidRPr="004E5C8C" w:rsidRDefault="00736CD3" w:rsidP="00736CD3">
            <w:pPr>
              <w:pStyle w:val="VCAAtablecondensedbullet2"/>
              <w:rPr>
                <w:rFonts w:eastAsia="Arial"/>
                <w:lang w:val="en-US"/>
              </w:rPr>
            </w:pPr>
            <w:r w:rsidRPr="004E5C8C">
              <w:rPr>
                <w:rFonts w:eastAsia="Arial Narrow" w:cs="Arial Narrow"/>
                <w:szCs w:val="20"/>
                <w:lang w:val="en-US"/>
              </w:rPr>
              <w:t xml:space="preserve">Distinguish scientific information and misinformation </w:t>
            </w:r>
            <w:r w:rsidR="00372517" w:rsidRPr="004E5C8C">
              <w:rPr>
                <w:rFonts w:eastAsia="Arial Narrow" w:cs="Arial Narrow"/>
                <w:szCs w:val="20"/>
                <w:lang w:val="en-US"/>
              </w:rPr>
              <w:t xml:space="preserve">on </w:t>
            </w:r>
            <w:r w:rsidRPr="004E5C8C">
              <w:rPr>
                <w:rFonts w:eastAsia="Arial Narrow" w:cs="Arial Narrow"/>
                <w:szCs w:val="20"/>
                <w:lang w:val="en-US"/>
              </w:rPr>
              <w:t>homeostasis and describe how the nervous and endocrine systems regulate body temperature and water balance.</w:t>
            </w:r>
          </w:p>
        </w:tc>
        <w:tc>
          <w:tcPr>
            <w:tcW w:w="1559" w:type="dxa"/>
          </w:tcPr>
          <w:p w14:paraId="02800A56" w14:textId="77777777" w:rsidR="00736CD3" w:rsidRPr="00BA0554" w:rsidRDefault="00736CD3" w:rsidP="00736CD3">
            <w:pPr>
              <w:pStyle w:val="VCAAtablecondensed"/>
              <w:spacing w:line="280" w:lineRule="exact"/>
            </w:pPr>
          </w:p>
          <w:p w14:paraId="05193C65" w14:textId="77777777" w:rsidR="00736CD3" w:rsidRPr="00BA0554" w:rsidRDefault="00736CD3" w:rsidP="00736CD3">
            <w:pPr>
              <w:pStyle w:val="VCAAtablecondensed"/>
              <w:spacing w:line="280" w:lineRule="exact"/>
            </w:pPr>
            <w:r w:rsidRPr="00BA0554">
              <w:t>17</w:t>
            </w:r>
          </w:p>
          <w:p w14:paraId="342E962F" w14:textId="77777777" w:rsidR="00736CD3" w:rsidRPr="00BA0554" w:rsidRDefault="00736CD3" w:rsidP="00736CD3">
            <w:pPr>
              <w:pStyle w:val="VCAAtablecondensed"/>
              <w:spacing w:line="280" w:lineRule="exact"/>
            </w:pPr>
            <w:r w:rsidRPr="00BA0554">
              <w:t>1, 17, 26</w:t>
            </w:r>
          </w:p>
          <w:p w14:paraId="7A4448FA" w14:textId="3C35F297" w:rsidR="00736CD3" w:rsidRPr="00BA0554" w:rsidRDefault="00736CD3" w:rsidP="004E5C8C">
            <w:pPr>
              <w:pStyle w:val="VCAAtablecondensed"/>
              <w:keepNext/>
              <w:spacing w:line="280" w:lineRule="exact"/>
            </w:pPr>
            <w:r w:rsidRPr="00BA0554">
              <w:lastRenderedPageBreak/>
              <w:t>3, 4</w:t>
            </w:r>
          </w:p>
          <w:p w14:paraId="28B08D74" w14:textId="77777777" w:rsidR="00736CD3" w:rsidRPr="00BA0554" w:rsidRDefault="00736CD3" w:rsidP="00736CD3">
            <w:pPr>
              <w:pStyle w:val="VCAAtablecondensed"/>
              <w:spacing w:line="280" w:lineRule="exact"/>
              <w:rPr>
                <w:szCs w:val="20"/>
              </w:rPr>
            </w:pPr>
          </w:p>
          <w:p w14:paraId="182F694B" w14:textId="67D2CAB6" w:rsidR="00736CD3" w:rsidRPr="00BA0554" w:rsidDel="008C48D2" w:rsidRDefault="00736CD3" w:rsidP="00736CD3">
            <w:pPr>
              <w:pStyle w:val="VCAAtablecondensed"/>
              <w:spacing w:line="280" w:lineRule="exact"/>
            </w:pPr>
            <w:r w:rsidRPr="00BA0554">
              <w:t>2, 17</w:t>
            </w:r>
          </w:p>
          <w:p w14:paraId="6DE72707" w14:textId="77777777" w:rsidR="00736CD3" w:rsidRPr="00BA0554" w:rsidRDefault="00736CD3" w:rsidP="00736CD3">
            <w:pPr>
              <w:pStyle w:val="VCAAtablecondensed"/>
              <w:spacing w:line="280" w:lineRule="exact"/>
            </w:pPr>
            <w:r w:rsidRPr="00BA0554">
              <w:t>3, 4, 17</w:t>
            </w:r>
          </w:p>
          <w:p w14:paraId="57D12E01" w14:textId="77777777" w:rsidR="00736CD3" w:rsidRPr="00BA0554" w:rsidRDefault="00736CD3" w:rsidP="00736CD3">
            <w:pPr>
              <w:pStyle w:val="VCAAtablecondensed"/>
              <w:spacing w:line="280" w:lineRule="exact"/>
            </w:pPr>
            <w:r w:rsidRPr="00BA0554">
              <w:t>4, 7, 26</w:t>
            </w:r>
          </w:p>
          <w:p w14:paraId="5F82013C" w14:textId="77777777" w:rsidR="00736CD3" w:rsidRPr="00BA0554" w:rsidRDefault="00736CD3" w:rsidP="00736CD3">
            <w:pPr>
              <w:pStyle w:val="VCAAtablecondensed"/>
              <w:spacing w:line="280" w:lineRule="exact"/>
              <w:rPr>
                <w:szCs w:val="20"/>
              </w:rPr>
            </w:pPr>
          </w:p>
        </w:tc>
      </w:tr>
      <w:tr w:rsidR="00736CD3" w:rsidRPr="00BA0554" w14:paraId="3C768423" w14:textId="77777777" w:rsidTr="71276564">
        <w:trPr>
          <w:trHeight w:val="805"/>
        </w:trPr>
        <w:tc>
          <w:tcPr>
            <w:tcW w:w="2405" w:type="dxa"/>
            <w:vMerge/>
          </w:tcPr>
          <w:p w14:paraId="7BDF5F61" w14:textId="77777777" w:rsidR="00736CD3" w:rsidRPr="00BA0554" w:rsidRDefault="00736CD3" w:rsidP="00736CD3">
            <w:pPr>
              <w:pStyle w:val="VCAAtabletextnarrow"/>
              <w:rPr>
                <w:b/>
                <w:bCs/>
              </w:rPr>
            </w:pPr>
          </w:p>
        </w:tc>
        <w:tc>
          <w:tcPr>
            <w:tcW w:w="6946" w:type="dxa"/>
          </w:tcPr>
          <w:p w14:paraId="0EDEBCF3" w14:textId="77777777" w:rsidR="00736CD3" w:rsidRPr="00BA0554" w:rsidRDefault="00736CD3" w:rsidP="00736CD3">
            <w:pPr>
              <w:pStyle w:val="VCAAtabletextnarrow"/>
              <w:rPr>
                <w:b/>
                <w:bCs/>
              </w:rPr>
            </w:pPr>
            <w:r w:rsidRPr="00BA0554">
              <w:rPr>
                <w:b/>
                <w:bCs/>
              </w:rPr>
              <w:t xml:space="preserve">Summative assessment: </w:t>
            </w:r>
          </w:p>
          <w:p w14:paraId="12036EED" w14:textId="5513DA56" w:rsidR="00736CD3" w:rsidRPr="004E5C8C" w:rsidRDefault="008C48D2" w:rsidP="00736CD3">
            <w:pPr>
              <w:pStyle w:val="VCAAtablecondensedbullet2"/>
              <w:rPr>
                <w:rFonts w:eastAsia="Arial"/>
                <w:lang w:val="en-US"/>
              </w:rPr>
            </w:pPr>
            <w:r w:rsidRPr="004E5C8C">
              <w:rPr>
                <w:rFonts w:eastAsia="Arial"/>
                <w:lang w:val="en-US"/>
              </w:rPr>
              <w:t xml:space="preserve">Discuss </w:t>
            </w:r>
            <w:r w:rsidR="00736CD3" w:rsidRPr="004E5C8C">
              <w:rPr>
                <w:rFonts w:eastAsia="Arial"/>
                <w:lang w:val="en-US"/>
              </w:rPr>
              <w:t>technologies for supporting human life away from Earth.</w:t>
            </w:r>
          </w:p>
          <w:p w14:paraId="77A0D5AB" w14:textId="77777777" w:rsidR="00736CD3" w:rsidRPr="004E5C8C" w:rsidRDefault="00736CD3" w:rsidP="00736CD3">
            <w:pPr>
              <w:pStyle w:val="VCAAtablecondensedbullet2"/>
              <w:rPr>
                <w:rFonts w:eastAsia="Arial"/>
                <w:lang w:val="en-US"/>
              </w:rPr>
            </w:pPr>
            <w:r w:rsidRPr="004E5C8C">
              <w:rPr>
                <w:rFonts w:eastAsia="Arial"/>
                <w:lang w:val="en-US"/>
              </w:rPr>
              <w:t>Produce annotated diagrams, models or reports of possible survival systems for humans on other planets.</w:t>
            </w:r>
          </w:p>
          <w:p w14:paraId="435B120F" w14:textId="63C59ED8" w:rsidR="00736CD3" w:rsidRPr="004E5C8C" w:rsidRDefault="008C48D2" w:rsidP="00736CD3">
            <w:pPr>
              <w:pStyle w:val="VCAAtablecondensedbullet2"/>
              <w:rPr>
                <w:rFonts w:eastAsia="Arial"/>
                <w:lang w:val="en-US"/>
              </w:rPr>
            </w:pPr>
            <w:r w:rsidRPr="004E5C8C">
              <w:rPr>
                <w:rFonts w:eastAsia="Arial Narrow" w:cs="Arial Narrow"/>
                <w:szCs w:val="20"/>
                <w:lang w:val="en-US"/>
              </w:rPr>
              <w:t xml:space="preserve">Assess </w:t>
            </w:r>
            <w:r w:rsidR="00736CD3" w:rsidRPr="004E5C8C">
              <w:rPr>
                <w:rFonts w:eastAsia="Arial Narrow" w:cs="Arial Narrow"/>
                <w:szCs w:val="20"/>
                <w:lang w:val="en-US"/>
              </w:rPr>
              <w:t xml:space="preserve">scientific information and misinformation about space </w:t>
            </w:r>
            <w:proofErr w:type="spellStart"/>
            <w:r w:rsidR="00736CD3" w:rsidRPr="004E5C8C">
              <w:rPr>
                <w:rFonts w:eastAsia="Arial Narrow" w:cs="Arial Narrow"/>
                <w:szCs w:val="20"/>
                <w:lang w:val="en-US"/>
              </w:rPr>
              <w:t>colonisation</w:t>
            </w:r>
            <w:proofErr w:type="spellEnd"/>
            <w:r w:rsidR="00736CD3" w:rsidRPr="004E5C8C">
              <w:rPr>
                <w:rFonts w:eastAsia="Arial Narrow" w:cs="Arial Narrow"/>
                <w:szCs w:val="20"/>
                <w:lang w:val="en-US"/>
              </w:rPr>
              <w:t xml:space="preserve"> and </w:t>
            </w:r>
            <w:r w:rsidRPr="004E5C8C">
              <w:rPr>
                <w:rFonts w:eastAsia="Arial Narrow" w:cs="Arial Narrow"/>
                <w:szCs w:val="20"/>
                <w:lang w:val="en-US"/>
              </w:rPr>
              <w:t xml:space="preserve">discuss </w:t>
            </w:r>
            <w:r w:rsidR="00736CD3" w:rsidRPr="004E5C8C">
              <w:rPr>
                <w:rFonts w:eastAsia="Arial Narrow" w:cs="Arial Narrow"/>
                <w:szCs w:val="20"/>
                <w:lang w:val="en-US"/>
              </w:rPr>
              <w:t>how they influence personal choices, societal decision-making and priorities for scientific research.</w:t>
            </w:r>
          </w:p>
        </w:tc>
        <w:tc>
          <w:tcPr>
            <w:tcW w:w="1559" w:type="dxa"/>
          </w:tcPr>
          <w:p w14:paraId="7481B25C" w14:textId="77777777" w:rsidR="00736CD3" w:rsidRPr="00BA0554" w:rsidRDefault="00736CD3" w:rsidP="00736CD3">
            <w:pPr>
              <w:pStyle w:val="VCAAtablecondensed"/>
              <w:spacing w:line="280" w:lineRule="exact"/>
              <w:rPr>
                <w:szCs w:val="20"/>
              </w:rPr>
            </w:pPr>
          </w:p>
          <w:p w14:paraId="2EA458BA" w14:textId="77777777" w:rsidR="00736CD3" w:rsidRPr="00BA0554" w:rsidRDefault="00736CD3" w:rsidP="00736CD3">
            <w:pPr>
              <w:pStyle w:val="VCAAtablecondensed"/>
              <w:spacing w:line="280" w:lineRule="exact"/>
              <w:rPr>
                <w:szCs w:val="20"/>
              </w:rPr>
            </w:pPr>
            <w:r w:rsidRPr="00BA0554">
              <w:rPr>
                <w:szCs w:val="20"/>
              </w:rPr>
              <w:t>2, 17</w:t>
            </w:r>
          </w:p>
          <w:p w14:paraId="71ECA139" w14:textId="77777777" w:rsidR="00736CD3" w:rsidRPr="00BA0554" w:rsidRDefault="00736CD3" w:rsidP="00736CD3">
            <w:pPr>
              <w:pStyle w:val="VCAAtablecondensed"/>
              <w:spacing w:line="280" w:lineRule="exact"/>
            </w:pPr>
            <w:r w:rsidRPr="00BA0554">
              <w:t>2, 22, 28, 29</w:t>
            </w:r>
          </w:p>
          <w:p w14:paraId="17D0B32D" w14:textId="1DF1F6C1" w:rsidR="00736CD3" w:rsidRPr="00BA0554" w:rsidRDefault="00736CD3" w:rsidP="00736CD3">
            <w:pPr>
              <w:pStyle w:val="VCAAtablecondensed"/>
              <w:spacing w:line="280" w:lineRule="exact"/>
              <w:rPr>
                <w:szCs w:val="20"/>
              </w:rPr>
            </w:pPr>
            <w:r w:rsidRPr="00BA0554">
              <w:br/>
              <w:t>3, 4, 17, 28</w:t>
            </w:r>
          </w:p>
        </w:tc>
      </w:tr>
      <w:tr w:rsidR="000061FE" w:rsidRPr="00BA0554" w14:paraId="4A8F46E1" w14:textId="77777777" w:rsidTr="71276564">
        <w:trPr>
          <w:trHeight w:val="805"/>
        </w:trPr>
        <w:tc>
          <w:tcPr>
            <w:tcW w:w="2405" w:type="dxa"/>
            <w:vMerge w:val="restart"/>
          </w:tcPr>
          <w:p w14:paraId="46B4227C" w14:textId="3EA7D190" w:rsidR="000061FE" w:rsidRPr="00BA0554" w:rsidRDefault="000061FE" w:rsidP="00736CD3">
            <w:pPr>
              <w:pStyle w:val="VCAAtabletextnarrow"/>
              <w:rPr>
                <w:b/>
                <w:bCs/>
              </w:rPr>
            </w:pPr>
            <w:r w:rsidRPr="00BA0554">
              <w:rPr>
                <w:b/>
                <w:bCs/>
              </w:rPr>
              <w:t>9.7 How do atoms rearrange in chemical reactions?</w:t>
            </w:r>
          </w:p>
        </w:tc>
        <w:tc>
          <w:tcPr>
            <w:tcW w:w="6946" w:type="dxa"/>
          </w:tcPr>
          <w:p w14:paraId="471F5887" w14:textId="77777777" w:rsidR="000061FE" w:rsidRPr="00BA0554" w:rsidRDefault="000061FE" w:rsidP="00736CD3">
            <w:pPr>
              <w:pStyle w:val="VCAAtabletextnarrow"/>
              <w:rPr>
                <w:b/>
                <w:bCs/>
              </w:rPr>
            </w:pPr>
            <w:r w:rsidRPr="00BA0554">
              <w:rPr>
                <w:b/>
                <w:bCs/>
              </w:rPr>
              <w:t xml:space="preserve">Diagnostic assessment: </w:t>
            </w:r>
          </w:p>
          <w:p w14:paraId="18941D5E" w14:textId="77777777" w:rsidR="000061FE" w:rsidRPr="004E5C8C" w:rsidRDefault="000061FE" w:rsidP="00736CD3">
            <w:pPr>
              <w:pStyle w:val="VCAAtablecondensedbullet2"/>
              <w:rPr>
                <w:rFonts w:eastAsia="Arial"/>
                <w:lang w:val="en-US"/>
              </w:rPr>
            </w:pPr>
            <w:r w:rsidRPr="004E5C8C">
              <w:rPr>
                <w:rFonts w:eastAsia="Arial"/>
                <w:lang w:val="en-US"/>
              </w:rPr>
              <w:t>Identify atoms and molecules involved in simple reactions.</w:t>
            </w:r>
          </w:p>
          <w:p w14:paraId="05376F53" w14:textId="77777777" w:rsidR="000061FE" w:rsidRPr="00BA0554" w:rsidRDefault="000061FE" w:rsidP="00736CD3">
            <w:pPr>
              <w:pStyle w:val="VCAAtabletextnarrow"/>
              <w:keepNext/>
              <w:rPr>
                <w:b/>
                <w:bCs/>
              </w:rPr>
            </w:pPr>
            <w:r w:rsidRPr="00BA0554">
              <w:rPr>
                <w:b/>
                <w:bCs/>
              </w:rPr>
              <w:t xml:space="preserve">Formative assessment: </w:t>
            </w:r>
          </w:p>
          <w:p w14:paraId="3AB68444" w14:textId="77777777" w:rsidR="000061FE" w:rsidRPr="004E5C8C" w:rsidRDefault="000061FE" w:rsidP="00736CD3">
            <w:pPr>
              <w:pStyle w:val="VCAAtablecondensedbullet2"/>
              <w:rPr>
                <w:rFonts w:eastAsia="Arial"/>
                <w:lang w:val="en-US"/>
              </w:rPr>
            </w:pPr>
            <w:r w:rsidRPr="004E5C8C">
              <w:rPr>
                <w:rFonts w:eastAsia="Arial"/>
                <w:lang w:val="en-US"/>
              </w:rPr>
              <w:t>Predict what happens to the ‘missing mass’ when a chocolate bar is broken into pieces during a reaction-style scenario, explain the prediction and then test the idea.</w:t>
            </w:r>
          </w:p>
          <w:p w14:paraId="6DD3A71D" w14:textId="77777777" w:rsidR="000061FE" w:rsidRPr="004E5C8C" w:rsidRDefault="000061FE" w:rsidP="00736CD3">
            <w:pPr>
              <w:pStyle w:val="VCAAtablecondensedbullet2"/>
              <w:rPr>
                <w:rFonts w:eastAsia="Arial"/>
                <w:lang w:val="en-US"/>
              </w:rPr>
            </w:pPr>
            <w:r w:rsidRPr="004E5C8C">
              <w:rPr>
                <w:rFonts w:eastAsia="Arial"/>
                <w:lang w:val="en-US"/>
              </w:rPr>
              <w:t xml:space="preserve">Investigate chemical reactions in the </w:t>
            </w:r>
            <w:proofErr w:type="gramStart"/>
            <w:r w:rsidRPr="004E5C8C">
              <w:rPr>
                <w:rFonts w:eastAsia="Arial"/>
                <w:lang w:val="en-US"/>
              </w:rPr>
              <w:t>laboratory, and</w:t>
            </w:r>
            <w:proofErr w:type="gramEnd"/>
            <w:r w:rsidRPr="004E5C8C">
              <w:rPr>
                <w:rFonts w:eastAsia="Arial"/>
                <w:lang w:val="en-US"/>
              </w:rPr>
              <w:t xml:space="preserve"> predict and measure changes in mass.</w:t>
            </w:r>
          </w:p>
          <w:p w14:paraId="079BBAA7" w14:textId="23722A76" w:rsidR="000061FE" w:rsidRPr="004E5C8C" w:rsidRDefault="000061FE" w:rsidP="00736CD3">
            <w:pPr>
              <w:pStyle w:val="VCAAtablecondensedbullet2"/>
              <w:rPr>
                <w:rFonts w:eastAsia="Arial"/>
                <w:lang w:val="en-US"/>
              </w:rPr>
            </w:pPr>
            <w:r w:rsidRPr="004E5C8C">
              <w:rPr>
                <w:rFonts w:eastAsia="Arial"/>
                <w:lang w:val="en-US"/>
              </w:rPr>
              <w:t>Translate chemical reactions using words, symbols or simple equations.</w:t>
            </w:r>
          </w:p>
        </w:tc>
        <w:tc>
          <w:tcPr>
            <w:tcW w:w="1559" w:type="dxa"/>
          </w:tcPr>
          <w:p w14:paraId="335F59A6" w14:textId="77777777" w:rsidR="000061FE" w:rsidRPr="00BA0554" w:rsidRDefault="000061FE" w:rsidP="00736CD3">
            <w:pPr>
              <w:pStyle w:val="VCAAtablecondensed"/>
            </w:pPr>
          </w:p>
          <w:p w14:paraId="6BFF0C4B" w14:textId="77777777" w:rsidR="000061FE" w:rsidRPr="00BA0554" w:rsidRDefault="000061FE" w:rsidP="00736CD3">
            <w:pPr>
              <w:pStyle w:val="VCAAtablecondensed"/>
              <w:spacing w:line="280" w:lineRule="exact"/>
              <w:rPr>
                <w:szCs w:val="20"/>
              </w:rPr>
            </w:pPr>
            <w:r w:rsidRPr="00BA0554">
              <w:rPr>
                <w:szCs w:val="20"/>
              </w:rPr>
              <w:t>12</w:t>
            </w:r>
          </w:p>
          <w:p w14:paraId="32879507" w14:textId="77777777" w:rsidR="000061FE" w:rsidRPr="00BA0554" w:rsidRDefault="000061FE" w:rsidP="00736CD3">
            <w:pPr>
              <w:pStyle w:val="VCAAtablecondensed"/>
              <w:keepNext/>
              <w:spacing w:line="280" w:lineRule="exact"/>
            </w:pPr>
          </w:p>
          <w:p w14:paraId="7028879D" w14:textId="32E49BB9" w:rsidR="000061FE" w:rsidRPr="00BA0554" w:rsidRDefault="000061FE" w:rsidP="004E5C8C">
            <w:pPr>
              <w:pStyle w:val="VCAAtablecondensed"/>
              <w:keepNext/>
              <w:spacing w:before="120" w:line="280" w:lineRule="exact"/>
            </w:pPr>
            <w:r w:rsidRPr="00BA0554">
              <w:t>12, 25</w:t>
            </w:r>
            <w:r w:rsidR="00287636" w:rsidRPr="00BA0554">
              <w:br/>
            </w:r>
          </w:p>
          <w:p w14:paraId="5DE796E2" w14:textId="77777777" w:rsidR="000061FE" w:rsidRPr="00BA0554" w:rsidRDefault="000061FE" w:rsidP="004E5C8C">
            <w:pPr>
              <w:pStyle w:val="VCAAtablecondensed"/>
              <w:keepNext/>
              <w:spacing w:before="40" w:line="280" w:lineRule="exact"/>
            </w:pPr>
            <w:r w:rsidRPr="00BA0554">
              <w:t xml:space="preserve">12, 22, 23, 26 </w:t>
            </w:r>
            <w:r w:rsidRPr="00BA0554">
              <w:br/>
            </w:r>
          </w:p>
          <w:p w14:paraId="7C5456B5" w14:textId="189437E4" w:rsidR="000061FE" w:rsidRPr="00BA0554" w:rsidRDefault="000061FE" w:rsidP="00736CD3">
            <w:pPr>
              <w:pStyle w:val="VCAAtablecondensed"/>
              <w:spacing w:line="280" w:lineRule="exact"/>
              <w:rPr>
                <w:szCs w:val="20"/>
              </w:rPr>
            </w:pPr>
            <w:r w:rsidRPr="00BA0554">
              <w:t>12, 22, 23, 24</w:t>
            </w:r>
          </w:p>
        </w:tc>
      </w:tr>
      <w:tr w:rsidR="000061FE" w:rsidRPr="00BA0554" w14:paraId="29F83049" w14:textId="77777777" w:rsidTr="004E5C8C">
        <w:trPr>
          <w:trHeight w:val="4479"/>
        </w:trPr>
        <w:tc>
          <w:tcPr>
            <w:tcW w:w="2405" w:type="dxa"/>
            <w:vMerge/>
          </w:tcPr>
          <w:p w14:paraId="691C8915" w14:textId="77777777" w:rsidR="000061FE" w:rsidRPr="00BA0554" w:rsidRDefault="000061FE" w:rsidP="00736CD3">
            <w:pPr>
              <w:pStyle w:val="VCAAtabletextnarrow"/>
              <w:rPr>
                <w:b/>
                <w:bCs/>
              </w:rPr>
            </w:pPr>
          </w:p>
        </w:tc>
        <w:tc>
          <w:tcPr>
            <w:tcW w:w="6946" w:type="dxa"/>
          </w:tcPr>
          <w:p w14:paraId="0930ECDD" w14:textId="77777777" w:rsidR="000061FE" w:rsidRPr="00BA0554" w:rsidRDefault="000061FE" w:rsidP="00736CD3">
            <w:pPr>
              <w:pStyle w:val="VCAAtabletextnarrow"/>
              <w:rPr>
                <w:b/>
                <w:bCs/>
              </w:rPr>
            </w:pPr>
            <w:r w:rsidRPr="00BA0554">
              <w:rPr>
                <w:b/>
                <w:bCs/>
              </w:rPr>
              <w:t xml:space="preserve">Summative assessment: </w:t>
            </w:r>
          </w:p>
          <w:p w14:paraId="0F68C694" w14:textId="77777777" w:rsidR="000061FE" w:rsidRPr="004E5C8C" w:rsidRDefault="000061FE" w:rsidP="00736CD3">
            <w:pPr>
              <w:pStyle w:val="VCAAtablecondensedbullet2"/>
              <w:rPr>
                <w:b/>
                <w:bCs/>
                <w:lang w:val="en-US"/>
              </w:rPr>
            </w:pPr>
            <w:r w:rsidRPr="004E5C8C">
              <w:rPr>
                <w:rFonts w:eastAsia="Arial"/>
                <w:lang w:val="en-US"/>
              </w:rPr>
              <w:t>Track atoms by showing their rearrangement in chemical reactions using words, symbols and simple equations.</w:t>
            </w:r>
          </w:p>
          <w:p w14:paraId="4196C68D" w14:textId="77777777" w:rsidR="000061FE" w:rsidRPr="004E5C8C" w:rsidRDefault="000061FE" w:rsidP="00736CD3">
            <w:pPr>
              <w:pStyle w:val="VCAAtablecondensedbullet2"/>
              <w:keepNext/>
              <w:rPr>
                <w:rFonts w:eastAsia="Arial Narrow" w:cs="Arial Narrow"/>
                <w:szCs w:val="20"/>
                <w:lang w:val="en-US"/>
              </w:rPr>
            </w:pPr>
            <w:r w:rsidRPr="004E5C8C">
              <w:rPr>
                <w:rFonts w:eastAsia="Arial Narrow" w:cs="Arial Narrow"/>
                <w:szCs w:val="20"/>
                <w:lang w:val="en-US"/>
              </w:rPr>
              <w:t>Evaluate particle models of chemical reactions, assess how well the models show atom rearrangement and conservation of mass, and suggest improvements to strengthen explanations.</w:t>
            </w:r>
          </w:p>
          <w:p w14:paraId="504BDE32" w14:textId="0736C880" w:rsidR="000061FE" w:rsidRPr="004E5C8C" w:rsidRDefault="008C48D2" w:rsidP="00736CD3">
            <w:pPr>
              <w:pStyle w:val="VCAAtablecondensedbullet2"/>
              <w:rPr>
                <w:lang w:val="en-US"/>
              </w:rPr>
            </w:pPr>
            <w:r w:rsidRPr="004E5C8C">
              <w:rPr>
                <w:rFonts w:eastAsia="Arial Narrow" w:cs="Arial Narrow"/>
                <w:szCs w:val="20"/>
                <w:lang w:val="en-US"/>
              </w:rPr>
              <w:t xml:space="preserve">Discuss </w:t>
            </w:r>
            <w:r w:rsidR="000061FE" w:rsidRPr="004E5C8C">
              <w:rPr>
                <w:rFonts w:eastAsia="Arial Narrow" w:cs="Arial Narrow"/>
                <w:szCs w:val="20"/>
                <w:lang w:val="en-US"/>
              </w:rPr>
              <w:t xml:space="preserve">scientific information and misinformation about industrial or environmental chemical reactions and explain how they influence personal choices, societal decision-making and priorities for scientific research, relationships </w:t>
            </w:r>
            <w:r w:rsidR="000061FE" w:rsidRPr="004E5C8C">
              <w:rPr>
                <w:lang w:val="en-US"/>
              </w:rPr>
              <w:t xml:space="preserve">and any anomalies in how different bodies respond to </w:t>
            </w:r>
            <w:r w:rsidR="0002618F" w:rsidRPr="004E5C8C">
              <w:rPr>
                <w:lang w:val="en-US"/>
              </w:rPr>
              <w:t xml:space="preserve">and recover from </w:t>
            </w:r>
            <w:r w:rsidR="000061FE" w:rsidRPr="004E5C8C">
              <w:rPr>
                <w:lang w:val="en-US"/>
              </w:rPr>
              <w:t>exercise.</w:t>
            </w:r>
          </w:p>
          <w:p w14:paraId="09980F3E" w14:textId="53CF52E1" w:rsidR="000061FE" w:rsidRPr="004E5C8C" w:rsidRDefault="008C48D2" w:rsidP="00736CD3">
            <w:pPr>
              <w:pStyle w:val="VCAAtablecondensedbullet2"/>
              <w:rPr>
                <w:lang w:val="en-US"/>
              </w:rPr>
            </w:pPr>
            <w:r w:rsidRPr="004E5C8C">
              <w:rPr>
                <w:lang w:val="en-US"/>
              </w:rPr>
              <w:t xml:space="preserve">Explain </w:t>
            </w:r>
            <w:r w:rsidR="000061FE" w:rsidRPr="004E5C8C">
              <w:rPr>
                <w:lang w:val="en-US"/>
              </w:rPr>
              <w:t>how changes in blood glucose affect the nervous and endocrine systems by identifying cause-and-effect relationships and constructing a model that shows how signals and hormones work together to restore balance.</w:t>
            </w:r>
          </w:p>
          <w:p w14:paraId="06C3E8A9" w14:textId="298D604B" w:rsidR="000061FE" w:rsidRPr="004E5C8C" w:rsidRDefault="000061FE" w:rsidP="00736CD3">
            <w:pPr>
              <w:pStyle w:val="VCAAtablecondensedbullet2"/>
              <w:rPr>
                <w:b/>
                <w:bCs/>
                <w:lang w:val="en-US"/>
              </w:rPr>
            </w:pPr>
            <w:r w:rsidRPr="004E5C8C">
              <w:rPr>
                <w:rFonts w:eastAsia="Arial"/>
                <w:lang w:val="en-US"/>
              </w:rPr>
              <w:t>Compare case studies showing normal versus disrupted homeostasis.</w:t>
            </w:r>
          </w:p>
        </w:tc>
        <w:tc>
          <w:tcPr>
            <w:tcW w:w="1559" w:type="dxa"/>
          </w:tcPr>
          <w:p w14:paraId="4BD5892D" w14:textId="77777777" w:rsidR="000061FE" w:rsidRPr="00BA0554" w:rsidRDefault="000061FE" w:rsidP="00736CD3">
            <w:pPr>
              <w:pStyle w:val="VCAAtablecondensed"/>
              <w:spacing w:line="280" w:lineRule="exact"/>
              <w:rPr>
                <w:szCs w:val="20"/>
              </w:rPr>
            </w:pPr>
          </w:p>
          <w:p w14:paraId="7C3AB8D9" w14:textId="77777777" w:rsidR="000061FE" w:rsidRPr="00BA0554" w:rsidRDefault="000061FE" w:rsidP="00736CD3">
            <w:pPr>
              <w:pStyle w:val="VCAAtablecondensed"/>
              <w:spacing w:line="280" w:lineRule="exact"/>
              <w:rPr>
                <w:szCs w:val="20"/>
              </w:rPr>
            </w:pPr>
            <w:r w:rsidRPr="00BA0554">
              <w:rPr>
                <w:szCs w:val="20"/>
              </w:rPr>
              <w:t>12, 25</w:t>
            </w:r>
            <w:r w:rsidRPr="00BA0554">
              <w:rPr>
                <w:highlight w:val="green"/>
              </w:rPr>
              <w:br/>
            </w:r>
          </w:p>
          <w:p w14:paraId="73D24A73" w14:textId="77777777" w:rsidR="000061FE" w:rsidRPr="00BA0554" w:rsidRDefault="000061FE" w:rsidP="00736CD3">
            <w:pPr>
              <w:pStyle w:val="VCAAtablecondensed"/>
              <w:keepNext/>
              <w:spacing w:line="280" w:lineRule="exact"/>
            </w:pPr>
            <w:r w:rsidRPr="00BA0554">
              <w:t>12, 26, 29</w:t>
            </w:r>
          </w:p>
          <w:p w14:paraId="657F1416" w14:textId="77777777" w:rsidR="000061FE" w:rsidRPr="00BA0554" w:rsidRDefault="000061FE" w:rsidP="00736CD3">
            <w:pPr>
              <w:pStyle w:val="VCAAtablecondensed"/>
              <w:spacing w:line="280" w:lineRule="exact"/>
            </w:pPr>
            <w:r w:rsidRPr="00BA0554">
              <w:br/>
            </w:r>
            <w:r w:rsidRPr="00BA0554">
              <w:br/>
              <w:t>4, 12, 29</w:t>
            </w:r>
            <w:r w:rsidRPr="00BA0554">
              <w:br/>
            </w:r>
            <w:r w:rsidRPr="00BA0554">
              <w:br/>
            </w:r>
            <w:r w:rsidRPr="00BA0554">
              <w:br/>
            </w:r>
          </w:p>
          <w:p w14:paraId="57328900" w14:textId="77777777" w:rsidR="000061FE" w:rsidRPr="00BA0554" w:rsidRDefault="000061FE" w:rsidP="00736CD3">
            <w:pPr>
              <w:pStyle w:val="VCAAtablecondensed"/>
              <w:spacing w:line="280" w:lineRule="exact"/>
            </w:pPr>
            <w:r>
              <w:t>7, 25, 29</w:t>
            </w:r>
            <w:r>
              <w:br/>
            </w:r>
            <w:r>
              <w:br/>
            </w:r>
          </w:p>
          <w:p w14:paraId="24C162CE" w14:textId="48BEAC40" w:rsidR="000061FE" w:rsidRPr="00BA0554" w:rsidRDefault="000061FE" w:rsidP="00736CD3">
            <w:pPr>
              <w:pStyle w:val="VCAAtablecondensed"/>
              <w:spacing w:line="280" w:lineRule="exact"/>
            </w:pPr>
            <w:r>
              <w:t>7, 26</w:t>
            </w:r>
          </w:p>
        </w:tc>
      </w:tr>
      <w:tr w:rsidR="00736CD3" w:rsidRPr="00BA0554" w14:paraId="56E6F21A" w14:textId="77777777" w:rsidTr="71276564">
        <w:trPr>
          <w:trHeight w:val="3357"/>
        </w:trPr>
        <w:tc>
          <w:tcPr>
            <w:tcW w:w="2405" w:type="dxa"/>
            <w:vMerge w:val="restart"/>
          </w:tcPr>
          <w:p w14:paraId="518387F2" w14:textId="033F2B53" w:rsidR="00736CD3" w:rsidRPr="00BA0554" w:rsidRDefault="00736CD3" w:rsidP="00736CD3">
            <w:pPr>
              <w:pStyle w:val="VCAAtabletextnarrow"/>
              <w:rPr>
                <w:b/>
                <w:bCs/>
              </w:rPr>
            </w:pPr>
            <w:r w:rsidRPr="00BA0554">
              <w:rPr>
                <w:b/>
                <w:bCs/>
              </w:rPr>
              <w:t xml:space="preserve">9.8 How is energy conserved and transformed to </w:t>
            </w:r>
            <w:proofErr w:type="spellStart"/>
            <w:r w:rsidRPr="00BA0554">
              <w:rPr>
                <w:b/>
                <w:bCs/>
              </w:rPr>
              <w:t>maximise</w:t>
            </w:r>
            <w:proofErr w:type="spellEnd"/>
            <w:r w:rsidRPr="00BA0554">
              <w:rPr>
                <w:b/>
                <w:bCs/>
              </w:rPr>
              <w:t xml:space="preserve"> efficiency in natural and engineered systems?</w:t>
            </w:r>
          </w:p>
        </w:tc>
        <w:tc>
          <w:tcPr>
            <w:tcW w:w="6946" w:type="dxa"/>
          </w:tcPr>
          <w:p w14:paraId="296DB43E" w14:textId="77777777" w:rsidR="00736CD3" w:rsidRPr="00BA0554" w:rsidRDefault="00736CD3" w:rsidP="00736CD3">
            <w:pPr>
              <w:pStyle w:val="VCAAtabletextnarrow"/>
              <w:rPr>
                <w:b/>
                <w:bCs/>
              </w:rPr>
            </w:pPr>
            <w:r w:rsidRPr="00BA0554">
              <w:rPr>
                <w:b/>
                <w:bCs/>
              </w:rPr>
              <w:t xml:space="preserve">Diagnostic assessment: </w:t>
            </w:r>
          </w:p>
          <w:p w14:paraId="70A884FE" w14:textId="77777777" w:rsidR="00736CD3" w:rsidRPr="004E5C8C" w:rsidRDefault="00736CD3" w:rsidP="00736CD3">
            <w:pPr>
              <w:pStyle w:val="VCAAtablecondensedbullet2"/>
              <w:rPr>
                <w:rFonts w:eastAsia="Arial"/>
                <w:lang w:val="en-US"/>
              </w:rPr>
            </w:pPr>
            <w:r w:rsidRPr="004E5C8C">
              <w:rPr>
                <w:rFonts w:eastAsia="Arial"/>
                <w:lang w:val="en-US"/>
              </w:rPr>
              <w:t>Identify factors that affect energy transfer efficiency.</w:t>
            </w:r>
          </w:p>
          <w:p w14:paraId="0C02E648" w14:textId="77777777" w:rsidR="00736CD3" w:rsidRPr="004E5C8C" w:rsidRDefault="00736CD3" w:rsidP="00736CD3">
            <w:pPr>
              <w:pStyle w:val="VCAAtablecondensedbullet2"/>
              <w:rPr>
                <w:b/>
                <w:bCs/>
                <w:lang w:val="en-US"/>
              </w:rPr>
            </w:pPr>
            <w:r w:rsidRPr="004E5C8C">
              <w:rPr>
                <w:rFonts w:eastAsia="Arial"/>
                <w:lang w:val="en-US"/>
              </w:rPr>
              <w:t>Interpret simple diagrams showing energy flow.</w:t>
            </w:r>
          </w:p>
          <w:p w14:paraId="6649221C" w14:textId="77777777" w:rsidR="00736CD3" w:rsidRPr="00BA0554" w:rsidRDefault="00736CD3" w:rsidP="00736CD3">
            <w:pPr>
              <w:pStyle w:val="VCAAtabletextnarrow"/>
              <w:keepNext/>
              <w:rPr>
                <w:b/>
                <w:bCs/>
              </w:rPr>
            </w:pPr>
            <w:r w:rsidRPr="00BA0554">
              <w:rPr>
                <w:b/>
                <w:bCs/>
              </w:rPr>
              <w:t xml:space="preserve">Formative assessment: </w:t>
            </w:r>
          </w:p>
          <w:p w14:paraId="1EAE70BA" w14:textId="77777777" w:rsidR="00736CD3" w:rsidRPr="004E5C8C" w:rsidRDefault="00736CD3" w:rsidP="00736CD3">
            <w:pPr>
              <w:pStyle w:val="VCAAtablecondensedbullet2"/>
              <w:rPr>
                <w:rFonts w:eastAsia="Arial"/>
                <w:lang w:val="en-US"/>
              </w:rPr>
            </w:pPr>
            <w:r w:rsidRPr="004E5C8C">
              <w:rPr>
                <w:rFonts w:eastAsia="Arial"/>
                <w:lang w:val="en-US"/>
              </w:rPr>
              <w:t>Represent energy flow using Sankey diagrams.</w:t>
            </w:r>
          </w:p>
          <w:p w14:paraId="1AE3E2B9" w14:textId="7684D87D" w:rsidR="00736CD3" w:rsidRPr="004E5C8C" w:rsidRDefault="00736CD3" w:rsidP="00736CD3">
            <w:pPr>
              <w:pStyle w:val="VCAAtablecondensedbullet2"/>
              <w:rPr>
                <w:szCs w:val="20"/>
                <w:lang w:val="en-US"/>
              </w:rPr>
            </w:pPr>
            <w:r w:rsidRPr="004E5C8C">
              <w:rPr>
                <w:rFonts w:eastAsia="Arial Narrow" w:cs="Arial Narrow"/>
                <w:szCs w:val="20"/>
                <w:lang w:val="en-US"/>
              </w:rPr>
              <w:t xml:space="preserve">Model energy transformations in natural and engineered </w:t>
            </w:r>
            <w:proofErr w:type="gramStart"/>
            <w:r w:rsidRPr="004E5C8C">
              <w:rPr>
                <w:rFonts w:eastAsia="Arial Narrow" w:cs="Arial Narrow"/>
                <w:szCs w:val="20"/>
                <w:lang w:val="en-US"/>
              </w:rPr>
              <w:t>systems</w:t>
            </w:r>
            <w:r w:rsidR="0002618F" w:rsidRPr="004E5C8C">
              <w:rPr>
                <w:rFonts w:eastAsia="Arial Narrow" w:cs="Arial Narrow"/>
                <w:szCs w:val="20"/>
                <w:lang w:val="en-US"/>
              </w:rPr>
              <w:t>,</w:t>
            </w:r>
            <w:r w:rsidRPr="004E5C8C">
              <w:rPr>
                <w:rFonts w:eastAsia="Arial Narrow" w:cs="Arial Narrow"/>
                <w:szCs w:val="20"/>
                <w:lang w:val="en-US"/>
              </w:rPr>
              <w:t xml:space="preserve"> and</w:t>
            </w:r>
            <w:proofErr w:type="gramEnd"/>
            <w:r w:rsidRPr="004E5C8C">
              <w:rPr>
                <w:rFonts w:eastAsia="Arial Narrow" w:cs="Arial Narrow"/>
                <w:szCs w:val="20"/>
                <w:lang w:val="en-US"/>
              </w:rPr>
              <w:t xml:space="preserve"> identify where energy is transferred and where it is wasted as heat.</w:t>
            </w:r>
          </w:p>
          <w:p w14:paraId="3E03333E" w14:textId="7332286A" w:rsidR="00736CD3" w:rsidRPr="004E5C8C" w:rsidRDefault="008C48D2" w:rsidP="00736CD3">
            <w:pPr>
              <w:pStyle w:val="VCAAtablecondensedbullet2"/>
              <w:rPr>
                <w:lang w:val="en-US"/>
              </w:rPr>
            </w:pPr>
            <w:r w:rsidRPr="004E5C8C">
              <w:rPr>
                <w:rFonts w:eastAsia="Arial Narrow" w:cs="Arial Narrow"/>
                <w:lang w:val="en-US"/>
              </w:rPr>
              <w:t xml:space="preserve">Discuss </w:t>
            </w:r>
            <w:r w:rsidR="00736CD3" w:rsidRPr="004E5C8C">
              <w:rPr>
                <w:rFonts w:eastAsia="Arial Narrow" w:cs="Arial Narrow"/>
                <w:lang w:val="en-US"/>
              </w:rPr>
              <w:t xml:space="preserve">scientific information and misinformation about energy efficiency in everyday systems </w:t>
            </w:r>
            <w:r w:rsidR="00372517" w:rsidRPr="004E5C8C">
              <w:rPr>
                <w:rFonts w:eastAsia="Arial Narrow" w:cs="Arial Narrow"/>
                <w:lang w:val="en-US"/>
              </w:rPr>
              <w:t>b</w:t>
            </w:r>
            <w:r w:rsidR="00736CD3" w:rsidRPr="004E5C8C">
              <w:rPr>
                <w:rFonts w:eastAsia="Arial Narrow" w:cs="Arial Narrow"/>
                <w:lang w:val="en-US"/>
              </w:rPr>
              <w:t xml:space="preserve">y </w:t>
            </w:r>
            <w:proofErr w:type="spellStart"/>
            <w:r w:rsidR="08A5B178" w:rsidRPr="004E5C8C">
              <w:rPr>
                <w:rFonts w:eastAsia="Arial Narrow" w:cs="Arial Narrow"/>
                <w:lang w:val="en-US"/>
              </w:rPr>
              <w:t>analysing</w:t>
            </w:r>
            <w:proofErr w:type="spellEnd"/>
            <w:r w:rsidR="08A5B178" w:rsidRPr="004E5C8C">
              <w:rPr>
                <w:rFonts w:eastAsia="Arial Narrow" w:cs="Arial Narrow"/>
                <w:lang w:val="en-US"/>
              </w:rPr>
              <w:t xml:space="preserve"> </w:t>
            </w:r>
            <w:r w:rsidR="00736CD3" w:rsidRPr="004E5C8C">
              <w:rPr>
                <w:rFonts w:eastAsia="Arial Narrow" w:cs="Arial Narrow"/>
                <w:lang w:val="en-US"/>
              </w:rPr>
              <w:t xml:space="preserve">claims, evidence and sources. </w:t>
            </w:r>
            <w:r w:rsidR="00736CD3" w:rsidRPr="004E5C8C">
              <w:rPr>
                <w:rFonts w:eastAsia="Arial"/>
                <w:lang w:val="en-US"/>
              </w:rPr>
              <w:t>Justify strategies for improving energy efficiency.</w:t>
            </w:r>
          </w:p>
        </w:tc>
        <w:tc>
          <w:tcPr>
            <w:tcW w:w="1559" w:type="dxa"/>
          </w:tcPr>
          <w:p w14:paraId="3F615EA8" w14:textId="77777777" w:rsidR="00736CD3" w:rsidRPr="00BA0554" w:rsidRDefault="00736CD3" w:rsidP="00736CD3">
            <w:pPr>
              <w:pStyle w:val="VCAAtablecondensed"/>
              <w:spacing w:line="280" w:lineRule="exact"/>
            </w:pPr>
          </w:p>
          <w:p w14:paraId="157919FE" w14:textId="77777777" w:rsidR="00736CD3" w:rsidRPr="00BA0554" w:rsidRDefault="00736CD3" w:rsidP="00736CD3">
            <w:pPr>
              <w:pStyle w:val="VCAAtablecondensed"/>
              <w:spacing w:line="280" w:lineRule="exact"/>
              <w:rPr>
                <w:szCs w:val="20"/>
              </w:rPr>
            </w:pPr>
            <w:r w:rsidRPr="00BA0554">
              <w:rPr>
                <w:szCs w:val="20"/>
              </w:rPr>
              <w:t>20*, 28</w:t>
            </w:r>
          </w:p>
          <w:p w14:paraId="61E6D946" w14:textId="77777777" w:rsidR="00736CD3" w:rsidRPr="00BA0554" w:rsidRDefault="00736CD3" w:rsidP="00736CD3">
            <w:pPr>
              <w:pStyle w:val="VCAAtablecondensed"/>
              <w:spacing w:line="280" w:lineRule="exact"/>
              <w:rPr>
                <w:szCs w:val="20"/>
              </w:rPr>
            </w:pPr>
            <w:r w:rsidRPr="00BA0554">
              <w:rPr>
                <w:szCs w:val="20"/>
              </w:rPr>
              <w:t>25</w:t>
            </w:r>
          </w:p>
          <w:p w14:paraId="702A2E84" w14:textId="77777777" w:rsidR="00736CD3" w:rsidRPr="00BA0554" w:rsidRDefault="00736CD3" w:rsidP="00736CD3">
            <w:pPr>
              <w:pStyle w:val="VCAAtablecondensed"/>
              <w:spacing w:line="280" w:lineRule="exact"/>
            </w:pPr>
          </w:p>
          <w:p w14:paraId="1D4760DC" w14:textId="77777777" w:rsidR="00736CD3" w:rsidRPr="00BA0554" w:rsidRDefault="00736CD3" w:rsidP="00736CD3">
            <w:pPr>
              <w:pStyle w:val="VCAAtablecondensed"/>
              <w:spacing w:line="280" w:lineRule="exact"/>
            </w:pPr>
            <w:r w:rsidRPr="00BA0554">
              <w:t>25</w:t>
            </w:r>
          </w:p>
          <w:p w14:paraId="565BA8C5" w14:textId="77777777" w:rsidR="00736CD3" w:rsidRPr="00BA0554" w:rsidRDefault="00736CD3" w:rsidP="00736CD3">
            <w:pPr>
              <w:pStyle w:val="VCAAtablecondensed"/>
              <w:spacing w:line="280" w:lineRule="exact"/>
            </w:pPr>
            <w:r w:rsidRPr="00BA0554">
              <w:t>20^, 25, 29</w:t>
            </w:r>
          </w:p>
          <w:p w14:paraId="15666709" w14:textId="31629666" w:rsidR="00736CD3" w:rsidRPr="00BA0554" w:rsidRDefault="00736CD3" w:rsidP="00736CD3">
            <w:pPr>
              <w:pStyle w:val="VCAAtablecondensed"/>
              <w:spacing w:line="280" w:lineRule="exact"/>
            </w:pPr>
            <w:r w:rsidRPr="00BA0554">
              <w:br/>
              <w:t>4, 20*, 28</w:t>
            </w:r>
          </w:p>
          <w:p w14:paraId="1BD1B3AF" w14:textId="148B731A" w:rsidR="00736CD3" w:rsidRPr="00BA0554" w:rsidRDefault="00736CD3" w:rsidP="00736CD3">
            <w:pPr>
              <w:pStyle w:val="VCAAtablecondensed"/>
              <w:keepNext/>
              <w:spacing w:line="280" w:lineRule="exact"/>
            </w:pPr>
            <w:r w:rsidRPr="00BA0554">
              <w:rPr>
                <w:szCs w:val="20"/>
              </w:rPr>
              <w:br/>
            </w:r>
          </w:p>
        </w:tc>
      </w:tr>
      <w:tr w:rsidR="00736CD3" w:rsidRPr="00BA0554" w14:paraId="42BB7CD7" w14:textId="77777777" w:rsidTr="71276564">
        <w:trPr>
          <w:trHeight w:val="2078"/>
        </w:trPr>
        <w:tc>
          <w:tcPr>
            <w:tcW w:w="2405" w:type="dxa"/>
            <w:vMerge/>
          </w:tcPr>
          <w:p w14:paraId="12DFC897" w14:textId="77777777" w:rsidR="00736CD3" w:rsidRPr="00BA0554" w:rsidRDefault="00736CD3" w:rsidP="00736CD3">
            <w:pPr>
              <w:pStyle w:val="VCAAtabletextnarrow"/>
              <w:rPr>
                <w:b/>
                <w:bCs/>
              </w:rPr>
            </w:pPr>
          </w:p>
        </w:tc>
        <w:tc>
          <w:tcPr>
            <w:tcW w:w="6946" w:type="dxa"/>
          </w:tcPr>
          <w:p w14:paraId="44CB7414" w14:textId="77777777" w:rsidR="00736CD3" w:rsidRPr="00BA0554" w:rsidRDefault="00736CD3" w:rsidP="00736CD3">
            <w:pPr>
              <w:pStyle w:val="VCAAtabletextnarrow"/>
              <w:rPr>
                <w:b/>
                <w:bCs/>
              </w:rPr>
            </w:pPr>
            <w:r w:rsidRPr="00BA0554">
              <w:rPr>
                <w:b/>
                <w:bCs/>
              </w:rPr>
              <w:t xml:space="preserve">Summative assessment: </w:t>
            </w:r>
          </w:p>
          <w:p w14:paraId="4C30EF9E" w14:textId="77777777" w:rsidR="00736CD3" w:rsidRPr="004E5C8C" w:rsidRDefault="00736CD3" w:rsidP="00736CD3">
            <w:pPr>
              <w:pStyle w:val="VCAAtablecondensedbullet2"/>
              <w:rPr>
                <w:rFonts w:eastAsia="Arial"/>
                <w:lang w:val="en-US"/>
              </w:rPr>
            </w:pPr>
            <w:r w:rsidRPr="004E5C8C">
              <w:rPr>
                <w:rFonts w:eastAsia="Arial"/>
                <w:lang w:val="en-US"/>
              </w:rPr>
              <w:t>Apply the Law of Conservation of Energy to different systems.</w:t>
            </w:r>
          </w:p>
          <w:p w14:paraId="2EAEBCFA" w14:textId="77777777" w:rsidR="00736CD3" w:rsidRPr="004E5C8C" w:rsidRDefault="00736CD3" w:rsidP="00736CD3">
            <w:pPr>
              <w:pStyle w:val="VCAAtablecondensedbullet2"/>
              <w:rPr>
                <w:rFonts w:eastAsia="Arial"/>
                <w:lang w:val="en-US"/>
              </w:rPr>
            </w:pPr>
            <w:r w:rsidRPr="004E5C8C">
              <w:rPr>
                <w:rFonts w:eastAsia="Arial"/>
                <w:lang w:val="en-US"/>
              </w:rPr>
              <w:t xml:space="preserve">Justify recommendations for improving energy efficiency </w:t>
            </w:r>
            <w:proofErr w:type="gramStart"/>
            <w:r w:rsidRPr="004E5C8C">
              <w:rPr>
                <w:rFonts w:eastAsia="Arial"/>
                <w:lang w:val="en-US"/>
              </w:rPr>
              <w:t>in a given</w:t>
            </w:r>
            <w:proofErr w:type="gramEnd"/>
            <w:r w:rsidRPr="004E5C8C">
              <w:rPr>
                <w:rFonts w:eastAsia="Arial"/>
                <w:lang w:val="en-US"/>
              </w:rPr>
              <w:t xml:space="preserve"> scenario.</w:t>
            </w:r>
          </w:p>
          <w:p w14:paraId="2E1F0F5D" w14:textId="50DF605C" w:rsidR="00736CD3" w:rsidRPr="004E5C8C" w:rsidRDefault="00736CD3" w:rsidP="00736CD3">
            <w:pPr>
              <w:pStyle w:val="VCAAtablecondensedbullet2"/>
              <w:rPr>
                <w:rFonts w:eastAsia="Arial"/>
                <w:lang w:val="en-US"/>
              </w:rPr>
            </w:pPr>
            <w:r w:rsidRPr="004E5C8C">
              <w:rPr>
                <w:rFonts w:eastAsia="Arial Narrow" w:cs="Arial Narrow"/>
                <w:szCs w:val="20"/>
                <w:lang w:val="en-US"/>
              </w:rPr>
              <w:t>Construct and justify an evidence-based argument about an energy efficiency issue, evaluating how scientific information and misinformation shape personal decisions and priorities for scientific research.</w:t>
            </w:r>
          </w:p>
        </w:tc>
        <w:tc>
          <w:tcPr>
            <w:tcW w:w="1559" w:type="dxa"/>
          </w:tcPr>
          <w:p w14:paraId="2877E0A2" w14:textId="77777777" w:rsidR="00736CD3" w:rsidRPr="00BA0554" w:rsidRDefault="00736CD3" w:rsidP="00736CD3">
            <w:pPr>
              <w:pStyle w:val="VCAAtablecondensed"/>
              <w:spacing w:line="280" w:lineRule="exact"/>
              <w:rPr>
                <w:szCs w:val="20"/>
              </w:rPr>
            </w:pPr>
          </w:p>
          <w:p w14:paraId="19F16053" w14:textId="77777777" w:rsidR="00736CD3" w:rsidRPr="00BA0554" w:rsidRDefault="00736CD3" w:rsidP="00736CD3">
            <w:pPr>
              <w:pStyle w:val="VCAAtablecondensed"/>
              <w:spacing w:line="280" w:lineRule="exact"/>
            </w:pPr>
            <w:r w:rsidRPr="00BA0554">
              <w:t>2, 20*, 29</w:t>
            </w:r>
          </w:p>
          <w:p w14:paraId="5C090FD7" w14:textId="77777777" w:rsidR="00736CD3" w:rsidRPr="00BA0554" w:rsidRDefault="00736CD3" w:rsidP="00736CD3">
            <w:pPr>
              <w:pStyle w:val="VCAAtablecondensed"/>
              <w:spacing w:line="280" w:lineRule="exact"/>
            </w:pPr>
            <w:r w:rsidRPr="00BA0554">
              <w:t>3, 20*</w:t>
            </w:r>
          </w:p>
          <w:p w14:paraId="789D39B3" w14:textId="609A86AE" w:rsidR="00736CD3" w:rsidRPr="00BA0554" w:rsidRDefault="00736CD3" w:rsidP="00372517">
            <w:pPr>
              <w:pStyle w:val="VCAAtablecondensed"/>
              <w:spacing w:line="280" w:lineRule="exact"/>
            </w:pPr>
            <w:r w:rsidRPr="00BA0554">
              <w:t>4, 20*, 26</w:t>
            </w:r>
          </w:p>
        </w:tc>
      </w:tr>
      <w:tr w:rsidR="00736CD3" w:rsidRPr="00BA0554" w14:paraId="4676434E" w14:textId="77777777" w:rsidTr="71276564">
        <w:trPr>
          <w:trHeight w:val="1231"/>
        </w:trPr>
        <w:tc>
          <w:tcPr>
            <w:tcW w:w="2405" w:type="dxa"/>
            <w:vMerge w:val="restart"/>
          </w:tcPr>
          <w:p w14:paraId="6E196D41" w14:textId="28033FFD" w:rsidR="00736CD3" w:rsidRPr="00BA0554" w:rsidRDefault="00736CD3" w:rsidP="00736CD3">
            <w:pPr>
              <w:pStyle w:val="VCAAtabletextnarrow"/>
              <w:rPr>
                <w:b/>
                <w:bCs/>
              </w:rPr>
            </w:pPr>
            <w:r w:rsidRPr="00BA0554">
              <w:rPr>
                <w:b/>
                <w:bCs/>
              </w:rPr>
              <w:t>9.9 How and why do unstable atoms change over time?</w:t>
            </w:r>
          </w:p>
        </w:tc>
        <w:tc>
          <w:tcPr>
            <w:tcW w:w="6946" w:type="dxa"/>
          </w:tcPr>
          <w:p w14:paraId="1FBA8E53" w14:textId="77777777" w:rsidR="00736CD3" w:rsidRPr="004E5C8C" w:rsidRDefault="00736CD3" w:rsidP="00736CD3">
            <w:pPr>
              <w:pStyle w:val="VCAAtablecondensedbullet2"/>
              <w:numPr>
                <w:ilvl w:val="0"/>
                <w:numId w:val="0"/>
              </w:numPr>
              <w:ind w:left="425" w:hanging="425"/>
              <w:rPr>
                <w:rFonts w:eastAsia="Arial"/>
                <w:lang w:val="en-US"/>
              </w:rPr>
            </w:pPr>
            <w:r w:rsidRPr="00BA0554">
              <w:rPr>
                <w:rFonts w:eastAsia="Arial"/>
                <w:b/>
                <w:bCs/>
                <w:lang w:val="en-US"/>
              </w:rPr>
              <w:t>Diagnostic assessment: </w:t>
            </w:r>
            <w:r w:rsidRPr="004E5C8C">
              <w:rPr>
                <w:rFonts w:eastAsia="Arial"/>
                <w:lang w:val="en-US"/>
              </w:rPr>
              <w:t> </w:t>
            </w:r>
          </w:p>
          <w:p w14:paraId="52F2CF95" w14:textId="4BB3B936" w:rsidR="00736CD3" w:rsidRPr="004E5C8C" w:rsidRDefault="00736CD3" w:rsidP="00736CD3">
            <w:pPr>
              <w:pStyle w:val="VCAAtablecondensedbullet2"/>
              <w:rPr>
                <w:rFonts w:eastAsia="Arial"/>
                <w:lang w:val="en-US"/>
              </w:rPr>
            </w:pPr>
            <w:r w:rsidRPr="004E5C8C">
              <w:rPr>
                <w:rFonts w:eastAsia="Arial"/>
                <w:lang w:val="en-US"/>
              </w:rPr>
              <w:t>Represent ideas of radioactivity as drawings</w:t>
            </w:r>
            <w:r w:rsidR="003D7A39" w:rsidRPr="004E5C8C">
              <w:rPr>
                <w:rFonts w:eastAsia="Arial"/>
                <w:lang w:val="en-US"/>
              </w:rPr>
              <w:t>.</w:t>
            </w:r>
          </w:p>
          <w:p w14:paraId="48126144" w14:textId="561630B1" w:rsidR="00736CD3" w:rsidRPr="004E5C8C" w:rsidRDefault="00944332" w:rsidP="00736CD3">
            <w:pPr>
              <w:pStyle w:val="VCAAtablecondensedbullet2"/>
              <w:rPr>
                <w:rFonts w:eastAsia="Arial"/>
                <w:lang w:val="en-US"/>
              </w:rPr>
            </w:pPr>
            <w:r w:rsidRPr="004E5C8C">
              <w:rPr>
                <w:rFonts w:eastAsia="Arial"/>
                <w:lang w:val="en-US"/>
              </w:rPr>
              <w:t xml:space="preserve">Explain </w:t>
            </w:r>
            <w:r w:rsidR="00736CD3" w:rsidRPr="004E5C8C">
              <w:rPr>
                <w:rFonts w:eastAsia="Arial"/>
                <w:lang w:val="en-US"/>
              </w:rPr>
              <w:t>what happens to atoms during radioactive decay and how</w:t>
            </w:r>
            <w:r w:rsidR="0002618F" w:rsidRPr="004E5C8C">
              <w:rPr>
                <w:rFonts w:eastAsia="Arial"/>
                <w:lang w:val="en-US"/>
              </w:rPr>
              <w:t xml:space="preserve"> </w:t>
            </w:r>
            <w:r w:rsidR="00736CD3" w:rsidRPr="004E5C8C">
              <w:rPr>
                <w:rFonts w:eastAsia="Arial"/>
                <w:lang w:val="en-US"/>
              </w:rPr>
              <w:t>scientists might have discovered this process</w:t>
            </w:r>
            <w:r w:rsidR="003D7A39" w:rsidRPr="004E5C8C">
              <w:rPr>
                <w:rFonts w:eastAsia="Arial"/>
                <w:lang w:val="en-US"/>
              </w:rPr>
              <w:t>.</w:t>
            </w:r>
          </w:p>
          <w:p w14:paraId="042A5B41" w14:textId="77777777" w:rsidR="00736CD3" w:rsidRPr="004E5C8C" w:rsidRDefault="00736CD3" w:rsidP="00736CD3">
            <w:pPr>
              <w:pStyle w:val="VCAAtablecondensedbullet2"/>
              <w:numPr>
                <w:ilvl w:val="0"/>
                <w:numId w:val="0"/>
              </w:numPr>
              <w:rPr>
                <w:rFonts w:eastAsia="Arial"/>
                <w:lang w:val="en-US"/>
              </w:rPr>
            </w:pPr>
            <w:r w:rsidRPr="00BA0554">
              <w:rPr>
                <w:rFonts w:eastAsia="Arial"/>
                <w:b/>
                <w:bCs/>
                <w:lang w:val="en-US"/>
              </w:rPr>
              <w:t>Formative assessment: </w:t>
            </w:r>
            <w:r w:rsidRPr="004E5C8C">
              <w:rPr>
                <w:rFonts w:eastAsia="Arial"/>
                <w:lang w:val="en-US"/>
              </w:rPr>
              <w:t> </w:t>
            </w:r>
          </w:p>
          <w:p w14:paraId="67FB6F27" w14:textId="58CFDC0B" w:rsidR="00736CD3" w:rsidRPr="004E5C8C" w:rsidRDefault="00736CD3" w:rsidP="00736CD3">
            <w:pPr>
              <w:pStyle w:val="VCAAtablecondensedbullet2"/>
              <w:rPr>
                <w:rFonts w:eastAsia="Arial"/>
                <w:lang w:val="en-US"/>
              </w:rPr>
            </w:pPr>
            <w:r w:rsidRPr="004E5C8C">
              <w:rPr>
                <w:rFonts w:eastAsia="Arial"/>
                <w:lang w:val="en-US"/>
              </w:rPr>
              <w:t>Compare different types of radioactive decay and explain how and why unstable atoms change to become more stable</w:t>
            </w:r>
            <w:r w:rsidR="003D7A39" w:rsidRPr="004E5C8C">
              <w:rPr>
                <w:rFonts w:eastAsia="Arial"/>
                <w:lang w:val="en-US"/>
              </w:rPr>
              <w:t>.</w:t>
            </w:r>
          </w:p>
          <w:p w14:paraId="33E42142" w14:textId="2DC1C54C" w:rsidR="00736CD3" w:rsidRPr="004E5C8C" w:rsidRDefault="00736CD3" w:rsidP="00736CD3">
            <w:pPr>
              <w:pStyle w:val="VCAAtablecondensedbullet2"/>
              <w:rPr>
                <w:rFonts w:eastAsia="Arial"/>
                <w:lang w:val="en-US"/>
              </w:rPr>
            </w:pPr>
            <w:r w:rsidRPr="004E5C8C">
              <w:rPr>
                <w:rFonts w:eastAsia="Arial"/>
                <w:lang w:val="en-US"/>
              </w:rPr>
              <w:t xml:space="preserve">Model radioactive decay using a simulation, graph or diagram to show how unstable atoms change into more stable </w:t>
            </w:r>
            <w:proofErr w:type="gramStart"/>
            <w:r w:rsidRPr="004E5C8C">
              <w:rPr>
                <w:rFonts w:eastAsia="Arial"/>
                <w:lang w:val="en-US"/>
              </w:rPr>
              <w:t>atoms, and</w:t>
            </w:r>
            <w:proofErr w:type="gramEnd"/>
            <w:r w:rsidRPr="004E5C8C">
              <w:rPr>
                <w:rFonts w:eastAsia="Arial"/>
                <w:lang w:val="en-US"/>
              </w:rPr>
              <w:t xml:space="preserve"> explain how scientific instruments and technologies help scientists observe and measure this process</w:t>
            </w:r>
            <w:r w:rsidR="003D7A39" w:rsidRPr="004E5C8C">
              <w:rPr>
                <w:rFonts w:eastAsia="Arial"/>
                <w:lang w:val="en-US"/>
              </w:rPr>
              <w:t>.</w:t>
            </w:r>
          </w:p>
          <w:p w14:paraId="65F4B7A9" w14:textId="18D72C3F" w:rsidR="00736CD3" w:rsidRPr="004E5C8C" w:rsidRDefault="00736CD3" w:rsidP="00736CD3">
            <w:pPr>
              <w:pStyle w:val="VCAAtablecondensedbullet2"/>
              <w:rPr>
                <w:rFonts w:eastAsia="Arial"/>
                <w:lang w:val="en-US"/>
              </w:rPr>
            </w:pPr>
            <w:proofErr w:type="spellStart"/>
            <w:r w:rsidRPr="004E5C8C">
              <w:rPr>
                <w:rFonts w:eastAsia="Arial"/>
                <w:lang w:val="en-US"/>
              </w:rPr>
              <w:t>Analyse</w:t>
            </w:r>
            <w:proofErr w:type="spellEnd"/>
            <w:r w:rsidRPr="004E5C8C">
              <w:rPr>
                <w:rFonts w:eastAsia="Arial"/>
                <w:lang w:val="en-US"/>
              </w:rPr>
              <w:t xml:space="preserve"> and compare radioactive decay graphs or data</w:t>
            </w:r>
            <w:r w:rsidR="003D7A39" w:rsidRPr="004E5C8C">
              <w:rPr>
                <w:rFonts w:eastAsia="Arial"/>
                <w:lang w:val="en-US"/>
              </w:rPr>
              <w:t xml:space="preserve"> </w:t>
            </w:r>
            <w:r w:rsidRPr="004E5C8C">
              <w:rPr>
                <w:rFonts w:eastAsia="Arial"/>
                <w:lang w:val="en-US"/>
              </w:rPr>
              <w:t xml:space="preserve">sets to identify patterns and trends in how unstable atoms decrease over </w:t>
            </w:r>
            <w:proofErr w:type="gramStart"/>
            <w:r w:rsidRPr="004E5C8C">
              <w:rPr>
                <w:rFonts w:eastAsia="Arial"/>
                <w:lang w:val="en-US"/>
              </w:rPr>
              <w:t>time, and</w:t>
            </w:r>
            <w:proofErr w:type="gramEnd"/>
            <w:r w:rsidRPr="004E5C8C">
              <w:rPr>
                <w:rFonts w:eastAsia="Arial"/>
                <w:lang w:val="en-US"/>
              </w:rPr>
              <w:t xml:space="preserve"> describe any similarities or differences between samples</w:t>
            </w:r>
            <w:r w:rsidR="003D7A39" w:rsidRPr="004E5C8C">
              <w:rPr>
                <w:rFonts w:eastAsia="Arial"/>
                <w:lang w:val="en-US"/>
              </w:rPr>
              <w:t>.</w:t>
            </w:r>
          </w:p>
          <w:p w14:paraId="6081497A" w14:textId="0CB1C12F" w:rsidR="00736CD3" w:rsidRPr="004E5C8C" w:rsidRDefault="00394889" w:rsidP="00736CD3">
            <w:pPr>
              <w:pStyle w:val="VCAAtablecondensedbullet2"/>
              <w:rPr>
                <w:rFonts w:eastAsia="Arial"/>
                <w:lang w:val="en-US"/>
              </w:rPr>
            </w:pPr>
            <w:r w:rsidRPr="004E5C8C">
              <w:rPr>
                <w:rFonts w:eastAsia="Arial"/>
                <w:lang w:val="en-US"/>
              </w:rPr>
              <w:t xml:space="preserve">Explain </w:t>
            </w:r>
            <w:r w:rsidR="00736CD3" w:rsidRPr="004E5C8C">
              <w:rPr>
                <w:rFonts w:eastAsia="Arial"/>
                <w:lang w:val="en-US"/>
              </w:rPr>
              <w:t>safety protocols for handling radioactive materials</w:t>
            </w:r>
            <w:r w:rsidR="003D7A39" w:rsidRPr="004E5C8C">
              <w:rPr>
                <w:rFonts w:eastAsia="Arial"/>
                <w:lang w:val="en-US"/>
              </w:rPr>
              <w:t>.</w:t>
            </w:r>
          </w:p>
        </w:tc>
        <w:tc>
          <w:tcPr>
            <w:tcW w:w="1559" w:type="dxa"/>
          </w:tcPr>
          <w:p w14:paraId="11930116" w14:textId="77777777" w:rsidR="00736CD3" w:rsidRPr="004E5C8C" w:rsidRDefault="00736CD3" w:rsidP="00736CD3">
            <w:pPr>
              <w:pStyle w:val="VCAAtablecondensed"/>
              <w:spacing w:line="280" w:lineRule="exact"/>
            </w:pPr>
            <w:r w:rsidRPr="004E5C8C">
              <w:t> </w:t>
            </w:r>
          </w:p>
          <w:p w14:paraId="4F9D5D71" w14:textId="77777777" w:rsidR="00736CD3" w:rsidRPr="004E5C8C" w:rsidRDefault="00736CD3" w:rsidP="00736CD3">
            <w:pPr>
              <w:pStyle w:val="VCAAtablecondensed"/>
              <w:spacing w:line="280" w:lineRule="exact"/>
            </w:pPr>
            <w:r w:rsidRPr="00BA0554">
              <w:t>10^, 25</w:t>
            </w:r>
            <w:r w:rsidRPr="004E5C8C">
              <w:t> </w:t>
            </w:r>
          </w:p>
          <w:p w14:paraId="63169795" w14:textId="77777777" w:rsidR="00736CD3" w:rsidRPr="004E5C8C" w:rsidRDefault="00736CD3" w:rsidP="00736CD3">
            <w:pPr>
              <w:pStyle w:val="VCAAtablecondensed"/>
              <w:spacing w:line="280" w:lineRule="exact"/>
            </w:pPr>
            <w:r w:rsidRPr="00BA0554">
              <w:t>1, 10^ </w:t>
            </w:r>
            <w:r w:rsidRPr="004E5C8C">
              <w:t> </w:t>
            </w:r>
          </w:p>
          <w:p w14:paraId="74C21FAB" w14:textId="77777777" w:rsidR="00736CD3" w:rsidRPr="004E5C8C" w:rsidRDefault="00736CD3" w:rsidP="00736CD3">
            <w:pPr>
              <w:pStyle w:val="VCAAtablecondensed"/>
              <w:spacing w:line="280" w:lineRule="exact"/>
            </w:pPr>
            <w:r w:rsidRPr="004E5C8C">
              <w:t> </w:t>
            </w:r>
            <w:r w:rsidRPr="004E5C8C">
              <w:br/>
              <w:t> </w:t>
            </w:r>
          </w:p>
          <w:p w14:paraId="5645DC94" w14:textId="77777777" w:rsidR="00736CD3" w:rsidRPr="004E5C8C" w:rsidRDefault="00736CD3" w:rsidP="00736CD3">
            <w:pPr>
              <w:pStyle w:val="VCAAtablecondensed"/>
              <w:spacing w:line="280" w:lineRule="exact"/>
            </w:pPr>
            <w:r w:rsidRPr="00BA0554">
              <w:t>10^, 25</w:t>
            </w:r>
            <w:r w:rsidRPr="004E5C8C">
              <w:t> </w:t>
            </w:r>
          </w:p>
          <w:p w14:paraId="20B6F5C1" w14:textId="5751159C" w:rsidR="00736CD3" w:rsidRPr="004E5C8C" w:rsidRDefault="00736CD3" w:rsidP="00736CD3">
            <w:pPr>
              <w:pStyle w:val="VCAAtablecondensed"/>
              <w:spacing w:line="280" w:lineRule="exact"/>
            </w:pPr>
            <w:r w:rsidRPr="004E5C8C">
              <w:t> </w:t>
            </w:r>
            <w:r w:rsidRPr="004E5C8C">
              <w:br/>
            </w:r>
            <w:r w:rsidRPr="00BA0554">
              <w:t>2, 10^, 24, 25 </w:t>
            </w:r>
            <w:r w:rsidR="00287636" w:rsidRPr="004E5C8C">
              <w:br/>
            </w:r>
            <w:r w:rsidRPr="00BA0554">
              <w:br/>
            </w:r>
          </w:p>
          <w:p w14:paraId="44C683B7" w14:textId="77777777" w:rsidR="00736CD3" w:rsidRPr="00BA0554" w:rsidRDefault="00736CD3" w:rsidP="00736CD3">
            <w:pPr>
              <w:pStyle w:val="VCAAtablecondensed"/>
              <w:spacing w:line="280" w:lineRule="exact"/>
            </w:pPr>
            <w:r w:rsidRPr="00BA0554">
              <w:t>10^, 26</w:t>
            </w:r>
            <w:r w:rsidRPr="004E5C8C">
              <w:t> </w:t>
            </w:r>
            <w:r w:rsidRPr="00BA0554">
              <w:br/>
            </w:r>
            <w:r w:rsidRPr="00BA0554">
              <w:br/>
            </w:r>
          </w:p>
          <w:p w14:paraId="5AECB8B1" w14:textId="0D851014" w:rsidR="00736CD3" w:rsidRPr="00BA0554" w:rsidRDefault="00736CD3" w:rsidP="00736CD3">
            <w:pPr>
              <w:pStyle w:val="VCAAtablecondensed"/>
              <w:spacing w:line="280" w:lineRule="exact"/>
              <w:rPr>
                <w:szCs w:val="20"/>
              </w:rPr>
            </w:pPr>
            <w:r w:rsidRPr="00BA0554">
              <w:t>23</w:t>
            </w:r>
            <w:r w:rsidRPr="004E5C8C">
              <w:t> </w:t>
            </w:r>
          </w:p>
        </w:tc>
      </w:tr>
      <w:tr w:rsidR="00736CD3" w:rsidRPr="00BA0554" w14:paraId="231589E7" w14:textId="77777777" w:rsidTr="71276564">
        <w:trPr>
          <w:trHeight w:val="1362"/>
        </w:trPr>
        <w:tc>
          <w:tcPr>
            <w:tcW w:w="2405" w:type="dxa"/>
            <w:vMerge/>
          </w:tcPr>
          <w:p w14:paraId="098BFA13" w14:textId="77777777" w:rsidR="00736CD3" w:rsidRPr="00BA0554" w:rsidRDefault="00736CD3" w:rsidP="00736CD3">
            <w:pPr>
              <w:pStyle w:val="VCAAtabletextnarrow"/>
              <w:rPr>
                <w:b/>
                <w:bCs/>
              </w:rPr>
            </w:pPr>
          </w:p>
        </w:tc>
        <w:tc>
          <w:tcPr>
            <w:tcW w:w="6946" w:type="dxa"/>
          </w:tcPr>
          <w:p w14:paraId="3879E374" w14:textId="77777777" w:rsidR="00736CD3" w:rsidRPr="004E5C8C" w:rsidRDefault="00736CD3" w:rsidP="00736CD3">
            <w:pPr>
              <w:pStyle w:val="VCAAtablecondensedbullet2"/>
              <w:numPr>
                <w:ilvl w:val="0"/>
                <w:numId w:val="0"/>
              </w:numPr>
              <w:rPr>
                <w:rFonts w:eastAsia="Arial"/>
                <w:lang w:val="en-US"/>
              </w:rPr>
            </w:pPr>
            <w:r w:rsidRPr="00BA0554">
              <w:rPr>
                <w:rFonts w:eastAsia="Arial"/>
                <w:b/>
                <w:bCs/>
                <w:lang w:val="en-US"/>
              </w:rPr>
              <w:t>Summative assessment: </w:t>
            </w:r>
          </w:p>
          <w:p w14:paraId="6A17FB58" w14:textId="3AF4DB06" w:rsidR="00FA3923" w:rsidRPr="004E5C8C" w:rsidRDefault="00736CD3" w:rsidP="00736CD3">
            <w:pPr>
              <w:pStyle w:val="VCAAtablecondensedbullet2"/>
              <w:rPr>
                <w:rFonts w:eastAsia="Arial"/>
                <w:lang w:val="en-US"/>
              </w:rPr>
            </w:pPr>
            <w:r w:rsidRPr="004E5C8C">
              <w:rPr>
                <w:rFonts w:eastAsia="Arial"/>
                <w:lang w:val="en-US"/>
              </w:rPr>
              <w:t>Explain how knowledge of radioactive decay influences society and safety practices.</w:t>
            </w:r>
          </w:p>
          <w:p w14:paraId="5A054F64" w14:textId="1A4CD4E2" w:rsidR="00736CD3" w:rsidRPr="004E5C8C" w:rsidRDefault="00736CD3" w:rsidP="00736CD3">
            <w:pPr>
              <w:pStyle w:val="VCAAtablecondensedbullet2"/>
              <w:rPr>
                <w:rFonts w:eastAsia="Arial"/>
                <w:lang w:val="en-US"/>
              </w:rPr>
            </w:pPr>
            <w:r w:rsidRPr="004E5C8C">
              <w:rPr>
                <w:rFonts w:eastAsia="Arial Narrow" w:cs="Arial Narrow"/>
                <w:szCs w:val="20"/>
                <w:lang w:val="en-US"/>
              </w:rPr>
              <w:t xml:space="preserve"> </w:t>
            </w:r>
            <w:r w:rsidR="00394889" w:rsidRPr="004E5C8C">
              <w:rPr>
                <w:rFonts w:eastAsia="Arial Narrow" w:cs="Arial Narrow"/>
                <w:szCs w:val="20"/>
                <w:lang w:val="en-US"/>
              </w:rPr>
              <w:t xml:space="preserve">Explain </w:t>
            </w:r>
            <w:r w:rsidRPr="004E5C8C">
              <w:rPr>
                <w:rFonts w:eastAsia="Arial Narrow" w:cs="Arial Narrow"/>
                <w:szCs w:val="20"/>
                <w:lang w:val="en-US"/>
              </w:rPr>
              <w:t>why unstable atoms change over time, using examples of decay processes to support conclusions about atomic stability.</w:t>
            </w:r>
          </w:p>
        </w:tc>
        <w:tc>
          <w:tcPr>
            <w:tcW w:w="1559" w:type="dxa"/>
          </w:tcPr>
          <w:p w14:paraId="0AE4654B" w14:textId="77777777" w:rsidR="00736CD3" w:rsidRPr="004E5C8C" w:rsidRDefault="00736CD3" w:rsidP="00736CD3">
            <w:pPr>
              <w:pStyle w:val="VCAAtablecondensed"/>
              <w:spacing w:line="280" w:lineRule="exact"/>
            </w:pPr>
            <w:r w:rsidRPr="004E5C8C">
              <w:t> </w:t>
            </w:r>
          </w:p>
          <w:p w14:paraId="770EA6BD" w14:textId="5CB6F4E9" w:rsidR="00736CD3" w:rsidRPr="00BA0554" w:rsidRDefault="00736CD3" w:rsidP="00736CD3">
            <w:pPr>
              <w:pStyle w:val="VCAAtablecondensed"/>
              <w:spacing w:line="280" w:lineRule="exact"/>
            </w:pPr>
            <w:r w:rsidRPr="00BA0554">
              <w:t>3, 10^, 29</w:t>
            </w:r>
          </w:p>
          <w:p w14:paraId="18C39AC7" w14:textId="081F9F38" w:rsidR="00736CD3" w:rsidRPr="00BA0554" w:rsidRDefault="00736CD3" w:rsidP="00736CD3">
            <w:pPr>
              <w:pStyle w:val="VCAAtablecondensed"/>
              <w:spacing w:line="280" w:lineRule="exact"/>
              <w:rPr>
                <w:szCs w:val="20"/>
              </w:rPr>
            </w:pPr>
            <w:r w:rsidRPr="00BA0554">
              <w:t>10^, 28</w:t>
            </w:r>
          </w:p>
        </w:tc>
      </w:tr>
      <w:tr w:rsidR="004A74CA" w:rsidRPr="00BA0554" w14:paraId="75A54216" w14:textId="77777777" w:rsidTr="71276564">
        <w:trPr>
          <w:trHeight w:val="4350"/>
        </w:trPr>
        <w:tc>
          <w:tcPr>
            <w:tcW w:w="2405" w:type="dxa"/>
            <w:vMerge w:val="restart"/>
          </w:tcPr>
          <w:p w14:paraId="4678108C" w14:textId="704511E5" w:rsidR="004A74CA" w:rsidRPr="00BA0554" w:rsidRDefault="004A74CA" w:rsidP="00FA3923">
            <w:pPr>
              <w:pStyle w:val="VCAAtabletextnarrow"/>
              <w:rPr>
                <w:b/>
                <w:bCs/>
              </w:rPr>
            </w:pPr>
            <w:r w:rsidRPr="00BA0554">
              <w:rPr>
                <w:b/>
                <w:bCs/>
              </w:rPr>
              <w:lastRenderedPageBreak/>
              <w:t xml:space="preserve">10.1 </w:t>
            </w:r>
            <w:r w:rsidR="00FF4FF0" w:rsidRPr="00BA0554">
              <w:rPr>
                <w:b/>
                <w:bCs/>
              </w:rPr>
              <w:t xml:space="preserve">How does the </w:t>
            </w:r>
            <w:proofErr w:type="spellStart"/>
            <w:r w:rsidR="00FF4FF0" w:rsidRPr="00BA0554">
              <w:rPr>
                <w:b/>
                <w:bCs/>
              </w:rPr>
              <w:t>organisation</w:t>
            </w:r>
            <w:proofErr w:type="spellEnd"/>
            <w:r w:rsidR="00FF4FF0" w:rsidRPr="00BA0554">
              <w:rPr>
                <w:b/>
                <w:bCs/>
              </w:rPr>
              <w:t xml:space="preserve"> of the periodic table explain element properties?</w:t>
            </w:r>
          </w:p>
        </w:tc>
        <w:tc>
          <w:tcPr>
            <w:tcW w:w="6946" w:type="dxa"/>
          </w:tcPr>
          <w:p w14:paraId="52BD0331" w14:textId="77777777" w:rsidR="004A74CA" w:rsidRPr="00BA0554" w:rsidRDefault="004A74CA" w:rsidP="00FA3923">
            <w:pPr>
              <w:pStyle w:val="VCAAtabletextnarrow"/>
              <w:rPr>
                <w:b/>
                <w:bCs/>
              </w:rPr>
            </w:pPr>
            <w:r w:rsidRPr="00BA0554">
              <w:rPr>
                <w:b/>
                <w:bCs/>
              </w:rPr>
              <w:t xml:space="preserve">Diagnostic assessment: </w:t>
            </w:r>
          </w:p>
          <w:p w14:paraId="51F8D014" w14:textId="77777777" w:rsidR="004A74CA" w:rsidRPr="004E5C8C" w:rsidRDefault="004A74CA" w:rsidP="00FA3923">
            <w:pPr>
              <w:pStyle w:val="VCAAtablecondensedbullet2"/>
              <w:rPr>
                <w:rFonts w:eastAsia="Arial"/>
                <w:lang w:val="en-US"/>
              </w:rPr>
            </w:pPr>
            <w:r w:rsidRPr="004E5C8C">
              <w:rPr>
                <w:rFonts w:eastAsia="Arial"/>
                <w:lang w:val="en-US"/>
              </w:rPr>
              <w:t xml:space="preserve">Describe the patterns or information in a periodic table. </w:t>
            </w:r>
          </w:p>
          <w:p w14:paraId="51538367" w14:textId="77777777" w:rsidR="004A74CA" w:rsidRPr="00BA0554" w:rsidRDefault="004A74CA" w:rsidP="004A74CA">
            <w:pPr>
              <w:pStyle w:val="VCAAtabletextnarrow"/>
              <w:rPr>
                <w:b/>
                <w:bCs/>
              </w:rPr>
            </w:pPr>
            <w:r w:rsidRPr="00BA0554">
              <w:rPr>
                <w:b/>
                <w:bCs/>
              </w:rPr>
              <w:t>Formative assessment:</w:t>
            </w:r>
          </w:p>
          <w:p w14:paraId="0BE4F517" w14:textId="0CD87603" w:rsidR="004A74CA" w:rsidRPr="004E5C8C" w:rsidRDefault="004A74CA" w:rsidP="004A74CA">
            <w:pPr>
              <w:pStyle w:val="VCAAtablecondensedbullet2"/>
              <w:rPr>
                <w:lang w:val="en-US"/>
              </w:rPr>
            </w:pPr>
            <w:r w:rsidRPr="004E5C8C">
              <w:rPr>
                <w:rFonts w:eastAsia="Arial Narrow" w:cs="Arial Narrow"/>
                <w:szCs w:val="20"/>
                <w:lang w:val="en-US"/>
              </w:rPr>
              <w:t>Describe how selected elements are used in everyday technologies</w:t>
            </w:r>
            <w:r w:rsidR="00914B65" w:rsidRPr="004E5C8C">
              <w:rPr>
                <w:rFonts w:eastAsia="Arial Narrow" w:cs="Arial Narrow"/>
                <w:szCs w:val="20"/>
                <w:lang w:val="en-US"/>
              </w:rPr>
              <w:t>.</w:t>
            </w:r>
          </w:p>
          <w:p w14:paraId="699B31B2" w14:textId="2039EE3B" w:rsidR="004A74CA" w:rsidRPr="004E5C8C" w:rsidRDefault="004A74CA" w:rsidP="004A74CA">
            <w:pPr>
              <w:pStyle w:val="VCAAtablecondensedbullet2"/>
              <w:rPr>
                <w:lang w:val="en-US"/>
              </w:rPr>
            </w:pPr>
            <w:r w:rsidRPr="004E5C8C">
              <w:rPr>
                <w:rFonts w:eastAsia="Arial Narrow" w:cs="Arial Narrow"/>
                <w:lang w:val="en-US"/>
              </w:rPr>
              <w:t xml:space="preserve">Compare how different scientists </w:t>
            </w:r>
            <w:proofErr w:type="spellStart"/>
            <w:r w:rsidRPr="004E5C8C">
              <w:rPr>
                <w:rFonts w:eastAsia="Arial Narrow" w:cs="Arial Narrow"/>
                <w:lang w:val="en-US"/>
              </w:rPr>
              <w:t>organised</w:t>
            </w:r>
            <w:proofErr w:type="spellEnd"/>
            <w:r w:rsidRPr="004E5C8C">
              <w:rPr>
                <w:rFonts w:eastAsia="Arial Narrow" w:cs="Arial Narrow"/>
                <w:lang w:val="en-US"/>
              </w:rPr>
              <w:t xml:space="preserve"> elements and explain how testing, repetition of findings and sharing results improved the periodic table.</w:t>
            </w:r>
          </w:p>
          <w:p w14:paraId="01CE584D" w14:textId="77777777" w:rsidR="004A74CA" w:rsidRPr="004E5C8C" w:rsidRDefault="004A74CA" w:rsidP="004A74CA">
            <w:pPr>
              <w:pStyle w:val="VCAAtablecondensedbullet2"/>
              <w:rPr>
                <w:lang w:val="en-US"/>
              </w:rPr>
            </w:pPr>
            <w:r w:rsidRPr="004E5C8C">
              <w:rPr>
                <w:lang w:val="en-US"/>
              </w:rPr>
              <w:t xml:space="preserve">Formulate and test a hypothesis about how a property changes across a period or down a group using </w:t>
            </w:r>
            <w:proofErr w:type="gramStart"/>
            <w:r w:rsidRPr="004E5C8C">
              <w:rPr>
                <w:lang w:val="en-US"/>
              </w:rPr>
              <w:t>data, and</w:t>
            </w:r>
            <w:proofErr w:type="gramEnd"/>
            <w:r w:rsidRPr="004E5C8C">
              <w:rPr>
                <w:lang w:val="en-US"/>
              </w:rPr>
              <w:t xml:space="preserve"> use the results to explain the pattern.</w:t>
            </w:r>
          </w:p>
          <w:p w14:paraId="641E4542" w14:textId="7CF5AF9B" w:rsidR="004A74CA" w:rsidRPr="004E5C8C" w:rsidRDefault="004A74CA" w:rsidP="004A74CA">
            <w:pPr>
              <w:pStyle w:val="VCAAtablecondensedbullet2"/>
              <w:rPr>
                <w:lang w:val="en-US"/>
              </w:rPr>
            </w:pPr>
            <w:r w:rsidRPr="004E5C8C">
              <w:rPr>
                <w:lang w:val="en-US"/>
              </w:rPr>
              <w:t xml:space="preserve">Investigate a property of selected elements by collecting and recording repeated measurements, then </w:t>
            </w:r>
            <w:proofErr w:type="spellStart"/>
            <w:r w:rsidRPr="004E5C8C">
              <w:rPr>
                <w:lang w:val="en-US"/>
              </w:rPr>
              <w:t>analyse</w:t>
            </w:r>
            <w:proofErr w:type="spellEnd"/>
            <w:r w:rsidRPr="004E5C8C">
              <w:rPr>
                <w:lang w:val="en-US"/>
              </w:rPr>
              <w:t xml:space="preserve"> the data to identify patterns and relationships across a period or down a group.</w:t>
            </w:r>
          </w:p>
          <w:p w14:paraId="7853D329" w14:textId="23F43082" w:rsidR="004A74CA" w:rsidRPr="004E5C8C" w:rsidRDefault="004A74CA" w:rsidP="004A74CA">
            <w:pPr>
              <w:pStyle w:val="VCAAtablecondensedbullet2"/>
              <w:rPr>
                <w:rFonts w:eastAsia="Arial"/>
                <w:lang w:val="en-US"/>
              </w:rPr>
            </w:pPr>
            <w:proofErr w:type="spellStart"/>
            <w:r w:rsidRPr="004E5C8C">
              <w:rPr>
                <w:rFonts w:eastAsia="Arial"/>
                <w:lang w:val="en-US"/>
              </w:rPr>
              <w:t>Analyse</w:t>
            </w:r>
            <w:proofErr w:type="spellEnd"/>
            <w:r w:rsidRPr="004E5C8C">
              <w:rPr>
                <w:rFonts w:eastAsia="Arial"/>
                <w:lang w:val="en-US"/>
              </w:rPr>
              <w:t xml:space="preserve"> patterns in atomic size across periods and down groups.</w:t>
            </w:r>
          </w:p>
          <w:p w14:paraId="071FA4ED" w14:textId="42D8C91A" w:rsidR="004A74CA" w:rsidRPr="004E5C8C" w:rsidRDefault="004A74CA" w:rsidP="004A74CA">
            <w:pPr>
              <w:pStyle w:val="VCAAtablecondensedbullet2"/>
              <w:rPr>
                <w:rFonts w:eastAsia="Arial"/>
                <w:lang w:val="en-US"/>
              </w:rPr>
            </w:pPr>
            <w:r w:rsidRPr="004E5C8C">
              <w:rPr>
                <w:rFonts w:eastAsia="Arial"/>
                <w:lang w:val="en-US"/>
              </w:rPr>
              <w:t>Predict properties of unknown elements using periodic patterns.</w:t>
            </w:r>
          </w:p>
        </w:tc>
        <w:tc>
          <w:tcPr>
            <w:tcW w:w="1559" w:type="dxa"/>
          </w:tcPr>
          <w:p w14:paraId="257252DF" w14:textId="77777777" w:rsidR="004A74CA" w:rsidRPr="00BA0554" w:rsidRDefault="004A74CA" w:rsidP="004A74CA">
            <w:pPr>
              <w:pStyle w:val="VCAAtablecondensed"/>
              <w:spacing w:line="280" w:lineRule="exact"/>
            </w:pPr>
          </w:p>
          <w:p w14:paraId="11FDE6DE" w14:textId="77777777" w:rsidR="004A74CA" w:rsidRPr="00BA0554" w:rsidRDefault="004A74CA" w:rsidP="004A74CA">
            <w:pPr>
              <w:pStyle w:val="VCAAtablecondensed"/>
              <w:spacing w:line="280" w:lineRule="exact"/>
            </w:pPr>
            <w:r w:rsidRPr="00BA0554">
              <w:t>11</w:t>
            </w:r>
          </w:p>
          <w:p w14:paraId="7A26D205" w14:textId="77777777" w:rsidR="004A74CA" w:rsidRPr="00BA0554" w:rsidRDefault="004A74CA" w:rsidP="004A74CA">
            <w:pPr>
              <w:pStyle w:val="VCAAtablecondensed"/>
              <w:spacing w:line="280" w:lineRule="exact"/>
            </w:pPr>
          </w:p>
          <w:p w14:paraId="550CD99F" w14:textId="77777777" w:rsidR="00914B65" w:rsidRPr="00BA0554" w:rsidRDefault="004A74CA" w:rsidP="004A74CA">
            <w:pPr>
              <w:pStyle w:val="VCAAtablecondensed"/>
              <w:spacing w:line="280" w:lineRule="exact"/>
            </w:pPr>
            <w:r w:rsidRPr="00BA0554">
              <w:t>2, 11</w:t>
            </w:r>
          </w:p>
          <w:p w14:paraId="1841D98B" w14:textId="1A7D5404" w:rsidR="004A74CA" w:rsidRPr="00BA0554" w:rsidRDefault="004A74CA" w:rsidP="004A74CA">
            <w:pPr>
              <w:pStyle w:val="VCAAtablecondensed"/>
              <w:spacing w:line="280" w:lineRule="exact"/>
            </w:pPr>
            <w:r w:rsidRPr="00BA0554">
              <w:t>1, 11, 27</w:t>
            </w:r>
          </w:p>
          <w:p w14:paraId="31437660" w14:textId="15B77FAD" w:rsidR="004A74CA" w:rsidRPr="00BA0554" w:rsidRDefault="004A74CA" w:rsidP="004A74CA">
            <w:pPr>
              <w:pStyle w:val="VCAAtablecondensed"/>
              <w:spacing w:line="280" w:lineRule="exact"/>
            </w:pPr>
            <w:r w:rsidRPr="00BA0554">
              <w:br/>
              <w:t>11, 22, 26</w:t>
            </w:r>
          </w:p>
          <w:p w14:paraId="0421024B" w14:textId="77777777" w:rsidR="004A74CA" w:rsidRPr="00BA0554" w:rsidRDefault="004A74CA" w:rsidP="004A74CA">
            <w:pPr>
              <w:pStyle w:val="VCAAtablecondensed"/>
              <w:spacing w:line="280" w:lineRule="exact"/>
            </w:pPr>
            <w:r w:rsidRPr="00BA0554">
              <w:br/>
              <w:t>11, 24</w:t>
            </w:r>
          </w:p>
          <w:p w14:paraId="01619A51" w14:textId="77777777" w:rsidR="004A74CA" w:rsidRPr="00BA0554" w:rsidRDefault="004A74CA" w:rsidP="004A74CA">
            <w:pPr>
              <w:pStyle w:val="VCAAtablecondensed"/>
              <w:spacing w:line="280" w:lineRule="exact"/>
            </w:pPr>
            <w:r w:rsidRPr="00BA0554">
              <w:br/>
            </w:r>
            <w:r w:rsidRPr="00BA0554">
              <w:br/>
              <w:t>11, 26</w:t>
            </w:r>
          </w:p>
          <w:p w14:paraId="6406D84F" w14:textId="1869C934" w:rsidR="004A74CA" w:rsidRPr="00BA0554" w:rsidRDefault="004A74CA" w:rsidP="004A74CA">
            <w:pPr>
              <w:pStyle w:val="VCAAtablecondensed"/>
              <w:spacing w:line="280" w:lineRule="exact"/>
            </w:pPr>
            <w:r w:rsidRPr="00BA0554">
              <w:t>11, 22</w:t>
            </w:r>
          </w:p>
        </w:tc>
      </w:tr>
      <w:tr w:rsidR="00FA3923" w:rsidRPr="00BA0554" w14:paraId="1025BAB6" w14:textId="77777777" w:rsidTr="71276564">
        <w:trPr>
          <w:trHeight w:val="1362"/>
        </w:trPr>
        <w:tc>
          <w:tcPr>
            <w:tcW w:w="2405" w:type="dxa"/>
            <w:vMerge/>
          </w:tcPr>
          <w:p w14:paraId="283F383B" w14:textId="77777777" w:rsidR="00FA3923" w:rsidRPr="00BA0554" w:rsidRDefault="00FA3923" w:rsidP="00FA3923">
            <w:pPr>
              <w:pStyle w:val="VCAAtabletextnarrow"/>
              <w:rPr>
                <w:b/>
                <w:bCs/>
              </w:rPr>
            </w:pPr>
          </w:p>
        </w:tc>
        <w:tc>
          <w:tcPr>
            <w:tcW w:w="6946" w:type="dxa"/>
          </w:tcPr>
          <w:p w14:paraId="647488BA" w14:textId="77777777" w:rsidR="00FA3923" w:rsidRPr="00BA0554" w:rsidRDefault="00FA3923" w:rsidP="00FA3923">
            <w:pPr>
              <w:pStyle w:val="VCAAtabletextnarrow"/>
              <w:rPr>
                <w:b/>
                <w:bCs/>
              </w:rPr>
            </w:pPr>
            <w:r w:rsidRPr="00BA0554">
              <w:rPr>
                <w:b/>
                <w:bCs/>
              </w:rPr>
              <w:t xml:space="preserve">Summative assessment: </w:t>
            </w:r>
          </w:p>
          <w:p w14:paraId="1C5D03E1" w14:textId="4349F0B9" w:rsidR="00FA3923" w:rsidRPr="00BA0554" w:rsidRDefault="00FA3923" w:rsidP="00FA3923">
            <w:pPr>
              <w:pStyle w:val="VCAAtablecondensedbullet2"/>
              <w:rPr>
                <w:rFonts w:eastAsia="Arial"/>
                <w:b/>
                <w:bCs/>
                <w:lang w:val="en-US"/>
              </w:rPr>
            </w:pPr>
            <w:r w:rsidRPr="004E5C8C">
              <w:rPr>
                <w:rFonts w:eastAsia="Arial"/>
                <w:lang w:val="en-US"/>
              </w:rPr>
              <w:t xml:space="preserve">Construct </w:t>
            </w:r>
            <w:r w:rsidRPr="004E5C8C">
              <w:rPr>
                <w:lang w:val="en-US"/>
              </w:rPr>
              <w:t xml:space="preserve">an appropriate representation to show how a property changes across </w:t>
            </w:r>
            <w:r w:rsidR="00393885" w:rsidRPr="004E5C8C">
              <w:rPr>
                <w:lang w:val="en-US"/>
              </w:rPr>
              <w:t xml:space="preserve">a </w:t>
            </w:r>
            <w:r w:rsidRPr="004E5C8C">
              <w:rPr>
                <w:lang w:val="en-US"/>
              </w:rPr>
              <w:t xml:space="preserve">period or down a </w:t>
            </w:r>
            <w:proofErr w:type="gramStart"/>
            <w:r w:rsidRPr="004E5C8C">
              <w:rPr>
                <w:lang w:val="en-US"/>
              </w:rPr>
              <w:t>group, and</w:t>
            </w:r>
            <w:proofErr w:type="gramEnd"/>
            <w:r w:rsidRPr="004E5C8C">
              <w:rPr>
                <w:lang w:val="en-US"/>
              </w:rPr>
              <w:t xml:space="preserve"> use it to </w:t>
            </w:r>
            <w:proofErr w:type="spellStart"/>
            <w:r w:rsidRPr="004E5C8C">
              <w:rPr>
                <w:lang w:val="en-US"/>
              </w:rPr>
              <w:t>analyse</w:t>
            </w:r>
            <w:proofErr w:type="spellEnd"/>
            <w:r w:rsidRPr="004E5C8C">
              <w:rPr>
                <w:lang w:val="en-US"/>
              </w:rPr>
              <w:t xml:space="preserve"> and explain</w:t>
            </w:r>
            <w:r w:rsidRPr="004E5C8C">
              <w:rPr>
                <w:rFonts w:eastAsia="Arial"/>
                <w:lang w:val="en-US"/>
              </w:rPr>
              <w:t xml:space="preserve"> the relationship between the </w:t>
            </w:r>
            <w:r w:rsidRPr="004E5C8C">
              <w:rPr>
                <w:lang w:val="en-US"/>
              </w:rPr>
              <w:t>property and the element’s position.</w:t>
            </w:r>
          </w:p>
        </w:tc>
        <w:tc>
          <w:tcPr>
            <w:tcW w:w="1559" w:type="dxa"/>
          </w:tcPr>
          <w:p w14:paraId="68ED7525" w14:textId="77777777" w:rsidR="00FA3923" w:rsidRPr="00BA0554" w:rsidRDefault="00FA3923" w:rsidP="00FA3923">
            <w:pPr>
              <w:pStyle w:val="VCAAtablecondensed"/>
              <w:spacing w:line="280" w:lineRule="exact"/>
            </w:pPr>
          </w:p>
          <w:p w14:paraId="376A9D6A" w14:textId="78B3F5F0" w:rsidR="00FA3923" w:rsidRPr="004E5C8C" w:rsidRDefault="00FA3923" w:rsidP="00FA3923">
            <w:pPr>
              <w:pStyle w:val="VCAAtablecondensed"/>
              <w:spacing w:line="280" w:lineRule="exact"/>
            </w:pPr>
            <w:r w:rsidRPr="00BA0554">
              <w:t>11, 25, 26, 29</w:t>
            </w:r>
          </w:p>
        </w:tc>
      </w:tr>
      <w:tr w:rsidR="00FA3923" w:rsidRPr="00BA0554" w14:paraId="7C1CE769" w14:textId="77777777" w:rsidTr="71276564">
        <w:trPr>
          <w:trHeight w:val="1362"/>
        </w:trPr>
        <w:tc>
          <w:tcPr>
            <w:tcW w:w="2405" w:type="dxa"/>
            <w:vMerge w:val="restart"/>
          </w:tcPr>
          <w:p w14:paraId="4CCCB85C" w14:textId="61E9F419" w:rsidR="00FA3923" w:rsidRPr="00BA0554" w:rsidRDefault="00FA3923" w:rsidP="00FA3923">
            <w:pPr>
              <w:pStyle w:val="VCAAtabletextnarrow"/>
              <w:rPr>
                <w:b/>
                <w:bCs/>
              </w:rPr>
            </w:pPr>
            <w:r w:rsidRPr="00BA0554">
              <w:rPr>
                <w:b/>
                <w:bCs/>
              </w:rPr>
              <w:t>10.2 How do we inherit our traits?</w:t>
            </w:r>
          </w:p>
        </w:tc>
        <w:tc>
          <w:tcPr>
            <w:tcW w:w="6946" w:type="dxa"/>
          </w:tcPr>
          <w:p w14:paraId="67465B7D" w14:textId="77777777" w:rsidR="00FA3923" w:rsidRPr="00BA0554" w:rsidRDefault="00FA3923" w:rsidP="00FA3923">
            <w:pPr>
              <w:pStyle w:val="VCAAtabletextnarrow"/>
              <w:rPr>
                <w:b/>
                <w:bCs/>
              </w:rPr>
            </w:pPr>
            <w:r w:rsidRPr="00BA0554">
              <w:rPr>
                <w:b/>
                <w:bCs/>
              </w:rPr>
              <w:t xml:space="preserve">Diagnostic assessment: </w:t>
            </w:r>
          </w:p>
          <w:p w14:paraId="1130C6A5" w14:textId="279E680C" w:rsidR="00FA3923" w:rsidRPr="004E5C8C" w:rsidRDefault="00FA3923" w:rsidP="00FA3923">
            <w:pPr>
              <w:pStyle w:val="VCAAtablecondensedbullet2"/>
              <w:rPr>
                <w:lang w:val="en-US"/>
              </w:rPr>
            </w:pPr>
            <w:r w:rsidRPr="004E5C8C">
              <w:rPr>
                <w:rFonts w:eastAsia="Arial Narrow" w:cs="Arial Narrow"/>
                <w:lang w:val="en-US"/>
              </w:rPr>
              <w:t xml:space="preserve">Sort common traits into ‘inherited’ or ‘not inherited’ </w:t>
            </w:r>
            <w:r w:rsidR="0D24D737" w:rsidRPr="004E5C8C">
              <w:rPr>
                <w:rFonts w:eastAsia="Arial Narrow" w:cs="Arial Narrow"/>
                <w:lang w:val="en-US"/>
              </w:rPr>
              <w:t xml:space="preserve">and suggest </w:t>
            </w:r>
            <w:r w:rsidR="2981301F" w:rsidRPr="004E5C8C">
              <w:rPr>
                <w:rFonts w:eastAsia="Arial Narrow" w:cs="Arial Narrow"/>
                <w:lang w:val="en-US"/>
              </w:rPr>
              <w:t xml:space="preserve">how children </w:t>
            </w:r>
            <w:r w:rsidR="029BF3A6" w:rsidRPr="004E5C8C">
              <w:rPr>
                <w:rFonts w:eastAsia="Arial Narrow" w:cs="Arial Narrow"/>
                <w:lang w:val="en-US"/>
              </w:rPr>
              <w:t xml:space="preserve">inherit </w:t>
            </w:r>
            <w:proofErr w:type="gramStart"/>
            <w:r w:rsidR="029BF3A6" w:rsidRPr="004E5C8C">
              <w:rPr>
                <w:rFonts w:eastAsia="Arial Narrow" w:cs="Arial Narrow"/>
                <w:lang w:val="en-US"/>
              </w:rPr>
              <w:t>particular features</w:t>
            </w:r>
            <w:proofErr w:type="gramEnd"/>
            <w:r w:rsidRPr="004E5C8C">
              <w:rPr>
                <w:rFonts w:eastAsia="Arial Narrow" w:cs="Arial Narrow"/>
                <w:lang w:val="en-US"/>
              </w:rPr>
              <w:t>.</w:t>
            </w:r>
          </w:p>
          <w:p w14:paraId="17416190" w14:textId="77777777" w:rsidR="00FA3923" w:rsidRPr="004E5C8C" w:rsidRDefault="00FA3923" w:rsidP="00FA3923">
            <w:pPr>
              <w:pStyle w:val="VCAAtablecondensedbullet2"/>
              <w:rPr>
                <w:rFonts w:eastAsia="Arial"/>
                <w:lang w:val="en-US"/>
              </w:rPr>
            </w:pPr>
            <w:r w:rsidRPr="004E5C8C">
              <w:rPr>
                <w:rFonts w:eastAsia="Arial"/>
                <w:lang w:val="en-US"/>
              </w:rPr>
              <w:t>Identify patterns in simple family traits.</w:t>
            </w:r>
          </w:p>
          <w:p w14:paraId="42489EF0" w14:textId="77777777" w:rsidR="00FA3923" w:rsidRPr="00BA0554" w:rsidRDefault="00FA3923" w:rsidP="00FA3923">
            <w:pPr>
              <w:pStyle w:val="VCAAtabletextnarrow"/>
              <w:rPr>
                <w:b/>
                <w:bCs/>
              </w:rPr>
            </w:pPr>
            <w:r w:rsidRPr="00BA0554">
              <w:rPr>
                <w:b/>
                <w:bCs/>
              </w:rPr>
              <w:t xml:space="preserve">Formative assessment: </w:t>
            </w:r>
          </w:p>
          <w:p w14:paraId="77063DEB" w14:textId="77777777" w:rsidR="00FA3923" w:rsidRPr="004E5C8C" w:rsidRDefault="00FA3923" w:rsidP="00FA3923">
            <w:pPr>
              <w:pStyle w:val="VCAAtablecondensedbullet2"/>
              <w:rPr>
                <w:rFonts w:eastAsia="Arial"/>
                <w:lang w:val="en-US"/>
              </w:rPr>
            </w:pPr>
            <w:r w:rsidRPr="004E5C8C">
              <w:rPr>
                <w:rFonts w:eastAsia="Arial"/>
                <w:lang w:val="en-US"/>
              </w:rPr>
              <w:t>Model relationships between DNA, genes and chromosomes.</w:t>
            </w:r>
          </w:p>
          <w:p w14:paraId="45824D51" w14:textId="6BE6A227" w:rsidR="00FA3923" w:rsidRPr="004E5C8C" w:rsidRDefault="00FA3923" w:rsidP="00FA3923">
            <w:pPr>
              <w:pStyle w:val="VCAAtablecondensedbullet2"/>
              <w:rPr>
                <w:rFonts w:eastAsia="Arial"/>
                <w:lang w:val="en-US"/>
              </w:rPr>
            </w:pPr>
            <w:proofErr w:type="spellStart"/>
            <w:r w:rsidRPr="004E5C8C">
              <w:rPr>
                <w:rFonts w:eastAsia="Arial"/>
                <w:lang w:val="en-US"/>
              </w:rPr>
              <w:t>Analyse</w:t>
            </w:r>
            <w:proofErr w:type="spellEnd"/>
            <w:r w:rsidRPr="004E5C8C">
              <w:rPr>
                <w:rFonts w:eastAsia="Arial"/>
                <w:lang w:val="en-US"/>
              </w:rPr>
              <w:t xml:space="preserve"> a karyotype to identify the number, type and sex of chromosomes</w:t>
            </w:r>
            <w:r w:rsidR="00393885" w:rsidRPr="004E5C8C">
              <w:rPr>
                <w:rFonts w:eastAsia="Arial"/>
                <w:lang w:val="en-US"/>
              </w:rPr>
              <w:t>,</w:t>
            </w:r>
            <w:r w:rsidRPr="004E5C8C">
              <w:rPr>
                <w:rFonts w:eastAsia="Arial"/>
                <w:lang w:val="en-US"/>
              </w:rPr>
              <w:t xml:space="preserve"> and detect any abnormalities.</w:t>
            </w:r>
          </w:p>
          <w:p w14:paraId="32DCFA76" w14:textId="030A5FBE" w:rsidR="00FA3923" w:rsidRPr="004E5C8C" w:rsidRDefault="00FA3923" w:rsidP="00FA3923">
            <w:pPr>
              <w:pStyle w:val="VCAAtablecondensedbullet2"/>
              <w:rPr>
                <w:rFonts w:eastAsia="Arial Narrow" w:cs="Arial Narrow"/>
                <w:lang w:val="en-US"/>
              </w:rPr>
            </w:pPr>
            <w:r w:rsidRPr="004E5C8C">
              <w:rPr>
                <w:rFonts w:eastAsia="Arial Narrow" w:cs="Arial Narrow"/>
                <w:szCs w:val="20"/>
                <w:lang w:val="en-US"/>
              </w:rPr>
              <w:t xml:space="preserve">Explain how traits are inherited using pedigree charts and </w:t>
            </w:r>
            <w:r w:rsidR="00394889" w:rsidRPr="004E5C8C">
              <w:rPr>
                <w:rFonts w:eastAsia="Arial Narrow" w:cs="Arial Narrow"/>
                <w:szCs w:val="20"/>
                <w:lang w:val="en-US"/>
              </w:rPr>
              <w:t xml:space="preserve">compare </w:t>
            </w:r>
            <w:r w:rsidRPr="004E5C8C">
              <w:rPr>
                <w:rFonts w:eastAsia="Arial Narrow" w:cs="Arial Narrow"/>
                <w:szCs w:val="20"/>
                <w:lang w:val="en-US"/>
              </w:rPr>
              <w:t>how genetic information is represented or misrepresented in media or online sources.</w:t>
            </w:r>
          </w:p>
          <w:p w14:paraId="10EB708F" w14:textId="77777777" w:rsidR="00FA3923" w:rsidRPr="004E5C8C" w:rsidRDefault="00FA3923" w:rsidP="00FA3923">
            <w:pPr>
              <w:pStyle w:val="VCAAtablecondensedbullet2"/>
              <w:rPr>
                <w:rFonts w:eastAsia="Arial"/>
                <w:lang w:val="en-US"/>
              </w:rPr>
            </w:pPr>
            <w:r w:rsidRPr="004E5C8C">
              <w:rPr>
                <w:rFonts w:eastAsia="Arial"/>
                <w:lang w:val="en-US"/>
              </w:rPr>
              <w:t xml:space="preserve">Model mitosis and meiosis </w:t>
            </w:r>
            <w:proofErr w:type="gramStart"/>
            <w:r w:rsidRPr="004E5C8C">
              <w:rPr>
                <w:rFonts w:eastAsia="Arial"/>
                <w:lang w:val="en-US"/>
              </w:rPr>
              <w:t>using</w:t>
            </w:r>
            <w:proofErr w:type="gramEnd"/>
            <w:r w:rsidRPr="004E5C8C">
              <w:rPr>
                <w:rFonts w:eastAsia="Arial"/>
                <w:lang w:val="en-US"/>
              </w:rPr>
              <w:t xml:space="preserve"> simple materials such as beads, paper strips, string or counters to show chromosome replication and separation.</w:t>
            </w:r>
          </w:p>
          <w:p w14:paraId="64C97890" w14:textId="0057E506" w:rsidR="00FA3923" w:rsidRPr="004E5C8C" w:rsidRDefault="00394889" w:rsidP="00FA3923">
            <w:pPr>
              <w:pStyle w:val="VCAAtablecondensedbullet2"/>
              <w:rPr>
                <w:rFonts w:eastAsia="Arial"/>
                <w:lang w:val="en-US"/>
              </w:rPr>
            </w:pPr>
            <w:r w:rsidRPr="004E5C8C">
              <w:rPr>
                <w:rFonts w:eastAsia="Arial Narrow" w:cs="Arial Narrow"/>
                <w:szCs w:val="20"/>
                <w:lang w:val="en-US"/>
              </w:rPr>
              <w:t xml:space="preserve">Use </w:t>
            </w:r>
            <w:r w:rsidR="00FA3923" w:rsidRPr="004E5C8C">
              <w:rPr>
                <w:rFonts w:eastAsia="Arial Narrow" w:cs="Arial Narrow"/>
                <w:szCs w:val="20"/>
                <w:lang w:val="en-US"/>
              </w:rPr>
              <w:t xml:space="preserve">Punnett squares for simple crosses and </w:t>
            </w:r>
            <w:r w:rsidRPr="004E5C8C">
              <w:rPr>
                <w:rFonts w:eastAsia="Arial Narrow" w:cs="Arial Narrow"/>
                <w:szCs w:val="20"/>
                <w:lang w:val="en-US"/>
              </w:rPr>
              <w:t xml:space="preserve">predict </w:t>
            </w:r>
            <w:r w:rsidR="00FA3923" w:rsidRPr="004E5C8C">
              <w:rPr>
                <w:rFonts w:eastAsia="Arial Narrow" w:cs="Arial Narrow"/>
                <w:szCs w:val="20"/>
                <w:lang w:val="en-US"/>
              </w:rPr>
              <w:t xml:space="preserve">the most likely offspring combinations. </w:t>
            </w:r>
          </w:p>
        </w:tc>
        <w:tc>
          <w:tcPr>
            <w:tcW w:w="1559" w:type="dxa"/>
          </w:tcPr>
          <w:p w14:paraId="57A0B648" w14:textId="77777777" w:rsidR="00FA3923" w:rsidRPr="00BA0554" w:rsidRDefault="00FA3923" w:rsidP="00FA3923">
            <w:pPr>
              <w:spacing w:before="80" w:after="80" w:line="280" w:lineRule="exact"/>
              <w:rPr>
                <w:rFonts w:ascii="Arial Narrow" w:eastAsia="Arial" w:hAnsi="Arial Narrow" w:cs="Arial"/>
                <w:sz w:val="20"/>
                <w:szCs w:val="20"/>
              </w:rPr>
            </w:pPr>
          </w:p>
          <w:p w14:paraId="7BC620F2" w14:textId="77777777" w:rsidR="00372517" w:rsidRPr="00BA0554" w:rsidRDefault="00FA3923" w:rsidP="00FA3923">
            <w:pPr>
              <w:spacing w:before="80" w:after="80" w:line="280" w:lineRule="exact"/>
              <w:rPr>
                <w:rFonts w:ascii="Arial Narrow" w:eastAsia="Arial" w:hAnsi="Arial Narrow" w:cs="Arial"/>
                <w:sz w:val="20"/>
                <w:szCs w:val="20"/>
              </w:rPr>
            </w:pPr>
            <w:r w:rsidRPr="00BA0554">
              <w:rPr>
                <w:rFonts w:ascii="Arial Narrow" w:eastAsia="Arial" w:hAnsi="Arial Narrow" w:cs="Arial"/>
                <w:sz w:val="20"/>
                <w:szCs w:val="20"/>
              </w:rPr>
              <w:t>6, 26</w:t>
            </w:r>
          </w:p>
          <w:p w14:paraId="119C224E" w14:textId="77777777" w:rsidR="00287636" w:rsidRPr="00BA0554" w:rsidRDefault="00287636" w:rsidP="00FA3923">
            <w:pPr>
              <w:spacing w:before="80" w:after="80" w:line="280" w:lineRule="exact"/>
              <w:rPr>
                <w:rFonts w:ascii="Arial Narrow" w:eastAsia="Arial" w:hAnsi="Arial Narrow" w:cs="Arial"/>
                <w:sz w:val="20"/>
                <w:szCs w:val="20"/>
              </w:rPr>
            </w:pPr>
          </w:p>
          <w:p w14:paraId="184A9EA4" w14:textId="25DBA62A" w:rsidR="004A74CA" w:rsidRPr="00BA0554" w:rsidRDefault="00FA3923" w:rsidP="00FA3923">
            <w:pPr>
              <w:spacing w:before="80" w:after="80" w:line="280" w:lineRule="exact"/>
              <w:rPr>
                <w:rFonts w:ascii="Arial Narrow" w:eastAsia="Arial" w:hAnsi="Arial Narrow" w:cs="Arial"/>
                <w:sz w:val="20"/>
                <w:szCs w:val="20"/>
              </w:rPr>
            </w:pPr>
            <w:r w:rsidRPr="00BA0554">
              <w:rPr>
                <w:rFonts w:ascii="Arial Narrow" w:eastAsia="Arial" w:hAnsi="Arial Narrow" w:cs="Arial"/>
                <w:sz w:val="20"/>
                <w:szCs w:val="20"/>
              </w:rPr>
              <w:t>26</w:t>
            </w:r>
            <w:r w:rsidR="00287636" w:rsidRPr="00BA0554">
              <w:rPr>
                <w:rFonts w:ascii="Arial Narrow" w:eastAsia="Arial" w:hAnsi="Arial Narrow" w:cs="Arial"/>
                <w:sz w:val="20"/>
                <w:szCs w:val="20"/>
              </w:rPr>
              <w:br/>
            </w:r>
          </w:p>
          <w:p w14:paraId="277D30AE" w14:textId="177FAE33" w:rsidR="00FA3923" w:rsidRPr="00BA0554" w:rsidRDefault="00FA3923" w:rsidP="00FA3923">
            <w:pPr>
              <w:spacing w:before="80" w:after="80" w:line="280" w:lineRule="exact"/>
              <w:rPr>
                <w:rFonts w:ascii="Arial Narrow" w:eastAsia="Arial" w:hAnsi="Arial Narrow" w:cs="Arial"/>
                <w:sz w:val="20"/>
                <w:szCs w:val="20"/>
              </w:rPr>
            </w:pPr>
            <w:r w:rsidRPr="00BA0554">
              <w:rPr>
                <w:rFonts w:ascii="Arial Narrow" w:eastAsia="Arial" w:hAnsi="Arial Narrow" w:cs="Arial"/>
                <w:sz w:val="20"/>
                <w:szCs w:val="20"/>
              </w:rPr>
              <w:t>6, 25</w:t>
            </w:r>
          </w:p>
          <w:p w14:paraId="08C149DF" w14:textId="77777777" w:rsidR="00FA3923" w:rsidRPr="00BA0554" w:rsidRDefault="00FA3923" w:rsidP="00FA3923">
            <w:pPr>
              <w:pStyle w:val="VCAAtablecondensed"/>
              <w:spacing w:after="360" w:line="280" w:lineRule="exact"/>
            </w:pPr>
            <w:r w:rsidRPr="00BA0554">
              <w:rPr>
                <w:rFonts w:eastAsia="Arial"/>
              </w:rPr>
              <w:t>6, 26</w:t>
            </w:r>
          </w:p>
          <w:p w14:paraId="6FED394E" w14:textId="77777777" w:rsidR="007E7A31" w:rsidRPr="00BA0554" w:rsidRDefault="00FA3923" w:rsidP="00FA3923">
            <w:pPr>
              <w:pStyle w:val="VCAAtablecondensed"/>
              <w:spacing w:after="360" w:line="280" w:lineRule="exact"/>
              <w:rPr>
                <w:rFonts w:eastAsia="Arial"/>
              </w:rPr>
            </w:pPr>
            <w:r w:rsidRPr="00BA0554">
              <w:rPr>
                <w:rFonts w:eastAsia="Arial"/>
              </w:rPr>
              <w:t>4, 6, 25, 26</w:t>
            </w:r>
          </w:p>
          <w:p w14:paraId="5EA25112" w14:textId="70545FD4" w:rsidR="00FA3923" w:rsidRPr="00BA0554" w:rsidRDefault="00FA3923" w:rsidP="00FA3923">
            <w:pPr>
              <w:pStyle w:val="VCAAtablecondensed"/>
              <w:spacing w:after="360" w:line="280" w:lineRule="exact"/>
              <w:rPr>
                <w:rFonts w:eastAsia="Arial"/>
              </w:rPr>
            </w:pPr>
            <w:r w:rsidRPr="00BA0554">
              <w:rPr>
                <w:rFonts w:eastAsia="Arial"/>
              </w:rPr>
              <w:t>6, 25, 29</w:t>
            </w:r>
          </w:p>
          <w:p w14:paraId="20230FAB" w14:textId="140D0106" w:rsidR="00FA3923" w:rsidRPr="00BA0554" w:rsidRDefault="00FA3923" w:rsidP="00FA3923">
            <w:pPr>
              <w:pStyle w:val="VCAAtablecondensed"/>
              <w:spacing w:line="280" w:lineRule="exact"/>
            </w:pPr>
            <w:r w:rsidRPr="00BA0554">
              <w:rPr>
                <w:rFonts w:eastAsia="Arial"/>
                <w:szCs w:val="20"/>
              </w:rPr>
              <w:t>6, 25, 26</w:t>
            </w:r>
          </w:p>
        </w:tc>
      </w:tr>
      <w:tr w:rsidR="00FA3923" w:rsidRPr="00BA0554" w14:paraId="2A8862A6" w14:textId="77777777" w:rsidTr="71276564">
        <w:trPr>
          <w:trHeight w:val="1362"/>
        </w:trPr>
        <w:tc>
          <w:tcPr>
            <w:tcW w:w="2405" w:type="dxa"/>
            <w:vMerge/>
          </w:tcPr>
          <w:p w14:paraId="568D5C19" w14:textId="77777777" w:rsidR="00FA3923" w:rsidRPr="00BA0554" w:rsidRDefault="00FA3923" w:rsidP="00FA3923">
            <w:pPr>
              <w:pStyle w:val="VCAAtabletextnarrow"/>
              <w:rPr>
                <w:b/>
                <w:bCs/>
              </w:rPr>
            </w:pPr>
          </w:p>
        </w:tc>
        <w:tc>
          <w:tcPr>
            <w:tcW w:w="6946" w:type="dxa"/>
          </w:tcPr>
          <w:p w14:paraId="51ED02B8" w14:textId="77777777" w:rsidR="00FA3923" w:rsidRPr="00BA0554" w:rsidRDefault="00FA3923" w:rsidP="00FA3923">
            <w:pPr>
              <w:pStyle w:val="VCAAtabletextnarrow"/>
              <w:rPr>
                <w:b/>
                <w:bCs/>
              </w:rPr>
            </w:pPr>
            <w:r w:rsidRPr="00BA0554">
              <w:rPr>
                <w:b/>
                <w:bCs/>
              </w:rPr>
              <w:t xml:space="preserve">Summative assessment: </w:t>
            </w:r>
          </w:p>
          <w:p w14:paraId="0C8E27E3" w14:textId="77777777" w:rsidR="00FA3923" w:rsidRPr="004E5C8C" w:rsidRDefault="00FA3923" w:rsidP="00FA3923">
            <w:pPr>
              <w:pStyle w:val="VCAAtablecondensedbullet2"/>
              <w:rPr>
                <w:rFonts w:eastAsia="Arial"/>
                <w:lang w:val="en-US"/>
              </w:rPr>
            </w:pPr>
            <w:r w:rsidRPr="004E5C8C">
              <w:rPr>
                <w:rFonts w:eastAsia="Arial"/>
                <w:lang w:val="en-US"/>
              </w:rPr>
              <w:t xml:space="preserve">Explain how Mendel’s work has shaped modern genetics. </w:t>
            </w:r>
          </w:p>
          <w:p w14:paraId="244FD00D" w14:textId="46F9DA77" w:rsidR="00FA3923" w:rsidRPr="004E5C8C" w:rsidRDefault="00394889" w:rsidP="00FA3923">
            <w:pPr>
              <w:pStyle w:val="VCAAtablecondensedbullet2"/>
              <w:rPr>
                <w:rFonts w:ascii="Aptos" w:eastAsia="Aptos" w:hAnsi="Aptos" w:cs="Aptos"/>
                <w:sz w:val="24"/>
                <w:szCs w:val="24"/>
                <w:lang w:val="en-US"/>
              </w:rPr>
            </w:pPr>
            <w:proofErr w:type="spellStart"/>
            <w:r w:rsidRPr="004E5C8C">
              <w:rPr>
                <w:lang w:val="en-US"/>
              </w:rPr>
              <w:t>Analyse</w:t>
            </w:r>
            <w:proofErr w:type="spellEnd"/>
            <w:r w:rsidR="58111464" w:rsidRPr="004E5C8C">
              <w:rPr>
                <w:lang w:val="en-US"/>
              </w:rPr>
              <w:t xml:space="preserve"> </w:t>
            </w:r>
            <w:r w:rsidR="00FA3923" w:rsidRPr="004E5C8C">
              <w:rPr>
                <w:lang w:val="en-US"/>
              </w:rPr>
              <w:t>a family case</w:t>
            </w:r>
            <w:r w:rsidR="2612B6CD" w:rsidRPr="004E5C8C">
              <w:rPr>
                <w:lang w:val="en-US"/>
              </w:rPr>
              <w:t xml:space="preserve"> study</w:t>
            </w:r>
            <w:r w:rsidR="00FA3923" w:rsidRPr="004E5C8C">
              <w:rPr>
                <w:lang w:val="en-US"/>
              </w:rPr>
              <w:t xml:space="preserve"> of </w:t>
            </w:r>
            <w:proofErr w:type="gramStart"/>
            <w:r w:rsidR="00FA3923" w:rsidRPr="004E5C8C">
              <w:rPr>
                <w:lang w:val="en-US"/>
              </w:rPr>
              <w:t>a recessive</w:t>
            </w:r>
            <w:proofErr w:type="gramEnd"/>
            <w:r w:rsidR="00FA3923" w:rsidRPr="004E5C8C">
              <w:rPr>
                <w:lang w:val="en-US"/>
              </w:rPr>
              <w:t xml:space="preserve"> genetic condition using a monohybrid cross to explain how inheritance patterns occur and how genes are passed from parents to offspring.</w:t>
            </w:r>
          </w:p>
          <w:p w14:paraId="08130F91" w14:textId="3535A8B6" w:rsidR="00FA3923" w:rsidRPr="004E5C8C" w:rsidRDefault="00FA3923" w:rsidP="00FA3923">
            <w:pPr>
              <w:pStyle w:val="VCAAtablecondensedbullet2"/>
              <w:rPr>
                <w:rFonts w:ascii="Aptos" w:eastAsia="Aptos" w:hAnsi="Aptos" w:cs="Aptos"/>
                <w:sz w:val="24"/>
                <w:szCs w:val="24"/>
                <w:lang w:val="en-US"/>
              </w:rPr>
            </w:pPr>
            <w:r w:rsidRPr="004E5C8C">
              <w:rPr>
                <w:lang w:val="en-US"/>
              </w:rPr>
              <w:t>Develop and justify a view on a genetic issue and explain how different outcomes of using genetic knowledge may influence people’s support or opposition in society.</w:t>
            </w:r>
          </w:p>
        </w:tc>
        <w:tc>
          <w:tcPr>
            <w:tcW w:w="1559" w:type="dxa"/>
          </w:tcPr>
          <w:p w14:paraId="6E2EB843" w14:textId="77777777" w:rsidR="00FA3923" w:rsidRPr="00BA0554" w:rsidRDefault="00FA3923" w:rsidP="00FA3923">
            <w:pPr>
              <w:spacing w:before="80" w:after="80" w:line="280" w:lineRule="exact"/>
              <w:rPr>
                <w:rFonts w:ascii="Arial Narrow" w:eastAsia="Arial" w:hAnsi="Arial Narrow" w:cs="Arial"/>
                <w:sz w:val="20"/>
                <w:szCs w:val="20"/>
              </w:rPr>
            </w:pPr>
          </w:p>
          <w:p w14:paraId="115FC27A" w14:textId="77777777" w:rsidR="00FA3923" w:rsidRPr="00BA0554" w:rsidRDefault="00FA3923" w:rsidP="00FA3923">
            <w:pPr>
              <w:spacing w:before="80" w:after="80" w:line="280" w:lineRule="exact"/>
              <w:rPr>
                <w:rFonts w:ascii="Arial Narrow" w:eastAsia="Arial" w:hAnsi="Arial Narrow" w:cs="Arial"/>
                <w:sz w:val="20"/>
                <w:szCs w:val="20"/>
              </w:rPr>
            </w:pPr>
            <w:r w:rsidRPr="00BA0554">
              <w:rPr>
                <w:rFonts w:ascii="Arial Narrow" w:eastAsia="Arial" w:hAnsi="Arial Narrow" w:cs="Arial"/>
                <w:sz w:val="20"/>
                <w:szCs w:val="20"/>
              </w:rPr>
              <w:t>1, 6</w:t>
            </w:r>
          </w:p>
          <w:p w14:paraId="21B47799" w14:textId="77777777" w:rsidR="00FA3923" w:rsidRPr="00BA0554" w:rsidRDefault="00FA3923" w:rsidP="00FA3923">
            <w:pPr>
              <w:spacing w:before="80" w:after="80" w:line="280" w:lineRule="exact"/>
              <w:rPr>
                <w:rFonts w:ascii="Arial Narrow" w:eastAsia="Arial" w:hAnsi="Arial Narrow" w:cs="Arial"/>
                <w:sz w:val="20"/>
                <w:szCs w:val="20"/>
              </w:rPr>
            </w:pPr>
            <w:r w:rsidRPr="00BA0554">
              <w:rPr>
                <w:rFonts w:ascii="Arial Narrow" w:eastAsia="Arial" w:hAnsi="Arial Narrow" w:cs="Arial"/>
                <w:sz w:val="20"/>
                <w:szCs w:val="20"/>
              </w:rPr>
              <w:t>6, 26</w:t>
            </w:r>
            <w:r w:rsidRPr="00BA0554">
              <w:rPr>
                <w:rFonts w:ascii="Arial Narrow" w:eastAsia="Arial" w:hAnsi="Arial Narrow" w:cs="Arial"/>
                <w:sz w:val="20"/>
                <w:szCs w:val="20"/>
              </w:rPr>
              <w:br/>
            </w:r>
            <w:r w:rsidRPr="00BA0554">
              <w:rPr>
                <w:rFonts w:ascii="Arial Narrow" w:eastAsia="Arial" w:hAnsi="Arial Narrow" w:cs="Arial"/>
                <w:sz w:val="20"/>
                <w:szCs w:val="20"/>
              </w:rPr>
              <w:br/>
            </w:r>
          </w:p>
          <w:p w14:paraId="5E48D10A" w14:textId="235CE1AE" w:rsidR="00FA3923" w:rsidRPr="00BA0554" w:rsidRDefault="00FA3923" w:rsidP="00FA3923">
            <w:pPr>
              <w:pStyle w:val="VCAAtablecondensed"/>
              <w:spacing w:line="280" w:lineRule="exact"/>
            </w:pPr>
            <w:r w:rsidRPr="00BA0554">
              <w:rPr>
                <w:rFonts w:eastAsia="Arial"/>
                <w:szCs w:val="20"/>
              </w:rPr>
              <w:t>3, 6, 28,</w:t>
            </w:r>
            <w:r w:rsidRPr="00BA0554">
              <w:t xml:space="preserve"> 29</w:t>
            </w:r>
          </w:p>
        </w:tc>
      </w:tr>
      <w:tr w:rsidR="004A74CA" w:rsidRPr="00BA0554" w14:paraId="106FA55D" w14:textId="77777777" w:rsidTr="71276564">
        <w:trPr>
          <w:trHeight w:val="3550"/>
        </w:trPr>
        <w:tc>
          <w:tcPr>
            <w:tcW w:w="2405" w:type="dxa"/>
            <w:vMerge w:val="restart"/>
          </w:tcPr>
          <w:p w14:paraId="4A115F68" w14:textId="268C7E18" w:rsidR="004A74CA" w:rsidRPr="00BA0554" w:rsidRDefault="004A74CA" w:rsidP="00FA3923">
            <w:pPr>
              <w:pStyle w:val="VCAAtabletextnarrow"/>
              <w:rPr>
                <w:b/>
                <w:bCs/>
              </w:rPr>
            </w:pPr>
            <w:r w:rsidRPr="00BA0554">
              <w:rPr>
                <w:b/>
                <w:bCs/>
              </w:rPr>
              <w:t>10.3 How can Newton’s laws predict motion?</w:t>
            </w:r>
          </w:p>
        </w:tc>
        <w:tc>
          <w:tcPr>
            <w:tcW w:w="6946" w:type="dxa"/>
          </w:tcPr>
          <w:p w14:paraId="76CE144A" w14:textId="77777777" w:rsidR="004A74CA" w:rsidRPr="00BA0554" w:rsidRDefault="004A74CA" w:rsidP="00FA3923">
            <w:pPr>
              <w:pStyle w:val="VCAAtabletextnarrow"/>
              <w:rPr>
                <w:b/>
                <w:bCs/>
              </w:rPr>
            </w:pPr>
            <w:r w:rsidRPr="00BA0554">
              <w:rPr>
                <w:b/>
                <w:bCs/>
              </w:rPr>
              <w:t xml:space="preserve">Diagnostic assessment: </w:t>
            </w:r>
          </w:p>
          <w:p w14:paraId="5AED5637" w14:textId="77777777" w:rsidR="004A74CA" w:rsidRPr="004E5C8C" w:rsidRDefault="004A74CA" w:rsidP="00FA3923">
            <w:pPr>
              <w:pStyle w:val="VCAAtablecondensedbullet2"/>
              <w:rPr>
                <w:rFonts w:eastAsia="Arial"/>
                <w:lang w:val="en-US"/>
              </w:rPr>
            </w:pPr>
            <w:r w:rsidRPr="004E5C8C">
              <w:rPr>
                <w:rFonts w:eastAsia="Arial"/>
                <w:lang w:val="en-US"/>
              </w:rPr>
              <w:t>Predict how different factors affect object motion.</w:t>
            </w:r>
          </w:p>
          <w:p w14:paraId="5E115538" w14:textId="72A1AA1F" w:rsidR="004A74CA" w:rsidRPr="004E5C8C" w:rsidRDefault="004A74CA" w:rsidP="1A48BE45">
            <w:pPr>
              <w:pStyle w:val="VCAAtablecondensedbullet2"/>
              <w:rPr>
                <w:rFonts w:eastAsia="Arial Narrow" w:cs="Arial Narrow"/>
                <w:lang w:val="en-US"/>
              </w:rPr>
            </w:pPr>
            <w:r w:rsidRPr="004E5C8C">
              <w:rPr>
                <w:rFonts w:eastAsia="Arial Narrow" w:cs="Arial Narrow"/>
                <w:lang w:val="en-US"/>
              </w:rPr>
              <w:t>Interpret simple motion diagrams or data and describe how forces and motion are related.</w:t>
            </w:r>
          </w:p>
          <w:p w14:paraId="5EC30EC9" w14:textId="77777777" w:rsidR="004A74CA" w:rsidRPr="004E5C8C" w:rsidRDefault="004A74CA" w:rsidP="00FA3923">
            <w:pPr>
              <w:pStyle w:val="VCAAtablecondensedbullet2"/>
              <w:rPr>
                <w:rFonts w:eastAsia="Arial"/>
                <w:lang w:val="en-US"/>
              </w:rPr>
            </w:pPr>
            <w:r w:rsidRPr="004E5C8C">
              <w:rPr>
                <w:rFonts w:eastAsia="Arial"/>
                <w:lang w:val="en-US"/>
              </w:rPr>
              <w:t xml:space="preserve">Suggest different ways to measure the motion of objects. </w:t>
            </w:r>
          </w:p>
          <w:p w14:paraId="7C1B2509" w14:textId="77777777" w:rsidR="004A74CA" w:rsidRPr="00BA0554" w:rsidRDefault="004A74CA" w:rsidP="004A74CA">
            <w:pPr>
              <w:pStyle w:val="VCAAtabletextnarrow"/>
              <w:rPr>
                <w:b/>
                <w:bCs/>
              </w:rPr>
            </w:pPr>
            <w:r w:rsidRPr="00BA0554">
              <w:rPr>
                <w:b/>
                <w:bCs/>
              </w:rPr>
              <w:t xml:space="preserve">Formative assessment: </w:t>
            </w:r>
          </w:p>
          <w:p w14:paraId="3868B950" w14:textId="77777777" w:rsidR="004A74CA" w:rsidRPr="004E5C8C" w:rsidRDefault="004A74CA" w:rsidP="004A74CA">
            <w:pPr>
              <w:pStyle w:val="VCAAtablecondensedbullet2"/>
              <w:rPr>
                <w:rFonts w:eastAsia="Arial"/>
                <w:lang w:val="en-US"/>
              </w:rPr>
            </w:pPr>
            <w:r w:rsidRPr="004E5C8C">
              <w:rPr>
                <w:rFonts w:eastAsia="Arial"/>
                <w:lang w:val="en-US"/>
              </w:rPr>
              <w:t>Match motion scenarios to the appropriate Newton’s law.</w:t>
            </w:r>
          </w:p>
          <w:p w14:paraId="249A1365" w14:textId="77777777" w:rsidR="004A74CA" w:rsidRPr="004E5C8C" w:rsidRDefault="004A74CA" w:rsidP="004A74CA">
            <w:pPr>
              <w:pStyle w:val="VCAAtablecondensedbullet2"/>
              <w:rPr>
                <w:rFonts w:eastAsia="Arial"/>
                <w:lang w:val="en-US"/>
              </w:rPr>
            </w:pPr>
            <w:r w:rsidRPr="004E5C8C">
              <w:rPr>
                <w:rFonts w:eastAsia="Arial"/>
                <w:lang w:val="en-US"/>
              </w:rPr>
              <w:t xml:space="preserve">Calculate acceleration, force or mass using the equation </w:t>
            </w:r>
            <w:r w:rsidRPr="004E5C8C">
              <w:rPr>
                <w:rFonts w:eastAsia="Arial"/>
                <w:i/>
                <w:iCs/>
                <w:lang w:val="en-US"/>
              </w:rPr>
              <w:t>F</w:t>
            </w:r>
            <w:r w:rsidRPr="004E5C8C">
              <w:rPr>
                <w:rFonts w:eastAsia="Arial"/>
                <w:lang w:val="en-US"/>
              </w:rPr>
              <w:t xml:space="preserve"> = </w:t>
            </w:r>
            <w:r w:rsidRPr="004E5C8C">
              <w:rPr>
                <w:rFonts w:eastAsia="Arial"/>
                <w:i/>
                <w:iCs/>
                <w:lang w:val="en-US"/>
              </w:rPr>
              <w:t>ma.</w:t>
            </w:r>
          </w:p>
          <w:p w14:paraId="1785FFE3" w14:textId="186F6C4E" w:rsidR="004A74CA" w:rsidRPr="004E5C8C" w:rsidRDefault="004A74CA" w:rsidP="004A74CA">
            <w:pPr>
              <w:pStyle w:val="VCAAtablecondensedbullet2"/>
              <w:rPr>
                <w:rFonts w:eastAsia="Arial"/>
                <w:lang w:val="en-US"/>
              </w:rPr>
            </w:pPr>
            <w:r w:rsidRPr="004E5C8C">
              <w:rPr>
                <w:rFonts w:eastAsia="Arial"/>
                <w:lang w:val="en-US"/>
              </w:rPr>
              <w:t>Compare predicted and observed results in motion experiments involving forces and acceleration.</w:t>
            </w:r>
          </w:p>
        </w:tc>
        <w:tc>
          <w:tcPr>
            <w:tcW w:w="1559" w:type="dxa"/>
          </w:tcPr>
          <w:p w14:paraId="06B30886" w14:textId="77777777" w:rsidR="004A74CA" w:rsidRPr="00BA0554" w:rsidRDefault="004A74CA" w:rsidP="00FA3923">
            <w:pPr>
              <w:pStyle w:val="VCAAtablecondensed"/>
              <w:spacing w:line="280" w:lineRule="exact"/>
            </w:pPr>
          </w:p>
          <w:p w14:paraId="1D5A9E40" w14:textId="77777777" w:rsidR="004A74CA" w:rsidRPr="00BA0554" w:rsidRDefault="004A74CA" w:rsidP="00FA3923">
            <w:pPr>
              <w:pStyle w:val="VCAAtablecondensed"/>
              <w:spacing w:line="280" w:lineRule="exact"/>
            </w:pPr>
            <w:r w:rsidRPr="00BA0554">
              <w:t>21, 22</w:t>
            </w:r>
          </w:p>
          <w:p w14:paraId="3875BF1D" w14:textId="77777777" w:rsidR="004A74CA" w:rsidRPr="00BA0554" w:rsidRDefault="004A74CA" w:rsidP="00FA3923">
            <w:pPr>
              <w:pStyle w:val="VCAAtablecondensed"/>
              <w:spacing w:line="280" w:lineRule="exact"/>
            </w:pPr>
            <w:r w:rsidRPr="00BA0554">
              <w:t>21, 25</w:t>
            </w:r>
          </w:p>
          <w:p w14:paraId="503ACC13" w14:textId="77777777" w:rsidR="004A74CA" w:rsidRPr="00BA0554" w:rsidRDefault="004A74CA" w:rsidP="00FA3923">
            <w:pPr>
              <w:pStyle w:val="VCAAtablecondensed"/>
              <w:spacing w:line="280" w:lineRule="exact"/>
              <w:rPr>
                <w:rFonts w:eastAsia="Arial"/>
                <w:szCs w:val="20"/>
              </w:rPr>
            </w:pPr>
            <w:r w:rsidRPr="00BA0554">
              <w:rPr>
                <w:szCs w:val="20"/>
              </w:rPr>
              <w:br/>
              <w:t>21, 23</w:t>
            </w:r>
          </w:p>
          <w:p w14:paraId="7AB3D6C1" w14:textId="77777777" w:rsidR="004A74CA" w:rsidRPr="00BA0554" w:rsidRDefault="004A74CA" w:rsidP="004A74CA">
            <w:pPr>
              <w:pStyle w:val="VCAAtablecondensed"/>
              <w:spacing w:line="280" w:lineRule="exact"/>
              <w:rPr>
                <w:szCs w:val="20"/>
              </w:rPr>
            </w:pPr>
          </w:p>
          <w:p w14:paraId="6042B2DB" w14:textId="77777777" w:rsidR="004A74CA" w:rsidRPr="00BA0554" w:rsidRDefault="004A74CA" w:rsidP="004A74CA">
            <w:pPr>
              <w:pStyle w:val="VCAAtablecondensed"/>
              <w:spacing w:line="280" w:lineRule="exact"/>
              <w:rPr>
                <w:szCs w:val="20"/>
              </w:rPr>
            </w:pPr>
            <w:r w:rsidRPr="00BA0554">
              <w:rPr>
                <w:szCs w:val="20"/>
              </w:rPr>
              <w:t>21, 25</w:t>
            </w:r>
          </w:p>
          <w:p w14:paraId="79D4686D" w14:textId="77777777" w:rsidR="004A74CA" w:rsidRPr="00BA0554" w:rsidRDefault="004A74CA" w:rsidP="004A74CA">
            <w:pPr>
              <w:pStyle w:val="VCAAtablecondensed"/>
              <w:spacing w:line="280" w:lineRule="exact"/>
              <w:rPr>
                <w:szCs w:val="20"/>
              </w:rPr>
            </w:pPr>
            <w:r w:rsidRPr="00BA0554">
              <w:rPr>
                <w:szCs w:val="20"/>
              </w:rPr>
              <w:t>21, 25</w:t>
            </w:r>
          </w:p>
          <w:p w14:paraId="0AB6588C" w14:textId="306366A7" w:rsidR="004A74CA" w:rsidRPr="00BA0554" w:rsidRDefault="004A74CA" w:rsidP="004A74CA">
            <w:pPr>
              <w:pStyle w:val="VCAAtablecondensed"/>
              <w:spacing w:line="280" w:lineRule="exact"/>
              <w:rPr>
                <w:szCs w:val="20"/>
              </w:rPr>
            </w:pPr>
            <w:r w:rsidRPr="00BA0554">
              <w:rPr>
                <w:szCs w:val="20"/>
              </w:rPr>
              <w:t>21, 22, 24</w:t>
            </w:r>
          </w:p>
        </w:tc>
      </w:tr>
      <w:tr w:rsidR="00FA3923" w:rsidRPr="00BA0554" w14:paraId="48A19476" w14:textId="77777777" w:rsidTr="71276564">
        <w:trPr>
          <w:trHeight w:val="1362"/>
        </w:trPr>
        <w:tc>
          <w:tcPr>
            <w:tcW w:w="2405" w:type="dxa"/>
            <w:vMerge/>
          </w:tcPr>
          <w:p w14:paraId="26FCC51D" w14:textId="77777777" w:rsidR="00FA3923" w:rsidRPr="00BA0554" w:rsidRDefault="00FA3923" w:rsidP="00FA3923">
            <w:pPr>
              <w:pStyle w:val="VCAAtabletextnarrow"/>
              <w:rPr>
                <w:b/>
                <w:bCs/>
              </w:rPr>
            </w:pPr>
          </w:p>
        </w:tc>
        <w:tc>
          <w:tcPr>
            <w:tcW w:w="6946" w:type="dxa"/>
          </w:tcPr>
          <w:p w14:paraId="271A8838" w14:textId="77777777" w:rsidR="00FA3923" w:rsidRPr="00BA0554" w:rsidRDefault="00FA3923" w:rsidP="00FA3923">
            <w:pPr>
              <w:pStyle w:val="VCAAtabletextnarrow"/>
              <w:rPr>
                <w:b/>
                <w:bCs/>
              </w:rPr>
            </w:pPr>
            <w:r w:rsidRPr="00BA0554">
              <w:rPr>
                <w:b/>
                <w:bCs/>
              </w:rPr>
              <w:t xml:space="preserve">Summative assessment: </w:t>
            </w:r>
          </w:p>
          <w:p w14:paraId="3FE883A4" w14:textId="77777777" w:rsidR="00FA3923" w:rsidRPr="004E5C8C" w:rsidRDefault="00FA3923" w:rsidP="00FA3923">
            <w:pPr>
              <w:pStyle w:val="VCAAtablecondensedbullet2"/>
              <w:rPr>
                <w:rFonts w:eastAsia="Arial"/>
                <w:lang w:val="en-US"/>
              </w:rPr>
            </w:pPr>
            <w:r w:rsidRPr="004E5C8C">
              <w:rPr>
                <w:rFonts w:eastAsia="Arial"/>
                <w:lang w:val="en-US"/>
              </w:rPr>
              <w:t>Represent motion mathematically and graphically.</w:t>
            </w:r>
          </w:p>
          <w:p w14:paraId="560F065D" w14:textId="2D912250" w:rsidR="00FA3923" w:rsidRPr="004E5C8C" w:rsidRDefault="00FA3923" w:rsidP="00FA3923">
            <w:pPr>
              <w:pStyle w:val="VCAAtablecondensedbullet2"/>
              <w:rPr>
                <w:rFonts w:eastAsia="Arial Narrow" w:cs="Arial Narrow"/>
                <w:lang w:val="en-US"/>
              </w:rPr>
            </w:pPr>
            <w:r w:rsidRPr="004E5C8C">
              <w:rPr>
                <w:rFonts w:eastAsia="Arial Narrow" w:cs="Arial Narrow"/>
                <w:szCs w:val="20"/>
                <w:lang w:val="en-US"/>
              </w:rPr>
              <w:t>Evaluate experimental or simulated data showing motion under different forces</w:t>
            </w:r>
            <w:r w:rsidR="007E7A31" w:rsidRPr="004E5C8C">
              <w:rPr>
                <w:rFonts w:eastAsia="Arial Narrow" w:cs="Arial Narrow"/>
                <w:szCs w:val="20"/>
                <w:lang w:val="en-US"/>
              </w:rPr>
              <w:t>,</w:t>
            </w:r>
            <w:r w:rsidRPr="004E5C8C">
              <w:rPr>
                <w:rFonts w:eastAsia="Arial Narrow" w:cs="Arial Narrow"/>
                <w:szCs w:val="20"/>
                <w:lang w:val="en-US"/>
              </w:rPr>
              <w:t xml:space="preserve"> assess the consistency of results with Newton’s laws and suggest improvements to strengthen predictions of motion.</w:t>
            </w:r>
          </w:p>
          <w:p w14:paraId="2D993890" w14:textId="6413E072" w:rsidR="00FA3923" w:rsidRPr="004E5C8C" w:rsidRDefault="37E39F2F" w:rsidP="00FA3923">
            <w:pPr>
              <w:pStyle w:val="VCAAtablecondensedbullet2"/>
              <w:rPr>
                <w:lang w:val="en-US"/>
              </w:rPr>
            </w:pPr>
            <w:r w:rsidRPr="004E5C8C">
              <w:rPr>
                <w:rFonts w:eastAsia="Arial Narrow" w:cs="Arial Narrow"/>
                <w:lang w:val="en-US"/>
              </w:rPr>
              <w:t>Investigate</w:t>
            </w:r>
            <w:r w:rsidR="006465B0" w:rsidRPr="004E5C8C">
              <w:rPr>
                <w:rFonts w:eastAsia="Arial Narrow" w:cs="Arial Narrow"/>
                <w:lang w:val="en-US"/>
              </w:rPr>
              <w:t xml:space="preserve"> </w:t>
            </w:r>
            <w:r w:rsidR="00FA3923" w:rsidRPr="004E5C8C">
              <w:rPr>
                <w:rFonts w:eastAsia="Arial Narrow" w:cs="Arial Narrow"/>
                <w:lang w:val="en-US"/>
              </w:rPr>
              <w:t>how Newton’s laws are applied in real-world</w:t>
            </w:r>
            <w:r w:rsidR="00393885" w:rsidRPr="004E5C8C">
              <w:rPr>
                <w:rFonts w:eastAsia="Arial Narrow" w:cs="Arial Narrow"/>
                <w:lang w:val="en-US"/>
              </w:rPr>
              <w:t xml:space="preserve"> scenarios</w:t>
            </w:r>
            <w:r w:rsidR="00FA3923" w:rsidRPr="004E5C8C">
              <w:rPr>
                <w:rFonts w:eastAsia="Arial Narrow" w:cs="Arial Narrow"/>
                <w:lang w:val="en-US"/>
              </w:rPr>
              <w:t xml:space="preserve"> </w:t>
            </w:r>
            <w:r w:rsidR="00FA3923" w:rsidRPr="004E5C8C">
              <w:rPr>
                <w:lang w:val="en-US"/>
              </w:rPr>
              <w:t>and how different people or groups may support or oppose these technologies based on their perceived benefits and risks for society, presenting ideas using an appropriate format.</w:t>
            </w:r>
          </w:p>
          <w:p w14:paraId="4A22B4D6" w14:textId="4FACA741" w:rsidR="00FA3923" w:rsidRPr="004E5C8C" w:rsidRDefault="00FA3923" w:rsidP="00FA3923">
            <w:pPr>
              <w:pStyle w:val="VCAAtablecondensedbullet2"/>
              <w:rPr>
                <w:lang w:val="en-US"/>
              </w:rPr>
            </w:pPr>
            <w:r w:rsidRPr="004E5C8C">
              <w:rPr>
                <w:rFonts w:eastAsia="Arial"/>
                <w:lang w:val="en-US"/>
              </w:rPr>
              <w:t>Apply Newton’s laws to unfamiliar real-world scenarios.</w:t>
            </w:r>
          </w:p>
        </w:tc>
        <w:tc>
          <w:tcPr>
            <w:tcW w:w="1559" w:type="dxa"/>
          </w:tcPr>
          <w:p w14:paraId="3DDD0EF6" w14:textId="77777777" w:rsidR="00FA3923" w:rsidRPr="00BA0554" w:rsidRDefault="00FA3923" w:rsidP="00FA3923">
            <w:pPr>
              <w:pStyle w:val="VCAAtablecondensed"/>
              <w:spacing w:line="280" w:lineRule="exact"/>
            </w:pPr>
          </w:p>
          <w:p w14:paraId="6493D6A5" w14:textId="77777777" w:rsidR="00FA3923" w:rsidRPr="00BA0554" w:rsidRDefault="00FA3923" w:rsidP="00FA3923">
            <w:pPr>
              <w:pStyle w:val="VCAAtablecondensed"/>
              <w:spacing w:line="280" w:lineRule="exact"/>
            </w:pPr>
            <w:r w:rsidRPr="00BA0554">
              <w:t>21, 25</w:t>
            </w:r>
          </w:p>
          <w:p w14:paraId="169E6BA2" w14:textId="77777777" w:rsidR="00FA3923" w:rsidRPr="00BA0554" w:rsidRDefault="00FA3923" w:rsidP="00FA3923">
            <w:pPr>
              <w:pStyle w:val="VCAAtablecondensed"/>
              <w:spacing w:line="280" w:lineRule="exact"/>
            </w:pPr>
            <w:r w:rsidRPr="00BA0554">
              <w:t>21, 26, 27</w:t>
            </w:r>
          </w:p>
          <w:p w14:paraId="5693EAB6" w14:textId="77777777" w:rsidR="00FA3923" w:rsidRPr="00BA0554" w:rsidRDefault="00FA3923" w:rsidP="00FA3923">
            <w:pPr>
              <w:pStyle w:val="VCAAtablecondensed"/>
              <w:spacing w:line="280" w:lineRule="exact"/>
            </w:pPr>
            <w:r w:rsidRPr="00BA0554">
              <w:br/>
            </w:r>
            <w:r w:rsidRPr="00BA0554">
              <w:br/>
              <w:t>2, 3, 21, 22, 28, 29</w:t>
            </w:r>
          </w:p>
          <w:p w14:paraId="308064A3" w14:textId="06086122" w:rsidR="00FA3923" w:rsidRPr="00BA0554" w:rsidRDefault="00FA3923" w:rsidP="00FA3923">
            <w:pPr>
              <w:pStyle w:val="VCAAtablecondensed"/>
              <w:spacing w:line="280" w:lineRule="exact"/>
              <w:rPr>
                <w:rFonts w:eastAsia="Arial"/>
                <w:szCs w:val="20"/>
              </w:rPr>
            </w:pPr>
            <w:r w:rsidRPr="00BA0554">
              <w:br/>
              <w:t>21, 25, 28</w:t>
            </w:r>
          </w:p>
        </w:tc>
      </w:tr>
      <w:tr w:rsidR="004A74CA" w:rsidRPr="00BA0554" w14:paraId="7388DDC7" w14:textId="77777777" w:rsidTr="71276564">
        <w:trPr>
          <w:trHeight w:val="3166"/>
        </w:trPr>
        <w:tc>
          <w:tcPr>
            <w:tcW w:w="2405" w:type="dxa"/>
            <w:vMerge w:val="restart"/>
          </w:tcPr>
          <w:p w14:paraId="1192F872" w14:textId="1BCB1EBC" w:rsidR="004A74CA" w:rsidRPr="00BA0554" w:rsidRDefault="004A74CA" w:rsidP="00FA3923">
            <w:pPr>
              <w:pStyle w:val="VCAAtabletextnarrow"/>
              <w:rPr>
                <w:b/>
                <w:bCs/>
              </w:rPr>
            </w:pPr>
            <w:r w:rsidRPr="00BA0554">
              <w:rPr>
                <w:b/>
                <w:bCs/>
              </w:rPr>
              <w:t xml:space="preserve">10.4 How </w:t>
            </w:r>
            <w:r w:rsidR="749582AC" w:rsidRPr="00BA0554">
              <w:rPr>
                <w:b/>
                <w:bCs/>
              </w:rPr>
              <w:t>do our choices affect Earth’s climate</w:t>
            </w:r>
            <w:r w:rsidRPr="00BA0554">
              <w:rPr>
                <w:b/>
                <w:bCs/>
              </w:rPr>
              <w:t>?</w:t>
            </w:r>
          </w:p>
        </w:tc>
        <w:tc>
          <w:tcPr>
            <w:tcW w:w="6946" w:type="dxa"/>
          </w:tcPr>
          <w:p w14:paraId="5C605B9E" w14:textId="77777777" w:rsidR="004A74CA" w:rsidRPr="00BA0554" w:rsidRDefault="004A74CA" w:rsidP="00FA3923">
            <w:pPr>
              <w:pStyle w:val="VCAAtabletextnarrow"/>
              <w:rPr>
                <w:b/>
                <w:bCs/>
              </w:rPr>
            </w:pPr>
            <w:r w:rsidRPr="00BA0554">
              <w:rPr>
                <w:b/>
                <w:bCs/>
              </w:rPr>
              <w:t xml:space="preserve">Diagnostic assessment: </w:t>
            </w:r>
          </w:p>
          <w:p w14:paraId="67CF2A24" w14:textId="77777777" w:rsidR="004A74CA" w:rsidRPr="004E5C8C" w:rsidRDefault="004A74CA" w:rsidP="00FA3923">
            <w:pPr>
              <w:pStyle w:val="VCAAtablecondensedbullet2"/>
              <w:rPr>
                <w:lang w:val="en-US"/>
              </w:rPr>
            </w:pPr>
            <w:r w:rsidRPr="004E5C8C">
              <w:rPr>
                <w:rFonts w:eastAsia="Arial"/>
                <w:lang w:val="en-US"/>
              </w:rPr>
              <w:t>Discuss the evidence that Earth’s climate is changing.</w:t>
            </w:r>
          </w:p>
          <w:p w14:paraId="1190A7F5" w14:textId="77777777" w:rsidR="004A74CA" w:rsidRPr="00BA0554" w:rsidRDefault="004A74CA" w:rsidP="004A74CA">
            <w:pPr>
              <w:pStyle w:val="VCAAtabletextnarrow"/>
              <w:rPr>
                <w:b/>
                <w:bCs/>
              </w:rPr>
            </w:pPr>
            <w:r w:rsidRPr="00BA0554">
              <w:rPr>
                <w:b/>
                <w:bCs/>
              </w:rPr>
              <w:t xml:space="preserve">Formative assessment: </w:t>
            </w:r>
          </w:p>
          <w:p w14:paraId="758825A9" w14:textId="01E772D7" w:rsidR="004A74CA" w:rsidRPr="004E5C8C" w:rsidRDefault="006465B0" w:rsidP="004A74CA">
            <w:pPr>
              <w:pStyle w:val="VCAAtablecondensedbullet2"/>
              <w:rPr>
                <w:rFonts w:eastAsia="Arial"/>
                <w:lang w:val="en-US"/>
              </w:rPr>
            </w:pPr>
            <w:proofErr w:type="spellStart"/>
            <w:r w:rsidRPr="004E5C8C">
              <w:rPr>
                <w:rFonts w:eastAsia="Arial"/>
                <w:lang w:val="en-US"/>
              </w:rPr>
              <w:t>Analyse</w:t>
            </w:r>
            <w:proofErr w:type="spellEnd"/>
            <w:r w:rsidRPr="004E5C8C">
              <w:rPr>
                <w:rFonts w:eastAsia="Arial"/>
                <w:lang w:val="en-US"/>
              </w:rPr>
              <w:t xml:space="preserve"> </w:t>
            </w:r>
            <w:r w:rsidR="004A74CA" w:rsidRPr="004E5C8C">
              <w:rPr>
                <w:rFonts w:eastAsia="Arial"/>
                <w:lang w:val="en-US"/>
              </w:rPr>
              <w:t>data from climate records to study trends and patterns.</w:t>
            </w:r>
          </w:p>
          <w:p w14:paraId="0319C56D" w14:textId="77777777" w:rsidR="004A74CA" w:rsidRPr="004E5C8C" w:rsidRDefault="004A74CA" w:rsidP="004A74CA">
            <w:pPr>
              <w:pStyle w:val="VCAAtablecondensedbullet2"/>
              <w:rPr>
                <w:rFonts w:eastAsia="Arial"/>
                <w:lang w:val="en-US"/>
              </w:rPr>
            </w:pPr>
            <w:r w:rsidRPr="004E5C8C">
              <w:rPr>
                <w:rFonts w:eastAsia="Arial"/>
                <w:lang w:val="en-US"/>
              </w:rPr>
              <w:t>Annotate diagrams showing energy exchanges in the atmosphere, oceans and on land.</w:t>
            </w:r>
          </w:p>
          <w:p w14:paraId="0EB791FC" w14:textId="0A82FFEA" w:rsidR="004A74CA" w:rsidRPr="004E5C8C" w:rsidRDefault="004A74CA" w:rsidP="004A74CA">
            <w:pPr>
              <w:pStyle w:val="VCAAtablecondensedbullet2"/>
              <w:rPr>
                <w:lang w:val="en-US"/>
              </w:rPr>
            </w:pPr>
            <w:r w:rsidRPr="004E5C8C">
              <w:rPr>
                <w:rFonts w:eastAsia="Arial Narrow" w:cs="Arial Narrow"/>
                <w:szCs w:val="20"/>
                <w:lang w:val="en-US"/>
              </w:rPr>
              <w:t>Model how different energy sources transform energy into electrical energy, showing energy transformations and identifying where energy is ‘lost’ as heat.</w:t>
            </w:r>
          </w:p>
          <w:p w14:paraId="4E51E0F7" w14:textId="33682A8B" w:rsidR="004A74CA" w:rsidRPr="004E5C8C" w:rsidRDefault="004A74CA" w:rsidP="007E7A31">
            <w:pPr>
              <w:pStyle w:val="VCAAtablecondensedbullet2"/>
              <w:spacing w:after="0"/>
              <w:rPr>
                <w:lang w:val="en-US"/>
              </w:rPr>
            </w:pPr>
            <w:r w:rsidRPr="004E5C8C">
              <w:rPr>
                <w:rFonts w:eastAsia="Arial"/>
                <w:lang w:val="en-US"/>
              </w:rPr>
              <w:t>Explain how human activities contribute to climate change.</w:t>
            </w:r>
          </w:p>
        </w:tc>
        <w:tc>
          <w:tcPr>
            <w:tcW w:w="1559" w:type="dxa"/>
          </w:tcPr>
          <w:p w14:paraId="701511F9" w14:textId="77777777" w:rsidR="004A74CA" w:rsidRPr="00BA0554" w:rsidRDefault="004A74CA" w:rsidP="00FA3923">
            <w:pPr>
              <w:pStyle w:val="VCAAtablecondensed"/>
              <w:spacing w:line="280" w:lineRule="exact"/>
            </w:pPr>
          </w:p>
          <w:p w14:paraId="194DB454" w14:textId="77777777" w:rsidR="004A74CA" w:rsidRPr="00BA0554" w:rsidRDefault="004A74CA" w:rsidP="00FA3923">
            <w:pPr>
              <w:pStyle w:val="VCAAtablecondensed"/>
              <w:spacing w:line="280" w:lineRule="exact"/>
            </w:pPr>
            <w:r w:rsidRPr="00BA0554">
              <w:rPr>
                <w:szCs w:val="20"/>
              </w:rPr>
              <w:t>1, 4, 16</w:t>
            </w:r>
          </w:p>
          <w:p w14:paraId="550BCA2A" w14:textId="77777777" w:rsidR="004A74CA" w:rsidRPr="00BA0554" w:rsidRDefault="004A74CA" w:rsidP="004A74CA">
            <w:pPr>
              <w:pStyle w:val="VCAAtablecondensed"/>
              <w:spacing w:line="280" w:lineRule="exact"/>
              <w:rPr>
                <w:szCs w:val="20"/>
              </w:rPr>
            </w:pPr>
          </w:p>
          <w:p w14:paraId="40578A52" w14:textId="77777777" w:rsidR="004A74CA" w:rsidRPr="00BA0554" w:rsidRDefault="004A74CA" w:rsidP="004A74CA">
            <w:pPr>
              <w:pStyle w:val="VCAAtablecondensed"/>
              <w:spacing w:line="280" w:lineRule="exact"/>
              <w:rPr>
                <w:szCs w:val="20"/>
              </w:rPr>
            </w:pPr>
            <w:r w:rsidRPr="00BA0554">
              <w:rPr>
                <w:szCs w:val="20"/>
              </w:rPr>
              <w:t>16, 26, 28</w:t>
            </w:r>
          </w:p>
          <w:p w14:paraId="79623631" w14:textId="77777777" w:rsidR="004A74CA" w:rsidRPr="00BA0554" w:rsidRDefault="004A74CA" w:rsidP="004A74CA">
            <w:pPr>
              <w:pStyle w:val="VCAAtablecondensed"/>
              <w:spacing w:after="360" w:line="280" w:lineRule="exact"/>
            </w:pPr>
            <w:r w:rsidRPr="00BA0554">
              <w:t>16, 25</w:t>
            </w:r>
          </w:p>
          <w:p w14:paraId="7949D291" w14:textId="77777777" w:rsidR="007E7A31" w:rsidRPr="00BA0554" w:rsidRDefault="004A74CA" w:rsidP="007E7A31">
            <w:pPr>
              <w:pStyle w:val="VCAAtablecondensed"/>
              <w:spacing w:after="360" w:line="280" w:lineRule="exact"/>
            </w:pPr>
            <w:r w:rsidRPr="00BA0554">
              <w:t>20^, 25, 29</w:t>
            </w:r>
          </w:p>
          <w:p w14:paraId="36303C5F" w14:textId="7FB5B766" w:rsidR="004A74CA" w:rsidRPr="00BA0554" w:rsidRDefault="004A74CA" w:rsidP="007E7A31">
            <w:pPr>
              <w:pStyle w:val="VCAAtablecondensed"/>
              <w:spacing w:after="0" w:line="280" w:lineRule="exact"/>
            </w:pPr>
            <w:r w:rsidRPr="00BA0554">
              <w:rPr>
                <w:szCs w:val="20"/>
              </w:rPr>
              <w:t>16, 28, 29</w:t>
            </w:r>
          </w:p>
        </w:tc>
      </w:tr>
      <w:tr w:rsidR="00FA3923" w:rsidRPr="00BA0554" w14:paraId="0EAE9364" w14:textId="77777777" w:rsidTr="71276564">
        <w:trPr>
          <w:trHeight w:val="1362"/>
        </w:trPr>
        <w:tc>
          <w:tcPr>
            <w:tcW w:w="2405" w:type="dxa"/>
            <w:vMerge/>
          </w:tcPr>
          <w:p w14:paraId="485A688E" w14:textId="77777777" w:rsidR="00FA3923" w:rsidRPr="00BA0554" w:rsidRDefault="00FA3923" w:rsidP="00FA3923">
            <w:pPr>
              <w:pStyle w:val="VCAAtabletextnarrow"/>
              <w:rPr>
                <w:b/>
                <w:bCs/>
              </w:rPr>
            </w:pPr>
          </w:p>
        </w:tc>
        <w:tc>
          <w:tcPr>
            <w:tcW w:w="6946" w:type="dxa"/>
          </w:tcPr>
          <w:p w14:paraId="70E422DB" w14:textId="77777777" w:rsidR="00FA3923" w:rsidRPr="00BA0554" w:rsidRDefault="00FA3923" w:rsidP="00FA3923">
            <w:pPr>
              <w:pStyle w:val="VCAAtabletextnarrow"/>
              <w:rPr>
                <w:b/>
                <w:bCs/>
              </w:rPr>
            </w:pPr>
            <w:r w:rsidRPr="00BA0554">
              <w:rPr>
                <w:b/>
                <w:bCs/>
              </w:rPr>
              <w:t xml:space="preserve">Summative assessment: </w:t>
            </w:r>
          </w:p>
          <w:p w14:paraId="7B1A2EAE" w14:textId="77777777" w:rsidR="00FA3923" w:rsidRPr="004E5C8C" w:rsidRDefault="00FA3923" w:rsidP="00FA3923">
            <w:pPr>
              <w:pStyle w:val="VCAAtablecondensedbullet2"/>
              <w:rPr>
                <w:rFonts w:eastAsia="Arial"/>
                <w:lang w:val="en-US"/>
              </w:rPr>
            </w:pPr>
            <w:r w:rsidRPr="004E5C8C">
              <w:rPr>
                <w:rFonts w:eastAsia="Arial"/>
                <w:lang w:val="en-US"/>
              </w:rPr>
              <w:t>Communicate experimental and research findings clearly using graphs, tables and diagrams.</w:t>
            </w:r>
          </w:p>
          <w:p w14:paraId="367DC49E" w14:textId="04789FF4" w:rsidR="00FA3923" w:rsidRPr="004E5C8C" w:rsidRDefault="00FA3923" w:rsidP="00FA3923">
            <w:pPr>
              <w:pStyle w:val="VCAAtablecondensedbullet2"/>
              <w:rPr>
                <w:lang w:val="en-US"/>
              </w:rPr>
            </w:pPr>
            <w:r w:rsidRPr="004E5C8C">
              <w:rPr>
                <w:rFonts w:eastAsia="Arial Narrow" w:cs="Arial Narrow"/>
                <w:lang w:val="en-US"/>
              </w:rPr>
              <w:t xml:space="preserve">Construct and justify an evaluation of heat transfer and energy efficiency in climate adaptation systems, </w:t>
            </w:r>
            <w:proofErr w:type="spellStart"/>
            <w:r w:rsidRPr="004E5C8C">
              <w:rPr>
                <w:rFonts w:eastAsia="Arial Narrow" w:cs="Arial Narrow"/>
                <w:lang w:val="en-US"/>
              </w:rPr>
              <w:t>analysing</w:t>
            </w:r>
            <w:proofErr w:type="spellEnd"/>
            <w:r w:rsidRPr="004E5C8C">
              <w:rPr>
                <w:rFonts w:eastAsia="Arial Narrow" w:cs="Arial Narrow"/>
                <w:lang w:val="en-US"/>
              </w:rPr>
              <w:t xml:space="preserve"> how energy is transferred, absorbed and reduced to manage warming impacts.</w:t>
            </w:r>
          </w:p>
          <w:p w14:paraId="1586B081" w14:textId="43DBE860" w:rsidR="00FA3923" w:rsidRPr="004E5C8C" w:rsidRDefault="00FA3923" w:rsidP="00FA3923">
            <w:pPr>
              <w:pStyle w:val="VCAAtablecondensedbullet2"/>
              <w:rPr>
                <w:lang w:val="en-US"/>
              </w:rPr>
            </w:pPr>
            <w:r w:rsidRPr="004E5C8C">
              <w:rPr>
                <w:lang w:val="en-US"/>
              </w:rPr>
              <w:t>Describe a general trend in climate and explain how renewable energy technologies such as solar or wind power are designed using scientific knowledge, and how different groups in society may support or oppose these technologies based on perceived benefits and impacts.</w:t>
            </w:r>
          </w:p>
          <w:p w14:paraId="4F69F93C" w14:textId="272D47B9" w:rsidR="00FA3923" w:rsidRPr="004E5C8C" w:rsidRDefault="006465B0" w:rsidP="00FA3923">
            <w:pPr>
              <w:pStyle w:val="VCAAtablecondensedbullet2"/>
              <w:rPr>
                <w:lang w:val="en-US"/>
              </w:rPr>
            </w:pPr>
            <w:r w:rsidRPr="004E5C8C">
              <w:rPr>
                <w:rFonts w:eastAsia="Arial"/>
                <w:lang w:val="en-US"/>
              </w:rPr>
              <w:t xml:space="preserve">Propose </w:t>
            </w:r>
            <w:r w:rsidR="00FA3923" w:rsidRPr="004E5C8C">
              <w:rPr>
                <w:rFonts w:eastAsia="Arial"/>
                <w:lang w:val="en-US"/>
              </w:rPr>
              <w:t>mitigation strategies to maintain Earth’s energy balance in a selected community context.</w:t>
            </w:r>
          </w:p>
        </w:tc>
        <w:tc>
          <w:tcPr>
            <w:tcW w:w="1559" w:type="dxa"/>
          </w:tcPr>
          <w:p w14:paraId="418D5796" w14:textId="77777777" w:rsidR="00FA3923" w:rsidRPr="00BA0554" w:rsidRDefault="00FA3923" w:rsidP="00FA3923">
            <w:pPr>
              <w:pStyle w:val="VCAAtablecondensed"/>
              <w:spacing w:line="280" w:lineRule="exact"/>
              <w:rPr>
                <w:szCs w:val="20"/>
              </w:rPr>
            </w:pPr>
          </w:p>
          <w:p w14:paraId="6665DCD2" w14:textId="77777777" w:rsidR="00FA3923" w:rsidRPr="00BA0554" w:rsidRDefault="00FA3923" w:rsidP="00FA3923">
            <w:pPr>
              <w:pStyle w:val="VCAAtablecondensed"/>
              <w:spacing w:after="360" w:line="280" w:lineRule="exact"/>
            </w:pPr>
            <w:r w:rsidRPr="00BA0554">
              <w:t>16, 25, 29</w:t>
            </w:r>
          </w:p>
          <w:p w14:paraId="10291E0F" w14:textId="77777777" w:rsidR="00FA3923" w:rsidRPr="00BA0554" w:rsidRDefault="00FA3923" w:rsidP="00FA3923">
            <w:pPr>
              <w:pStyle w:val="VCAAtablecondensed"/>
              <w:spacing w:after="360" w:line="280" w:lineRule="exact"/>
            </w:pPr>
            <w:r w:rsidRPr="00BA0554">
              <w:t>16, 20*, 28</w:t>
            </w:r>
          </w:p>
          <w:p w14:paraId="0992EE55" w14:textId="1472E8F6" w:rsidR="00FA3923" w:rsidRPr="00BA0554" w:rsidRDefault="00FA3923" w:rsidP="00FA3923">
            <w:pPr>
              <w:pStyle w:val="VCAAtablecondensed"/>
              <w:spacing w:after="360" w:line="280" w:lineRule="exact"/>
            </w:pPr>
            <w:r w:rsidRPr="00BA0554">
              <w:br/>
              <w:t>2, 3, 16, 28, 29</w:t>
            </w:r>
          </w:p>
          <w:p w14:paraId="2F8B50FC" w14:textId="175FF219" w:rsidR="00FA3923" w:rsidRPr="00BA0554" w:rsidRDefault="00FA3923" w:rsidP="00FA3923">
            <w:pPr>
              <w:pStyle w:val="VCAAtablecondensed"/>
              <w:spacing w:line="280" w:lineRule="exact"/>
            </w:pPr>
            <w:r w:rsidRPr="00BA0554">
              <w:rPr>
                <w:szCs w:val="20"/>
              </w:rPr>
              <w:br/>
            </w:r>
            <w:r w:rsidRPr="00BA0554">
              <w:rPr>
                <w:szCs w:val="20"/>
              </w:rPr>
              <w:br/>
              <w:t>16, 25, 29</w:t>
            </w:r>
          </w:p>
        </w:tc>
      </w:tr>
      <w:tr w:rsidR="006848DC" w:rsidRPr="00BA0554" w14:paraId="2C5A425D" w14:textId="77777777" w:rsidTr="71276564">
        <w:trPr>
          <w:trHeight w:val="1362"/>
        </w:trPr>
        <w:tc>
          <w:tcPr>
            <w:tcW w:w="2405" w:type="dxa"/>
            <w:vMerge w:val="restart"/>
          </w:tcPr>
          <w:p w14:paraId="468EC265" w14:textId="44811CDD" w:rsidR="006848DC" w:rsidRPr="00BA0554" w:rsidRDefault="006848DC" w:rsidP="006848DC">
            <w:pPr>
              <w:pStyle w:val="VCAAtabletextnarrow"/>
              <w:rPr>
                <w:b/>
                <w:bCs/>
              </w:rPr>
            </w:pPr>
            <w:r w:rsidRPr="00BA0554">
              <w:rPr>
                <w:b/>
                <w:bCs/>
              </w:rPr>
              <w:lastRenderedPageBreak/>
              <w:t>10.5 How do we identify different chemical reactions?</w:t>
            </w:r>
          </w:p>
        </w:tc>
        <w:tc>
          <w:tcPr>
            <w:tcW w:w="6946" w:type="dxa"/>
          </w:tcPr>
          <w:p w14:paraId="283D3177" w14:textId="77777777" w:rsidR="006848DC" w:rsidRPr="00BA0554" w:rsidRDefault="006848DC" w:rsidP="006848DC">
            <w:pPr>
              <w:pStyle w:val="VCAAtabletextnarrow"/>
              <w:rPr>
                <w:b/>
                <w:bCs/>
              </w:rPr>
            </w:pPr>
            <w:r w:rsidRPr="00BA0554">
              <w:rPr>
                <w:b/>
                <w:bCs/>
              </w:rPr>
              <w:t xml:space="preserve">Diagnostic assessment: </w:t>
            </w:r>
          </w:p>
          <w:p w14:paraId="4E9F5A47" w14:textId="431B7983" w:rsidR="006848DC" w:rsidRPr="004E5C8C" w:rsidRDefault="006465B0" w:rsidP="006848DC">
            <w:pPr>
              <w:pStyle w:val="VCAAtablecondensedbullet2"/>
              <w:rPr>
                <w:rFonts w:eastAsia="Arial"/>
                <w:lang w:val="en-US"/>
              </w:rPr>
            </w:pPr>
            <w:r w:rsidRPr="004E5C8C">
              <w:rPr>
                <w:rFonts w:eastAsia="Arial"/>
                <w:lang w:val="en-US"/>
              </w:rPr>
              <w:t xml:space="preserve">Classify </w:t>
            </w:r>
            <w:r w:rsidR="006848DC" w:rsidRPr="004E5C8C">
              <w:rPr>
                <w:rFonts w:eastAsia="Arial"/>
                <w:lang w:val="en-US"/>
              </w:rPr>
              <w:t xml:space="preserve">chemical reactions </w:t>
            </w:r>
            <w:r w:rsidR="6C19ADB1" w:rsidRPr="004E5C8C">
              <w:rPr>
                <w:rFonts w:eastAsia="Arial"/>
                <w:lang w:val="en-US"/>
              </w:rPr>
              <w:t>as</w:t>
            </w:r>
            <w:r w:rsidR="006848DC" w:rsidRPr="004E5C8C">
              <w:rPr>
                <w:rFonts w:eastAsia="Arial"/>
                <w:lang w:val="en-US"/>
              </w:rPr>
              <w:t xml:space="preserve"> absorb</w:t>
            </w:r>
            <w:r w:rsidR="60A6AB96" w:rsidRPr="004E5C8C">
              <w:rPr>
                <w:rFonts w:eastAsia="Arial"/>
                <w:lang w:val="en-US"/>
              </w:rPr>
              <w:t>ing</w:t>
            </w:r>
            <w:r w:rsidR="006848DC" w:rsidRPr="004E5C8C">
              <w:rPr>
                <w:rFonts w:eastAsia="Arial"/>
                <w:lang w:val="en-US"/>
              </w:rPr>
              <w:t xml:space="preserve"> or releas</w:t>
            </w:r>
            <w:r w:rsidR="0AF04987" w:rsidRPr="004E5C8C">
              <w:rPr>
                <w:rFonts w:eastAsia="Arial"/>
                <w:lang w:val="en-US"/>
              </w:rPr>
              <w:t>ing</w:t>
            </w:r>
            <w:r w:rsidR="006848DC" w:rsidRPr="004E5C8C">
              <w:rPr>
                <w:rFonts w:eastAsia="Arial"/>
                <w:lang w:val="en-US"/>
              </w:rPr>
              <w:t xml:space="preserve"> heat.</w:t>
            </w:r>
          </w:p>
          <w:p w14:paraId="52572A89" w14:textId="77777777" w:rsidR="006848DC" w:rsidRPr="004E5C8C" w:rsidRDefault="006848DC" w:rsidP="006848DC">
            <w:pPr>
              <w:pStyle w:val="VCAAtablecondensedbullet2"/>
              <w:rPr>
                <w:rFonts w:eastAsia="Arial"/>
                <w:lang w:val="en-US"/>
              </w:rPr>
            </w:pPr>
            <w:r w:rsidRPr="004E5C8C">
              <w:rPr>
                <w:rFonts w:eastAsia="Arial"/>
                <w:lang w:val="en-US"/>
              </w:rPr>
              <w:t>Interpret simple chemical reaction representations.</w:t>
            </w:r>
          </w:p>
          <w:p w14:paraId="7507B451" w14:textId="37C99EF5" w:rsidR="006848DC" w:rsidRPr="004E5C8C" w:rsidRDefault="006848DC" w:rsidP="006848DC">
            <w:pPr>
              <w:pStyle w:val="VCAAtablecondensedbullet2"/>
              <w:rPr>
                <w:rFonts w:eastAsia="Arial"/>
                <w:lang w:val="en-US"/>
              </w:rPr>
            </w:pPr>
            <w:r w:rsidRPr="004E5C8C">
              <w:rPr>
                <w:rFonts w:eastAsia="Arial"/>
                <w:lang w:val="en-US"/>
              </w:rPr>
              <w:t>Brainstorm what the names of different chemical reaction types indicate about what happens to the particles in reactants.</w:t>
            </w:r>
          </w:p>
          <w:p w14:paraId="439D6C81" w14:textId="77777777" w:rsidR="006848DC" w:rsidRPr="00BA0554" w:rsidRDefault="006848DC" w:rsidP="006848DC">
            <w:pPr>
              <w:pStyle w:val="VCAAtabletextnarrow"/>
              <w:rPr>
                <w:b/>
                <w:bCs/>
              </w:rPr>
            </w:pPr>
            <w:r w:rsidRPr="00BA0554">
              <w:rPr>
                <w:b/>
                <w:bCs/>
              </w:rPr>
              <w:t>Formative assessment:</w:t>
            </w:r>
          </w:p>
          <w:p w14:paraId="09586C0E" w14:textId="77777777" w:rsidR="006848DC" w:rsidRPr="004E5C8C" w:rsidRDefault="006848DC" w:rsidP="006848DC">
            <w:pPr>
              <w:pStyle w:val="VCAAtablecondensedbullet2"/>
              <w:rPr>
                <w:rFonts w:eastAsia="Arial"/>
                <w:lang w:val="en-US"/>
              </w:rPr>
            </w:pPr>
            <w:r w:rsidRPr="004E5C8C">
              <w:rPr>
                <w:rFonts w:eastAsia="Arial"/>
                <w:lang w:val="en-US"/>
              </w:rPr>
              <w:t>Predict and confirm reactions as exothermic or endothermic.</w:t>
            </w:r>
          </w:p>
          <w:p w14:paraId="20360ABD" w14:textId="10117082" w:rsidR="006848DC" w:rsidRPr="004E5C8C" w:rsidRDefault="006465B0" w:rsidP="006848DC">
            <w:pPr>
              <w:pStyle w:val="VCAAtablecondensedbullet2"/>
              <w:rPr>
                <w:rFonts w:eastAsia="Arial"/>
                <w:lang w:val="en-US"/>
              </w:rPr>
            </w:pPr>
            <w:r w:rsidRPr="004E5C8C">
              <w:rPr>
                <w:rFonts w:eastAsia="Arial"/>
                <w:lang w:val="en-US"/>
              </w:rPr>
              <w:t xml:space="preserve">Discuss </w:t>
            </w:r>
            <w:r w:rsidR="006848DC" w:rsidRPr="004E5C8C">
              <w:rPr>
                <w:rFonts w:eastAsia="Arial"/>
                <w:lang w:val="en-US"/>
              </w:rPr>
              <w:t>the role of reactions in producing new materials.</w:t>
            </w:r>
          </w:p>
          <w:p w14:paraId="71B277A8" w14:textId="4CE3E862" w:rsidR="006848DC" w:rsidRPr="004E5C8C" w:rsidRDefault="006848DC" w:rsidP="006848DC">
            <w:pPr>
              <w:pStyle w:val="VCAAtablecondensedbullet2"/>
              <w:rPr>
                <w:lang w:val="en-US"/>
              </w:rPr>
            </w:pPr>
            <w:r w:rsidRPr="004E5C8C">
              <w:rPr>
                <w:lang w:val="en-US"/>
              </w:rPr>
              <w:t xml:space="preserve">Design an investigation to explore how changing reaction conditions </w:t>
            </w:r>
            <w:proofErr w:type="gramStart"/>
            <w:r w:rsidRPr="004E5C8C">
              <w:rPr>
                <w:lang w:val="en-US"/>
              </w:rPr>
              <w:t>affects</w:t>
            </w:r>
            <w:proofErr w:type="gramEnd"/>
            <w:r w:rsidRPr="004E5C8C">
              <w:rPr>
                <w:lang w:val="en-US"/>
              </w:rPr>
              <w:t xml:space="preserve"> reaction outcomes, including safety considerations and data collection methods.</w:t>
            </w:r>
          </w:p>
          <w:p w14:paraId="6DC46871" w14:textId="0815DD82" w:rsidR="006848DC" w:rsidRPr="004E5C8C" w:rsidRDefault="006465B0" w:rsidP="006848DC">
            <w:pPr>
              <w:pStyle w:val="VCAAtablecondensedbullet2"/>
              <w:rPr>
                <w:lang w:val="en-US"/>
              </w:rPr>
            </w:pPr>
            <w:r w:rsidRPr="004E5C8C">
              <w:rPr>
                <w:rFonts w:eastAsia="Arial"/>
                <w:lang w:val="en-US"/>
              </w:rPr>
              <w:t xml:space="preserve">Discuss </w:t>
            </w:r>
            <w:r w:rsidR="006848DC" w:rsidRPr="004E5C8C">
              <w:rPr>
                <w:rFonts w:eastAsia="Arial"/>
                <w:lang w:val="en-US"/>
              </w:rPr>
              <w:t>how displacement reactions can be used to recycle metals.</w:t>
            </w:r>
          </w:p>
        </w:tc>
        <w:tc>
          <w:tcPr>
            <w:tcW w:w="1559" w:type="dxa"/>
          </w:tcPr>
          <w:p w14:paraId="5C40FC4B" w14:textId="77777777" w:rsidR="006848DC" w:rsidRPr="00BA0554" w:rsidRDefault="006848DC" w:rsidP="006848DC">
            <w:pPr>
              <w:pStyle w:val="VCAAtablecondensed"/>
              <w:spacing w:line="280" w:lineRule="exact"/>
            </w:pPr>
          </w:p>
          <w:p w14:paraId="441BA1F6" w14:textId="77777777" w:rsidR="006848DC" w:rsidRPr="00BA0554" w:rsidRDefault="006848DC" w:rsidP="006848DC">
            <w:pPr>
              <w:pStyle w:val="VCAAtablecondensed"/>
              <w:spacing w:line="280" w:lineRule="exact"/>
            </w:pPr>
            <w:r w:rsidRPr="00BA0554">
              <w:t>13</w:t>
            </w:r>
          </w:p>
          <w:p w14:paraId="7321369A" w14:textId="77777777" w:rsidR="006848DC" w:rsidRPr="00BA0554" w:rsidRDefault="006848DC" w:rsidP="006848DC">
            <w:pPr>
              <w:pStyle w:val="VCAAtablecondensed"/>
              <w:spacing w:line="280" w:lineRule="exact"/>
            </w:pPr>
            <w:r w:rsidRPr="00BA0554">
              <w:t>12, 25</w:t>
            </w:r>
          </w:p>
          <w:p w14:paraId="5C38A2C9" w14:textId="77777777" w:rsidR="006848DC" w:rsidRPr="00BA0554" w:rsidRDefault="006848DC" w:rsidP="006848DC">
            <w:pPr>
              <w:pStyle w:val="VCAAtablecondensed"/>
              <w:spacing w:line="280" w:lineRule="exact"/>
            </w:pPr>
            <w:r w:rsidRPr="00BA0554">
              <w:t>12, 25</w:t>
            </w:r>
          </w:p>
          <w:p w14:paraId="03C9E824" w14:textId="77777777" w:rsidR="006848DC" w:rsidRPr="00BA0554" w:rsidRDefault="006848DC" w:rsidP="006848DC">
            <w:pPr>
              <w:pStyle w:val="VCAAtablecondensed"/>
              <w:spacing w:line="280" w:lineRule="exact"/>
            </w:pPr>
          </w:p>
          <w:p w14:paraId="73DB6EDD" w14:textId="5E56C719" w:rsidR="006848DC" w:rsidRPr="00BA0554" w:rsidRDefault="006848DC" w:rsidP="006848DC">
            <w:pPr>
              <w:pStyle w:val="VCAAtablecondensed"/>
              <w:spacing w:line="280" w:lineRule="exact"/>
            </w:pPr>
            <w:r w:rsidRPr="00BA0554">
              <w:br/>
              <w:t>13, 22, 23, 24</w:t>
            </w:r>
          </w:p>
          <w:p w14:paraId="4439008E" w14:textId="77777777" w:rsidR="006848DC" w:rsidRPr="00BA0554" w:rsidRDefault="006848DC" w:rsidP="006848DC">
            <w:pPr>
              <w:pStyle w:val="VCAAtablecondensed"/>
              <w:spacing w:line="280" w:lineRule="exact"/>
            </w:pPr>
            <w:r w:rsidRPr="00BA0554">
              <w:t>4, 14, 29</w:t>
            </w:r>
          </w:p>
          <w:p w14:paraId="59D7338E" w14:textId="77777777" w:rsidR="006848DC" w:rsidRPr="00BA0554" w:rsidRDefault="006848DC" w:rsidP="006848DC">
            <w:pPr>
              <w:pStyle w:val="VCAAtablecondensed"/>
              <w:spacing w:line="280" w:lineRule="exact"/>
            </w:pPr>
            <w:r w:rsidRPr="00BA0554">
              <w:t>14, 23, 24, 27</w:t>
            </w:r>
          </w:p>
          <w:p w14:paraId="22E7A965" w14:textId="4220FF92" w:rsidR="006848DC" w:rsidRPr="00BA0554" w:rsidRDefault="006848DC" w:rsidP="006848DC">
            <w:pPr>
              <w:pStyle w:val="VCAAtablecondensed"/>
              <w:spacing w:line="280" w:lineRule="exact"/>
              <w:rPr>
                <w:szCs w:val="20"/>
              </w:rPr>
            </w:pPr>
            <w:r w:rsidRPr="00BA0554">
              <w:br/>
              <w:t>4, 14, 29</w:t>
            </w:r>
          </w:p>
        </w:tc>
      </w:tr>
      <w:tr w:rsidR="006848DC" w:rsidRPr="00BA0554" w14:paraId="73FA25A0" w14:textId="77777777" w:rsidTr="71276564">
        <w:trPr>
          <w:trHeight w:val="1362"/>
        </w:trPr>
        <w:tc>
          <w:tcPr>
            <w:tcW w:w="2405" w:type="dxa"/>
            <w:vMerge/>
          </w:tcPr>
          <w:p w14:paraId="22FDAD3B" w14:textId="77777777" w:rsidR="006848DC" w:rsidRPr="00BA0554" w:rsidRDefault="006848DC" w:rsidP="006848DC">
            <w:pPr>
              <w:pStyle w:val="VCAAtabletextnarrow"/>
              <w:rPr>
                <w:b/>
                <w:bCs/>
              </w:rPr>
            </w:pPr>
          </w:p>
        </w:tc>
        <w:tc>
          <w:tcPr>
            <w:tcW w:w="6946" w:type="dxa"/>
          </w:tcPr>
          <w:p w14:paraId="034E5E00" w14:textId="77777777" w:rsidR="006848DC" w:rsidRPr="004E5C8C" w:rsidRDefault="006848DC" w:rsidP="006848DC">
            <w:pPr>
              <w:pStyle w:val="VCAAtablecondensedbullet2"/>
              <w:numPr>
                <w:ilvl w:val="0"/>
                <w:numId w:val="0"/>
              </w:numPr>
              <w:ind w:left="425" w:hanging="425"/>
              <w:rPr>
                <w:rFonts w:eastAsia="Arial"/>
                <w:lang w:val="en-US"/>
              </w:rPr>
            </w:pPr>
            <w:r w:rsidRPr="004E5C8C">
              <w:rPr>
                <w:b/>
                <w:bCs/>
                <w:lang w:val="en-US"/>
              </w:rPr>
              <w:t xml:space="preserve">Summative assessment: </w:t>
            </w:r>
          </w:p>
          <w:p w14:paraId="7078DBCC" w14:textId="77777777" w:rsidR="006848DC" w:rsidRPr="004E5C8C" w:rsidRDefault="006848DC" w:rsidP="006848DC">
            <w:pPr>
              <w:pStyle w:val="VCAAtablecondensedbullet2"/>
              <w:rPr>
                <w:rFonts w:eastAsia="Arial"/>
                <w:lang w:val="en-US"/>
              </w:rPr>
            </w:pPr>
            <w:r w:rsidRPr="004E5C8C">
              <w:rPr>
                <w:rFonts w:eastAsia="Arial"/>
                <w:lang w:val="en-US"/>
              </w:rPr>
              <w:t>Distinguish between synthesis, decomposition and displacement reactions.</w:t>
            </w:r>
          </w:p>
          <w:p w14:paraId="67950AFC" w14:textId="77777777" w:rsidR="006848DC" w:rsidRPr="004E5C8C" w:rsidRDefault="006848DC" w:rsidP="006848DC">
            <w:pPr>
              <w:pStyle w:val="VCAAtablecondensedbullet2"/>
              <w:rPr>
                <w:rFonts w:eastAsia="Arial"/>
                <w:lang w:val="en-US"/>
              </w:rPr>
            </w:pPr>
            <w:r w:rsidRPr="004E5C8C">
              <w:rPr>
                <w:rFonts w:eastAsia="Arial"/>
                <w:lang w:val="en-US"/>
              </w:rPr>
              <w:t>Represent and balance chemical reactions.</w:t>
            </w:r>
          </w:p>
          <w:p w14:paraId="0EE2CC33" w14:textId="77777777" w:rsidR="006848DC" w:rsidRPr="004E5C8C" w:rsidRDefault="006848DC" w:rsidP="006848DC">
            <w:pPr>
              <w:pStyle w:val="VCAAtablecondensedbullet2"/>
              <w:rPr>
                <w:lang w:val="en-US"/>
              </w:rPr>
            </w:pPr>
            <w:r w:rsidRPr="004E5C8C">
              <w:rPr>
                <w:lang w:val="en-US"/>
              </w:rPr>
              <w:t xml:space="preserve">Use real or simulated chemical reaction examples to write </w:t>
            </w:r>
            <w:proofErr w:type="gramStart"/>
            <w:r w:rsidRPr="004E5C8C">
              <w:rPr>
                <w:lang w:val="en-US"/>
              </w:rPr>
              <w:t>word</w:t>
            </w:r>
            <w:proofErr w:type="gramEnd"/>
            <w:r w:rsidRPr="004E5C8C">
              <w:rPr>
                <w:lang w:val="en-US"/>
              </w:rPr>
              <w:t xml:space="preserve"> and balanced chemical equations and explain how they demonstrate the Law of Conservation of Mass in each case.</w:t>
            </w:r>
          </w:p>
          <w:p w14:paraId="78EB66D4" w14:textId="1C50ADF4" w:rsidR="006848DC" w:rsidRPr="004E5C8C" w:rsidRDefault="6DF92467" w:rsidP="006848DC">
            <w:pPr>
              <w:pStyle w:val="VCAAtablecondensedbullet2"/>
              <w:rPr>
                <w:lang w:val="en-US"/>
              </w:rPr>
            </w:pPr>
            <w:r w:rsidRPr="004E5C8C">
              <w:rPr>
                <w:lang w:val="en-US"/>
              </w:rPr>
              <w:t>Compare</w:t>
            </w:r>
            <w:r w:rsidR="006465B0" w:rsidRPr="004E5C8C">
              <w:rPr>
                <w:lang w:val="en-US"/>
              </w:rPr>
              <w:t xml:space="preserve"> </w:t>
            </w:r>
            <w:r w:rsidR="7FC5D075" w:rsidRPr="004E5C8C">
              <w:rPr>
                <w:lang w:val="en-US"/>
              </w:rPr>
              <w:t>different</w:t>
            </w:r>
            <w:r w:rsidR="006848DC" w:rsidRPr="004E5C8C">
              <w:rPr>
                <w:lang w:val="en-US"/>
              </w:rPr>
              <w:t xml:space="preserve"> chemical reactions and explain how the expected results of these reactions affect whether different people and groups support or oppose their use in homes and industry, using examples to support ideas.</w:t>
            </w:r>
          </w:p>
        </w:tc>
        <w:tc>
          <w:tcPr>
            <w:tcW w:w="1559" w:type="dxa"/>
          </w:tcPr>
          <w:p w14:paraId="7AA9022B" w14:textId="77777777" w:rsidR="006848DC" w:rsidRPr="00BA0554" w:rsidRDefault="006848DC" w:rsidP="006848DC">
            <w:pPr>
              <w:pStyle w:val="VCAAtablecondensed"/>
              <w:spacing w:line="280" w:lineRule="exact"/>
              <w:rPr>
                <w:szCs w:val="20"/>
              </w:rPr>
            </w:pPr>
          </w:p>
          <w:p w14:paraId="40C52B4D" w14:textId="77777777" w:rsidR="006848DC" w:rsidRPr="00BA0554" w:rsidRDefault="006848DC" w:rsidP="006848DC">
            <w:pPr>
              <w:pStyle w:val="VCAAtablecondensed"/>
              <w:spacing w:line="280" w:lineRule="exact"/>
            </w:pPr>
            <w:r w:rsidRPr="00BA0554">
              <w:t>14, 26</w:t>
            </w:r>
          </w:p>
          <w:p w14:paraId="671AF03A" w14:textId="77777777" w:rsidR="006848DC" w:rsidRPr="00BA0554" w:rsidRDefault="006848DC" w:rsidP="006848DC">
            <w:pPr>
              <w:pStyle w:val="VCAAtablecondensed"/>
              <w:spacing w:line="280" w:lineRule="exact"/>
            </w:pPr>
            <w:r w:rsidRPr="00BA0554">
              <w:t>12, 25</w:t>
            </w:r>
          </w:p>
          <w:p w14:paraId="0F7ED74F" w14:textId="77777777" w:rsidR="006848DC" w:rsidRPr="00BA0554" w:rsidRDefault="006848DC" w:rsidP="006848DC">
            <w:pPr>
              <w:pStyle w:val="VCAAtablecondensed"/>
              <w:spacing w:line="280" w:lineRule="exact"/>
            </w:pPr>
            <w:r w:rsidRPr="00BA0554">
              <w:t>12, 25</w:t>
            </w:r>
            <w:r w:rsidRPr="00BA0554">
              <w:br/>
            </w:r>
            <w:r w:rsidRPr="00BA0554">
              <w:br/>
            </w:r>
          </w:p>
          <w:p w14:paraId="1016BD4E" w14:textId="5E2E31DF" w:rsidR="006848DC" w:rsidRPr="00BA0554" w:rsidRDefault="006848DC" w:rsidP="006848DC">
            <w:pPr>
              <w:pStyle w:val="VCAAtablecondensed"/>
              <w:spacing w:line="280" w:lineRule="exact"/>
            </w:pPr>
            <w:r w:rsidRPr="00BA0554">
              <w:t>3, 13</w:t>
            </w:r>
            <w:r w:rsidR="67922B89" w:rsidRPr="00BA0554">
              <w:t>, 26</w:t>
            </w:r>
          </w:p>
          <w:p w14:paraId="79D4CE45" w14:textId="77777777" w:rsidR="006848DC" w:rsidRPr="00BA0554" w:rsidRDefault="006848DC" w:rsidP="006848DC">
            <w:pPr>
              <w:pStyle w:val="VCAAtablecondensed"/>
              <w:spacing w:line="280" w:lineRule="exact"/>
              <w:rPr>
                <w:szCs w:val="20"/>
              </w:rPr>
            </w:pPr>
          </w:p>
        </w:tc>
      </w:tr>
      <w:tr w:rsidR="00914B65" w:rsidRPr="00BA0554" w14:paraId="236BE134" w14:textId="77777777" w:rsidTr="71276564">
        <w:trPr>
          <w:trHeight w:val="4718"/>
        </w:trPr>
        <w:tc>
          <w:tcPr>
            <w:tcW w:w="2405" w:type="dxa"/>
            <w:vMerge w:val="restart"/>
          </w:tcPr>
          <w:p w14:paraId="288D8605" w14:textId="79719C8D" w:rsidR="00914B65" w:rsidRPr="00BA0554" w:rsidRDefault="00914B65" w:rsidP="006848DC">
            <w:pPr>
              <w:pStyle w:val="VCAAtabletextnarrow"/>
              <w:rPr>
                <w:b/>
                <w:bCs/>
              </w:rPr>
            </w:pPr>
            <w:r w:rsidRPr="00BA0554">
              <w:rPr>
                <w:b/>
                <w:bCs/>
              </w:rPr>
              <w:t>10.6 How do we make sense of the universe?</w:t>
            </w:r>
          </w:p>
        </w:tc>
        <w:tc>
          <w:tcPr>
            <w:tcW w:w="6946" w:type="dxa"/>
          </w:tcPr>
          <w:p w14:paraId="168FD85E" w14:textId="77777777" w:rsidR="00914B65" w:rsidRPr="00BA0554" w:rsidRDefault="00914B65" w:rsidP="006848DC">
            <w:pPr>
              <w:pStyle w:val="VCAAtabletextnarrow"/>
              <w:rPr>
                <w:b/>
                <w:bCs/>
              </w:rPr>
            </w:pPr>
            <w:r w:rsidRPr="00BA0554">
              <w:rPr>
                <w:b/>
                <w:bCs/>
              </w:rPr>
              <w:t>Diagnostic assessment:</w:t>
            </w:r>
          </w:p>
          <w:p w14:paraId="73CDD9A8" w14:textId="77777777" w:rsidR="00914B65" w:rsidRPr="004E5C8C" w:rsidRDefault="00914B65" w:rsidP="006848DC">
            <w:pPr>
              <w:pStyle w:val="VCAAtablecondensedbullet2"/>
              <w:rPr>
                <w:lang w:val="en-US"/>
              </w:rPr>
            </w:pPr>
            <w:r w:rsidRPr="004E5C8C">
              <w:rPr>
                <w:lang w:val="en-US"/>
              </w:rPr>
              <w:t>Complete a ‘true or false’ quiz: ‘What do I already know about the universe?’</w:t>
            </w:r>
          </w:p>
          <w:p w14:paraId="3B240754" w14:textId="77777777" w:rsidR="00914B65" w:rsidRPr="00BA0554" w:rsidRDefault="00914B65" w:rsidP="007E7A31">
            <w:pPr>
              <w:pStyle w:val="VCAAtabletextnarrow"/>
              <w:rPr>
                <w:b/>
                <w:bCs/>
              </w:rPr>
            </w:pPr>
            <w:r w:rsidRPr="00BA0554">
              <w:rPr>
                <w:b/>
                <w:bCs/>
              </w:rPr>
              <w:t xml:space="preserve">Formative assessment: </w:t>
            </w:r>
          </w:p>
          <w:p w14:paraId="703A00BF" w14:textId="77777777" w:rsidR="00914B65" w:rsidRPr="004E5C8C" w:rsidRDefault="00914B65" w:rsidP="007E7A31">
            <w:pPr>
              <w:pStyle w:val="VCAAtablecondensedbullet2"/>
              <w:rPr>
                <w:lang w:val="en-US"/>
              </w:rPr>
            </w:pPr>
            <w:r w:rsidRPr="004E5C8C">
              <w:rPr>
                <w:lang w:val="en-US"/>
              </w:rPr>
              <w:t>Identify the link between each telescope and its function.</w:t>
            </w:r>
          </w:p>
          <w:p w14:paraId="7C3B9A6A" w14:textId="77777777" w:rsidR="00914B65" w:rsidRPr="004E5C8C" w:rsidRDefault="00914B65" w:rsidP="007E7A31">
            <w:pPr>
              <w:pStyle w:val="VCAAtablecondensedbullet2"/>
              <w:rPr>
                <w:b/>
                <w:bCs/>
                <w:lang w:val="en-US"/>
              </w:rPr>
            </w:pPr>
            <w:r w:rsidRPr="004E5C8C">
              <w:rPr>
                <w:lang w:val="en-US"/>
              </w:rPr>
              <w:t>Complete calculations using scientific notation and unit conversion.</w:t>
            </w:r>
          </w:p>
          <w:p w14:paraId="159FDE9B" w14:textId="77777777" w:rsidR="00914B65" w:rsidRPr="004E5C8C" w:rsidRDefault="00914B65" w:rsidP="006848DC">
            <w:pPr>
              <w:pStyle w:val="VCAAtablecondensedbullet2"/>
              <w:rPr>
                <w:lang w:val="en-US"/>
              </w:rPr>
            </w:pPr>
            <w:r w:rsidRPr="004E5C8C">
              <w:rPr>
                <w:lang w:val="en-US"/>
              </w:rPr>
              <w:t>Model solar system formation through a hands-on nebula simulation.</w:t>
            </w:r>
          </w:p>
          <w:p w14:paraId="312B8ACB" w14:textId="77777777" w:rsidR="00914B65" w:rsidRPr="004E5C8C" w:rsidRDefault="00914B65" w:rsidP="006848DC">
            <w:pPr>
              <w:pStyle w:val="VCAAtablecondensedbullet2"/>
              <w:rPr>
                <w:lang w:val="en-US"/>
              </w:rPr>
            </w:pPr>
            <w:r w:rsidRPr="004E5C8C">
              <w:rPr>
                <w:lang w:val="en-US"/>
              </w:rPr>
              <w:t>Construct a Venn diagram to compare cultural stories and scientific understandings about the Pleiades constellation.</w:t>
            </w:r>
          </w:p>
          <w:p w14:paraId="6E786735" w14:textId="2ED31F08" w:rsidR="00914B65" w:rsidRPr="004E5C8C" w:rsidRDefault="00914B65" w:rsidP="006848DC">
            <w:pPr>
              <w:pStyle w:val="VCAAtablecondensedbullet2"/>
              <w:rPr>
                <w:lang w:val="en-US"/>
              </w:rPr>
            </w:pPr>
            <w:r w:rsidRPr="004E5C8C">
              <w:rPr>
                <w:lang w:val="en-US"/>
              </w:rPr>
              <w:t>Use</w:t>
            </w:r>
            <w:r w:rsidR="00393885" w:rsidRPr="004E5C8C">
              <w:rPr>
                <w:lang w:val="en-US"/>
              </w:rPr>
              <w:t xml:space="preserve"> the</w:t>
            </w:r>
            <w:r w:rsidRPr="004E5C8C">
              <w:rPr>
                <w:lang w:val="en-US"/>
              </w:rPr>
              <w:t xml:space="preserve"> H–R diagram to identify patterns in star </w:t>
            </w:r>
            <w:proofErr w:type="spellStart"/>
            <w:r w:rsidRPr="004E5C8C">
              <w:rPr>
                <w:lang w:val="en-US"/>
              </w:rPr>
              <w:t>colour</w:t>
            </w:r>
            <w:proofErr w:type="spellEnd"/>
            <w:r w:rsidRPr="004E5C8C">
              <w:rPr>
                <w:lang w:val="en-US"/>
              </w:rPr>
              <w:t>, temperature, brightness and size.</w:t>
            </w:r>
          </w:p>
          <w:p w14:paraId="1C1C57D0" w14:textId="77777777" w:rsidR="00914B65" w:rsidRPr="004E5C8C" w:rsidRDefault="00914B65" w:rsidP="006848DC">
            <w:pPr>
              <w:pStyle w:val="VCAAtablecondensedbullet2"/>
              <w:rPr>
                <w:lang w:val="en-US"/>
              </w:rPr>
            </w:pPr>
            <w:r w:rsidRPr="004E5C8C">
              <w:rPr>
                <w:lang w:val="en-US"/>
              </w:rPr>
              <w:t>Build a model that shows Earth’s place in our Milky Way galaxy and nearby galaxies in the Local Group.</w:t>
            </w:r>
          </w:p>
          <w:p w14:paraId="06618E46" w14:textId="77777777" w:rsidR="00914B65" w:rsidRPr="004E5C8C" w:rsidRDefault="00914B65" w:rsidP="006848DC">
            <w:pPr>
              <w:pStyle w:val="VCAAtablecondensedbullet2"/>
              <w:rPr>
                <w:lang w:val="en-US"/>
              </w:rPr>
            </w:pPr>
            <w:r w:rsidRPr="004E5C8C">
              <w:rPr>
                <w:lang w:val="en-US"/>
              </w:rPr>
              <w:t>Demonstrate understanding of the big bang theory using evidence.</w:t>
            </w:r>
          </w:p>
          <w:p w14:paraId="585B25C9" w14:textId="679BC062" w:rsidR="00914B65" w:rsidRPr="004E5C8C" w:rsidRDefault="00914B65" w:rsidP="006848DC">
            <w:pPr>
              <w:pStyle w:val="VCAAtablecondensedbullet2"/>
              <w:rPr>
                <w:lang w:val="en-US"/>
              </w:rPr>
            </w:pPr>
            <w:r w:rsidRPr="004E5C8C">
              <w:rPr>
                <w:lang w:val="en-US"/>
              </w:rPr>
              <w:t xml:space="preserve">Provide peer feedback about </w:t>
            </w:r>
            <w:proofErr w:type="gramStart"/>
            <w:r w:rsidRPr="004E5C8C">
              <w:rPr>
                <w:lang w:val="en-US"/>
              </w:rPr>
              <w:t>an astronomy</w:t>
            </w:r>
            <w:proofErr w:type="gramEnd"/>
            <w:r w:rsidRPr="004E5C8C">
              <w:rPr>
                <w:lang w:val="en-US"/>
              </w:rPr>
              <w:t xml:space="preserve"> communication during a ‘gallery walk’. </w:t>
            </w:r>
          </w:p>
        </w:tc>
        <w:tc>
          <w:tcPr>
            <w:tcW w:w="1559" w:type="dxa"/>
          </w:tcPr>
          <w:p w14:paraId="4E8903C3" w14:textId="77777777" w:rsidR="00914B65" w:rsidRPr="00BA0554" w:rsidRDefault="00914B65" w:rsidP="006848DC">
            <w:pPr>
              <w:pStyle w:val="VCAAtablecondensed"/>
              <w:spacing w:line="280" w:lineRule="exact"/>
            </w:pPr>
          </w:p>
          <w:p w14:paraId="70998DA2" w14:textId="77777777" w:rsidR="00914B65" w:rsidRPr="00BA0554" w:rsidRDefault="00914B65" w:rsidP="006848DC">
            <w:pPr>
              <w:pStyle w:val="VCAAtablecondensed"/>
              <w:spacing w:line="280" w:lineRule="exact"/>
              <w:rPr>
                <w:szCs w:val="20"/>
              </w:rPr>
            </w:pPr>
            <w:r w:rsidRPr="00BA0554">
              <w:t>18</w:t>
            </w:r>
          </w:p>
          <w:p w14:paraId="4DDB76E9" w14:textId="77777777" w:rsidR="00914B65" w:rsidRPr="00BA0554" w:rsidRDefault="00914B65" w:rsidP="007E7A31">
            <w:pPr>
              <w:pStyle w:val="VCAAtablecondensed"/>
              <w:spacing w:line="280" w:lineRule="exact"/>
            </w:pPr>
          </w:p>
          <w:p w14:paraId="776DBA9B" w14:textId="77777777" w:rsidR="00914B65" w:rsidRPr="00BA0554" w:rsidRDefault="00914B65" w:rsidP="007E7A31">
            <w:pPr>
              <w:pStyle w:val="VCAAtablecondensed"/>
              <w:spacing w:line="280" w:lineRule="exact"/>
            </w:pPr>
            <w:r w:rsidRPr="00BA0554">
              <w:t>2</w:t>
            </w:r>
          </w:p>
          <w:p w14:paraId="479CD713" w14:textId="77777777" w:rsidR="00914B65" w:rsidRPr="00BA0554" w:rsidRDefault="00914B65" w:rsidP="007E7A31">
            <w:pPr>
              <w:pStyle w:val="VCAAtablecondensed"/>
              <w:spacing w:line="280" w:lineRule="exact"/>
            </w:pPr>
            <w:r w:rsidRPr="00BA0554">
              <w:t>23, 25</w:t>
            </w:r>
          </w:p>
          <w:p w14:paraId="66F3DD06" w14:textId="77777777" w:rsidR="00914B65" w:rsidRPr="00BA0554" w:rsidRDefault="00914B65" w:rsidP="006848DC">
            <w:pPr>
              <w:pStyle w:val="VCAAtablecondensed"/>
              <w:spacing w:after="100" w:line="280" w:lineRule="exact"/>
              <w:rPr>
                <w:szCs w:val="20"/>
              </w:rPr>
            </w:pPr>
            <w:r w:rsidRPr="00BA0554">
              <w:rPr>
                <w:szCs w:val="20"/>
              </w:rPr>
              <w:t>22, 26, 27, 29</w:t>
            </w:r>
          </w:p>
          <w:p w14:paraId="34732950" w14:textId="77777777" w:rsidR="00914B65" w:rsidRPr="00BA0554" w:rsidRDefault="00914B65" w:rsidP="006848DC">
            <w:pPr>
              <w:pStyle w:val="VCAAtablecondensed"/>
              <w:spacing w:after="100" w:line="280" w:lineRule="exact"/>
              <w:rPr>
                <w:szCs w:val="20"/>
              </w:rPr>
            </w:pPr>
            <w:r w:rsidRPr="00BA0554">
              <w:rPr>
                <w:szCs w:val="20"/>
              </w:rPr>
              <w:t>1, 18, 23, 25, 29</w:t>
            </w:r>
            <w:r w:rsidRPr="00BA0554">
              <w:rPr>
                <w:szCs w:val="20"/>
              </w:rPr>
              <w:br/>
            </w:r>
          </w:p>
          <w:p w14:paraId="4104BEC0" w14:textId="77777777" w:rsidR="00914B65" w:rsidRPr="00BA0554" w:rsidRDefault="00914B65" w:rsidP="004A74CA">
            <w:pPr>
              <w:pStyle w:val="VCAAtablecondensed"/>
              <w:spacing w:after="100" w:line="240" w:lineRule="exact"/>
              <w:rPr>
                <w:szCs w:val="20"/>
              </w:rPr>
            </w:pPr>
            <w:r w:rsidRPr="00BA0554">
              <w:rPr>
                <w:szCs w:val="20"/>
              </w:rPr>
              <w:t>18, 22, 26, 29</w:t>
            </w:r>
          </w:p>
          <w:p w14:paraId="10A1393C" w14:textId="77777777" w:rsidR="00393885" w:rsidRPr="00BA0554" w:rsidRDefault="00393885" w:rsidP="00B54B20">
            <w:pPr>
              <w:pStyle w:val="VCAAtablecondensed"/>
              <w:spacing w:after="100" w:line="240" w:lineRule="exact"/>
              <w:rPr>
                <w:szCs w:val="20"/>
              </w:rPr>
            </w:pPr>
          </w:p>
          <w:p w14:paraId="74125816" w14:textId="0CB52B15" w:rsidR="00914B65" w:rsidRPr="00BA0554" w:rsidRDefault="00914B65" w:rsidP="00B54B20">
            <w:pPr>
              <w:pStyle w:val="VCAAtablecondensed"/>
              <w:spacing w:after="100" w:line="240" w:lineRule="exact"/>
              <w:rPr>
                <w:szCs w:val="20"/>
              </w:rPr>
            </w:pPr>
            <w:r w:rsidRPr="00BA0554">
              <w:rPr>
                <w:szCs w:val="20"/>
              </w:rPr>
              <w:t>18, 22, 25, 26</w:t>
            </w:r>
          </w:p>
          <w:p w14:paraId="7ECA46E3" w14:textId="09DC825C" w:rsidR="00914B65" w:rsidRPr="00BA0554" w:rsidRDefault="00393885" w:rsidP="00B54B20">
            <w:pPr>
              <w:pStyle w:val="VCAAtablecondensed"/>
              <w:spacing w:after="100" w:line="240" w:lineRule="exact"/>
            </w:pPr>
            <w:r w:rsidRPr="00BA0554">
              <w:br/>
            </w:r>
            <w:r w:rsidR="00914B65" w:rsidRPr="00BA0554">
              <w:t>18, 28</w:t>
            </w:r>
          </w:p>
          <w:p w14:paraId="3BC58429" w14:textId="310E7F42" w:rsidR="00914B65" w:rsidRPr="00BA0554" w:rsidRDefault="00914B65" w:rsidP="00B54B20">
            <w:pPr>
              <w:pStyle w:val="VCAAtablecondensed"/>
              <w:spacing w:after="100" w:line="240" w:lineRule="exact"/>
              <w:rPr>
                <w:szCs w:val="20"/>
              </w:rPr>
            </w:pPr>
            <w:r w:rsidRPr="00BA0554">
              <w:rPr>
                <w:szCs w:val="20"/>
              </w:rPr>
              <w:t>1, 18, 27</w:t>
            </w:r>
          </w:p>
        </w:tc>
      </w:tr>
      <w:tr w:rsidR="00B54B20" w:rsidRPr="00BA0554" w14:paraId="1E71A6B4" w14:textId="77777777" w:rsidTr="71276564">
        <w:trPr>
          <w:trHeight w:val="382"/>
        </w:trPr>
        <w:tc>
          <w:tcPr>
            <w:tcW w:w="2405" w:type="dxa"/>
            <w:vMerge/>
          </w:tcPr>
          <w:p w14:paraId="1CC0D72D" w14:textId="77777777" w:rsidR="00B54B20" w:rsidRPr="00BA0554" w:rsidRDefault="00B54B20" w:rsidP="00B54B20">
            <w:pPr>
              <w:pStyle w:val="VCAAtabletextnarrow"/>
              <w:rPr>
                <w:b/>
                <w:bCs/>
              </w:rPr>
            </w:pPr>
          </w:p>
        </w:tc>
        <w:tc>
          <w:tcPr>
            <w:tcW w:w="6946" w:type="dxa"/>
          </w:tcPr>
          <w:p w14:paraId="50912E82" w14:textId="77777777" w:rsidR="00B54B20" w:rsidRPr="00BA0554" w:rsidRDefault="00B54B20" w:rsidP="00B54B20">
            <w:pPr>
              <w:pStyle w:val="VCAAtabletextnarrow"/>
              <w:rPr>
                <w:b/>
                <w:bCs/>
              </w:rPr>
            </w:pPr>
            <w:r w:rsidRPr="00BA0554">
              <w:rPr>
                <w:b/>
                <w:bCs/>
              </w:rPr>
              <w:t>Summative assessment:</w:t>
            </w:r>
          </w:p>
          <w:p w14:paraId="2D0B8EC6" w14:textId="72D866A3" w:rsidR="000061FE" w:rsidRPr="004E5C8C" w:rsidRDefault="000061FE" w:rsidP="000061FE">
            <w:pPr>
              <w:pStyle w:val="VCAAtablecondensedbullet2"/>
              <w:rPr>
                <w:b/>
                <w:bCs/>
                <w:lang w:val="en-US"/>
              </w:rPr>
            </w:pPr>
            <w:r w:rsidRPr="004E5C8C">
              <w:rPr>
                <w:lang w:val="en-US"/>
              </w:rPr>
              <w:t>Design and create a cosmic storyteller comic strip to illustrate and communicate an aspect of the evolution of the universe.</w:t>
            </w:r>
          </w:p>
        </w:tc>
        <w:tc>
          <w:tcPr>
            <w:tcW w:w="1559" w:type="dxa"/>
          </w:tcPr>
          <w:p w14:paraId="05A459BF" w14:textId="77777777" w:rsidR="00B54B20" w:rsidRPr="00BA0554" w:rsidRDefault="00B54B20" w:rsidP="00B54B20">
            <w:pPr>
              <w:pStyle w:val="VCAAtablecondensed"/>
              <w:spacing w:line="280" w:lineRule="exact"/>
            </w:pPr>
          </w:p>
          <w:p w14:paraId="2F7108F7" w14:textId="3C1C03C9" w:rsidR="00B54B20" w:rsidRPr="00BA0554" w:rsidRDefault="00B54B20" w:rsidP="00B54B20">
            <w:pPr>
              <w:pStyle w:val="VCAAtablecondensed"/>
              <w:spacing w:line="280" w:lineRule="exact"/>
            </w:pPr>
            <w:r>
              <w:t xml:space="preserve">1, 2, 18, 22, 25, 26, </w:t>
            </w:r>
            <w:r w:rsidR="64BFA73F">
              <w:t xml:space="preserve">27, </w:t>
            </w:r>
            <w:r>
              <w:t>28, 29</w:t>
            </w:r>
          </w:p>
        </w:tc>
      </w:tr>
      <w:tr w:rsidR="004A74CA" w:rsidRPr="00BA0554" w14:paraId="7969368B" w14:textId="77777777" w:rsidTr="71276564">
        <w:trPr>
          <w:trHeight w:val="3783"/>
        </w:trPr>
        <w:tc>
          <w:tcPr>
            <w:tcW w:w="2405" w:type="dxa"/>
            <w:vMerge w:val="restart"/>
          </w:tcPr>
          <w:p w14:paraId="317D49F1" w14:textId="5A6D3395" w:rsidR="004A74CA" w:rsidRPr="00BA0554" w:rsidRDefault="004A74CA" w:rsidP="005119C2">
            <w:pPr>
              <w:pStyle w:val="VCAAtabletextnarrow"/>
              <w:rPr>
                <w:b/>
                <w:bCs/>
              </w:rPr>
            </w:pPr>
            <w:r w:rsidRPr="00BA0554">
              <w:rPr>
                <w:b/>
                <w:bCs/>
              </w:rPr>
              <w:t>10.7 How does evolution explain the diversity of life on Earth?</w:t>
            </w:r>
          </w:p>
        </w:tc>
        <w:tc>
          <w:tcPr>
            <w:tcW w:w="6946" w:type="dxa"/>
          </w:tcPr>
          <w:p w14:paraId="2A60C741" w14:textId="77777777" w:rsidR="004A74CA" w:rsidRPr="00BA0554" w:rsidRDefault="004A74CA" w:rsidP="005119C2">
            <w:pPr>
              <w:pStyle w:val="VCAAtabletextnarrow"/>
              <w:rPr>
                <w:b/>
                <w:bCs/>
              </w:rPr>
            </w:pPr>
            <w:r w:rsidRPr="00BA0554">
              <w:rPr>
                <w:b/>
                <w:bCs/>
              </w:rPr>
              <w:t xml:space="preserve">Diagnostic assessment: </w:t>
            </w:r>
          </w:p>
          <w:p w14:paraId="51296439" w14:textId="51DAE73C" w:rsidR="004A74CA" w:rsidRPr="004E5C8C" w:rsidRDefault="004A74CA" w:rsidP="005119C2">
            <w:pPr>
              <w:pStyle w:val="VCAAtablecondensedbullet2"/>
              <w:rPr>
                <w:rFonts w:eastAsia="Arial Narrow" w:cs="Arial Narrow"/>
                <w:szCs w:val="20"/>
                <w:lang w:val="en-US"/>
              </w:rPr>
            </w:pPr>
            <w:r w:rsidRPr="004E5C8C">
              <w:rPr>
                <w:rFonts w:eastAsia="Arial"/>
                <w:lang w:val="en-US"/>
              </w:rPr>
              <w:t>Suggest a hypothesis to explain why giraffes’ necks have become longer over time.</w:t>
            </w:r>
          </w:p>
          <w:p w14:paraId="3BF6D17F" w14:textId="77777777" w:rsidR="004A74CA" w:rsidRPr="00BA0554" w:rsidRDefault="004A74CA" w:rsidP="005119C2">
            <w:pPr>
              <w:pStyle w:val="VCAAtabletextnarrow"/>
              <w:rPr>
                <w:b/>
                <w:bCs/>
              </w:rPr>
            </w:pPr>
            <w:r w:rsidRPr="00BA0554">
              <w:rPr>
                <w:b/>
                <w:bCs/>
              </w:rPr>
              <w:t xml:space="preserve">Formative assessment: </w:t>
            </w:r>
          </w:p>
          <w:p w14:paraId="06CFD978" w14:textId="09249B12" w:rsidR="004A74CA" w:rsidRPr="004E5C8C" w:rsidRDefault="004A74CA" w:rsidP="1A48BE45">
            <w:pPr>
              <w:pStyle w:val="VCAAtablecondensedbullet2"/>
              <w:rPr>
                <w:rFonts w:eastAsia="Arial Narrow" w:cs="Arial Narrow"/>
                <w:lang w:val="en-US"/>
              </w:rPr>
            </w:pPr>
            <w:r w:rsidRPr="004E5C8C">
              <w:rPr>
                <w:rFonts w:eastAsia="Arial Narrow" w:cs="Arial Narrow"/>
                <w:lang w:val="en-US"/>
              </w:rPr>
              <w:t>Compare evidence from different sources and explain how repeated investigation and shared findings support explanations of evolution.</w:t>
            </w:r>
          </w:p>
          <w:p w14:paraId="6ED68C62" w14:textId="62EE88FF" w:rsidR="004A74CA" w:rsidRPr="004E5C8C" w:rsidRDefault="004A74CA" w:rsidP="1A48BE45">
            <w:pPr>
              <w:pStyle w:val="VCAAtablecondensedbullet2"/>
              <w:rPr>
                <w:rFonts w:eastAsia="Arial Narrow" w:cs="Arial Narrow"/>
                <w:lang w:val="en-US"/>
              </w:rPr>
            </w:pPr>
            <w:r w:rsidRPr="004E5C8C">
              <w:rPr>
                <w:rFonts w:eastAsia="Arial Narrow" w:cs="Arial Narrow"/>
                <w:lang w:val="en-US"/>
              </w:rPr>
              <w:t>Distinguish</w:t>
            </w:r>
            <w:r w:rsidR="56B6632E" w:rsidRPr="004E5C8C">
              <w:rPr>
                <w:rFonts w:eastAsia="Arial Narrow" w:cs="Arial Narrow"/>
                <w:lang w:val="en-US"/>
              </w:rPr>
              <w:t xml:space="preserve"> between </w:t>
            </w:r>
            <w:r w:rsidR="00096F14" w:rsidRPr="004E5C8C">
              <w:rPr>
                <w:rFonts w:eastAsia="Arial Narrow" w:cs="Arial Narrow"/>
                <w:lang w:val="en-US"/>
              </w:rPr>
              <w:t xml:space="preserve">the ways that </w:t>
            </w:r>
            <w:r w:rsidRPr="004E5C8C">
              <w:rPr>
                <w:rFonts w:eastAsia="Arial Narrow" w:cs="Arial Narrow"/>
                <w:lang w:val="en-US"/>
              </w:rPr>
              <w:t>scientific evidence and misinformation about evolution describe how traits are inherited and populations change over time.</w:t>
            </w:r>
          </w:p>
          <w:p w14:paraId="37D489DB" w14:textId="77777777" w:rsidR="004A74CA" w:rsidRPr="004E5C8C" w:rsidRDefault="004A74CA" w:rsidP="005119C2">
            <w:pPr>
              <w:pStyle w:val="VCAAtablecondensedbullet2"/>
              <w:rPr>
                <w:rFonts w:eastAsia="Arial"/>
                <w:lang w:val="en-US"/>
              </w:rPr>
            </w:pPr>
            <w:r w:rsidRPr="004E5C8C">
              <w:rPr>
                <w:rFonts w:eastAsia="Arial"/>
                <w:lang w:val="en-US"/>
              </w:rPr>
              <w:t xml:space="preserve">Use tongs as bird beaks to pick up </w:t>
            </w:r>
            <w:proofErr w:type="spellStart"/>
            <w:r w:rsidRPr="004E5C8C">
              <w:rPr>
                <w:rFonts w:eastAsia="Arial"/>
                <w:lang w:val="en-US"/>
              </w:rPr>
              <w:t>coloured</w:t>
            </w:r>
            <w:proofErr w:type="spellEnd"/>
            <w:r w:rsidRPr="004E5C8C">
              <w:rPr>
                <w:rFonts w:eastAsia="Arial"/>
                <w:lang w:val="en-US"/>
              </w:rPr>
              <w:t xml:space="preserve"> pipe-cleaner ‘worms’ while looking through different </w:t>
            </w:r>
            <w:proofErr w:type="spellStart"/>
            <w:r w:rsidRPr="004E5C8C">
              <w:rPr>
                <w:rFonts w:eastAsia="Arial"/>
                <w:lang w:val="en-US"/>
              </w:rPr>
              <w:t>coloured</w:t>
            </w:r>
            <w:proofErr w:type="spellEnd"/>
            <w:r w:rsidRPr="004E5C8C">
              <w:rPr>
                <w:rFonts w:eastAsia="Arial"/>
                <w:lang w:val="en-US"/>
              </w:rPr>
              <w:t xml:space="preserve"> cellophane lenses, to explore natural selection.</w:t>
            </w:r>
          </w:p>
          <w:p w14:paraId="2E8A5D72" w14:textId="6FB972F1" w:rsidR="004A74CA" w:rsidRPr="004E5C8C" w:rsidRDefault="004A74CA" w:rsidP="005119C2">
            <w:pPr>
              <w:pStyle w:val="VCAAtablecondensedbullet2"/>
              <w:rPr>
                <w:b/>
                <w:bCs/>
                <w:lang w:val="en-US"/>
              </w:rPr>
            </w:pPr>
            <w:r w:rsidRPr="004E5C8C">
              <w:rPr>
                <w:rFonts w:eastAsia="Arial"/>
                <w:lang w:val="en-US"/>
              </w:rPr>
              <w:t xml:space="preserve">Use a simulation to model changes in populations over time, </w:t>
            </w:r>
            <w:r w:rsidRPr="004E5C8C">
              <w:rPr>
                <w:lang w:val="en-US"/>
              </w:rPr>
              <w:t xml:space="preserve">and construct appropriate tables and graphs to </w:t>
            </w:r>
            <w:proofErr w:type="spellStart"/>
            <w:r w:rsidRPr="004E5C8C">
              <w:rPr>
                <w:lang w:val="en-US"/>
              </w:rPr>
              <w:t>organise</w:t>
            </w:r>
            <w:proofErr w:type="spellEnd"/>
            <w:r w:rsidRPr="004E5C8C">
              <w:rPr>
                <w:lang w:val="en-US"/>
              </w:rPr>
              <w:t>, process and summarise the resulting data.</w:t>
            </w:r>
          </w:p>
        </w:tc>
        <w:tc>
          <w:tcPr>
            <w:tcW w:w="1559" w:type="dxa"/>
          </w:tcPr>
          <w:p w14:paraId="7982A8E9" w14:textId="77777777" w:rsidR="004A74CA" w:rsidRPr="00BA0554" w:rsidRDefault="004A74CA" w:rsidP="005119C2">
            <w:pPr>
              <w:pStyle w:val="VCAAtablecondensed"/>
              <w:spacing w:line="280" w:lineRule="exact"/>
            </w:pPr>
          </w:p>
          <w:p w14:paraId="45C6B09B" w14:textId="77777777" w:rsidR="004A74CA" w:rsidRPr="00BA0554" w:rsidRDefault="004A74CA" w:rsidP="005119C2">
            <w:pPr>
              <w:pStyle w:val="VCAAtablecondensed"/>
              <w:spacing w:line="280" w:lineRule="exact"/>
            </w:pPr>
            <w:r w:rsidRPr="00BA0554">
              <w:t>22</w:t>
            </w:r>
          </w:p>
          <w:p w14:paraId="1BF62D64" w14:textId="77777777" w:rsidR="004A74CA" w:rsidRPr="00BA0554" w:rsidRDefault="004A74CA" w:rsidP="005119C2">
            <w:pPr>
              <w:pStyle w:val="VCAAtablecondensed"/>
              <w:spacing w:line="280" w:lineRule="exact"/>
            </w:pPr>
          </w:p>
          <w:p w14:paraId="4CA631B9" w14:textId="77777777" w:rsidR="004A74CA" w:rsidRPr="00BA0554" w:rsidRDefault="004A74CA" w:rsidP="005119C2">
            <w:pPr>
              <w:pStyle w:val="VCAAtablecondensed"/>
              <w:spacing w:line="280" w:lineRule="exact"/>
            </w:pPr>
            <w:r w:rsidRPr="00BA0554">
              <w:t>1, 9, 25</w:t>
            </w:r>
          </w:p>
          <w:p w14:paraId="76A2334E" w14:textId="77777777" w:rsidR="00914B65" w:rsidRPr="00BA0554" w:rsidRDefault="004A74CA" w:rsidP="005119C2">
            <w:pPr>
              <w:pStyle w:val="VCAAtablecondensed"/>
              <w:spacing w:line="280" w:lineRule="exact"/>
            </w:pPr>
            <w:r w:rsidRPr="00BA0554">
              <w:br/>
              <w:t>4, 9</w:t>
            </w:r>
          </w:p>
          <w:p w14:paraId="3EF3AFD7" w14:textId="066BCDE8" w:rsidR="004A74CA" w:rsidRPr="00BA0554" w:rsidRDefault="00914B65" w:rsidP="005119C2">
            <w:pPr>
              <w:pStyle w:val="VCAAtablecondensed"/>
              <w:spacing w:line="280" w:lineRule="exact"/>
            </w:pPr>
            <w:r w:rsidRPr="00BA0554">
              <w:br/>
            </w:r>
            <w:r w:rsidR="004A74CA" w:rsidRPr="00BA0554">
              <w:t>9, 24, 25</w:t>
            </w:r>
            <w:r w:rsidR="004A74CA" w:rsidRPr="00BA0554">
              <w:br/>
            </w:r>
          </w:p>
          <w:p w14:paraId="0D2FAF6A" w14:textId="19BC4555" w:rsidR="004A74CA" w:rsidRPr="00BA0554" w:rsidRDefault="004A74CA" w:rsidP="005119C2">
            <w:pPr>
              <w:pStyle w:val="VCAAtablecondensed"/>
              <w:spacing w:line="280" w:lineRule="exact"/>
            </w:pPr>
            <w:r w:rsidRPr="00BA0554">
              <w:t>9, 25</w:t>
            </w:r>
          </w:p>
        </w:tc>
      </w:tr>
      <w:tr w:rsidR="005119C2" w:rsidRPr="00BA0554" w14:paraId="230683E8" w14:textId="77777777" w:rsidTr="71276564">
        <w:trPr>
          <w:trHeight w:val="1132"/>
        </w:trPr>
        <w:tc>
          <w:tcPr>
            <w:tcW w:w="2405" w:type="dxa"/>
            <w:vMerge/>
          </w:tcPr>
          <w:p w14:paraId="53F4E1F7" w14:textId="77777777" w:rsidR="005119C2" w:rsidRPr="00BA0554" w:rsidRDefault="005119C2" w:rsidP="005119C2">
            <w:pPr>
              <w:pStyle w:val="VCAAtabletextnarrow"/>
              <w:rPr>
                <w:b/>
                <w:bCs/>
              </w:rPr>
            </w:pPr>
          </w:p>
        </w:tc>
        <w:tc>
          <w:tcPr>
            <w:tcW w:w="6946" w:type="dxa"/>
          </w:tcPr>
          <w:p w14:paraId="3E82BDB9" w14:textId="77777777" w:rsidR="005119C2" w:rsidRPr="00BA0554" w:rsidRDefault="005119C2" w:rsidP="005119C2">
            <w:pPr>
              <w:pStyle w:val="VCAAtabletextnarrow"/>
              <w:rPr>
                <w:b/>
                <w:bCs/>
              </w:rPr>
            </w:pPr>
            <w:r w:rsidRPr="00BA0554">
              <w:rPr>
                <w:b/>
                <w:bCs/>
              </w:rPr>
              <w:t xml:space="preserve">Summative assessment: </w:t>
            </w:r>
          </w:p>
          <w:p w14:paraId="748D90C0" w14:textId="751B2324" w:rsidR="005119C2" w:rsidRPr="004E5C8C" w:rsidRDefault="3131A176" w:rsidP="005119C2">
            <w:pPr>
              <w:pStyle w:val="VCAAtablecondensedbullet2"/>
              <w:rPr>
                <w:b/>
                <w:bCs/>
                <w:lang w:val="en-US"/>
              </w:rPr>
            </w:pPr>
            <w:r w:rsidRPr="004E5C8C">
              <w:rPr>
                <w:rFonts w:eastAsia="Arial Narrow"/>
                <w:lang w:val="en-US"/>
              </w:rPr>
              <w:t>Assess how</w:t>
            </w:r>
            <w:r w:rsidR="005119C2" w:rsidRPr="004E5C8C">
              <w:rPr>
                <w:rFonts w:eastAsia="Arial Narrow"/>
                <w:lang w:val="en-US"/>
              </w:rPr>
              <w:t xml:space="preserve"> evidence from a case study supports the theory of evolution by natural selection, </w:t>
            </w:r>
            <w:r w:rsidR="005119C2" w:rsidRPr="00BA0554">
              <w:rPr>
                <w:rFonts w:eastAsia="Arial Narrow"/>
                <w:lang w:val="en-US"/>
              </w:rPr>
              <w:t xml:space="preserve">including how traits become adaptations, </w:t>
            </w:r>
            <w:r w:rsidR="005119C2" w:rsidRPr="004E5C8C">
              <w:rPr>
                <w:rFonts w:eastAsia="Arial Narrow"/>
                <w:lang w:val="en-US"/>
              </w:rPr>
              <w:t>and explain how further evidence or scientific review could strengthen the conclusions.</w:t>
            </w:r>
          </w:p>
        </w:tc>
        <w:tc>
          <w:tcPr>
            <w:tcW w:w="1559" w:type="dxa"/>
          </w:tcPr>
          <w:p w14:paraId="1AC7D5CD" w14:textId="77777777" w:rsidR="005119C2" w:rsidRPr="00BA0554" w:rsidRDefault="005119C2" w:rsidP="005119C2">
            <w:pPr>
              <w:pStyle w:val="VCAAtablecondensed"/>
              <w:spacing w:line="280" w:lineRule="exact"/>
            </w:pPr>
          </w:p>
          <w:p w14:paraId="75F715A6" w14:textId="7F61EA3E" w:rsidR="005119C2" w:rsidRPr="00BA0554" w:rsidRDefault="005119C2" w:rsidP="005119C2">
            <w:pPr>
              <w:pStyle w:val="VCAAtablecondensed"/>
              <w:spacing w:line="280" w:lineRule="exact"/>
            </w:pPr>
            <w:r w:rsidRPr="00BA0554">
              <w:t>1, 9, 28</w:t>
            </w:r>
          </w:p>
        </w:tc>
      </w:tr>
      <w:tr w:rsidR="004A74CA" w:rsidRPr="00BA0554" w14:paraId="2D8885C3" w14:textId="77777777" w:rsidTr="71276564">
        <w:trPr>
          <w:trHeight w:val="3586"/>
        </w:trPr>
        <w:tc>
          <w:tcPr>
            <w:tcW w:w="2405" w:type="dxa"/>
            <w:vMerge w:val="restart"/>
          </w:tcPr>
          <w:p w14:paraId="440916C0" w14:textId="5AC3A558" w:rsidR="004A74CA" w:rsidRPr="00BA0554" w:rsidRDefault="004A74CA" w:rsidP="005119C2">
            <w:pPr>
              <w:pStyle w:val="VCAAtabletextnarrow"/>
              <w:rPr>
                <w:b/>
                <w:bCs/>
              </w:rPr>
            </w:pPr>
            <w:r w:rsidRPr="00BA0554">
              <w:rPr>
                <w:b/>
                <w:bCs/>
              </w:rPr>
              <w:t>10.8 How do diseases spread and how can we stop them?</w:t>
            </w:r>
          </w:p>
        </w:tc>
        <w:tc>
          <w:tcPr>
            <w:tcW w:w="6946" w:type="dxa"/>
          </w:tcPr>
          <w:p w14:paraId="1EAAF916" w14:textId="77777777" w:rsidR="004A74CA" w:rsidRPr="00BA0554" w:rsidRDefault="004A74CA" w:rsidP="005119C2">
            <w:pPr>
              <w:pStyle w:val="VCAAtabletextnarrow"/>
              <w:rPr>
                <w:b/>
                <w:bCs/>
              </w:rPr>
            </w:pPr>
            <w:r w:rsidRPr="00BA0554">
              <w:rPr>
                <w:b/>
                <w:bCs/>
              </w:rPr>
              <w:t xml:space="preserve">Diagnostic assessment: </w:t>
            </w:r>
          </w:p>
          <w:p w14:paraId="5AB6ED30" w14:textId="395EB5BE" w:rsidR="004A74CA" w:rsidRPr="004E5C8C" w:rsidRDefault="004A74CA" w:rsidP="1A48BE45">
            <w:pPr>
              <w:pStyle w:val="VCAAtablecondensedbullet2"/>
              <w:rPr>
                <w:rFonts w:eastAsia="Arial Narrow" w:cs="Arial Narrow"/>
                <w:lang w:val="en-US"/>
              </w:rPr>
            </w:pPr>
            <w:r w:rsidRPr="004E5C8C">
              <w:rPr>
                <w:rFonts w:eastAsia="Arial Narrow" w:cs="Arial Narrow"/>
                <w:lang w:val="en-US"/>
              </w:rPr>
              <w:t xml:space="preserve">Sort the following into scientific information or common beliefs/misinformation and explain how each could influence health decisions: catching a cold, vaccination, handwashing, antibiotics for a virus, diabetes and ‘sugar causes all </w:t>
            </w:r>
            <w:proofErr w:type="gramStart"/>
            <w:r w:rsidRPr="004E5C8C">
              <w:rPr>
                <w:rFonts w:eastAsia="Arial Narrow" w:cs="Arial Narrow"/>
                <w:lang w:val="en-US"/>
              </w:rPr>
              <w:t>illnesses’</w:t>
            </w:r>
            <w:proofErr w:type="gramEnd"/>
            <w:r w:rsidRPr="004E5C8C">
              <w:rPr>
                <w:rFonts w:eastAsia="Arial Narrow" w:cs="Arial Narrow"/>
                <w:lang w:val="en-US"/>
              </w:rPr>
              <w:t>.</w:t>
            </w:r>
          </w:p>
          <w:p w14:paraId="18F523DA" w14:textId="2ABD0850" w:rsidR="004A74CA" w:rsidRPr="004E5C8C" w:rsidRDefault="004A74CA" w:rsidP="005119C2">
            <w:pPr>
              <w:pStyle w:val="VCAAtablecondensedbullet2"/>
              <w:rPr>
                <w:rFonts w:eastAsia="Arial Narrow" w:cs="Arial Narrow"/>
                <w:szCs w:val="20"/>
                <w:lang w:val="en-US"/>
              </w:rPr>
            </w:pPr>
            <w:r w:rsidRPr="004E5C8C">
              <w:rPr>
                <w:rFonts w:eastAsia="Arial"/>
                <w:lang w:val="en-US"/>
              </w:rPr>
              <w:t xml:space="preserve">Choose one factor affecting disease transmission </w:t>
            </w:r>
            <w:r w:rsidRPr="004E5C8C">
              <w:rPr>
                <w:lang w:val="en-US"/>
              </w:rPr>
              <w:t>and write a scientific question or hypothesis to investigate.</w:t>
            </w:r>
          </w:p>
          <w:p w14:paraId="0F6D190C" w14:textId="77777777" w:rsidR="004A74CA" w:rsidRPr="00BA0554" w:rsidRDefault="004A74CA" w:rsidP="005119C2">
            <w:pPr>
              <w:pStyle w:val="VCAAtabletextnarrow"/>
              <w:keepNext/>
              <w:rPr>
                <w:b/>
                <w:bCs/>
              </w:rPr>
            </w:pPr>
            <w:r w:rsidRPr="00BA0554">
              <w:rPr>
                <w:b/>
                <w:bCs/>
              </w:rPr>
              <w:t xml:space="preserve">Formative assessment: </w:t>
            </w:r>
          </w:p>
          <w:p w14:paraId="2BBA9D5E" w14:textId="7C32C527" w:rsidR="004A74CA" w:rsidRPr="004E5C8C" w:rsidRDefault="6A156817" w:rsidP="1A48BE45">
            <w:pPr>
              <w:pStyle w:val="VCAAtablecondensedbullet2"/>
              <w:rPr>
                <w:rFonts w:eastAsia="Arial Narrow" w:cs="Arial Narrow"/>
                <w:lang w:val="en-US"/>
              </w:rPr>
            </w:pPr>
            <w:r w:rsidRPr="004E5C8C">
              <w:rPr>
                <w:rFonts w:eastAsia="Arial"/>
                <w:lang w:val="en-US"/>
              </w:rPr>
              <w:t xml:space="preserve">Select </w:t>
            </w:r>
            <w:r w:rsidR="004A74CA" w:rsidRPr="004E5C8C">
              <w:rPr>
                <w:rFonts w:eastAsia="Arial"/>
                <w:lang w:val="en-US"/>
              </w:rPr>
              <w:t>a</w:t>
            </w:r>
            <w:r w:rsidR="00096F14" w:rsidRPr="004E5C8C">
              <w:rPr>
                <w:rFonts w:eastAsia="Arial"/>
                <w:lang w:val="en-US"/>
              </w:rPr>
              <w:t>n example of a</w:t>
            </w:r>
            <w:r w:rsidR="004A74CA" w:rsidRPr="004E5C8C">
              <w:rPr>
                <w:rFonts w:eastAsia="Arial"/>
                <w:lang w:val="en-US"/>
              </w:rPr>
              <w:t xml:space="preserve"> disease outbreak </w:t>
            </w:r>
            <w:r w:rsidR="006465B0" w:rsidRPr="004E5C8C">
              <w:rPr>
                <w:rFonts w:eastAsia="Arial Narrow" w:cs="Arial Narrow"/>
                <w:lang w:val="en-US"/>
              </w:rPr>
              <w:t xml:space="preserve">and use </w:t>
            </w:r>
            <w:r w:rsidR="004A74CA" w:rsidRPr="004E5C8C">
              <w:rPr>
                <w:rFonts w:eastAsia="Arial Narrow" w:cs="Arial Narrow"/>
                <w:lang w:val="en-US"/>
              </w:rPr>
              <w:t xml:space="preserve">data and case information to identify and explain patterns, trends, relationships and any anomalies in </w:t>
            </w:r>
            <w:r w:rsidR="00096F14" w:rsidRPr="004E5C8C">
              <w:rPr>
                <w:rFonts w:eastAsia="Arial Narrow" w:cs="Arial Narrow"/>
                <w:lang w:val="en-US"/>
              </w:rPr>
              <w:t>the disease’s</w:t>
            </w:r>
            <w:r w:rsidR="004A74CA" w:rsidRPr="004E5C8C">
              <w:rPr>
                <w:rFonts w:eastAsia="Arial Narrow" w:cs="Arial Narrow"/>
                <w:lang w:val="en-US"/>
              </w:rPr>
              <w:t xml:space="preserve"> spread</w:t>
            </w:r>
            <w:r w:rsidR="006465B0" w:rsidRPr="004E5C8C">
              <w:rPr>
                <w:rFonts w:eastAsia="Arial"/>
                <w:lang w:val="en-US"/>
              </w:rPr>
              <w:t>.</w:t>
            </w:r>
            <w:r w:rsidR="004A74CA" w:rsidRPr="004E5C8C">
              <w:rPr>
                <w:rFonts w:eastAsia="Arial"/>
                <w:lang w:val="en-US"/>
              </w:rPr>
              <w:t xml:space="preserve"> </w:t>
            </w:r>
            <w:r w:rsidR="006465B0" w:rsidRPr="004E5C8C">
              <w:rPr>
                <w:rFonts w:eastAsia="Arial Narrow" w:cs="Arial Narrow"/>
                <w:lang w:val="en-US"/>
              </w:rPr>
              <w:t>P</w:t>
            </w:r>
            <w:r w:rsidR="004A74CA" w:rsidRPr="004E5C8C">
              <w:rPr>
                <w:rFonts w:eastAsia="Arial Narrow" w:cs="Arial Narrow"/>
                <w:lang w:val="en-US"/>
              </w:rPr>
              <w:t xml:space="preserve">resent findings using appropriate </w:t>
            </w:r>
            <w:proofErr w:type="gramStart"/>
            <w:r w:rsidR="004A74CA" w:rsidRPr="004E5C8C">
              <w:rPr>
                <w:rFonts w:eastAsia="Arial Narrow" w:cs="Arial Narrow"/>
                <w:lang w:val="en-US"/>
              </w:rPr>
              <w:t>representations,</w:t>
            </w:r>
            <w:r w:rsidR="004A74CA" w:rsidRPr="004E5C8C">
              <w:rPr>
                <w:lang w:val="en-US"/>
              </w:rPr>
              <w:t xml:space="preserve"> </w:t>
            </w:r>
            <w:r w:rsidR="004A74CA" w:rsidRPr="004E5C8C">
              <w:rPr>
                <w:rFonts w:eastAsia="Arial"/>
                <w:lang w:val="en-US"/>
              </w:rPr>
              <w:t>and</w:t>
            </w:r>
            <w:proofErr w:type="gramEnd"/>
            <w:r w:rsidR="004A74CA" w:rsidRPr="004E5C8C">
              <w:rPr>
                <w:rFonts w:eastAsia="Arial"/>
                <w:lang w:val="en-US"/>
              </w:rPr>
              <w:t xml:space="preserve"> discuss how engineering solutions and technologies</w:t>
            </w:r>
            <w:r w:rsidR="00914B65" w:rsidRPr="004E5C8C">
              <w:rPr>
                <w:rFonts w:eastAsia="Arial"/>
                <w:lang w:val="en-US"/>
              </w:rPr>
              <w:t xml:space="preserve"> </w:t>
            </w:r>
            <w:r w:rsidR="004A74CA" w:rsidRPr="004E5C8C">
              <w:rPr>
                <w:rFonts w:eastAsia="Arial"/>
                <w:lang w:val="en-US"/>
              </w:rPr>
              <w:t>worked together to help control the spread of the disease.</w:t>
            </w:r>
          </w:p>
        </w:tc>
        <w:tc>
          <w:tcPr>
            <w:tcW w:w="1559" w:type="dxa"/>
          </w:tcPr>
          <w:p w14:paraId="2437A4FB" w14:textId="77777777" w:rsidR="004A74CA" w:rsidRPr="00BA0554" w:rsidRDefault="004A74CA" w:rsidP="005119C2">
            <w:pPr>
              <w:pStyle w:val="VCAAtablecondensed"/>
              <w:spacing w:line="280" w:lineRule="exact"/>
            </w:pPr>
          </w:p>
          <w:p w14:paraId="05C10136" w14:textId="77777777" w:rsidR="004A74CA" w:rsidRPr="00BA0554" w:rsidRDefault="004A74CA" w:rsidP="005119C2">
            <w:pPr>
              <w:pStyle w:val="VCAAtablecondensed"/>
              <w:spacing w:line="280" w:lineRule="exact"/>
            </w:pPr>
            <w:r w:rsidRPr="00BA0554">
              <w:t>4, 8</w:t>
            </w:r>
            <w:r w:rsidRPr="00BA0554">
              <w:br/>
            </w:r>
          </w:p>
          <w:p w14:paraId="64103608" w14:textId="77777777" w:rsidR="004A74CA" w:rsidRPr="00BA0554" w:rsidRDefault="004A74CA" w:rsidP="005119C2">
            <w:pPr>
              <w:pStyle w:val="VCAAtablecondensed"/>
              <w:spacing w:line="280" w:lineRule="exact"/>
            </w:pPr>
            <w:r w:rsidRPr="00BA0554">
              <w:br/>
              <w:t>8, 22</w:t>
            </w:r>
          </w:p>
          <w:p w14:paraId="5CF5CC16" w14:textId="77777777" w:rsidR="004A74CA" w:rsidRPr="00BA0554" w:rsidRDefault="004A74CA" w:rsidP="005119C2">
            <w:pPr>
              <w:pStyle w:val="VCAAtablecondensed"/>
              <w:spacing w:line="280" w:lineRule="exact"/>
            </w:pPr>
          </w:p>
          <w:p w14:paraId="5CA35982" w14:textId="12E72ED6" w:rsidR="004A74CA" w:rsidRPr="00BA0554" w:rsidRDefault="004A74CA" w:rsidP="005119C2">
            <w:pPr>
              <w:pStyle w:val="VCAAtablecondensed"/>
              <w:spacing w:line="280" w:lineRule="exact"/>
            </w:pPr>
            <w:r w:rsidRPr="00BA0554">
              <w:br/>
              <w:t>2, 8, 25, 26, 29</w:t>
            </w:r>
          </w:p>
          <w:p w14:paraId="3133DBEB" w14:textId="36B62C72" w:rsidR="004A74CA" w:rsidRPr="00BA0554" w:rsidRDefault="004A74CA" w:rsidP="005119C2">
            <w:pPr>
              <w:pStyle w:val="VCAAtablecondensed"/>
              <w:spacing w:line="280" w:lineRule="exact"/>
            </w:pPr>
          </w:p>
        </w:tc>
      </w:tr>
      <w:tr w:rsidR="005119C2" w:rsidRPr="00BA0554" w14:paraId="6D83C7F8" w14:textId="77777777" w:rsidTr="71276564">
        <w:trPr>
          <w:trHeight w:val="1132"/>
        </w:trPr>
        <w:tc>
          <w:tcPr>
            <w:tcW w:w="2405" w:type="dxa"/>
            <w:vMerge/>
          </w:tcPr>
          <w:p w14:paraId="0C88D5EE" w14:textId="77777777" w:rsidR="005119C2" w:rsidRPr="00BA0554" w:rsidRDefault="005119C2" w:rsidP="005119C2">
            <w:pPr>
              <w:pStyle w:val="VCAAtabletextnarrow"/>
              <w:rPr>
                <w:b/>
                <w:bCs/>
              </w:rPr>
            </w:pPr>
          </w:p>
        </w:tc>
        <w:tc>
          <w:tcPr>
            <w:tcW w:w="6946" w:type="dxa"/>
          </w:tcPr>
          <w:p w14:paraId="1B21A79A" w14:textId="77777777" w:rsidR="005119C2" w:rsidRPr="00BA0554" w:rsidRDefault="005119C2" w:rsidP="005119C2">
            <w:pPr>
              <w:pStyle w:val="VCAAtabletextnarrow"/>
              <w:rPr>
                <w:b/>
                <w:bCs/>
              </w:rPr>
            </w:pPr>
            <w:r w:rsidRPr="00BA0554">
              <w:rPr>
                <w:b/>
                <w:bCs/>
              </w:rPr>
              <w:t xml:space="preserve">Summative assessment: </w:t>
            </w:r>
          </w:p>
          <w:p w14:paraId="7527721E" w14:textId="77777777" w:rsidR="005119C2" w:rsidRPr="004E5C8C" w:rsidRDefault="005119C2" w:rsidP="005119C2">
            <w:pPr>
              <w:pStyle w:val="VCAAtablecondensedbullet2"/>
              <w:rPr>
                <w:rFonts w:eastAsia="Arial"/>
                <w:lang w:val="en-US"/>
              </w:rPr>
            </w:pPr>
            <w:r w:rsidRPr="004E5C8C">
              <w:rPr>
                <w:rFonts w:eastAsia="Arial"/>
                <w:lang w:val="en-US"/>
              </w:rPr>
              <w:t xml:space="preserve">Compare infectious and non-infectious diseases by explaining their causes </w:t>
            </w:r>
            <w:r w:rsidRPr="004E5C8C">
              <w:rPr>
                <w:rFonts w:eastAsia="Arial Narrow" w:cs="Arial Narrow"/>
                <w:szCs w:val="20"/>
                <w:lang w:val="en-US"/>
              </w:rPr>
              <w:t>and using data to evaluate the effectiveness of different prevention or treatment strategies.</w:t>
            </w:r>
          </w:p>
          <w:p w14:paraId="6CDEDDCC" w14:textId="7A0B75E7" w:rsidR="005119C2" w:rsidRPr="004E5C8C" w:rsidRDefault="005119C2" w:rsidP="005119C2">
            <w:pPr>
              <w:pStyle w:val="VCAAtablecondensedbullet2"/>
              <w:rPr>
                <w:lang w:val="en-US"/>
              </w:rPr>
            </w:pPr>
            <w:proofErr w:type="spellStart"/>
            <w:r w:rsidRPr="004E5C8C">
              <w:rPr>
                <w:rFonts w:eastAsia="Arial"/>
                <w:lang w:val="en-US"/>
              </w:rPr>
              <w:t>Analyse</w:t>
            </w:r>
            <w:proofErr w:type="spellEnd"/>
            <w:r w:rsidRPr="004E5C8C">
              <w:rPr>
                <w:rFonts w:eastAsia="Arial"/>
                <w:lang w:val="en-US"/>
              </w:rPr>
              <w:t xml:space="preserve"> how historical outbreaks have shaped public health policies and decisions</w:t>
            </w:r>
            <w:r w:rsidRPr="004E5C8C">
              <w:rPr>
                <w:rFonts w:eastAsia="Arial Narrow" w:cs="Arial Narrow"/>
                <w:szCs w:val="20"/>
                <w:lang w:val="en-US"/>
              </w:rPr>
              <w:t>.</w:t>
            </w:r>
          </w:p>
          <w:p w14:paraId="7883D483" w14:textId="66F73EC4" w:rsidR="005119C2" w:rsidRPr="004E5C8C" w:rsidRDefault="006465B0" w:rsidP="005119C2">
            <w:pPr>
              <w:pStyle w:val="VCAAtablecondensedbullet2"/>
              <w:rPr>
                <w:lang w:val="en-US"/>
              </w:rPr>
            </w:pPr>
            <w:r w:rsidRPr="004E5C8C">
              <w:rPr>
                <w:rFonts w:eastAsia="Arial Narrow" w:cs="Arial Narrow"/>
                <w:szCs w:val="20"/>
                <w:lang w:val="en-US"/>
              </w:rPr>
              <w:t xml:space="preserve">Discuss </w:t>
            </w:r>
            <w:r w:rsidR="005119C2" w:rsidRPr="004E5C8C">
              <w:rPr>
                <w:rFonts w:eastAsia="Arial Narrow" w:cs="Arial Narrow"/>
                <w:szCs w:val="20"/>
                <w:lang w:val="en-US"/>
              </w:rPr>
              <w:t xml:space="preserve">how different sources of information during a disease outbreak can influence people’s health decisions and </w:t>
            </w:r>
            <w:proofErr w:type="spellStart"/>
            <w:r w:rsidR="005119C2" w:rsidRPr="004E5C8C">
              <w:rPr>
                <w:rFonts w:eastAsia="Arial Narrow" w:cs="Arial Narrow"/>
                <w:szCs w:val="20"/>
                <w:lang w:val="en-US"/>
              </w:rPr>
              <w:t>behaviours</w:t>
            </w:r>
            <w:proofErr w:type="spellEnd"/>
            <w:r w:rsidR="005119C2" w:rsidRPr="004E5C8C">
              <w:rPr>
                <w:rFonts w:eastAsia="Arial Narrow" w:cs="Arial Narrow"/>
                <w:szCs w:val="20"/>
                <w:lang w:val="en-US"/>
              </w:rPr>
              <w:t>, including examples where misinformation affected responses.</w:t>
            </w:r>
          </w:p>
        </w:tc>
        <w:tc>
          <w:tcPr>
            <w:tcW w:w="1559" w:type="dxa"/>
          </w:tcPr>
          <w:p w14:paraId="432F56A4" w14:textId="77777777" w:rsidR="005119C2" w:rsidRPr="00BA0554" w:rsidRDefault="005119C2" w:rsidP="005119C2">
            <w:pPr>
              <w:pStyle w:val="VCAAtablecondensed"/>
              <w:spacing w:line="280" w:lineRule="exact"/>
            </w:pPr>
          </w:p>
          <w:p w14:paraId="216AEF41" w14:textId="77777777" w:rsidR="005119C2" w:rsidRPr="00BA0554" w:rsidRDefault="005119C2" w:rsidP="005119C2">
            <w:pPr>
              <w:pStyle w:val="VCAAtablecondensed"/>
              <w:spacing w:line="280" w:lineRule="exact"/>
            </w:pPr>
            <w:r w:rsidRPr="00BA0554">
              <w:t xml:space="preserve">8, 26, 28 </w:t>
            </w:r>
          </w:p>
          <w:p w14:paraId="50AC48CC" w14:textId="77777777" w:rsidR="00914B65" w:rsidRPr="00BA0554" w:rsidRDefault="005119C2" w:rsidP="005119C2">
            <w:pPr>
              <w:pStyle w:val="VCAAtablecondensed"/>
              <w:spacing w:line="280" w:lineRule="exact"/>
            </w:pPr>
            <w:r w:rsidRPr="00BA0554">
              <w:br/>
              <w:t>3, 4, 8, 28</w:t>
            </w:r>
          </w:p>
          <w:p w14:paraId="747CA99C" w14:textId="51D41812" w:rsidR="005119C2" w:rsidRPr="00BA0554" w:rsidRDefault="005119C2" w:rsidP="005119C2">
            <w:pPr>
              <w:pStyle w:val="VCAAtablecondensed"/>
              <w:spacing w:line="280" w:lineRule="exact"/>
            </w:pPr>
            <w:r w:rsidRPr="00BA0554">
              <w:t>4, 25, 29</w:t>
            </w:r>
          </w:p>
        </w:tc>
      </w:tr>
      <w:tr w:rsidR="004A74CA" w:rsidRPr="00BA0554" w14:paraId="41E4033A" w14:textId="77777777" w:rsidTr="71276564">
        <w:trPr>
          <w:trHeight w:val="4250"/>
        </w:trPr>
        <w:tc>
          <w:tcPr>
            <w:tcW w:w="2405" w:type="dxa"/>
            <w:vMerge w:val="restart"/>
          </w:tcPr>
          <w:p w14:paraId="64FBFDD9" w14:textId="42C2521B" w:rsidR="004A74CA" w:rsidRPr="00BA0554" w:rsidRDefault="004A74CA" w:rsidP="005119C2">
            <w:pPr>
              <w:pStyle w:val="VCAAtabletextnarrow"/>
              <w:rPr>
                <w:b/>
                <w:bCs/>
              </w:rPr>
            </w:pPr>
            <w:r w:rsidRPr="71276564">
              <w:rPr>
                <w:b/>
                <w:bCs/>
              </w:rPr>
              <w:lastRenderedPageBreak/>
              <w:t xml:space="preserve">10.9 How </w:t>
            </w:r>
            <w:r w:rsidR="006E4224" w:rsidRPr="71276564">
              <w:rPr>
                <w:b/>
                <w:bCs/>
              </w:rPr>
              <w:t>are</w:t>
            </w:r>
            <w:r w:rsidRPr="71276564">
              <w:rPr>
                <w:b/>
                <w:bCs/>
              </w:rPr>
              <w:t xml:space="preserve"> different energy sources</w:t>
            </w:r>
            <w:r w:rsidR="006E4224" w:rsidRPr="71276564">
              <w:rPr>
                <w:b/>
                <w:bCs/>
              </w:rPr>
              <w:t xml:space="preserve"> used to</w:t>
            </w:r>
            <w:r w:rsidRPr="71276564">
              <w:rPr>
                <w:b/>
                <w:bCs/>
              </w:rPr>
              <w:t xml:space="preserve"> make electricity?</w:t>
            </w:r>
          </w:p>
        </w:tc>
        <w:tc>
          <w:tcPr>
            <w:tcW w:w="6946" w:type="dxa"/>
          </w:tcPr>
          <w:p w14:paraId="0FA81A58" w14:textId="77777777" w:rsidR="004A74CA" w:rsidRPr="00BA0554" w:rsidRDefault="004A74CA" w:rsidP="005119C2">
            <w:pPr>
              <w:pStyle w:val="VCAAtabletextnarrow"/>
              <w:rPr>
                <w:b/>
                <w:bCs/>
              </w:rPr>
            </w:pPr>
            <w:r w:rsidRPr="00BA0554">
              <w:rPr>
                <w:b/>
                <w:bCs/>
              </w:rPr>
              <w:t xml:space="preserve">Diagnostic assessment: </w:t>
            </w:r>
          </w:p>
          <w:p w14:paraId="3F076627" w14:textId="29C65878" w:rsidR="004A74CA" w:rsidRPr="004E5C8C" w:rsidRDefault="004A74CA" w:rsidP="005119C2">
            <w:pPr>
              <w:pStyle w:val="VCAAtablecondensedbullet2"/>
              <w:rPr>
                <w:rFonts w:eastAsia="Arial"/>
                <w:lang w:val="en-US"/>
              </w:rPr>
            </w:pPr>
            <w:r w:rsidRPr="004E5C8C">
              <w:rPr>
                <w:rFonts w:eastAsia="Arial"/>
                <w:lang w:val="en-US"/>
              </w:rPr>
              <w:t>List energy sources that are used in local and global contexts.</w:t>
            </w:r>
          </w:p>
          <w:p w14:paraId="03999F2D" w14:textId="77777777" w:rsidR="004A74CA" w:rsidRPr="004E5C8C" w:rsidRDefault="004A74CA" w:rsidP="005119C2">
            <w:pPr>
              <w:pStyle w:val="VCAAtablecondensedbullet2"/>
              <w:rPr>
                <w:rFonts w:eastAsia="Arial"/>
                <w:lang w:val="en-US"/>
              </w:rPr>
            </w:pPr>
            <w:r w:rsidRPr="004E5C8C">
              <w:rPr>
                <w:rFonts w:eastAsia="Arial"/>
                <w:lang w:val="en-US"/>
              </w:rPr>
              <w:t>Discuss social, environmental and economic factors affecting energy choice.</w:t>
            </w:r>
          </w:p>
          <w:p w14:paraId="4EE02A1D" w14:textId="77777777" w:rsidR="004A74CA" w:rsidRPr="004E5C8C" w:rsidRDefault="004A74CA" w:rsidP="005119C2">
            <w:pPr>
              <w:pStyle w:val="VCAAtablecondensedbullet2"/>
              <w:rPr>
                <w:rFonts w:eastAsia="Arial"/>
                <w:lang w:val="en-US"/>
              </w:rPr>
            </w:pPr>
            <w:r w:rsidRPr="004E5C8C">
              <w:rPr>
                <w:rFonts w:eastAsia="Arial"/>
                <w:lang w:val="en-US"/>
              </w:rPr>
              <w:t>Explain the difference between AC and DC electricity.</w:t>
            </w:r>
          </w:p>
          <w:p w14:paraId="08BC7DD2" w14:textId="77777777" w:rsidR="004A74CA" w:rsidRPr="00BA0554" w:rsidRDefault="004A74CA" w:rsidP="005119C2">
            <w:pPr>
              <w:pStyle w:val="VCAAtabletextnarrow"/>
              <w:rPr>
                <w:b/>
                <w:bCs/>
              </w:rPr>
            </w:pPr>
            <w:r w:rsidRPr="00BA0554">
              <w:rPr>
                <w:b/>
                <w:bCs/>
              </w:rPr>
              <w:t xml:space="preserve">Formative assessment: </w:t>
            </w:r>
          </w:p>
          <w:p w14:paraId="42338841" w14:textId="77777777" w:rsidR="004A74CA" w:rsidRPr="004E5C8C" w:rsidRDefault="004A74CA" w:rsidP="005119C2">
            <w:pPr>
              <w:pStyle w:val="VCAAtablecondensedbullet2"/>
              <w:rPr>
                <w:rFonts w:eastAsia="Arial"/>
                <w:lang w:val="en-US"/>
              </w:rPr>
            </w:pPr>
            <w:r w:rsidRPr="004E5C8C">
              <w:rPr>
                <w:rFonts w:eastAsia="Arial"/>
                <w:lang w:val="en-US"/>
              </w:rPr>
              <w:t>Demonstrate how moving a magnet near a coil produces electricity.</w:t>
            </w:r>
          </w:p>
          <w:p w14:paraId="4DFEEA79" w14:textId="2F2B4196" w:rsidR="004A74CA" w:rsidRPr="004E5C8C" w:rsidRDefault="004A74CA" w:rsidP="005119C2">
            <w:pPr>
              <w:pStyle w:val="VCAAtablecondensedbullet2"/>
              <w:rPr>
                <w:rFonts w:eastAsia="Arial Narrow" w:cs="Arial Narrow"/>
                <w:szCs w:val="20"/>
                <w:lang w:val="en-US"/>
              </w:rPr>
            </w:pPr>
            <w:r w:rsidRPr="004E5C8C">
              <w:rPr>
                <w:lang w:val="en-US"/>
              </w:rPr>
              <w:t>Construct a labelled model showing how electricity is generated from one energy source, including the energy transformations involved.</w:t>
            </w:r>
          </w:p>
          <w:p w14:paraId="4775FB06" w14:textId="6A955366" w:rsidR="004A74CA" w:rsidRPr="004E5C8C" w:rsidRDefault="004A74CA" w:rsidP="005119C2">
            <w:pPr>
              <w:pStyle w:val="VCAAtablecondensedbullet2"/>
              <w:rPr>
                <w:lang w:val="en-US"/>
              </w:rPr>
            </w:pPr>
            <w:r w:rsidRPr="004E5C8C">
              <w:rPr>
                <w:lang w:val="en-US"/>
              </w:rPr>
              <w:t>Compare different energy sources and discuss how scientific information and misinformation about these energy systems can influence public opinions and levels of support for different energy choices in society.</w:t>
            </w:r>
          </w:p>
          <w:p w14:paraId="32465948" w14:textId="362FE1CF" w:rsidR="004A74CA" w:rsidRPr="004E5C8C" w:rsidRDefault="006465B0" w:rsidP="005119C2">
            <w:pPr>
              <w:pStyle w:val="VCAAtablecondensedbullet2"/>
              <w:rPr>
                <w:rFonts w:eastAsia="Arial"/>
                <w:lang w:val="en-US"/>
              </w:rPr>
            </w:pPr>
            <w:proofErr w:type="spellStart"/>
            <w:r w:rsidRPr="004E5C8C">
              <w:rPr>
                <w:rFonts w:eastAsia="Arial"/>
                <w:lang w:val="en-US"/>
              </w:rPr>
              <w:t>Analyse</w:t>
            </w:r>
            <w:proofErr w:type="spellEnd"/>
            <w:r w:rsidRPr="004E5C8C">
              <w:rPr>
                <w:rFonts w:eastAsia="Arial"/>
                <w:lang w:val="en-US"/>
              </w:rPr>
              <w:t xml:space="preserve"> </w:t>
            </w:r>
            <w:r w:rsidR="004A74CA" w:rsidRPr="004E5C8C">
              <w:rPr>
                <w:rFonts w:eastAsia="Arial"/>
                <w:lang w:val="en-US"/>
              </w:rPr>
              <w:t>case studies of sustainable electricity generation.</w:t>
            </w:r>
          </w:p>
        </w:tc>
        <w:tc>
          <w:tcPr>
            <w:tcW w:w="1559" w:type="dxa"/>
          </w:tcPr>
          <w:p w14:paraId="7082D40A" w14:textId="77777777" w:rsidR="004A74CA" w:rsidRPr="00BA0554" w:rsidRDefault="004A74CA" w:rsidP="005119C2">
            <w:pPr>
              <w:pStyle w:val="VCAAtablecondensed"/>
              <w:spacing w:line="280" w:lineRule="exact"/>
            </w:pPr>
          </w:p>
          <w:p w14:paraId="660D8A0D" w14:textId="77777777" w:rsidR="004A74CA" w:rsidRPr="00BA0554" w:rsidRDefault="004A74CA" w:rsidP="005119C2">
            <w:pPr>
              <w:pStyle w:val="VCAAtablecondensed"/>
              <w:spacing w:line="280" w:lineRule="exact"/>
              <w:rPr>
                <w:szCs w:val="20"/>
              </w:rPr>
            </w:pPr>
            <w:r w:rsidRPr="00BA0554">
              <w:rPr>
                <w:szCs w:val="20"/>
              </w:rPr>
              <w:t>3, 4, 20*</w:t>
            </w:r>
          </w:p>
          <w:p w14:paraId="30760FD5" w14:textId="77777777" w:rsidR="004A74CA" w:rsidRPr="00BA0554" w:rsidRDefault="004A74CA" w:rsidP="005119C2">
            <w:pPr>
              <w:pStyle w:val="VCAAtablecondensed"/>
              <w:spacing w:line="280" w:lineRule="exact"/>
              <w:rPr>
                <w:szCs w:val="20"/>
              </w:rPr>
            </w:pPr>
            <w:r w:rsidRPr="00BA0554">
              <w:rPr>
                <w:szCs w:val="20"/>
              </w:rPr>
              <w:t>3, 4, 20*</w:t>
            </w:r>
          </w:p>
          <w:p w14:paraId="79512CDC" w14:textId="77777777" w:rsidR="004A74CA" w:rsidRPr="00BA0554" w:rsidRDefault="004A74CA" w:rsidP="005119C2">
            <w:pPr>
              <w:pStyle w:val="VCAAtablecondensed"/>
              <w:spacing w:line="280" w:lineRule="exact"/>
            </w:pPr>
            <w:r w:rsidRPr="00BA0554">
              <w:rPr>
                <w:szCs w:val="20"/>
              </w:rPr>
              <w:t>20^</w:t>
            </w:r>
          </w:p>
          <w:p w14:paraId="3A32ECEF" w14:textId="77777777" w:rsidR="004A74CA" w:rsidRPr="00BA0554" w:rsidRDefault="004A74CA" w:rsidP="005119C2">
            <w:pPr>
              <w:pStyle w:val="VCAAtablecondensed"/>
              <w:spacing w:line="280" w:lineRule="exact"/>
              <w:rPr>
                <w:szCs w:val="20"/>
              </w:rPr>
            </w:pPr>
          </w:p>
          <w:p w14:paraId="4EB84DC9" w14:textId="77777777" w:rsidR="004A74CA" w:rsidRPr="00BA0554" w:rsidRDefault="004A74CA" w:rsidP="005119C2">
            <w:pPr>
              <w:pStyle w:val="VCAAtablecondensed"/>
              <w:spacing w:line="280" w:lineRule="exact"/>
            </w:pPr>
            <w:r w:rsidRPr="00BA0554">
              <w:t>20^</w:t>
            </w:r>
          </w:p>
          <w:p w14:paraId="0F8D045E" w14:textId="77777777" w:rsidR="004A74CA" w:rsidRPr="00BA0554" w:rsidRDefault="004A74CA" w:rsidP="005119C2">
            <w:pPr>
              <w:pStyle w:val="VCAAtablecondensed"/>
              <w:spacing w:line="280" w:lineRule="exact"/>
            </w:pPr>
            <w:r w:rsidRPr="00BA0554">
              <w:t>20*, 20^</w:t>
            </w:r>
          </w:p>
          <w:p w14:paraId="2FED56A7" w14:textId="77777777" w:rsidR="004A74CA" w:rsidRPr="00BA0554" w:rsidRDefault="004A74CA" w:rsidP="005119C2">
            <w:pPr>
              <w:pStyle w:val="VCAAtablecondensed"/>
              <w:spacing w:line="280" w:lineRule="exact"/>
            </w:pPr>
            <w:r w:rsidRPr="00BA0554">
              <w:br/>
              <w:t>2, 3, 4, 20*, 20^</w:t>
            </w:r>
          </w:p>
          <w:p w14:paraId="4FDBE4C4" w14:textId="3F22099A" w:rsidR="004A74CA" w:rsidRPr="00BA0554" w:rsidRDefault="004A74CA" w:rsidP="005119C2">
            <w:pPr>
              <w:pStyle w:val="VCAAtablecondensed"/>
              <w:spacing w:line="280" w:lineRule="exact"/>
            </w:pPr>
            <w:r w:rsidRPr="00BA0554">
              <w:rPr>
                <w:szCs w:val="20"/>
              </w:rPr>
              <w:br/>
            </w:r>
            <w:r w:rsidRPr="00BA0554">
              <w:rPr>
                <w:szCs w:val="20"/>
              </w:rPr>
              <w:br/>
              <w:t>3, 4, 20^</w:t>
            </w:r>
          </w:p>
        </w:tc>
      </w:tr>
      <w:tr w:rsidR="005119C2" w:rsidRPr="00BA0554" w14:paraId="6FC6E502" w14:textId="77777777" w:rsidTr="71276564">
        <w:trPr>
          <w:trHeight w:val="1132"/>
        </w:trPr>
        <w:tc>
          <w:tcPr>
            <w:tcW w:w="2405" w:type="dxa"/>
            <w:vMerge/>
          </w:tcPr>
          <w:p w14:paraId="718CFEAB" w14:textId="77777777" w:rsidR="005119C2" w:rsidRPr="00BA0554" w:rsidRDefault="005119C2" w:rsidP="005119C2">
            <w:pPr>
              <w:pStyle w:val="VCAAtabletextnarrow"/>
              <w:rPr>
                <w:b/>
                <w:bCs/>
              </w:rPr>
            </w:pPr>
          </w:p>
        </w:tc>
        <w:tc>
          <w:tcPr>
            <w:tcW w:w="6946" w:type="dxa"/>
          </w:tcPr>
          <w:p w14:paraId="488D909F" w14:textId="77777777" w:rsidR="005119C2" w:rsidRPr="004E5C8C" w:rsidRDefault="005119C2" w:rsidP="005119C2">
            <w:pPr>
              <w:pStyle w:val="VCAAtablecondensedbullet2"/>
              <w:numPr>
                <w:ilvl w:val="0"/>
                <w:numId w:val="0"/>
              </w:numPr>
              <w:ind w:left="425" w:hanging="425"/>
              <w:rPr>
                <w:rFonts w:eastAsia="Arial" w:cs="Arial Narrow"/>
                <w:szCs w:val="20"/>
                <w:lang w:val="en-US"/>
              </w:rPr>
            </w:pPr>
            <w:r w:rsidRPr="004E5C8C">
              <w:rPr>
                <w:b/>
                <w:bCs/>
                <w:lang w:val="en-US"/>
              </w:rPr>
              <w:t xml:space="preserve">Summative assessment: </w:t>
            </w:r>
          </w:p>
          <w:p w14:paraId="08C2899D" w14:textId="77777777" w:rsidR="005119C2" w:rsidRPr="004E5C8C" w:rsidRDefault="005119C2" w:rsidP="005119C2">
            <w:pPr>
              <w:pStyle w:val="VCAAtablecondensedbullet2"/>
              <w:rPr>
                <w:rFonts w:eastAsia="Arial" w:cs="Arial Narrow"/>
                <w:szCs w:val="20"/>
                <w:lang w:val="en-US"/>
              </w:rPr>
            </w:pPr>
            <w:proofErr w:type="spellStart"/>
            <w:r w:rsidRPr="004E5C8C">
              <w:rPr>
                <w:rFonts w:eastAsia="Arial" w:cs="Arial Narrow"/>
                <w:szCs w:val="20"/>
                <w:lang w:val="en-US"/>
              </w:rPr>
              <w:t>Analyse</w:t>
            </w:r>
            <w:proofErr w:type="spellEnd"/>
            <w:r w:rsidRPr="004E5C8C">
              <w:rPr>
                <w:rFonts w:eastAsia="Arial" w:cs="Arial Narrow"/>
                <w:szCs w:val="20"/>
                <w:lang w:val="en-US"/>
              </w:rPr>
              <w:t xml:space="preserve"> how electricity is generated from different energy sources.</w:t>
            </w:r>
          </w:p>
          <w:p w14:paraId="4912D876" w14:textId="65F69EA9" w:rsidR="005119C2" w:rsidRPr="004E5C8C" w:rsidRDefault="006465B0" w:rsidP="005119C2">
            <w:pPr>
              <w:pStyle w:val="VCAAtablecondensedbullet2"/>
              <w:rPr>
                <w:rFonts w:eastAsia="Arial" w:cs="Arial Narrow"/>
                <w:szCs w:val="20"/>
                <w:lang w:val="en-US"/>
              </w:rPr>
            </w:pPr>
            <w:r w:rsidRPr="004E5C8C">
              <w:rPr>
                <w:rFonts w:eastAsia="Arial"/>
                <w:lang w:val="en-US"/>
              </w:rPr>
              <w:t xml:space="preserve">Discuss </w:t>
            </w:r>
            <w:r w:rsidR="005119C2" w:rsidRPr="004E5C8C">
              <w:rPr>
                <w:rFonts w:eastAsia="Arial"/>
                <w:lang w:val="en-US"/>
              </w:rPr>
              <w:t>the sustainability of different electricity generation methods.</w:t>
            </w:r>
          </w:p>
        </w:tc>
        <w:tc>
          <w:tcPr>
            <w:tcW w:w="1559" w:type="dxa"/>
          </w:tcPr>
          <w:p w14:paraId="6766E620" w14:textId="77777777" w:rsidR="005119C2" w:rsidRPr="00BA0554" w:rsidRDefault="005119C2" w:rsidP="005119C2">
            <w:pPr>
              <w:pStyle w:val="VCAAtablecondensed"/>
              <w:spacing w:line="280" w:lineRule="exact"/>
              <w:rPr>
                <w:szCs w:val="20"/>
              </w:rPr>
            </w:pPr>
          </w:p>
          <w:p w14:paraId="719746DE" w14:textId="77777777" w:rsidR="005119C2" w:rsidRPr="00BA0554" w:rsidRDefault="005119C2" w:rsidP="005119C2">
            <w:pPr>
              <w:pStyle w:val="VCAAtablecondensed"/>
              <w:spacing w:line="280" w:lineRule="exact"/>
            </w:pPr>
            <w:r w:rsidRPr="00BA0554">
              <w:t>20*</w:t>
            </w:r>
          </w:p>
          <w:p w14:paraId="730707E6" w14:textId="5386AC68" w:rsidR="005119C2" w:rsidRPr="00BA0554" w:rsidRDefault="005119C2" w:rsidP="005119C2">
            <w:pPr>
              <w:pStyle w:val="VCAAtablecondensed"/>
              <w:spacing w:line="280" w:lineRule="exact"/>
            </w:pPr>
            <w:r w:rsidRPr="00BA0554">
              <w:t>2, 3, 4, 20^</w:t>
            </w:r>
          </w:p>
        </w:tc>
      </w:tr>
      <w:tr w:rsidR="004A74CA" w:rsidRPr="00BA0554" w14:paraId="7C8673F8" w14:textId="77777777" w:rsidTr="71276564">
        <w:trPr>
          <w:trHeight w:val="2597"/>
        </w:trPr>
        <w:tc>
          <w:tcPr>
            <w:tcW w:w="2405" w:type="dxa"/>
            <w:vMerge w:val="restart"/>
          </w:tcPr>
          <w:p w14:paraId="0F7E7659" w14:textId="69F17063" w:rsidR="004A74CA" w:rsidRPr="00BA0554" w:rsidRDefault="004A74CA" w:rsidP="005119C2">
            <w:pPr>
              <w:pStyle w:val="VCAAtabletextnarrow"/>
              <w:rPr>
                <w:b/>
                <w:bCs/>
              </w:rPr>
            </w:pPr>
            <w:r w:rsidRPr="00BA0554">
              <w:rPr>
                <w:b/>
                <w:bCs/>
              </w:rPr>
              <w:t>10.10 Why do some chemical reactions happen faster than others?</w:t>
            </w:r>
          </w:p>
        </w:tc>
        <w:tc>
          <w:tcPr>
            <w:tcW w:w="6946" w:type="dxa"/>
          </w:tcPr>
          <w:p w14:paraId="6E71632C" w14:textId="77777777" w:rsidR="004A74CA" w:rsidRPr="00BA0554" w:rsidRDefault="004A74CA" w:rsidP="005119C2">
            <w:pPr>
              <w:pStyle w:val="VCAAtabletextnarrow"/>
              <w:rPr>
                <w:b/>
                <w:bCs/>
              </w:rPr>
            </w:pPr>
            <w:r w:rsidRPr="00BA0554">
              <w:rPr>
                <w:b/>
                <w:bCs/>
              </w:rPr>
              <w:t xml:space="preserve">Diagnostic assessment: </w:t>
            </w:r>
          </w:p>
          <w:p w14:paraId="2A4F6285" w14:textId="77777777" w:rsidR="004A74CA" w:rsidRPr="004E5C8C" w:rsidRDefault="004A74CA" w:rsidP="005119C2">
            <w:pPr>
              <w:pStyle w:val="VCAAtablecondensedbullet2"/>
              <w:rPr>
                <w:rFonts w:eastAsia="Arial"/>
                <w:lang w:val="en-US"/>
              </w:rPr>
            </w:pPr>
            <w:r w:rsidRPr="004E5C8C">
              <w:rPr>
                <w:rFonts w:eastAsia="Arial"/>
                <w:lang w:val="en-US"/>
              </w:rPr>
              <w:t>Predict which reactions will occur faster under different conditions.</w:t>
            </w:r>
          </w:p>
          <w:p w14:paraId="05FA9A8C" w14:textId="5207377D" w:rsidR="004A74CA" w:rsidRPr="004E5C8C" w:rsidRDefault="004A74CA" w:rsidP="005119C2">
            <w:pPr>
              <w:pStyle w:val="VCAAtablecondensedbullet2"/>
              <w:rPr>
                <w:rFonts w:eastAsia="Arial"/>
                <w:lang w:val="en-US"/>
              </w:rPr>
            </w:pPr>
            <w:r w:rsidRPr="004E5C8C">
              <w:rPr>
                <w:rFonts w:eastAsia="Arial Narrow" w:cs="Arial Narrow"/>
                <w:lang w:val="en-US"/>
              </w:rPr>
              <w:t>Interpret a table of reaction times and describe patterns in reaction speeds.</w:t>
            </w:r>
          </w:p>
          <w:p w14:paraId="7A07B11E" w14:textId="77777777" w:rsidR="004A74CA" w:rsidRPr="00BA0554" w:rsidRDefault="004A74CA" w:rsidP="005119C2">
            <w:pPr>
              <w:pStyle w:val="VCAAtabletextnarrow"/>
              <w:rPr>
                <w:b/>
                <w:bCs/>
              </w:rPr>
            </w:pPr>
            <w:r w:rsidRPr="00BA0554">
              <w:rPr>
                <w:b/>
                <w:bCs/>
              </w:rPr>
              <w:t xml:space="preserve">Formative assessment: </w:t>
            </w:r>
          </w:p>
          <w:p w14:paraId="1422B7F3" w14:textId="413198C7" w:rsidR="004A74CA" w:rsidRPr="004E5C8C" w:rsidRDefault="006465B0" w:rsidP="005119C2">
            <w:pPr>
              <w:pStyle w:val="VCAAtablecondensedbullet2"/>
              <w:rPr>
                <w:rFonts w:eastAsia="Arial"/>
                <w:lang w:val="en-US"/>
              </w:rPr>
            </w:pPr>
            <w:r w:rsidRPr="004E5C8C">
              <w:rPr>
                <w:rFonts w:eastAsia="Arial"/>
                <w:lang w:val="en-US"/>
              </w:rPr>
              <w:t xml:space="preserve">Identify </w:t>
            </w:r>
            <w:r w:rsidR="004A74CA" w:rsidRPr="004E5C8C">
              <w:rPr>
                <w:rFonts w:eastAsia="Arial"/>
                <w:lang w:val="en-US"/>
              </w:rPr>
              <w:t>indicators of faster or slower reactions.</w:t>
            </w:r>
          </w:p>
          <w:p w14:paraId="12F7960F" w14:textId="77777777" w:rsidR="004A74CA" w:rsidRPr="004E5C8C" w:rsidRDefault="004A74CA" w:rsidP="005119C2">
            <w:pPr>
              <w:pStyle w:val="VCAAtablecondensedbullet2"/>
              <w:rPr>
                <w:lang w:val="en-US"/>
              </w:rPr>
            </w:pPr>
            <w:r w:rsidRPr="004E5C8C">
              <w:rPr>
                <w:rFonts w:eastAsia="Arial"/>
                <w:lang w:val="en-US"/>
              </w:rPr>
              <w:t>Interpret simple observations and reaction diagrams.</w:t>
            </w:r>
          </w:p>
          <w:p w14:paraId="018EF67F" w14:textId="0E31CC4D" w:rsidR="004A74CA" w:rsidRPr="004E5C8C" w:rsidRDefault="006465B0" w:rsidP="005119C2">
            <w:pPr>
              <w:pStyle w:val="VCAAtablecondensedbullet2"/>
              <w:rPr>
                <w:rFonts w:eastAsia="Arial"/>
                <w:lang w:val="en-US"/>
              </w:rPr>
            </w:pPr>
            <w:r w:rsidRPr="004E5C8C">
              <w:rPr>
                <w:rFonts w:eastAsia="Arial Narrow" w:cs="Arial Narrow"/>
                <w:szCs w:val="20"/>
                <w:lang w:val="en-US"/>
              </w:rPr>
              <w:t xml:space="preserve">Evaluate </w:t>
            </w:r>
            <w:r w:rsidR="004A74CA" w:rsidRPr="004E5C8C">
              <w:rPr>
                <w:rFonts w:eastAsia="Arial Narrow" w:cs="Arial Narrow"/>
                <w:szCs w:val="20"/>
                <w:lang w:val="en-US"/>
              </w:rPr>
              <w:t>data for 2 reaction rate experiments and explain which</w:t>
            </w:r>
            <w:r w:rsidR="00096F14" w:rsidRPr="004E5C8C">
              <w:rPr>
                <w:rFonts w:eastAsia="Arial Narrow" w:cs="Arial Narrow"/>
                <w:szCs w:val="20"/>
                <w:lang w:val="en-US"/>
              </w:rPr>
              <w:t xml:space="preserve"> experiment</w:t>
            </w:r>
            <w:r w:rsidR="004A74CA" w:rsidRPr="004E5C8C">
              <w:rPr>
                <w:rFonts w:eastAsia="Arial Narrow" w:cs="Arial Narrow"/>
                <w:szCs w:val="20"/>
                <w:lang w:val="en-US"/>
              </w:rPr>
              <w:t xml:space="preserve"> gives more consistent results.</w:t>
            </w:r>
            <w:r w:rsidR="004A74CA" w:rsidRPr="004E5C8C">
              <w:rPr>
                <w:rFonts w:eastAsia="Arial"/>
                <w:lang w:val="en-US"/>
              </w:rPr>
              <w:t xml:space="preserve"> </w:t>
            </w:r>
          </w:p>
        </w:tc>
        <w:tc>
          <w:tcPr>
            <w:tcW w:w="1559" w:type="dxa"/>
          </w:tcPr>
          <w:p w14:paraId="4474039E" w14:textId="77777777" w:rsidR="004A74CA" w:rsidRPr="00BA0554" w:rsidRDefault="004A74CA" w:rsidP="005119C2">
            <w:pPr>
              <w:pStyle w:val="VCAAtablecondensed"/>
              <w:spacing w:line="280" w:lineRule="exact"/>
            </w:pPr>
          </w:p>
          <w:p w14:paraId="31BBAD60" w14:textId="77777777" w:rsidR="004A74CA" w:rsidRPr="00BA0554" w:rsidRDefault="004A74CA" w:rsidP="005119C2">
            <w:pPr>
              <w:pStyle w:val="VCAAtablecondensed"/>
              <w:spacing w:line="280" w:lineRule="exact"/>
            </w:pPr>
            <w:r w:rsidRPr="00BA0554">
              <w:t>14, 22</w:t>
            </w:r>
          </w:p>
          <w:p w14:paraId="4D65F894" w14:textId="77777777" w:rsidR="00914B65" w:rsidRPr="00BA0554" w:rsidRDefault="004A74CA" w:rsidP="005119C2">
            <w:pPr>
              <w:pStyle w:val="VCAAtablecondensed"/>
              <w:spacing w:line="280" w:lineRule="exact"/>
            </w:pPr>
            <w:r w:rsidRPr="00BA0554">
              <w:t>26, 27</w:t>
            </w:r>
          </w:p>
          <w:p w14:paraId="3E8B14EE" w14:textId="77777777" w:rsidR="00914B65" w:rsidRPr="00BA0554" w:rsidRDefault="00914B65" w:rsidP="005119C2">
            <w:pPr>
              <w:pStyle w:val="VCAAtablecondensed"/>
              <w:spacing w:line="280" w:lineRule="exact"/>
              <w:rPr>
                <w:szCs w:val="20"/>
              </w:rPr>
            </w:pPr>
          </w:p>
          <w:p w14:paraId="1F4888E7" w14:textId="5BFE1C28" w:rsidR="004A74CA" w:rsidRPr="00BA0554" w:rsidRDefault="004A74CA" w:rsidP="005119C2">
            <w:pPr>
              <w:pStyle w:val="VCAAtablecondensed"/>
              <w:spacing w:line="280" w:lineRule="exact"/>
              <w:rPr>
                <w:szCs w:val="20"/>
              </w:rPr>
            </w:pPr>
            <w:r w:rsidRPr="00BA0554">
              <w:rPr>
                <w:szCs w:val="20"/>
              </w:rPr>
              <w:t>14, 26</w:t>
            </w:r>
          </w:p>
          <w:p w14:paraId="58B58F4C" w14:textId="77777777" w:rsidR="00914B65" w:rsidRPr="00BA0554" w:rsidRDefault="004A74CA" w:rsidP="005119C2">
            <w:pPr>
              <w:pStyle w:val="VCAAtablecondensed"/>
              <w:spacing w:line="280" w:lineRule="exact"/>
            </w:pPr>
            <w:r w:rsidRPr="00BA0554">
              <w:t>14, 25</w:t>
            </w:r>
          </w:p>
          <w:p w14:paraId="64932885" w14:textId="3EAEF338" w:rsidR="004A74CA" w:rsidRPr="00BA0554" w:rsidRDefault="004A74CA" w:rsidP="005119C2">
            <w:pPr>
              <w:pStyle w:val="VCAAtablecondensed"/>
              <w:spacing w:line="280" w:lineRule="exact"/>
            </w:pPr>
            <w:r w:rsidRPr="00BA0554">
              <w:t>27</w:t>
            </w:r>
          </w:p>
        </w:tc>
      </w:tr>
      <w:tr w:rsidR="005119C2" w:rsidRPr="00BA0554" w14:paraId="13D19BD0" w14:textId="77777777" w:rsidTr="71276564">
        <w:trPr>
          <w:trHeight w:val="1986"/>
        </w:trPr>
        <w:tc>
          <w:tcPr>
            <w:tcW w:w="2405" w:type="dxa"/>
            <w:vMerge/>
          </w:tcPr>
          <w:p w14:paraId="33FC04C7" w14:textId="77777777" w:rsidR="005119C2" w:rsidRPr="00BA0554" w:rsidRDefault="005119C2" w:rsidP="005119C2">
            <w:pPr>
              <w:pStyle w:val="VCAAtabletextnarrow"/>
              <w:rPr>
                <w:b/>
                <w:bCs/>
              </w:rPr>
            </w:pPr>
          </w:p>
        </w:tc>
        <w:tc>
          <w:tcPr>
            <w:tcW w:w="6946" w:type="dxa"/>
          </w:tcPr>
          <w:p w14:paraId="578A33F7" w14:textId="77777777" w:rsidR="005119C2" w:rsidRPr="00BA0554" w:rsidRDefault="005119C2" w:rsidP="005119C2">
            <w:pPr>
              <w:pStyle w:val="VCAAtabletextnarrow"/>
              <w:rPr>
                <w:b/>
                <w:bCs/>
              </w:rPr>
            </w:pPr>
            <w:r w:rsidRPr="00BA0554">
              <w:rPr>
                <w:b/>
                <w:bCs/>
              </w:rPr>
              <w:t xml:space="preserve">Summative assessment: </w:t>
            </w:r>
          </w:p>
          <w:p w14:paraId="6BF87D25" w14:textId="05930EE5" w:rsidR="005119C2" w:rsidRPr="004E5C8C" w:rsidRDefault="005119C2" w:rsidP="005119C2">
            <w:pPr>
              <w:pStyle w:val="VCAAtablecondensedbullet2"/>
              <w:rPr>
                <w:rFonts w:eastAsia="Arial"/>
                <w:lang w:val="en-US"/>
              </w:rPr>
            </w:pPr>
            <w:r w:rsidRPr="004E5C8C">
              <w:rPr>
                <w:rFonts w:eastAsia="Arial"/>
                <w:lang w:val="en-US"/>
              </w:rPr>
              <w:t xml:space="preserve">Collect, represent and interpret data to </w:t>
            </w:r>
            <w:r w:rsidR="3D782BEF" w:rsidRPr="004E5C8C">
              <w:rPr>
                <w:rFonts w:eastAsia="Arial"/>
                <w:lang w:val="en-US"/>
              </w:rPr>
              <w:t>explain different</w:t>
            </w:r>
            <w:r w:rsidR="006465B0" w:rsidRPr="004E5C8C">
              <w:rPr>
                <w:rFonts w:eastAsia="Arial"/>
                <w:lang w:val="en-US"/>
              </w:rPr>
              <w:t xml:space="preserve"> </w:t>
            </w:r>
            <w:r w:rsidRPr="004E5C8C">
              <w:rPr>
                <w:rFonts w:eastAsia="Arial"/>
                <w:lang w:val="en-US"/>
              </w:rPr>
              <w:t>reaction rates.</w:t>
            </w:r>
          </w:p>
          <w:p w14:paraId="470B48CB" w14:textId="63DF884C" w:rsidR="005119C2" w:rsidRPr="004E5C8C" w:rsidRDefault="005119C2" w:rsidP="005119C2">
            <w:pPr>
              <w:pStyle w:val="VCAAtablecondensedbullet2"/>
              <w:rPr>
                <w:rFonts w:eastAsia="Arial Narrow" w:cs="Arial Narrow"/>
                <w:szCs w:val="20"/>
                <w:lang w:val="en-US"/>
              </w:rPr>
            </w:pPr>
            <w:r w:rsidRPr="004E5C8C">
              <w:rPr>
                <w:rFonts w:eastAsia="Arial Narrow" w:cs="Arial Narrow"/>
                <w:szCs w:val="20"/>
                <w:lang w:val="en-US"/>
              </w:rPr>
              <w:t>Evaluate results on reaction rates under different conditions, assess consistency across trials and suggest improvements to strengthen conclusions.</w:t>
            </w:r>
          </w:p>
          <w:p w14:paraId="66500E26" w14:textId="4D39A83B" w:rsidR="000061FE" w:rsidRPr="004E5C8C" w:rsidRDefault="005119C2" w:rsidP="000061FE">
            <w:pPr>
              <w:pStyle w:val="VCAAtablecondensedbullet2"/>
              <w:rPr>
                <w:rFonts w:eastAsia="Arial Narrow" w:cs="Arial Narrow"/>
                <w:szCs w:val="20"/>
                <w:lang w:val="en-US"/>
              </w:rPr>
            </w:pPr>
            <w:r w:rsidRPr="004E5C8C">
              <w:rPr>
                <w:rFonts w:eastAsia="Arial"/>
                <w:lang w:val="en-US"/>
              </w:rPr>
              <w:t>Design and report on experiments to test factors affecting reaction rate.</w:t>
            </w:r>
          </w:p>
        </w:tc>
        <w:tc>
          <w:tcPr>
            <w:tcW w:w="1559" w:type="dxa"/>
          </w:tcPr>
          <w:p w14:paraId="76BBC4B3" w14:textId="77777777" w:rsidR="005119C2" w:rsidRPr="00BA0554" w:rsidRDefault="005119C2" w:rsidP="005119C2">
            <w:pPr>
              <w:pStyle w:val="VCAAtablecondensed"/>
              <w:spacing w:line="280" w:lineRule="exact"/>
            </w:pPr>
          </w:p>
          <w:p w14:paraId="1C75ECB5" w14:textId="77777777" w:rsidR="005119C2" w:rsidRPr="00BA0554" w:rsidRDefault="005119C2" w:rsidP="005119C2">
            <w:pPr>
              <w:pStyle w:val="VCAAtablecondensed"/>
              <w:spacing w:line="280" w:lineRule="exact"/>
            </w:pPr>
            <w:r w:rsidRPr="00BA0554">
              <w:t>14, 23, 24</w:t>
            </w:r>
          </w:p>
          <w:p w14:paraId="7306A1F5" w14:textId="77777777" w:rsidR="005119C2" w:rsidRPr="00BA0554" w:rsidRDefault="005119C2" w:rsidP="005119C2">
            <w:pPr>
              <w:pStyle w:val="VCAAtablecondensed"/>
              <w:spacing w:line="280" w:lineRule="exact"/>
            </w:pPr>
            <w:r w:rsidRPr="00BA0554">
              <w:t>14, 26, 27</w:t>
            </w:r>
          </w:p>
          <w:p w14:paraId="283BA910" w14:textId="117CC66C" w:rsidR="005119C2" w:rsidRPr="00BA0554" w:rsidRDefault="005119C2" w:rsidP="005119C2">
            <w:pPr>
              <w:pStyle w:val="VCAAtablecondensed"/>
              <w:spacing w:line="280" w:lineRule="exact"/>
              <w:rPr>
                <w:szCs w:val="20"/>
              </w:rPr>
            </w:pPr>
            <w:r w:rsidRPr="00BA0554">
              <w:br/>
              <w:t>14, 23, 24, 29</w:t>
            </w:r>
          </w:p>
        </w:tc>
      </w:tr>
    </w:tbl>
    <w:p w14:paraId="2D5F33E4" w14:textId="77777777" w:rsidR="003E5308" w:rsidRPr="00BA0554" w:rsidRDefault="003E5308"/>
    <w:p w14:paraId="73A05C31" w14:textId="77777777" w:rsidR="003E5308" w:rsidRPr="00BA0554" w:rsidRDefault="003E5308"/>
    <w:p w14:paraId="51ADD4DD" w14:textId="77777777" w:rsidR="003E5308" w:rsidRPr="00BA0554" w:rsidRDefault="003E5308"/>
    <w:p w14:paraId="728B32A9" w14:textId="77777777" w:rsidR="003E5308" w:rsidRPr="004E5C8C" w:rsidRDefault="003E5308" w:rsidP="003E5308">
      <w:pPr>
        <w:pStyle w:val="Heading1"/>
        <w:rPr>
          <w:noProof w:val="0"/>
        </w:rPr>
      </w:pPr>
    </w:p>
    <w:p w14:paraId="3B490143" w14:textId="77777777" w:rsidR="000061FE" w:rsidRPr="004E5C8C" w:rsidRDefault="000061FE" w:rsidP="00AD6A8F">
      <w:pPr>
        <w:pStyle w:val="Heading1"/>
        <w:rPr>
          <w:noProof w:val="0"/>
        </w:rPr>
      </w:pPr>
    </w:p>
    <w:p w14:paraId="06C1B09D" w14:textId="77777777" w:rsidR="000061FE" w:rsidRPr="004E5C8C" w:rsidRDefault="000061FE" w:rsidP="00AD6A8F">
      <w:pPr>
        <w:pStyle w:val="Heading1"/>
        <w:rPr>
          <w:noProof w:val="0"/>
        </w:rPr>
      </w:pPr>
    </w:p>
    <w:p w14:paraId="766FA3AC" w14:textId="77777777" w:rsidR="000061FE" w:rsidRPr="004E5C8C" w:rsidRDefault="000061FE" w:rsidP="00AD6A8F">
      <w:pPr>
        <w:pStyle w:val="Heading1"/>
        <w:rPr>
          <w:noProof w:val="0"/>
        </w:rPr>
      </w:pPr>
    </w:p>
    <w:p w14:paraId="66B1B7ED" w14:textId="4FA134B3" w:rsidR="00924BB0" w:rsidRPr="004E5C8C" w:rsidRDefault="00924BB0" w:rsidP="00AD6A8F">
      <w:pPr>
        <w:pStyle w:val="Heading1"/>
        <w:rPr>
          <w:noProof w:val="0"/>
        </w:rPr>
      </w:pPr>
      <w:r w:rsidRPr="004E5C8C">
        <w:rPr>
          <w:noProof w:val="0"/>
        </w:rPr>
        <w:t>Analysis</w:t>
      </w:r>
      <w:r w:rsidR="00AA4F5D" w:rsidRPr="004E5C8C">
        <w:rPr>
          <w:noProof w:val="0"/>
        </w:rPr>
        <w:t xml:space="preserve"> of </w:t>
      </w:r>
      <w:r w:rsidR="00407916" w:rsidRPr="004E5C8C">
        <w:rPr>
          <w:noProof w:val="0"/>
        </w:rPr>
        <w:t>curriculum coverage</w:t>
      </w:r>
    </w:p>
    <w:tbl>
      <w:tblPr>
        <w:tblStyle w:val="TableGrid"/>
        <w:tblW w:w="0" w:type="auto"/>
        <w:tblLook w:val="04A0" w:firstRow="1" w:lastRow="0" w:firstColumn="1" w:lastColumn="0" w:noHBand="0" w:noVBand="1"/>
        <w:tblCaption w:val="Text box for Analysis of curriculum coverage"/>
      </w:tblPr>
      <w:tblGrid>
        <w:gridCol w:w="10975"/>
      </w:tblGrid>
      <w:tr w:rsidR="00E27EE4" w:rsidRPr="00BA0554" w14:paraId="4003B2AF" w14:textId="77777777" w:rsidTr="00535B27">
        <w:trPr>
          <w:trHeight w:val="6156"/>
        </w:trPr>
        <w:tc>
          <w:tcPr>
            <w:tcW w:w="10975" w:type="dxa"/>
          </w:tcPr>
          <w:sdt>
            <w:sdtPr>
              <w:rPr>
                <w:rFonts w:eastAsia="Times New Roman"/>
                <w:kern w:val="22"/>
                <w:lang w:eastAsia="ja-JP"/>
              </w:rPr>
              <w:alias w:val="Analysis of curriculum coverage"/>
              <w:id w:val="-1518080169"/>
              <w:placeholder>
                <w:docPart w:val="DefaultPlaceholder_-1854013440"/>
              </w:placeholder>
              <w15:color w:val="00FFFF"/>
            </w:sdtPr>
            <w:sdtEndPr>
              <w:rPr>
                <w:rFonts w:eastAsiaTheme="minorEastAsia"/>
                <w:kern w:val="0"/>
                <w:lang w:eastAsia="en-US"/>
              </w:rPr>
            </w:sdtEndPr>
            <w:sdtContent>
              <w:sdt>
                <w:sdtPr>
                  <w:rPr>
                    <w:rFonts w:eastAsia="Times New Roman"/>
                    <w:color w:val="808080" w:themeColor="background1" w:themeShade="80"/>
                    <w:kern w:val="22"/>
                    <w:lang w:eastAsia="ja-JP"/>
                  </w:rPr>
                  <w:alias w:val="Analysis of curriculum coverage"/>
                  <w:id w:val="-1933498060"/>
                  <w:placeholder>
                    <w:docPart w:val="2658876078064E37AE5B8504F61318E9"/>
                  </w:placeholder>
                  <w15:color w:val="00FFFF"/>
                </w:sdtPr>
                <w:sdtEndPr/>
                <w:sdtContent>
                  <w:p w14:paraId="06D78BF4" w14:textId="5F22FB63" w:rsidR="00DA1804" w:rsidRPr="004E5C8C" w:rsidRDefault="00DA1804" w:rsidP="00DA1804">
                    <w:pPr>
                      <w:pStyle w:val="VCAAbody"/>
                      <w:rPr>
                        <w:rFonts w:eastAsia="Times New Roman"/>
                        <w:color w:val="808080" w:themeColor="background1" w:themeShade="80"/>
                        <w:kern w:val="22"/>
                        <w:lang w:eastAsia="ja-JP"/>
                      </w:rPr>
                    </w:pPr>
                    <w:r w:rsidRPr="004E5C8C">
                      <w:rPr>
                        <w:rFonts w:eastAsia="Times New Roman"/>
                        <w:color w:val="808080" w:themeColor="background1" w:themeShade="80"/>
                        <w:kern w:val="22"/>
                        <w:lang w:eastAsia="ja-JP"/>
                      </w:rPr>
                      <w:t xml:space="preserve">Refer to the </w:t>
                    </w:r>
                    <w:r w:rsidR="00E4635E" w:rsidRPr="004E5C8C">
                      <w:rPr>
                        <w:rFonts w:eastAsia="Times New Roman"/>
                        <w:color w:val="808080" w:themeColor="background1" w:themeShade="80"/>
                        <w:kern w:val="22"/>
                        <w:lang w:eastAsia="ja-JP"/>
                      </w:rPr>
                      <w:t>mapping</w:t>
                    </w:r>
                    <w:r w:rsidRPr="004E5C8C">
                      <w:rPr>
                        <w:rFonts w:eastAsia="Times New Roman"/>
                        <w:color w:val="808080" w:themeColor="background1" w:themeShade="80"/>
                        <w:kern w:val="22"/>
                        <w:lang w:eastAsia="ja-JP"/>
                      </w:rPr>
                      <w:t xml:space="preserve"> table</w:t>
                    </w:r>
                    <w:r w:rsidR="00E4635E" w:rsidRPr="004E5C8C">
                      <w:rPr>
                        <w:rFonts w:eastAsia="Times New Roman"/>
                        <w:color w:val="808080" w:themeColor="background1" w:themeShade="80"/>
                        <w:kern w:val="22"/>
                        <w:lang w:eastAsia="ja-JP"/>
                      </w:rPr>
                      <w:t>s</w:t>
                    </w:r>
                    <w:r w:rsidRPr="004E5C8C">
                      <w:rPr>
                        <w:rFonts w:eastAsia="Times New Roman"/>
                        <w:color w:val="808080" w:themeColor="background1" w:themeShade="80"/>
                        <w:kern w:val="22"/>
                        <w:lang w:eastAsia="ja-JP"/>
                      </w:rPr>
                      <w:t>:</w:t>
                    </w:r>
                  </w:p>
                  <w:p w14:paraId="1620B974" w14:textId="5271F867" w:rsidR="00DA1804" w:rsidRPr="004E5C8C" w:rsidRDefault="03902565" w:rsidP="00E4635E">
                    <w:pPr>
                      <w:pStyle w:val="VCAAbody"/>
                      <w:numPr>
                        <w:ilvl w:val="0"/>
                        <w:numId w:val="60"/>
                      </w:numPr>
                      <w:rPr>
                        <w:rFonts w:eastAsia="Times New Roman"/>
                        <w:color w:val="808080" w:themeColor="background1" w:themeShade="80"/>
                        <w:kern w:val="22"/>
                        <w:lang w:eastAsia="ja-JP"/>
                      </w:rPr>
                    </w:pPr>
                    <w:r w:rsidRPr="004E5C8C">
                      <w:rPr>
                        <w:rFonts w:eastAsia="Times New Roman"/>
                        <w:color w:val="808080" w:themeColor="background1" w:themeShade="80"/>
                        <w:kern w:val="22"/>
                        <w:lang w:eastAsia="ja-JP"/>
                      </w:rPr>
                      <w:t xml:space="preserve">Have you addressed all the achievement standard </w:t>
                    </w:r>
                    <w:r w:rsidR="5816FBB4" w:rsidRPr="004E5C8C">
                      <w:rPr>
                        <w:rFonts w:eastAsia="Times New Roman"/>
                        <w:color w:val="808080" w:themeColor="background1" w:themeShade="80"/>
                        <w:kern w:val="22"/>
                        <w:lang w:eastAsia="ja-JP"/>
                      </w:rPr>
                      <w:t>sentences</w:t>
                    </w:r>
                    <w:r w:rsidRPr="004E5C8C">
                      <w:rPr>
                        <w:rFonts w:eastAsia="Times New Roman"/>
                        <w:color w:val="808080" w:themeColor="background1" w:themeShade="80"/>
                        <w:kern w:val="22"/>
                        <w:lang w:eastAsia="ja-JP"/>
                      </w:rPr>
                      <w:t>?</w:t>
                    </w:r>
                    <w:r w:rsidR="1E26F6B7" w:rsidRPr="004E5C8C">
                      <w:rPr>
                        <w:rFonts w:eastAsia="Times New Roman"/>
                        <w:color w:val="808080" w:themeColor="background1" w:themeShade="80"/>
                        <w:kern w:val="22"/>
                        <w:lang w:eastAsia="ja-JP"/>
                      </w:rPr>
                      <w:t xml:space="preserve"> </w:t>
                    </w:r>
                    <w:r w:rsidR="1E26F6B7" w:rsidRPr="004E5C8C">
                      <w:rPr>
                        <w:rFonts w:eastAsia="Times New Roman"/>
                        <w:color w:val="auto"/>
                        <w:kern w:val="22"/>
                        <w:lang w:eastAsia="ja-JP"/>
                      </w:rPr>
                      <w:t>Yes</w:t>
                    </w:r>
                    <w:r w:rsidR="00BD15A0" w:rsidRPr="004E5C8C">
                      <w:rPr>
                        <w:rFonts w:eastAsia="Times New Roman"/>
                        <w:color w:val="auto"/>
                        <w:kern w:val="22"/>
                        <w:lang w:eastAsia="ja-JP"/>
                      </w:rPr>
                      <w:t>.</w:t>
                    </w:r>
                  </w:p>
                  <w:p w14:paraId="00775842" w14:textId="31ED9143" w:rsidR="00DA1804" w:rsidRPr="004E5C8C" w:rsidRDefault="03902565" w:rsidP="00E4635E">
                    <w:pPr>
                      <w:pStyle w:val="VCAAbody"/>
                      <w:numPr>
                        <w:ilvl w:val="0"/>
                        <w:numId w:val="60"/>
                      </w:numPr>
                      <w:rPr>
                        <w:rFonts w:eastAsia="Times New Roman"/>
                        <w:color w:val="808080" w:themeColor="background1" w:themeShade="80"/>
                        <w:kern w:val="22"/>
                        <w:lang w:eastAsia="ja-JP"/>
                      </w:rPr>
                    </w:pPr>
                    <w:r w:rsidRPr="004E5C8C">
                      <w:rPr>
                        <w:rFonts w:eastAsia="Times New Roman"/>
                        <w:color w:val="808080" w:themeColor="background1" w:themeShade="80"/>
                        <w:kern w:val="22"/>
                        <w:lang w:eastAsia="ja-JP"/>
                      </w:rPr>
                      <w:t>Have you addressed all the content descriptions?</w:t>
                    </w:r>
                    <w:r w:rsidR="1CD22A9C" w:rsidRPr="004E5C8C">
                      <w:rPr>
                        <w:rFonts w:eastAsia="Times New Roman"/>
                        <w:color w:val="808080" w:themeColor="background1" w:themeShade="80"/>
                        <w:kern w:val="22"/>
                        <w:lang w:eastAsia="ja-JP"/>
                      </w:rPr>
                      <w:t xml:space="preserve"> </w:t>
                    </w:r>
                    <w:r w:rsidR="1CD22A9C" w:rsidRPr="004E5C8C">
                      <w:rPr>
                        <w:rFonts w:eastAsia="Times New Roman"/>
                        <w:color w:val="auto"/>
                        <w:kern w:val="22"/>
                        <w:lang w:eastAsia="ja-JP"/>
                      </w:rPr>
                      <w:t>Yes</w:t>
                    </w:r>
                    <w:r w:rsidR="00BD15A0" w:rsidRPr="004E5C8C">
                      <w:rPr>
                        <w:rFonts w:eastAsia="Times New Roman"/>
                        <w:color w:val="auto"/>
                        <w:kern w:val="22"/>
                        <w:lang w:eastAsia="ja-JP"/>
                      </w:rPr>
                      <w:t>.</w:t>
                    </w:r>
                  </w:p>
                  <w:p w14:paraId="7D818988" w14:textId="4F0A3E31" w:rsidR="00DA1804" w:rsidRPr="004E5C8C" w:rsidRDefault="03902565" w:rsidP="00E4635E">
                    <w:pPr>
                      <w:pStyle w:val="VCAAbody"/>
                      <w:numPr>
                        <w:ilvl w:val="0"/>
                        <w:numId w:val="60"/>
                      </w:numPr>
                      <w:rPr>
                        <w:rFonts w:eastAsia="Times New Roman"/>
                        <w:color w:val="808080" w:themeColor="background1" w:themeShade="80"/>
                        <w:kern w:val="22"/>
                        <w:lang w:eastAsia="ja-JP"/>
                      </w:rPr>
                    </w:pPr>
                    <w:r w:rsidRPr="004E5C8C">
                      <w:rPr>
                        <w:rFonts w:eastAsia="Times New Roman"/>
                        <w:color w:val="808080" w:themeColor="background1" w:themeShade="80"/>
                        <w:kern w:val="22"/>
                        <w:lang w:eastAsia="ja-JP"/>
                      </w:rPr>
                      <w:t>Where are there gaps in the content description coverage?</w:t>
                    </w:r>
                    <w:r w:rsidR="169A3EBB" w:rsidRPr="004E5C8C">
                      <w:rPr>
                        <w:rFonts w:eastAsia="Times New Roman"/>
                        <w:color w:val="808080" w:themeColor="background1" w:themeShade="80"/>
                        <w:kern w:val="22"/>
                        <w:lang w:eastAsia="ja-JP"/>
                      </w:rPr>
                      <w:t xml:space="preserve"> </w:t>
                    </w:r>
                    <w:r w:rsidR="169A3EBB" w:rsidRPr="004E5C8C">
                      <w:rPr>
                        <w:rFonts w:eastAsia="Times New Roman"/>
                        <w:color w:val="auto"/>
                        <w:kern w:val="22"/>
                        <w:lang w:eastAsia="ja-JP"/>
                      </w:rPr>
                      <w:t>None</w:t>
                    </w:r>
                    <w:r w:rsidR="00BD15A0" w:rsidRPr="004E5C8C">
                      <w:rPr>
                        <w:rFonts w:eastAsia="Times New Roman"/>
                        <w:color w:val="auto"/>
                        <w:kern w:val="22"/>
                        <w:lang w:eastAsia="ja-JP"/>
                      </w:rPr>
                      <w:t>.</w:t>
                    </w:r>
                  </w:p>
                  <w:p w14:paraId="6D861107" w14:textId="77777777" w:rsidR="00DA1804" w:rsidRPr="004E5C8C" w:rsidRDefault="00DA1804" w:rsidP="00DA1804">
                    <w:pPr>
                      <w:pStyle w:val="VCAAbody"/>
                      <w:rPr>
                        <w:rFonts w:eastAsia="Times New Roman"/>
                        <w:color w:val="808080" w:themeColor="background1" w:themeShade="80"/>
                        <w:kern w:val="22"/>
                        <w:lang w:eastAsia="ja-JP"/>
                      </w:rPr>
                    </w:pPr>
                    <w:r w:rsidRPr="004E5C8C">
                      <w:rPr>
                        <w:rFonts w:eastAsia="Times New Roman"/>
                        <w:color w:val="808080" w:themeColor="background1" w:themeShade="80"/>
                        <w:kern w:val="22"/>
                        <w:lang w:eastAsia="ja-JP"/>
                      </w:rPr>
                      <w:t>Refer to the Assessment table:</w:t>
                    </w:r>
                  </w:p>
                  <w:p w14:paraId="2EBFF369" w14:textId="4830FE7F" w:rsidR="00A108B1" w:rsidRPr="004E5C8C" w:rsidRDefault="03902565" w:rsidP="00E4635E">
                    <w:pPr>
                      <w:pStyle w:val="VCAAbody"/>
                      <w:numPr>
                        <w:ilvl w:val="0"/>
                        <w:numId w:val="60"/>
                      </w:numPr>
                      <w:rPr>
                        <w:rFonts w:eastAsia="Times New Roman"/>
                        <w:color w:val="808080" w:themeColor="background1" w:themeShade="80"/>
                        <w:kern w:val="22"/>
                        <w:lang w:eastAsia="ja-JP"/>
                      </w:rPr>
                    </w:pPr>
                    <w:r w:rsidRPr="004E5C8C">
                      <w:rPr>
                        <w:rFonts w:eastAsia="Times New Roman"/>
                        <w:color w:val="808080" w:themeColor="background1" w:themeShade="80"/>
                        <w:kern w:val="22"/>
                        <w:lang w:eastAsia="ja-JP"/>
                      </w:rPr>
                      <w:t>Has each achievement standard</w:t>
                    </w:r>
                    <w:r w:rsidR="2F805B6A" w:rsidRPr="004E5C8C">
                      <w:rPr>
                        <w:rFonts w:eastAsia="Times New Roman"/>
                        <w:color w:val="808080" w:themeColor="background1" w:themeShade="80"/>
                        <w:kern w:val="22"/>
                        <w:lang w:eastAsia="ja-JP"/>
                      </w:rPr>
                      <w:t xml:space="preserve"> sentence</w:t>
                    </w:r>
                    <w:r w:rsidRPr="004E5C8C">
                      <w:rPr>
                        <w:rFonts w:eastAsia="Times New Roman"/>
                        <w:color w:val="808080" w:themeColor="background1" w:themeShade="80"/>
                        <w:kern w:val="22"/>
                        <w:lang w:eastAsia="ja-JP"/>
                      </w:rPr>
                      <w:t xml:space="preserve"> been addressed appropriately? </w:t>
                    </w:r>
                    <w:r w:rsidR="704A725A" w:rsidRPr="004E5C8C">
                      <w:rPr>
                        <w:rFonts w:eastAsia="Times New Roman"/>
                        <w:color w:val="auto"/>
                        <w:kern w:val="22"/>
                        <w:lang w:eastAsia="ja-JP"/>
                      </w:rPr>
                      <w:t>Yes</w:t>
                    </w:r>
                    <w:r w:rsidR="00BD15A0" w:rsidRPr="004E5C8C">
                      <w:rPr>
                        <w:rFonts w:eastAsia="Times New Roman"/>
                        <w:color w:val="auto"/>
                        <w:kern w:val="22"/>
                        <w:lang w:eastAsia="ja-JP"/>
                      </w:rPr>
                      <w:t>.</w:t>
                    </w:r>
                  </w:p>
                  <w:p w14:paraId="4B483134" w14:textId="5C12F5A8" w:rsidR="00DA1804" w:rsidRPr="004E5C8C" w:rsidRDefault="03902565" w:rsidP="00E4635E">
                    <w:pPr>
                      <w:pStyle w:val="VCAAbody"/>
                      <w:numPr>
                        <w:ilvl w:val="0"/>
                        <w:numId w:val="60"/>
                      </w:numPr>
                      <w:rPr>
                        <w:rFonts w:eastAsia="Times New Roman"/>
                        <w:color w:val="808080" w:themeColor="background1" w:themeShade="80"/>
                        <w:kern w:val="22"/>
                        <w:lang w:eastAsia="ja-JP"/>
                      </w:rPr>
                    </w:pPr>
                    <w:r w:rsidRPr="004E5C8C">
                      <w:rPr>
                        <w:rFonts w:eastAsia="Times New Roman"/>
                        <w:color w:val="808080" w:themeColor="background1" w:themeShade="80"/>
                        <w:kern w:val="22"/>
                        <w:lang w:eastAsia="ja-JP"/>
                      </w:rPr>
                      <w:t>Where are there gaps in the achievement standard coverage?</w:t>
                    </w:r>
                    <w:r w:rsidR="35ED46F5" w:rsidRPr="004E5C8C">
                      <w:rPr>
                        <w:rFonts w:eastAsia="Times New Roman"/>
                        <w:color w:val="auto"/>
                        <w:kern w:val="22"/>
                        <w:lang w:eastAsia="ja-JP"/>
                      </w:rPr>
                      <w:t xml:space="preserve"> None</w:t>
                    </w:r>
                    <w:r w:rsidR="00BD15A0" w:rsidRPr="004E5C8C">
                      <w:rPr>
                        <w:rFonts w:eastAsia="Times New Roman"/>
                        <w:color w:val="auto"/>
                        <w:kern w:val="22"/>
                        <w:lang w:eastAsia="ja-JP"/>
                      </w:rPr>
                      <w:t>.</w:t>
                    </w:r>
                  </w:p>
                  <w:p w14:paraId="2B9474E1" w14:textId="3D7F5CA9" w:rsidR="00DA1804" w:rsidRPr="004E5C8C" w:rsidRDefault="03902565" w:rsidP="00E4635E">
                    <w:pPr>
                      <w:pStyle w:val="VCAAbody"/>
                      <w:numPr>
                        <w:ilvl w:val="0"/>
                        <w:numId w:val="60"/>
                      </w:numPr>
                      <w:rPr>
                        <w:rFonts w:eastAsia="Times New Roman"/>
                        <w:color w:val="808080" w:themeColor="background1" w:themeShade="80"/>
                        <w:kern w:val="22"/>
                        <w:lang w:eastAsia="ja-JP"/>
                      </w:rPr>
                    </w:pPr>
                    <w:r w:rsidRPr="004E5C8C">
                      <w:rPr>
                        <w:rFonts w:eastAsia="Times New Roman"/>
                        <w:color w:val="808080" w:themeColor="background1" w:themeShade="80"/>
                        <w:kern w:val="22"/>
                        <w:lang w:eastAsia="ja-JP"/>
                      </w:rPr>
                      <w:t>Have students had the opportunity to show evidence that they are progressing towards the achievement standard?</w:t>
                    </w:r>
                    <w:r w:rsidR="00C80A1C" w:rsidRPr="004E5C8C">
                      <w:rPr>
                        <w:rFonts w:eastAsia="Times New Roman"/>
                        <w:color w:val="808080" w:themeColor="background1" w:themeShade="80"/>
                        <w:kern w:val="22"/>
                        <w:lang w:eastAsia="ja-JP"/>
                      </w:rPr>
                      <w:t xml:space="preserve"> </w:t>
                    </w:r>
                    <w:r w:rsidR="3E3FDD97" w:rsidRPr="004E5C8C">
                      <w:rPr>
                        <w:rFonts w:eastAsia="Times New Roman"/>
                        <w:color w:val="auto"/>
                        <w:kern w:val="22"/>
                        <w:lang w:eastAsia="ja-JP"/>
                      </w:rPr>
                      <w:t>Yes – there are diagnostic, formative and summative assessment opportunities so that student progress can be monitored across the units.</w:t>
                    </w:r>
                  </w:p>
                  <w:p w14:paraId="79549F2C" w14:textId="77777777" w:rsidR="00DA1804" w:rsidRPr="004E5C8C" w:rsidRDefault="00DA1804" w:rsidP="00DA1804">
                    <w:pPr>
                      <w:pStyle w:val="VCAAbody"/>
                      <w:rPr>
                        <w:rFonts w:eastAsia="Times New Roman"/>
                        <w:color w:val="808080" w:themeColor="background1" w:themeShade="80"/>
                        <w:kern w:val="22"/>
                        <w:lang w:eastAsia="ja-JP"/>
                      </w:rPr>
                    </w:pPr>
                    <w:r w:rsidRPr="004E5C8C">
                      <w:rPr>
                        <w:rFonts w:eastAsia="Times New Roman"/>
                        <w:color w:val="808080" w:themeColor="background1" w:themeShade="80"/>
                        <w:kern w:val="22"/>
                        <w:lang w:eastAsia="ja-JP"/>
                      </w:rPr>
                      <w:t>Consider:</w:t>
                    </w:r>
                  </w:p>
                  <w:p w14:paraId="13EB37B7" w14:textId="77777777" w:rsidR="00A108B1" w:rsidRPr="004E5C8C" w:rsidRDefault="03902565" w:rsidP="00E4635E">
                    <w:pPr>
                      <w:pStyle w:val="VCAAbody"/>
                      <w:numPr>
                        <w:ilvl w:val="0"/>
                        <w:numId w:val="60"/>
                      </w:numPr>
                      <w:rPr>
                        <w:rFonts w:eastAsia="Times New Roman"/>
                        <w:color w:val="808080" w:themeColor="background1" w:themeShade="80"/>
                        <w:kern w:val="22"/>
                        <w:lang w:eastAsia="ja-JP"/>
                      </w:rPr>
                    </w:pPr>
                    <w:r w:rsidRPr="004E5C8C">
                      <w:rPr>
                        <w:rFonts w:eastAsia="Times New Roman"/>
                        <w:color w:val="808080" w:themeColor="background1" w:themeShade="80"/>
                        <w:kern w:val="22"/>
                        <w:lang w:eastAsia="ja-JP"/>
                      </w:rPr>
                      <w:t>Are all content descriptions equal?</w:t>
                    </w:r>
                    <w:r w:rsidR="467FD1F2" w:rsidRPr="004E5C8C">
                      <w:rPr>
                        <w:rFonts w:eastAsia="Times New Roman"/>
                        <w:color w:val="808080" w:themeColor="background1" w:themeShade="80"/>
                        <w:kern w:val="22"/>
                        <w:lang w:eastAsia="ja-JP"/>
                      </w:rPr>
                      <w:t xml:space="preserve"> </w:t>
                    </w:r>
                    <w:r w:rsidR="467FD1F2" w:rsidRPr="004E5C8C">
                      <w:rPr>
                        <w:rFonts w:eastAsia="Times New Roman"/>
                        <w:color w:val="auto"/>
                        <w:kern w:val="22"/>
                        <w:lang w:eastAsia="ja-JP"/>
                      </w:rPr>
                      <w:t>No.</w:t>
                    </w:r>
                  </w:p>
                  <w:p w14:paraId="3E6B471B" w14:textId="13294B87" w:rsidR="00DA1804" w:rsidRPr="004E5C8C" w:rsidRDefault="03902565" w:rsidP="00E4635E">
                    <w:pPr>
                      <w:pStyle w:val="VCAAbody"/>
                      <w:numPr>
                        <w:ilvl w:val="0"/>
                        <w:numId w:val="60"/>
                      </w:numPr>
                      <w:rPr>
                        <w:rFonts w:eastAsia="Times New Roman"/>
                        <w:color w:val="808080" w:themeColor="background1" w:themeShade="80"/>
                        <w:kern w:val="22"/>
                        <w:lang w:eastAsia="ja-JP"/>
                      </w:rPr>
                    </w:pPr>
                    <w:r w:rsidRPr="004E5C8C">
                      <w:rPr>
                        <w:rFonts w:eastAsia="Times New Roman"/>
                        <w:color w:val="808080" w:themeColor="background1" w:themeShade="80"/>
                        <w:kern w:val="22"/>
                        <w:lang w:eastAsia="ja-JP"/>
                      </w:rPr>
                      <w:t>Do you think they all take the same amount of time to teach?</w:t>
                    </w:r>
                    <w:r w:rsidR="1E2B38C0" w:rsidRPr="004E5C8C">
                      <w:rPr>
                        <w:rFonts w:eastAsia="Times New Roman"/>
                        <w:color w:val="808080" w:themeColor="background1" w:themeShade="80"/>
                        <w:kern w:val="22"/>
                        <w:lang w:eastAsia="ja-JP"/>
                      </w:rPr>
                      <w:t xml:space="preserve"> </w:t>
                    </w:r>
                    <w:r w:rsidR="1E2B38C0" w:rsidRPr="004E5C8C">
                      <w:rPr>
                        <w:rFonts w:eastAsia="Times New Roman"/>
                        <w:color w:val="auto"/>
                        <w:kern w:val="22"/>
                        <w:lang w:eastAsia="ja-JP"/>
                      </w:rPr>
                      <w:t>No. It will a</w:t>
                    </w:r>
                    <w:r w:rsidR="00413747" w:rsidRPr="004E5C8C">
                      <w:rPr>
                        <w:rFonts w:eastAsia="Times New Roman"/>
                        <w:color w:val="auto"/>
                        <w:kern w:val="22"/>
                        <w:lang w:eastAsia="ja-JP"/>
                      </w:rPr>
                      <w:t>ls</w:t>
                    </w:r>
                    <w:r w:rsidR="1E2B38C0" w:rsidRPr="004E5C8C">
                      <w:rPr>
                        <w:rFonts w:eastAsia="Times New Roman"/>
                        <w:color w:val="auto"/>
                        <w:kern w:val="22"/>
                        <w:lang w:eastAsia="ja-JP"/>
                      </w:rPr>
                      <w:t xml:space="preserve">o depend on </w:t>
                    </w:r>
                    <w:proofErr w:type="gramStart"/>
                    <w:r w:rsidR="1E2B38C0" w:rsidRPr="004E5C8C">
                      <w:rPr>
                        <w:rFonts w:eastAsia="Times New Roman"/>
                        <w:color w:val="auto"/>
                        <w:kern w:val="22"/>
                        <w:lang w:eastAsia="ja-JP"/>
                      </w:rPr>
                      <w:t>student prior knowledge</w:t>
                    </w:r>
                    <w:proofErr w:type="gramEnd"/>
                    <w:r w:rsidR="1E2B38C0" w:rsidRPr="004E5C8C">
                      <w:rPr>
                        <w:rFonts w:eastAsia="Times New Roman"/>
                        <w:color w:val="auto"/>
                        <w:kern w:val="22"/>
                        <w:lang w:eastAsia="ja-JP"/>
                      </w:rPr>
                      <w:t>.</w:t>
                    </w:r>
                    <w:r w:rsidR="00C80A1C" w:rsidRPr="004E5C8C">
                      <w:rPr>
                        <w:rFonts w:eastAsia="Times New Roman"/>
                        <w:color w:val="auto"/>
                        <w:kern w:val="22"/>
                        <w:lang w:eastAsia="ja-JP"/>
                      </w:rPr>
                      <w:t xml:space="preserve"> </w:t>
                    </w:r>
                    <w:r w:rsidR="00735EA0" w:rsidRPr="004E5C8C">
                      <w:rPr>
                        <w:rFonts w:eastAsia="Times New Roman"/>
                        <w:color w:val="auto"/>
                        <w:kern w:val="22"/>
                        <w:lang w:eastAsia="ja-JP"/>
                      </w:rPr>
                      <w:t>Mathematic</w:t>
                    </w:r>
                    <w:r w:rsidR="00413747" w:rsidRPr="004E5C8C">
                      <w:rPr>
                        <w:rFonts w:eastAsia="Times New Roman"/>
                        <w:color w:val="auto"/>
                        <w:kern w:val="22"/>
                        <w:lang w:eastAsia="ja-JP"/>
                      </w:rPr>
                      <w:t>s</w:t>
                    </w:r>
                    <w:r w:rsidR="00735EA0" w:rsidRPr="004E5C8C">
                      <w:rPr>
                        <w:rFonts w:eastAsia="Times New Roman"/>
                        <w:color w:val="auto"/>
                        <w:kern w:val="22"/>
                        <w:lang w:eastAsia="ja-JP"/>
                      </w:rPr>
                      <w:t xml:space="preserve">-based units may require more teaching time if students do not feel confident with their </w:t>
                    </w:r>
                    <w:proofErr w:type="spellStart"/>
                    <w:r w:rsidR="00735EA0" w:rsidRPr="004E5C8C">
                      <w:rPr>
                        <w:rFonts w:eastAsia="Times New Roman"/>
                        <w:color w:val="auto"/>
                        <w:kern w:val="22"/>
                        <w:lang w:eastAsia="ja-JP"/>
                      </w:rPr>
                      <w:t>maths</w:t>
                    </w:r>
                    <w:proofErr w:type="spellEnd"/>
                    <w:r w:rsidR="00735EA0" w:rsidRPr="004E5C8C">
                      <w:rPr>
                        <w:rFonts w:eastAsia="Times New Roman"/>
                        <w:color w:val="auto"/>
                        <w:kern w:val="22"/>
                        <w:lang w:eastAsia="ja-JP"/>
                      </w:rPr>
                      <w:t xml:space="preserve"> skills.</w:t>
                    </w:r>
                  </w:p>
                  <w:p w14:paraId="3493B4D8" w14:textId="50A651F8" w:rsidR="00DA1804" w:rsidRPr="004E5C8C" w:rsidRDefault="03902565" w:rsidP="00E4635E">
                    <w:pPr>
                      <w:pStyle w:val="VCAAbody"/>
                      <w:numPr>
                        <w:ilvl w:val="0"/>
                        <w:numId w:val="60"/>
                      </w:numPr>
                      <w:rPr>
                        <w:rFonts w:eastAsia="Times New Roman"/>
                        <w:color w:val="auto"/>
                        <w:lang w:eastAsia="ja-JP"/>
                      </w:rPr>
                    </w:pPr>
                    <w:r w:rsidRPr="004E5C8C">
                      <w:rPr>
                        <w:rFonts w:eastAsia="Times New Roman"/>
                        <w:color w:val="808080" w:themeColor="background1" w:themeShade="80"/>
                        <w:kern w:val="22"/>
                        <w:lang w:eastAsia="ja-JP"/>
                      </w:rPr>
                      <w:t>Is anything being over-taught?</w:t>
                    </w:r>
                    <w:r w:rsidR="72C7F468" w:rsidRPr="004E5C8C">
                      <w:rPr>
                        <w:rFonts w:eastAsia="Times New Roman"/>
                        <w:color w:val="808080" w:themeColor="background1" w:themeShade="80"/>
                        <w:lang w:eastAsia="ja-JP"/>
                      </w:rPr>
                      <w:t xml:space="preserve"> </w:t>
                    </w:r>
                    <w:r w:rsidR="5EFEC8D8" w:rsidRPr="004E5C8C">
                      <w:rPr>
                        <w:rFonts w:eastAsia="Times New Roman"/>
                        <w:color w:val="auto"/>
                        <w:lang w:eastAsia="ja-JP"/>
                      </w:rPr>
                      <w:t xml:space="preserve">Science as a Human Endeavour </w:t>
                    </w:r>
                    <w:r w:rsidR="7213BC41" w:rsidRPr="004E5C8C">
                      <w:rPr>
                        <w:rFonts w:eastAsia="Times New Roman"/>
                        <w:color w:val="auto"/>
                        <w:lang w:eastAsia="ja-JP"/>
                      </w:rPr>
                      <w:t xml:space="preserve">(H) </w:t>
                    </w:r>
                    <w:r w:rsidR="5EFEC8D8" w:rsidRPr="004E5C8C">
                      <w:rPr>
                        <w:rFonts w:eastAsia="Times New Roman"/>
                        <w:color w:val="auto"/>
                        <w:lang w:eastAsia="ja-JP"/>
                      </w:rPr>
                      <w:t xml:space="preserve">and Science Inquiry </w:t>
                    </w:r>
                    <w:r w:rsidR="2AF20216" w:rsidRPr="004E5C8C">
                      <w:rPr>
                        <w:rFonts w:eastAsia="Times New Roman"/>
                        <w:color w:val="auto"/>
                        <w:lang w:eastAsia="ja-JP"/>
                      </w:rPr>
                      <w:t xml:space="preserve">(I) </w:t>
                    </w:r>
                    <w:r w:rsidR="5EFEC8D8" w:rsidRPr="004E5C8C">
                      <w:rPr>
                        <w:rFonts w:eastAsia="Times New Roman"/>
                        <w:color w:val="auto"/>
                        <w:lang w:eastAsia="ja-JP"/>
                      </w:rPr>
                      <w:t xml:space="preserve">content descriptions are often taught more than once </w:t>
                    </w:r>
                    <w:r w:rsidR="2EBBF5C8" w:rsidRPr="004E5C8C">
                      <w:rPr>
                        <w:rFonts w:eastAsia="Times New Roman"/>
                        <w:color w:val="auto"/>
                        <w:lang w:eastAsia="ja-JP"/>
                      </w:rPr>
                      <w:t xml:space="preserve">across Levels 9 and 10 </w:t>
                    </w:r>
                    <w:r w:rsidR="5EFEC8D8" w:rsidRPr="004E5C8C">
                      <w:rPr>
                        <w:rFonts w:eastAsia="Times New Roman"/>
                        <w:color w:val="auto"/>
                        <w:lang w:eastAsia="ja-JP"/>
                      </w:rPr>
                      <w:t>to strengthen students’ understanding and skills.</w:t>
                    </w:r>
                  </w:p>
                  <w:p w14:paraId="35D52BD9" w14:textId="32433E01" w:rsidR="48C5B887" w:rsidRPr="00BA0554" w:rsidRDefault="03902565" w:rsidP="00535B27">
                    <w:pPr>
                      <w:pStyle w:val="VCAAbody"/>
                      <w:numPr>
                        <w:ilvl w:val="0"/>
                        <w:numId w:val="60"/>
                      </w:numPr>
                    </w:pPr>
                    <w:r w:rsidRPr="004E5C8C">
                      <w:rPr>
                        <w:rFonts w:eastAsia="Times New Roman"/>
                        <w:color w:val="808080" w:themeColor="background1" w:themeShade="80"/>
                        <w:kern w:val="22"/>
                        <w:lang w:eastAsia="ja-JP"/>
                      </w:rPr>
                      <w:t xml:space="preserve">Is </w:t>
                    </w:r>
                    <w:proofErr w:type="gramStart"/>
                    <w:r w:rsidRPr="004E5C8C">
                      <w:rPr>
                        <w:rFonts w:eastAsia="Times New Roman"/>
                        <w:color w:val="808080" w:themeColor="background1" w:themeShade="80"/>
                        <w:kern w:val="22"/>
                        <w:lang w:eastAsia="ja-JP"/>
                      </w:rPr>
                      <w:t>anything being missed</w:t>
                    </w:r>
                    <w:proofErr w:type="gramEnd"/>
                    <w:r w:rsidRPr="004E5C8C">
                      <w:rPr>
                        <w:rFonts w:eastAsia="Times New Roman"/>
                        <w:color w:val="808080" w:themeColor="background1" w:themeShade="80"/>
                        <w:kern w:val="22"/>
                        <w:lang w:eastAsia="ja-JP"/>
                      </w:rPr>
                      <w:t xml:space="preserve"> completely or given insufficient attention?</w:t>
                    </w:r>
                    <w:r w:rsidR="3883F114" w:rsidRPr="004E5C8C">
                      <w:rPr>
                        <w:rFonts w:eastAsia="Times New Roman"/>
                        <w:color w:val="808080" w:themeColor="background1" w:themeShade="80"/>
                        <w:kern w:val="22"/>
                        <w:lang w:eastAsia="ja-JP"/>
                      </w:rPr>
                      <w:t xml:space="preserve"> </w:t>
                    </w:r>
                    <w:r w:rsidR="3883F114" w:rsidRPr="004E5C8C">
                      <w:rPr>
                        <w:rFonts w:eastAsia="Times New Roman"/>
                        <w:color w:val="auto"/>
                        <w:kern w:val="22"/>
                        <w:lang w:eastAsia="ja-JP"/>
                      </w:rPr>
                      <w:t>No</w:t>
                    </w:r>
                    <w:r w:rsidR="00BD15A0" w:rsidRPr="004E5C8C">
                      <w:rPr>
                        <w:rFonts w:eastAsia="Times New Roman"/>
                        <w:color w:val="auto"/>
                        <w:kern w:val="22"/>
                        <w:lang w:eastAsia="ja-JP"/>
                      </w:rPr>
                      <w:t>.</w:t>
                    </w:r>
                  </w:p>
                </w:sdtContent>
              </w:sdt>
            </w:sdtContent>
          </w:sdt>
        </w:tc>
      </w:tr>
    </w:tbl>
    <w:p w14:paraId="7D24C328" w14:textId="77777777" w:rsidR="0089619B" w:rsidRPr="004E5C8C" w:rsidRDefault="0089619B" w:rsidP="005A1845">
      <w:pPr>
        <w:pStyle w:val="Heading1"/>
        <w:rPr>
          <w:noProof w:val="0"/>
        </w:rPr>
      </w:pPr>
    </w:p>
    <w:p w14:paraId="6F7F2213" w14:textId="758CD286" w:rsidR="00AA4F5D" w:rsidRPr="004E5C8C" w:rsidRDefault="00457517" w:rsidP="0051365D">
      <w:pPr>
        <w:pStyle w:val="Heading1"/>
        <w:rPr>
          <w:noProof w:val="0"/>
        </w:rPr>
      </w:pPr>
      <w:r w:rsidRPr="004E5C8C">
        <w:rPr>
          <w:noProof w:val="0"/>
        </w:rPr>
        <w:t xml:space="preserve">Next </w:t>
      </w:r>
      <w:r w:rsidR="00407916" w:rsidRPr="004E5C8C">
        <w:rPr>
          <w:noProof w:val="0"/>
        </w:rPr>
        <w:t>steps</w:t>
      </w:r>
    </w:p>
    <w:tbl>
      <w:tblPr>
        <w:tblStyle w:val="TableGrid"/>
        <w:tblW w:w="0" w:type="auto"/>
        <w:tblLook w:val="04A0" w:firstRow="1" w:lastRow="0" w:firstColumn="1" w:lastColumn="0" w:noHBand="0" w:noVBand="1"/>
        <w:tblCaption w:val="Text box for Next steps"/>
      </w:tblPr>
      <w:tblGrid>
        <w:gridCol w:w="10975"/>
      </w:tblGrid>
      <w:tr w:rsidR="00AA4F5D" w:rsidRPr="00BA0554" w14:paraId="1B9F143F" w14:textId="77777777" w:rsidTr="003052DA">
        <w:trPr>
          <w:trHeight w:val="2762"/>
        </w:trPr>
        <w:tc>
          <w:tcPr>
            <w:tcW w:w="10975" w:type="dxa"/>
          </w:tcPr>
          <w:sdt>
            <w:sdtPr>
              <w:rPr>
                <w:rFonts w:eastAsia="Times New Roman"/>
                <w:kern w:val="22"/>
                <w:lang w:eastAsia="ja-JP"/>
              </w:rPr>
              <w:alias w:val="Next steps"/>
              <w:tag w:val="Next steps"/>
              <w:id w:val="2145924701"/>
              <w:placeholder>
                <w:docPart w:val="D8BE40819FD94418827AC09AF843B4D1"/>
              </w:placeholder>
              <w15:color w:val="00FFFF"/>
            </w:sdtPr>
            <w:sdtEndPr>
              <w:rPr>
                <w:rFonts w:eastAsiaTheme="minorEastAsia"/>
                <w:kern w:val="0"/>
                <w:lang w:eastAsia="en-US"/>
              </w:rPr>
            </w:sdtEndPr>
            <w:sdtContent>
              <w:sdt>
                <w:sdtPr>
                  <w:rPr>
                    <w:rFonts w:eastAsia="Times New Roman"/>
                    <w:color w:val="808080" w:themeColor="background1" w:themeShade="80"/>
                    <w:kern w:val="22"/>
                    <w:lang w:eastAsia="ja-JP"/>
                  </w:rPr>
                  <w:alias w:val="Next steps"/>
                  <w:tag w:val="Next steps"/>
                  <w:id w:val="-1755422399"/>
                  <w:placeholder>
                    <w:docPart w:val="6193B491B42C4C4594EE071684496F24"/>
                  </w:placeholder>
                  <w15:color w:val="00FFFF"/>
                </w:sdtPr>
                <w:sdtEndPr/>
                <w:sdtContent>
                  <w:p w14:paraId="7747F278" w14:textId="65BBDA05" w:rsidR="00DA1804" w:rsidRPr="004E5C8C" w:rsidRDefault="03902565" w:rsidP="00A108B1">
                    <w:pPr>
                      <w:pStyle w:val="VCAAbody"/>
                      <w:numPr>
                        <w:ilvl w:val="0"/>
                        <w:numId w:val="59"/>
                      </w:numPr>
                      <w:rPr>
                        <w:rFonts w:eastAsia="Times New Roman"/>
                        <w:color w:val="808080" w:themeColor="background1" w:themeShade="80"/>
                        <w:kern w:val="22"/>
                        <w:lang w:eastAsia="ja-JP"/>
                      </w:rPr>
                    </w:pPr>
                    <w:r w:rsidRPr="004E5C8C">
                      <w:rPr>
                        <w:rFonts w:eastAsia="Times New Roman"/>
                        <w:color w:val="808080" w:themeColor="background1" w:themeShade="80"/>
                        <w:kern w:val="22"/>
                        <w:lang w:eastAsia="ja-JP"/>
                      </w:rPr>
                      <w:t xml:space="preserve">What implications would </w:t>
                    </w:r>
                    <w:proofErr w:type="gramStart"/>
                    <w:r w:rsidRPr="004E5C8C">
                      <w:rPr>
                        <w:rFonts w:eastAsia="Times New Roman"/>
                        <w:color w:val="808080" w:themeColor="background1" w:themeShade="80"/>
                        <w:kern w:val="22"/>
                        <w:lang w:eastAsia="ja-JP"/>
                      </w:rPr>
                      <w:t>gaps</w:t>
                    </w:r>
                    <w:proofErr w:type="gramEnd"/>
                    <w:r w:rsidRPr="004E5C8C">
                      <w:rPr>
                        <w:rFonts w:eastAsia="Times New Roman"/>
                        <w:color w:val="808080" w:themeColor="background1" w:themeShade="80"/>
                        <w:kern w:val="22"/>
                        <w:lang w:eastAsia="ja-JP"/>
                      </w:rPr>
                      <w:t xml:space="preserve"> in achievement standard coverage have on assessment?</w:t>
                    </w:r>
                    <w:r w:rsidR="0E98E1FC" w:rsidRPr="004E5C8C">
                      <w:rPr>
                        <w:rFonts w:eastAsia="Times New Roman"/>
                        <w:color w:val="808080" w:themeColor="background1" w:themeShade="80"/>
                        <w:kern w:val="22"/>
                        <w:lang w:eastAsia="ja-JP"/>
                      </w:rPr>
                      <w:t xml:space="preserve"> </w:t>
                    </w:r>
                    <w:r w:rsidR="0E98E1FC" w:rsidRPr="004E5C8C">
                      <w:rPr>
                        <w:rFonts w:eastAsia="Times New Roman"/>
                        <w:color w:val="auto"/>
                        <w:kern w:val="22"/>
                        <w:lang w:eastAsia="ja-JP"/>
                      </w:rPr>
                      <w:t>Students would not meet the associated achiev</w:t>
                    </w:r>
                    <w:r w:rsidR="00C85637" w:rsidRPr="004E5C8C">
                      <w:rPr>
                        <w:rFonts w:eastAsia="Times New Roman"/>
                        <w:color w:val="auto"/>
                        <w:kern w:val="22"/>
                        <w:lang w:eastAsia="ja-JP"/>
                      </w:rPr>
                      <w:t>em</w:t>
                    </w:r>
                    <w:r w:rsidR="0E98E1FC" w:rsidRPr="004E5C8C">
                      <w:rPr>
                        <w:rFonts w:eastAsia="Times New Roman"/>
                        <w:color w:val="auto"/>
                        <w:kern w:val="22"/>
                        <w:lang w:eastAsia="ja-JP"/>
                      </w:rPr>
                      <w:t>ent stand</w:t>
                    </w:r>
                    <w:r w:rsidR="00C85637" w:rsidRPr="004E5C8C">
                      <w:rPr>
                        <w:rFonts w:eastAsia="Times New Roman"/>
                        <w:color w:val="auto"/>
                        <w:kern w:val="22"/>
                        <w:lang w:eastAsia="ja-JP"/>
                      </w:rPr>
                      <w:t>a</w:t>
                    </w:r>
                    <w:r w:rsidR="0E98E1FC" w:rsidRPr="004E5C8C">
                      <w:rPr>
                        <w:rFonts w:eastAsia="Times New Roman"/>
                        <w:color w:val="auto"/>
                        <w:kern w:val="22"/>
                        <w:lang w:eastAsia="ja-JP"/>
                      </w:rPr>
                      <w:t>rd.</w:t>
                    </w:r>
                  </w:p>
                  <w:p w14:paraId="1E2DEC78" w14:textId="72569DF3" w:rsidR="00DA1804" w:rsidRPr="004E5C8C" w:rsidRDefault="03902565" w:rsidP="00E4635E">
                    <w:pPr>
                      <w:pStyle w:val="VCAAbody"/>
                      <w:numPr>
                        <w:ilvl w:val="0"/>
                        <w:numId w:val="59"/>
                      </w:numPr>
                      <w:rPr>
                        <w:rFonts w:eastAsia="Times New Roman"/>
                        <w:color w:val="808080" w:themeColor="background1" w:themeShade="80"/>
                        <w:kern w:val="22"/>
                        <w:lang w:eastAsia="ja-JP"/>
                      </w:rPr>
                    </w:pPr>
                    <w:r w:rsidRPr="004E5C8C">
                      <w:rPr>
                        <w:rFonts w:eastAsia="Times New Roman"/>
                        <w:color w:val="808080" w:themeColor="background1" w:themeShade="80"/>
                        <w:kern w:val="22"/>
                        <w:lang w:eastAsia="ja-JP"/>
                      </w:rPr>
                      <w:t xml:space="preserve">What implications would </w:t>
                    </w:r>
                    <w:proofErr w:type="gramStart"/>
                    <w:r w:rsidRPr="004E5C8C">
                      <w:rPr>
                        <w:rFonts w:eastAsia="Times New Roman"/>
                        <w:color w:val="808080" w:themeColor="background1" w:themeShade="80"/>
                        <w:kern w:val="22"/>
                        <w:lang w:eastAsia="ja-JP"/>
                      </w:rPr>
                      <w:t>gaps</w:t>
                    </w:r>
                    <w:proofErr w:type="gramEnd"/>
                    <w:r w:rsidRPr="004E5C8C">
                      <w:rPr>
                        <w:rFonts w:eastAsia="Times New Roman"/>
                        <w:color w:val="808080" w:themeColor="background1" w:themeShade="80"/>
                        <w:kern w:val="22"/>
                        <w:lang w:eastAsia="ja-JP"/>
                      </w:rPr>
                      <w:t xml:space="preserve"> in content description coverage have on your teaching and learning units?</w:t>
                    </w:r>
                    <w:r w:rsidR="7A294170" w:rsidRPr="004E5C8C">
                      <w:rPr>
                        <w:rFonts w:eastAsia="Times New Roman"/>
                        <w:color w:val="808080" w:themeColor="background1" w:themeShade="80"/>
                        <w:kern w:val="22"/>
                        <w:lang w:eastAsia="ja-JP"/>
                      </w:rPr>
                      <w:t xml:space="preserve"> </w:t>
                    </w:r>
                    <w:r w:rsidR="7A294170" w:rsidRPr="004E5C8C">
                      <w:rPr>
                        <w:rFonts w:eastAsia="Times New Roman"/>
                        <w:color w:val="auto"/>
                        <w:kern w:val="22"/>
                        <w:lang w:eastAsia="ja-JP"/>
                      </w:rPr>
                      <w:t>Students may find it difficult to build on their prior knowledge or may find concepts being taught too difficult i</w:t>
                    </w:r>
                    <w:r w:rsidR="780366C9" w:rsidRPr="004E5C8C">
                      <w:rPr>
                        <w:rFonts w:eastAsia="Times New Roman"/>
                        <w:color w:val="auto"/>
                        <w:lang w:eastAsia="ja-JP"/>
                      </w:rPr>
                      <w:t>f</w:t>
                    </w:r>
                    <w:r w:rsidR="7A294170" w:rsidRPr="004E5C8C">
                      <w:rPr>
                        <w:rFonts w:eastAsia="Times New Roman"/>
                        <w:color w:val="auto"/>
                        <w:lang w:eastAsia="ja-JP"/>
                      </w:rPr>
                      <w:t xml:space="preserve"> they do not have the </w:t>
                    </w:r>
                    <w:r w:rsidR="00D57AC6" w:rsidRPr="004E5C8C">
                      <w:rPr>
                        <w:rFonts w:eastAsia="Times New Roman"/>
                        <w:color w:val="auto"/>
                        <w:lang w:eastAsia="ja-JP"/>
                      </w:rPr>
                      <w:t xml:space="preserve">required </w:t>
                    </w:r>
                    <w:r w:rsidR="7A294170" w:rsidRPr="004E5C8C">
                      <w:rPr>
                        <w:rFonts w:eastAsia="Times New Roman"/>
                        <w:color w:val="auto"/>
                        <w:lang w:eastAsia="ja-JP"/>
                      </w:rPr>
                      <w:t xml:space="preserve">background. </w:t>
                    </w:r>
                  </w:p>
                  <w:p w14:paraId="65522695" w14:textId="17654581" w:rsidR="00AA4F5D" w:rsidRPr="00BA0554" w:rsidRDefault="03902565" w:rsidP="00B71587">
                    <w:pPr>
                      <w:pStyle w:val="VCAAbody"/>
                      <w:numPr>
                        <w:ilvl w:val="0"/>
                        <w:numId w:val="59"/>
                      </w:numPr>
                    </w:pPr>
                    <w:r w:rsidRPr="004E5C8C">
                      <w:rPr>
                        <w:rFonts w:eastAsia="Times New Roman"/>
                        <w:color w:val="808080" w:themeColor="background1" w:themeShade="80"/>
                        <w:kern w:val="22"/>
                        <w:lang w:eastAsia="ja-JP"/>
                      </w:rPr>
                      <w:t>How will you address any gaps?</w:t>
                    </w:r>
                    <w:r w:rsidR="1AAF7200" w:rsidRPr="004E5C8C">
                      <w:rPr>
                        <w:rFonts w:eastAsia="Times New Roman"/>
                        <w:color w:val="808080" w:themeColor="background1" w:themeShade="80"/>
                        <w:kern w:val="22"/>
                        <w:lang w:eastAsia="ja-JP"/>
                      </w:rPr>
                      <w:t xml:space="preserve"> </w:t>
                    </w:r>
                    <w:r w:rsidR="1AAF7200" w:rsidRPr="004E5C8C">
                      <w:rPr>
                        <w:rFonts w:eastAsia="Times New Roman"/>
                        <w:color w:val="auto"/>
                        <w:kern w:val="22"/>
                        <w:lang w:eastAsia="ja-JP"/>
                      </w:rPr>
                      <w:t xml:space="preserve">The </w:t>
                    </w:r>
                    <w:r w:rsidR="00C85637" w:rsidRPr="004E5C8C">
                      <w:rPr>
                        <w:rFonts w:eastAsia="Times New Roman"/>
                        <w:color w:val="auto"/>
                        <w:kern w:val="22"/>
                        <w:lang w:eastAsia="ja-JP"/>
                      </w:rPr>
                      <w:t>teaching team</w:t>
                    </w:r>
                    <w:r w:rsidR="1AAF7200" w:rsidRPr="004E5C8C">
                      <w:rPr>
                        <w:rFonts w:eastAsia="Times New Roman"/>
                        <w:color w:val="auto"/>
                        <w:kern w:val="22"/>
                        <w:lang w:eastAsia="ja-JP"/>
                      </w:rPr>
                      <w:t xml:space="preserve"> would review the effectiveness of the learning program and re-s</w:t>
                    </w:r>
                    <w:r w:rsidR="2BDCC384" w:rsidRPr="004E5C8C">
                      <w:rPr>
                        <w:rFonts w:eastAsia="Times New Roman"/>
                        <w:color w:val="auto"/>
                        <w:kern w:val="22"/>
                        <w:lang w:eastAsia="ja-JP"/>
                      </w:rPr>
                      <w:t>e</w:t>
                    </w:r>
                    <w:r w:rsidR="1AAF7200" w:rsidRPr="004E5C8C">
                      <w:rPr>
                        <w:rFonts w:eastAsia="Times New Roman"/>
                        <w:color w:val="auto"/>
                        <w:kern w:val="22"/>
                        <w:lang w:eastAsia="ja-JP"/>
                      </w:rPr>
                      <w:t xml:space="preserve">quence, supplement </w:t>
                    </w:r>
                    <w:r w:rsidR="7A7A9D71" w:rsidRPr="004E5C8C">
                      <w:rPr>
                        <w:rFonts w:eastAsia="Times New Roman"/>
                        <w:color w:val="auto"/>
                        <w:kern w:val="22"/>
                        <w:lang w:eastAsia="ja-JP"/>
                      </w:rPr>
                      <w:t xml:space="preserve">and/or modify </w:t>
                    </w:r>
                    <w:r w:rsidR="00822234" w:rsidRPr="004E5C8C">
                      <w:rPr>
                        <w:rFonts w:eastAsia="Times New Roman"/>
                        <w:color w:val="auto"/>
                        <w:kern w:val="22"/>
                        <w:lang w:eastAsia="ja-JP"/>
                      </w:rPr>
                      <w:t xml:space="preserve">the </w:t>
                    </w:r>
                    <w:r w:rsidR="7A7A9D71" w:rsidRPr="004E5C8C">
                      <w:rPr>
                        <w:rFonts w:eastAsia="Times New Roman"/>
                        <w:color w:val="auto"/>
                        <w:kern w:val="22"/>
                        <w:lang w:eastAsia="ja-JP"/>
                      </w:rPr>
                      <w:t xml:space="preserve">learning program/units as required. There may be other cross-curriculum opportunities to incorporate any identified </w:t>
                    </w:r>
                    <w:r w:rsidR="00413747" w:rsidRPr="004E5C8C">
                      <w:rPr>
                        <w:rFonts w:eastAsia="Times New Roman"/>
                        <w:color w:val="auto"/>
                        <w:kern w:val="22"/>
                        <w:lang w:eastAsia="ja-JP"/>
                      </w:rPr>
                      <w:t>‘g</w:t>
                    </w:r>
                    <w:r w:rsidR="7A7A9D71" w:rsidRPr="004E5C8C">
                      <w:rPr>
                        <w:rFonts w:eastAsia="Times New Roman"/>
                        <w:color w:val="auto"/>
                        <w:kern w:val="22"/>
                        <w:lang w:eastAsia="ja-JP"/>
                      </w:rPr>
                      <w:t>aps’.</w:t>
                    </w:r>
                  </w:p>
                </w:sdtContent>
              </w:sdt>
            </w:sdtContent>
          </w:sdt>
        </w:tc>
      </w:tr>
    </w:tbl>
    <w:p w14:paraId="703F1ACE" w14:textId="77777777" w:rsidR="00AA4F5D" w:rsidRPr="00BA0554" w:rsidRDefault="00AA4F5D" w:rsidP="00E27EE4">
      <w:pPr>
        <w:pStyle w:val="VCAAbody"/>
      </w:pPr>
    </w:p>
    <w:sectPr w:rsidR="00AA4F5D" w:rsidRPr="00BA0554" w:rsidSect="001134B3">
      <w:headerReference w:type="default" r:id="rId35"/>
      <w:footerReference w:type="first" r:id="rId36"/>
      <w:type w:val="continuous"/>
      <w:pgSz w:w="23814" w:h="16839" w:orient="landscape" w:code="8"/>
      <w:pgMar w:top="1134" w:right="567" w:bottom="851" w:left="567" w:header="567" w:footer="147"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6F116" w14:textId="77777777" w:rsidR="008B02EB" w:rsidRDefault="008B02EB" w:rsidP="00304EA1">
      <w:pPr>
        <w:spacing w:after="0" w:line="240" w:lineRule="auto"/>
      </w:pPr>
      <w:r>
        <w:separator/>
      </w:r>
    </w:p>
  </w:endnote>
  <w:endnote w:type="continuationSeparator" w:id="0">
    <w:p w14:paraId="14121A61" w14:textId="77777777" w:rsidR="008B02EB" w:rsidRDefault="008B02EB" w:rsidP="00304EA1">
      <w:pPr>
        <w:spacing w:after="0" w:line="240" w:lineRule="auto"/>
      </w:pPr>
      <w:r>
        <w:continuationSeparator/>
      </w:r>
    </w:p>
  </w:endnote>
  <w:endnote w:type="continuationNotice" w:id="1">
    <w:p w14:paraId="0703D5A3" w14:textId="77777777" w:rsidR="008B02EB" w:rsidRDefault="008B02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A922F4" w:rsidRPr="00D06414" w14:paraId="0579E7FE" w14:textId="77777777" w:rsidTr="00D06414">
      <w:tc>
        <w:tcPr>
          <w:tcW w:w="1665" w:type="pct"/>
          <w:tcMar>
            <w:left w:w="0" w:type="dxa"/>
            <w:right w:w="0" w:type="dxa"/>
          </w:tcMar>
        </w:tcPr>
        <w:p w14:paraId="3FA7A191" w14:textId="77777777" w:rsidR="00A922F4" w:rsidRPr="00D06414" w:rsidRDefault="00A922F4" w:rsidP="00D06414">
          <w:pPr>
            <w:tabs>
              <w:tab w:val="right" w:pos="9639"/>
            </w:tabs>
            <w:spacing w:before="120" w:line="240" w:lineRule="exact"/>
            <w:rPr>
              <w:rFonts w:asciiTheme="majorHAnsi" w:hAnsiTheme="majorHAnsi" w:cs="Arial"/>
              <w:color w:val="999999" w:themeColor="accent2"/>
              <w:sz w:val="18"/>
              <w:szCs w:val="18"/>
            </w:rPr>
          </w:pPr>
          <w:r w:rsidRPr="00E86FF9">
            <w:rPr>
              <w:rFonts w:asciiTheme="majorHAnsi" w:hAnsiTheme="majorHAnsi" w:cs="Arial"/>
              <w:color w:val="FFFFFF" w:themeColor="background1"/>
              <w:sz w:val="18"/>
              <w:szCs w:val="18"/>
            </w:rPr>
            <w:t xml:space="preserve">© </w:t>
          </w:r>
          <w:hyperlink r:id="rId1" w:history="1">
            <w:r w:rsidRPr="00E86FF9">
              <w:rPr>
                <w:rFonts w:asciiTheme="majorHAnsi" w:hAnsiTheme="majorHAnsi" w:cs="Arial"/>
                <w:color w:val="FFFFFF" w:themeColor="background1"/>
                <w:sz w:val="18"/>
                <w:szCs w:val="18"/>
                <w:u w:val="single"/>
              </w:rPr>
              <w:t>VCAA</w:t>
            </w:r>
          </w:hyperlink>
        </w:p>
      </w:tc>
      <w:tc>
        <w:tcPr>
          <w:tcW w:w="1665" w:type="pct"/>
          <w:tcMar>
            <w:left w:w="0" w:type="dxa"/>
            <w:right w:w="0" w:type="dxa"/>
          </w:tcMar>
        </w:tcPr>
        <w:p w14:paraId="1CEDFB43" w14:textId="77777777" w:rsidR="00A922F4" w:rsidRPr="00D06414" w:rsidRDefault="00A922F4" w:rsidP="00D06414">
          <w:pPr>
            <w:tabs>
              <w:tab w:val="right" w:pos="9639"/>
            </w:tabs>
            <w:spacing w:before="120" w:line="240" w:lineRule="exact"/>
            <w:rPr>
              <w:rFonts w:asciiTheme="majorHAnsi" w:hAnsiTheme="majorHAnsi" w:cs="Arial"/>
              <w:color w:val="999999" w:themeColor="accent2"/>
              <w:sz w:val="18"/>
              <w:szCs w:val="18"/>
            </w:rPr>
          </w:pPr>
        </w:p>
      </w:tc>
      <w:tc>
        <w:tcPr>
          <w:tcW w:w="1665" w:type="pct"/>
          <w:tcMar>
            <w:left w:w="0" w:type="dxa"/>
            <w:right w:w="0" w:type="dxa"/>
          </w:tcMar>
        </w:tcPr>
        <w:p w14:paraId="70CD0D08" w14:textId="77777777" w:rsidR="00A922F4" w:rsidRPr="00D06414" w:rsidRDefault="00A922F4"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320F5E">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30C5A6F5" w14:textId="77777777" w:rsidR="00A922F4" w:rsidRPr="00D06414" w:rsidRDefault="00E86FF9" w:rsidP="00D06414">
    <w:pPr>
      <w:pStyle w:val="Footer"/>
      <w:rPr>
        <w:sz w:val="2"/>
      </w:rPr>
    </w:pPr>
    <w:r>
      <w:rPr>
        <w:rFonts w:asciiTheme="majorHAnsi" w:hAnsiTheme="majorHAnsi" w:cs="Arial"/>
        <w:noProof/>
        <w:color w:val="999999" w:themeColor="accent2"/>
        <w:sz w:val="18"/>
        <w:szCs w:val="18"/>
      </w:rPr>
      <w:drawing>
        <wp:anchor distT="0" distB="0" distL="114300" distR="114300" simplePos="0" relativeHeight="251658242" behindDoc="1" locked="0" layoutInCell="1" allowOverlap="1" wp14:anchorId="0E3C4777" wp14:editId="5D2C5501">
          <wp:simplePos x="0" y="0"/>
          <wp:positionH relativeFrom="column">
            <wp:posOffset>-885825</wp:posOffset>
          </wp:positionH>
          <wp:positionV relativeFrom="page">
            <wp:posOffset>10144125</wp:posOffset>
          </wp:positionV>
          <wp:extent cx="15116175" cy="55181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4120" w:type="dxa"/>
      <w:tblLook w:val="04A0" w:firstRow="1" w:lastRow="0" w:firstColumn="1" w:lastColumn="0" w:noHBand="0" w:noVBand="1"/>
    </w:tblPr>
    <w:tblGrid>
      <w:gridCol w:w="1342"/>
      <w:gridCol w:w="22650"/>
      <w:gridCol w:w="128"/>
    </w:tblGrid>
    <w:tr w:rsidR="00980D39" w:rsidRPr="00D06414" w14:paraId="0A3CA791" w14:textId="77777777" w:rsidTr="57C6784F">
      <w:trPr>
        <w:trHeight w:val="571"/>
      </w:trPr>
      <w:tc>
        <w:tcPr>
          <w:tcW w:w="135" w:type="dxa"/>
          <w:tcMar>
            <w:left w:w="0" w:type="dxa"/>
            <w:right w:w="0" w:type="dxa"/>
          </w:tcMar>
        </w:tcPr>
        <w:p w14:paraId="4F27A751" w14:textId="77777777" w:rsidR="00980D39" w:rsidRPr="00D06414" w:rsidRDefault="00980D39" w:rsidP="00A22A65">
          <w:pPr>
            <w:tabs>
              <w:tab w:val="right" w:pos="9639"/>
            </w:tabs>
            <w:spacing w:before="120" w:line="240" w:lineRule="exact"/>
            <w:ind w:left="851"/>
            <w:rPr>
              <w:rFonts w:asciiTheme="majorHAnsi" w:hAnsiTheme="majorHAnsi" w:cs="Arial"/>
              <w:color w:val="999999" w:themeColor="accent2"/>
              <w:sz w:val="18"/>
              <w:szCs w:val="18"/>
            </w:rPr>
          </w:pPr>
          <w:r>
            <w:rPr>
              <w:rFonts w:asciiTheme="majorHAnsi" w:hAnsiTheme="majorHAnsi" w:cs="Arial"/>
              <w:color w:val="FFFFFF" w:themeColor="background1"/>
              <w:sz w:val="18"/>
              <w:szCs w:val="18"/>
            </w:rPr>
            <w:br/>
          </w:r>
          <w:r w:rsidRPr="00EC4FF7">
            <w:rPr>
              <w:rFonts w:asciiTheme="majorHAnsi" w:hAnsiTheme="majorHAnsi" w:cs="Arial"/>
              <w:color w:val="FFFFFF" w:themeColor="background1"/>
              <w:sz w:val="18"/>
              <w:szCs w:val="18"/>
            </w:rPr>
            <w:t xml:space="preserve">© </w:t>
          </w:r>
          <w:hyperlink r:id="rId1" w:history="1">
            <w:r w:rsidRPr="00EC4FF7">
              <w:rPr>
                <w:rFonts w:asciiTheme="majorHAnsi" w:hAnsiTheme="majorHAnsi" w:cs="Arial"/>
                <w:color w:val="FFFFFF" w:themeColor="background1"/>
                <w:sz w:val="18"/>
                <w:szCs w:val="18"/>
                <w:u w:val="single"/>
              </w:rPr>
              <w:t>VCAA</w:t>
            </w:r>
          </w:hyperlink>
        </w:p>
      </w:tc>
      <w:tc>
        <w:tcPr>
          <w:tcW w:w="23850" w:type="dxa"/>
          <w:tcMar>
            <w:left w:w="0" w:type="dxa"/>
            <w:right w:w="0" w:type="dxa"/>
          </w:tcMar>
        </w:tcPr>
        <w:p w14:paraId="3F4AAB7D" w14:textId="77777777" w:rsidR="00980D39" w:rsidRPr="00D06414" w:rsidRDefault="00980D39" w:rsidP="002C4B47">
          <w:pPr>
            <w:tabs>
              <w:tab w:val="right" w:pos="9639"/>
            </w:tabs>
            <w:spacing w:before="120" w:line="240" w:lineRule="exact"/>
            <w:jc w:val="center"/>
            <w:rPr>
              <w:rFonts w:asciiTheme="majorHAnsi" w:hAnsiTheme="majorHAnsi" w:cs="Arial"/>
              <w:color w:val="999999" w:themeColor="accent2"/>
              <w:sz w:val="18"/>
              <w:szCs w:val="18"/>
            </w:rPr>
          </w:pPr>
          <w:r w:rsidRPr="00A21195">
            <w:rPr>
              <w:rFonts w:asciiTheme="majorHAnsi" w:hAnsiTheme="majorHAnsi" w:cs="Arial"/>
              <w:b/>
              <w:bCs/>
              <w:color w:val="000000" w:themeColor="text1"/>
              <w:sz w:val="17"/>
              <w:szCs w:val="17"/>
            </w:rPr>
            <w:t xml:space="preserve">Created by: </w:t>
          </w:r>
          <w:sdt>
            <w:sdtPr>
              <w:rPr>
                <w:rFonts w:asciiTheme="majorHAnsi" w:hAnsiTheme="majorHAnsi" w:cs="Arial"/>
                <w:b/>
                <w:bCs/>
                <w:color w:val="999999" w:themeColor="accent2"/>
                <w:sz w:val="17"/>
                <w:szCs w:val="17"/>
              </w:rPr>
              <w:alias w:val="Name"/>
              <w:tag w:val="Insert name"/>
              <w:id w:val="1582412306"/>
              <w:placeholder>
                <w:docPart w:val="B44917DD031A405FA17192C220E12BA2"/>
              </w:placeholder>
              <w15:color w:val="00FFFF"/>
            </w:sdtPr>
            <w:sdtEndPr/>
            <w:sdtContent>
              <w:r w:rsidRPr="57C6784F">
                <w:rPr>
                  <w:rFonts w:asciiTheme="majorHAnsi" w:hAnsiTheme="majorHAnsi" w:cs="Arial"/>
                  <w:b/>
                  <w:bCs/>
                  <w:color w:val="999999" w:themeColor="accent2"/>
                  <w:sz w:val="17"/>
                  <w:szCs w:val="17"/>
                </w:rPr>
                <w:t>VCAA Example</w:t>
              </w:r>
            </w:sdtContent>
          </w:sdt>
          <w:r w:rsidRPr="00F12B57">
            <w:rPr>
              <w:rFonts w:asciiTheme="majorHAnsi" w:hAnsiTheme="majorHAnsi" w:cs="Arial"/>
              <w:b/>
              <w:bCs/>
              <w:color w:val="999999" w:themeColor="accent2"/>
              <w:sz w:val="17"/>
              <w:szCs w:val="17"/>
            </w:rPr>
            <w:t xml:space="preserve"> </w:t>
          </w:r>
          <w:r w:rsidRPr="00A21195">
            <w:rPr>
              <w:rFonts w:asciiTheme="majorHAnsi" w:hAnsiTheme="majorHAnsi" w:cs="Arial"/>
              <w:b/>
              <w:bCs/>
              <w:color w:val="000000" w:themeColor="text1"/>
              <w:sz w:val="17"/>
              <w:szCs w:val="17"/>
            </w:rPr>
            <w:t xml:space="preserve">School: </w:t>
          </w:r>
          <w:sdt>
            <w:sdtPr>
              <w:rPr>
                <w:rFonts w:asciiTheme="majorHAnsi" w:hAnsiTheme="majorHAnsi" w:cs="Arial"/>
                <w:b/>
                <w:bCs/>
                <w:color w:val="999999" w:themeColor="accent2"/>
                <w:sz w:val="17"/>
                <w:szCs w:val="17"/>
              </w:rPr>
              <w:alias w:val="School name"/>
              <w:tag w:val="Insert school name"/>
              <w:id w:val="-1043675507"/>
              <w:placeholder>
                <w:docPart w:val="162B6168AD2F43DEA7EED1C7EDEA24BB"/>
              </w:placeholder>
              <w15:color w:val="00FFFF"/>
            </w:sdtPr>
            <w:sdtEndPr/>
            <w:sdtContent/>
          </w:sdt>
          <w:sdt>
            <w:sdtPr>
              <w:rPr>
                <w:rFonts w:asciiTheme="majorHAnsi" w:hAnsiTheme="majorHAnsi" w:cs="Arial"/>
                <w:b/>
                <w:bCs/>
                <w:color w:val="999999" w:themeColor="accent2"/>
                <w:sz w:val="17"/>
                <w:szCs w:val="17"/>
              </w:rPr>
              <w:alias w:val="School name"/>
              <w:tag w:val="Insert school name"/>
              <w:id w:val="2057353343"/>
              <w:placeholder>
                <w:docPart w:val="162B6168AD2F43DEA7EED1C7EDEA24BB"/>
              </w:placeholder>
              <w:showingPlcHdr/>
              <w15:color w:val="00FFFF"/>
            </w:sdtPr>
            <w:sdtEndPr/>
            <w:sdtContent>
              <w:r>
                <w:rPr>
                  <w:rFonts w:asciiTheme="majorHAnsi" w:hAnsiTheme="majorHAnsi" w:cs="Arial"/>
                  <w:b/>
                  <w:bCs/>
                  <w:color w:val="999999" w:themeColor="accent2"/>
                  <w:sz w:val="17"/>
                  <w:szCs w:val="17"/>
                </w:rPr>
                <w:t>Example Secondary School</w:t>
              </w:r>
            </w:sdtContent>
          </w:sdt>
          <w:r w:rsidRPr="00F12B57">
            <w:rPr>
              <w:rFonts w:asciiTheme="majorHAnsi" w:hAnsiTheme="majorHAnsi" w:cs="Arial"/>
              <w:b/>
              <w:bCs/>
              <w:color w:val="999999" w:themeColor="accent2"/>
              <w:sz w:val="17"/>
              <w:szCs w:val="17"/>
            </w:rPr>
            <w:t xml:space="preserve"> </w:t>
          </w:r>
          <w:r w:rsidRPr="00F12B57">
            <w:rPr>
              <w:rFonts w:asciiTheme="majorHAnsi" w:hAnsiTheme="majorHAnsi" w:cs="Arial"/>
              <w:b/>
              <w:bCs/>
              <w:color w:val="999999" w:themeColor="accent2"/>
              <w:sz w:val="17"/>
              <w:szCs w:val="17"/>
            </w:rPr>
            <w:br/>
          </w:r>
          <w:r w:rsidRPr="00A21195">
            <w:rPr>
              <w:rFonts w:asciiTheme="majorHAnsi" w:hAnsiTheme="majorHAnsi" w:cs="Arial"/>
              <w:b/>
              <w:bCs/>
              <w:color w:val="000000" w:themeColor="text1"/>
              <w:sz w:val="17"/>
              <w:szCs w:val="17"/>
            </w:rPr>
            <w:t xml:space="preserve">Date created: </w:t>
          </w:r>
          <w:sdt>
            <w:sdtPr>
              <w:rPr>
                <w:rFonts w:asciiTheme="majorHAnsi" w:hAnsiTheme="majorHAnsi" w:cs="Arial"/>
                <w:b/>
                <w:bCs/>
                <w:color w:val="999999" w:themeColor="accent2"/>
                <w:sz w:val="17"/>
                <w:szCs w:val="17"/>
              </w:rPr>
              <w:alias w:val="Year"/>
              <w:tag w:val="Insert implementation year"/>
              <w:id w:val="1066841261"/>
              <w:placeholder>
                <w:docPart w:val="F41B668102EE413985D4AE4FC4B65A5A"/>
              </w:placeholder>
              <w15:color w:val="00FFFF"/>
            </w:sdtPr>
            <w:sdtEndPr/>
            <w:sdtContent>
              <w:r>
                <w:rPr>
                  <w:rFonts w:asciiTheme="majorHAnsi" w:hAnsiTheme="majorHAnsi" w:cs="Arial"/>
                  <w:b/>
                  <w:bCs/>
                  <w:color w:val="999999" w:themeColor="accent2"/>
                  <w:sz w:val="17"/>
                  <w:szCs w:val="17"/>
                </w:rPr>
                <w:t>TBC 2026</w:t>
              </w:r>
            </w:sdtContent>
          </w:sdt>
          <w:r w:rsidRPr="00F12B57">
            <w:rPr>
              <w:rFonts w:asciiTheme="majorHAnsi" w:hAnsiTheme="majorHAnsi" w:cs="Arial"/>
              <w:b/>
              <w:bCs/>
              <w:color w:val="999999" w:themeColor="accent2"/>
              <w:sz w:val="17"/>
              <w:szCs w:val="17"/>
            </w:rPr>
            <w:t xml:space="preserve"> </w:t>
          </w:r>
          <w:r w:rsidRPr="00A21195">
            <w:rPr>
              <w:rFonts w:asciiTheme="majorHAnsi" w:hAnsiTheme="majorHAnsi" w:cs="Arial"/>
              <w:b/>
              <w:bCs/>
              <w:color w:val="000000" w:themeColor="text1"/>
              <w:sz w:val="17"/>
              <w:szCs w:val="17"/>
            </w:rPr>
            <w:t>Date for review:</w:t>
          </w:r>
          <w:r w:rsidRPr="00F12B57">
            <w:rPr>
              <w:rFonts w:asciiTheme="majorHAnsi" w:hAnsiTheme="majorHAnsi" w:cs="Arial"/>
              <w:b/>
              <w:bCs/>
              <w:color w:val="999999" w:themeColor="accent2"/>
              <w:sz w:val="17"/>
              <w:szCs w:val="17"/>
            </w:rPr>
            <w:t xml:space="preserve"> </w:t>
          </w:r>
          <w:sdt>
            <w:sdtPr>
              <w:rPr>
                <w:rFonts w:asciiTheme="majorHAnsi" w:hAnsiTheme="majorHAnsi" w:cs="Arial"/>
                <w:b/>
                <w:bCs/>
                <w:color w:val="999999" w:themeColor="accent2"/>
                <w:sz w:val="17"/>
                <w:szCs w:val="17"/>
              </w:rPr>
              <w:alias w:val="Year"/>
              <w:tag w:val="Insert implementation year"/>
              <w:id w:val="-1337913261"/>
              <w:placeholder>
                <w:docPart w:val="21E1B34E9467450E81F67E66DD5373C6"/>
              </w:placeholder>
              <w15:color w:val="00FFFF"/>
            </w:sdtPr>
            <w:sdtEndPr/>
            <w:sdtContent>
              <w:r>
                <w:rPr>
                  <w:rFonts w:asciiTheme="majorHAnsi" w:hAnsiTheme="majorHAnsi" w:cs="Arial"/>
                  <w:b/>
                  <w:bCs/>
                  <w:color w:val="999999" w:themeColor="accent2"/>
                  <w:sz w:val="17"/>
                  <w:szCs w:val="17"/>
                </w:rPr>
                <w:t>Term 1 2027</w:t>
              </w:r>
            </w:sdtContent>
          </w:sdt>
          <w:r>
            <w:rPr>
              <w:rFonts w:asciiTheme="majorHAnsi" w:hAnsiTheme="majorHAnsi" w:cs="Arial"/>
              <w:noProof/>
              <w:color w:val="999999" w:themeColor="accent2"/>
              <w:sz w:val="18"/>
              <w:szCs w:val="18"/>
            </w:rPr>
            <w:t xml:space="preserve"> </w:t>
          </w:r>
          <w:r>
            <w:rPr>
              <w:rFonts w:asciiTheme="majorHAnsi" w:hAnsiTheme="majorHAnsi" w:cs="Arial"/>
              <w:noProof/>
              <w:color w:val="999999" w:themeColor="accent2"/>
              <w:sz w:val="18"/>
              <w:szCs w:val="18"/>
            </w:rPr>
            <w:drawing>
              <wp:anchor distT="0" distB="0" distL="114300" distR="114300" simplePos="0" relativeHeight="251658250" behindDoc="1" locked="1" layoutInCell="1" allowOverlap="1" wp14:anchorId="1470E8F0" wp14:editId="4AA4FD9A">
                <wp:simplePos x="0" y="0"/>
                <wp:positionH relativeFrom="column">
                  <wp:posOffset>-5196840</wp:posOffset>
                </wp:positionH>
                <wp:positionV relativeFrom="page">
                  <wp:posOffset>44450</wp:posOffset>
                </wp:positionV>
                <wp:extent cx="15135225" cy="549275"/>
                <wp:effectExtent l="0" t="0" r="9525" b="3175"/>
                <wp:wrapNone/>
                <wp:docPr id="202566235" name="Picture 202566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35" w:type="dxa"/>
          <w:tcMar>
            <w:left w:w="0" w:type="dxa"/>
            <w:right w:w="0" w:type="dxa"/>
          </w:tcMar>
        </w:tcPr>
        <w:p w14:paraId="2EA1A4D1" w14:textId="77777777" w:rsidR="00980D39" w:rsidRPr="00D06414" w:rsidRDefault="00980D39"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53F51DA5" w14:textId="77777777" w:rsidR="00980D39" w:rsidRPr="00D06414" w:rsidRDefault="00980D39" w:rsidP="00D06414">
    <w:pPr>
      <w:pStyle w:val="Footer"/>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471"/>
      <w:gridCol w:w="7471"/>
      <w:gridCol w:w="7738"/>
    </w:tblGrid>
    <w:tr w:rsidR="00980D39" w:rsidRPr="00D06414" w14:paraId="4EE388C7" w14:textId="77777777" w:rsidTr="009A7FE4">
      <w:tc>
        <w:tcPr>
          <w:tcW w:w="1647" w:type="pct"/>
          <w:tcMar>
            <w:left w:w="0" w:type="dxa"/>
            <w:right w:w="0" w:type="dxa"/>
          </w:tcMar>
        </w:tcPr>
        <w:p w14:paraId="7DCF141B" w14:textId="22673359" w:rsidR="00980D39" w:rsidRPr="00D06414" w:rsidRDefault="008823B2" w:rsidP="008823B2">
          <w:pPr>
            <w:tabs>
              <w:tab w:val="right" w:pos="9639"/>
            </w:tabs>
            <w:spacing w:before="120" w:line="240" w:lineRule="exact"/>
            <w:ind w:left="993"/>
            <w:rPr>
              <w:rFonts w:asciiTheme="majorHAnsi" w:hAnsiTheme="majorHAnsi" w:cs="Arial"/>
              <w:color w:val="999999" w:themeColor="accent2"/>
              <w:sz w:val="18"/>
              <w:szCs w:val="18"/>
            </w:rPr>
          </w:pPr>
          <w:r>
            <w:rPr>
              <w:rFonts w:asciiTheme="majorHAnsi" w:hAnsiTheme="majorHAnsi" w:cs="Arial"/>
              <w:noProof/>
              <w:color w:val="999999" w:themeColor="accent2"/>
              <w:sz w:val="18"/>
              <w:szCs w:val="18"/>
            </w:rPr>
            <w:drawing>
              <wp:anchor distT="0" distB="0" distL="114300" distR="114300" simplePos="0" relativeHeight="251658252" behindDoc="1" locked="0" layoutInCell="1" allowOverlap="1" wp14:anchorId="50A24DFB" wp14:editId="33B74709">
                <wp:simplePos x="0" y="0"/>
                <wp:positionH relativeFrom="column">
                  <wp:posOffset>-356435</wp:posOffset>
                </wp:positionH>
                <wp:positionV relativeFrom="page">
                  <wp:posOffset>-85090</wp:posOffset>
                </wp:positionV>
                <wp:extent cx="15116175" cy="551815"/>
                <wp:effectExtent l="0" t="0" r="0" b="0"/>
                <wp:wrapNone/>
                <wp:docPr id="419710364" name="Picture 419710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1">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r w:rsidR="00980D39" w:rsidRPr="00E86FF9">
            <w:rPr>
              <w:rFonts w:asciiTheme="majorHAnsi" w:hAnsiTheme="majorHAnsi" w:cs="Arial"/>
              <w:color w:val="FFFFFF" w:themeColor="background1"/>
              <w:sz w:val="18"/>
              <w:szCs w:val="18"/>
            </w:rPr>
            <w:t xml:space="preserve">© </w:t>
          </w:r>
          <w:hyperlink r:id="rId2" w:history="1">
            <w:r w:rsidR="00980D39" w:rsidRPr="00E86FF9">
              <w:rPr>
                <w:rFonts w:asciiTheme="majorHAnsi" w:hAnsiTheme="majorHAnsi" w:cs="Arial"/>
                <w:color w:val="FFFFFF" w:themeColor="background1"/>
                <w:sz w:val="18"/>
                <w:szCs w:val="18"/>
                <w:u w:val="single"/>
              </w:rPr>
              <w:t>VCAA</w:t>
            </w:r>
          </w:hyperlink>
        </w:p>
      </w:tc>
      <w:tc>
        <w:tcPr>
          <w:tcW w:w="1647" w:type="pct"/>
          <w:tcMar>
            <w:left w:w="0" w:type="dxa"/>
            <w:right w:w="0" w:type="dxa"/>
          </w:tcMar>
        </w:tcPr>
        <w:p w14:paraId="0C433DBB" w14:textId="77777777" w:rsidR="00980D39" w:rsidRPr="00D06414" w:rsidRDefault="00980D39" w:rsidP="00D06414">
          <w:pPr>
            <w:tabs>
              <w:tab w:val="right" w:pos="9639"/>
            </w:tabs>
            <w:spacing w:before="120" w:line="240" w:lineRule="exact"/>
            <w:rPr>
              <w:rFonts w:asciiTheme="majorHAnsi" w:hAnsiTheme="majorHAnsi" w:cs="Arial"/>
              <w:color w:val="999999" w:themeColor="accent2"/>
              <w:sz w:val="18"/>
              <w:szCs w:val="18"/>
            </w:rPr>
          </w:pPr>
        </w:p>
      </w:tc>
      <w:tc>
        <w:tcPr>
          <w:tcW w:w="1706" w:type="pct"/>
          <w:tcMar>
            <w:left w:w="0" w:type="dxa"/>
            <w:right w:w="0" w:type="dxa"/>
          </w:tcMar>
        </w:tcPr>
        <w:p w14:paraId="0AA3F465" w14:textId="77777777" w:rsidR="00980D39" w:rsidRPr="00D06414" w:rsidRDefault="00980D39" w:rsidP="004E5C8C">
          <w:pPr>
            <w:spacing w:before="120" w:line="240" w:lineRule="exact"/>
            <w:ind w:right="31"/>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0A031C14" w14:textId="19A3224A" w:rsidR="00980D39" w:rsidRPr="00D06414" w:rsidRDefault="00980D39" w:rsidP="00D06414">
    <w:pPr>
      <w:pStyle w:val="Footer"/>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4120" w:type="dxa"/>
      <w:tblLook w:val="04A0" w:firstRow="1" w:lastRow="0" w:firstColumn="1" w:lastColumn="0" w:noHBand="0" w:noVBand="1"/>
    </w:tblPr>
    <w:tblGrid>
      <w:gridCol w:w="1342"/>
      <w:gridCol w:w="22650"/>
      <w:gridCol w:w="128"/>
    </w:tblGrid>
    <w:tr w:rsidR="00980D39" w:rsidRPr="00D06414" w14:paraId="76875AF4" w14:textId="77777777" w:rsidTr="57C6784F">
      <w:trPr>
        <w:trHeight w:val="571"/>
      </w:trPr>
      <w:tc>
        <w:tcPr>
          <w:tcW w:w="135" w:type="dxa"/>
          <w:tcMar>
            <w:left w:w="0" w:type="dxa"/>
            <w:right w:w="0" w:type="dxa"/>
          </w:tcMar>
        </w:tcPr>
        <w:p w14:paraId="19E73200" w14:textId="77777777" w:rsidR="00980D39" w:rsidRPr="00D06414" w:rsidRDefault="00980D39" w:rsidP="00A22A65">
          <w:pPr>
            <w:tabs>
              <w:tab w:val="right" w:pos="9639"/>
            </w:tabs>
            <w:spacing w:before="120" w:line="240" w:lineRule="exact"/>
            <w:ind w:left="851"/>
            <w:rPr>
              <w:rFonts w:asciiTheme="majorHAnsi" w:hAnsiTheme="majorHAnsi" w:cs="Arial"/>
              <w:color w:val="999999" w:themeColor="accent2"/>
              <w:sz w:val="18"/>
              <w:szCs w:val="18"/>
            </w:rPr>
          </w:pPr>
          <w:r>
            <w:rPr>
              <w:rFonts w:asciiTheme="majorHAnsi" w:hAnsiTheme="majorHAnsi" w:cs="Arial"/>
              <w:color w:val="FFFFFF" w:themeColor="background1"/>
              <w:sz w:val="18"/>
              <w:szCs w:val="18"/>
            </w:rPr>
            <w:br/>
          </w:r>
          <w:r w:rsidRPr="00EC4FF7">
            <w:rPr>
              <w:rFonts w:asciiTheme="majorHAnsi" w:hAnsiTheme="majorHAnsi" w:cs="Arial"/>
              <w:color w:val="FFFFFF" w:themeColor="background1"/>
              <w:sz w:val="18"/>
              <w:szCs w:val="18"/>
            </w:rPr>
            <w:t xml:space="preserve">© </w:t>
          </w:r>
          <w:hyperlink r:id="rId1" w:history="1">
            <w:r w:rsidRPr="00EC4FF7">
              <w:rPr>
                <w:rFonts w:asciiTheme="majorHAnsi" w:hAnsiTheme="majorHAnsi" w:cs="Arial"/>
                <w:color w:val="FFFFFF" w:themeColor="background1"/>
                <w:sz w:val="18"/>
                <w:szCs w:val="18"/>
                <w:u w:val="single"/>
              </w:rPr>
              <w:t>VCAA</w:t>
            </w:r>
          </w:hyperlink>
        </w:p>
      </w:tc>
      <w:tc>
        <w:tcPr>
          <w:tcW w:w="23850" w:type="dxa"/>
          <w:tcMar>
            <w:left w:w="0" w:type="dxa"/>
            <w:right w:w="0" w:type="dxa"/>
          </w:tcMar>
        </w:tcPr>
        <w:p w14:paraId="5575D71B" w14:textId="77777777" w:rsidR="00980D39" w:rsidRPr="00D06414" w:rsidRDefault="00980D39" w:rsidP="002C4B47">
          <w:pPr>
            <w:tabs>
              <w:tab w:val="right" w:pos="9639"/>
            </w:tabs>
            <w:spacing w:before="120" w:line="240" w:lineRule="exact"/>
            <w:jc w:val="center"/>
            <w:rPr>
              <w:rFonts w:asciiTheme="majorHAnsi" w:hAnsiTheme="majorHAnsi" w:cs="Arial"/>
              <w:color w:val="999999" w:themeColor="accent2"/>
              <w:sz w:val="18"/>
              <w:szCs w:val="18"/>
            </w:rPr>
          </w:pPr>
          <w:r w:rsidRPr="00A21195">
            <w:rPr>
              <w:rFonts w:asciiTheme="majorHAnsi" w:hAnsiTheme="majorHAnsi" w:cs="Arial"/>
              <w:b/>
              <w:bCs/>
              <w:color w:val="000000" w:themeColor="text1"/>
              <w:sz w:val="17"/>
              <w:szCs w:val="17"/>
            </w:rPr>
            <w:t xml:space="preserve">Created by: </w:t>
          </w:r>
          <w:sdt>
            <w:sdtPr>
              <w:rPr>
                <w:rFonts w:asciiTheme="majorHAnsi" w:hAnsiTheme="majorHAnsi" w:cs="Arial"/>
                <w:b/>
                <w:bCs/>
                <w:color w:val="999999" w:themeColor="accent2"/>
                <w:sz w:val="17"/>
                <w:szCs w:val="17"/>
              </w:rPr>
              <w:alias w:val="Name"/>
              <w:tag w:val="Insert name"/>
              <w:id w:val="1247155481"/>
              <w:placeholder>
                <w:docPart w:val="B44917DD031A405FA17192C220E12BA2"/>
              </w:placeholder>
              <w15:color w:val="00FFFF"/>
            </w:sdtPr>
            <w:sdtEndPr/>
            <w:sdtContent>
              <w:r w:rsidRPr="57C6784F">
                <w:rPr>
                  <w:rFonts w:asciiTheme="majorHAnsi" w:hAnsiTheme="majorHAnsi" w:cs="Arial"/>
                  <w:b/>
                  <w:bCs/>
                  <w:color w:val="999999" w:themeColor="accent2"/>
                  <w:sz w:val="17"/>
                  <w:szCs w:val="17"/>
                </w:rPr>
                <w:t>VCAA Example</w:t>
              </w:r>
            </w:sdtContent>
          </w:sdt>
          <w:r w:rsidRPr="00F12B57">
            <w:rPr>
              <w:rFonts w:asciiTheme="majorHAnsi" w:hAnsiTheme="majorHAnsi" w:cs="Arial"/>
              <w:b/>
              <w:bCs/>
              <w:color w:val="999999" w:themeColor="accent2"/>
              <w:sz w:val="17"/>
              <w:szCs w:val="17"/>
            </w:rPr>
            <w:t xml:space="preserve"> </w:t>
          </w:r>
          <w:r w:rsidRPr="00A21195">
            <w:rPr>
              <w:rFonts w:asciiTheme="majorHAnsi" w:hAnsiTheme="majorHAnsi" w:cs="Arial"/>
              <w:b/>
              <w:bCs/>
              <w:color w:val="000000" w:themeColor="text1"/>
              <w:sz w:val="17"/>
              <w:szCs w:val="17"/>
            </w:rPr>
            <w:t xml:space="preserve">School: </w:t>
          </w:r>
          <w:sdt>
            <w:sdtPr>
              <w:rPr>
                <w:rFonts w:asciiTheme="majorHAnsi" w:hAnsiTheme="majorHAnsi" w:cs="Arial"/>
                <w:b/>
                <w:bCs/>
                <w:color w:val="999999" w:themeColor="accent2"/>
                <w:sz w:val="17"/>
                <w:szCs w:val="17"/>
              </w:rPr>
              <w:alias w:val="School name"/>
              <w:tag w:val="Insert school name"/>
              <w:id w:val="-1671867465"/>
              <w:placeholder>
                <w:docPart w:val="162B6168AD2F43DEA7EED1C7EDEA24BB"/>
              </w:placeholder>
              <w15:color w:val="00FFFF"/>
            </w:sdtPr>
            <w:sdtEndPr/>
            <w:sdtContent/>
          </w:sdt>
          <w:sdt>
            <w:sdtPr>
              <w:rPr>
                <w:rFonts w:asciiTheme="majorHAnsi" w:hAnsiTheme="majorHAnsi" w:cs="Arial"/>
                <w:b/>
                <w:bCs/>
                <w:color w:val="999999" w:themeColor="accent2"/>
                <w:sz w:val="17"/>
                <w:szCs w:val="17"/>
              </w:rPr>
              <w:alias w:val="School name"/>
              <w:tag w:val="Insert school name"/>
              <w:id w:val="-348180337"/>
              <w:placeholder>
                <w:docPart w:val="162B6168AD2F43DEA7EED1C7EDEA24BB"/>
              </w:placeholder>
              <w:showingPlcHdr/>
              <w15:color w:val="00FFFF"/>
            </w:sdtPr>
            <w:sdtEndPr/>
            <w:sdtContent>
              <w:r>
                <w:rPr>
                  <w:rFonts w:asciiTheme="majorHAnsi" w:hAnsiTheme="majorHAnsi" w:cs="Arial"/>
                  <w:b/>
                  <w:bCs/>
                  <w:color w:val="999999" w:themeColor="accent2"/>
                  <w:sz w:val="17"/>
                  <w:szCs w:val="17"/>
                </w:rPr>
                <w:t>Example Secondary School</w:t>
              </w:r>
            </w:sdtContent>
          </w:sdt>
          <w:r w:rsidRPr="00F12B57">
            <w:rPr>
              <w:rFonts w:asciiTheme="majorHAnsi" w:hAnsiTheme="majorHAnsi" w:cs="Arial"/>
              <w:b/>
              <w:bCs/>
              <w:color w:val="999999" w:themeColor="accent2"/>
              <w:sz w:val="17"/>
              <w:szCs w:val="17"/>
            </w:rPr>
            <w:t xml:space="preserve"> </w:t>
          </w:r>
          <w:r w:rsidRPr="00F12B57">
            <w:rPr>
              <w:rFonts w:asciiTheme="majorHAnsi" w:hAnsiTheme="majorHAnsi" w:cs="Arial"/>
              <w:b/>
              <w:bCs/>
              <w:color w:val="999999" w:themeColor="accent2"/>
              <w:sz w:val="17"/>
              <w:szCs w:val="17"/>
            </w:rPr>
            <w:br/>
          </w:r>
          <w:r w:rsidRPr="00A21195">
            <w:rPr>
              <w:rFonts w:asciiTheme="majorHAnsi" w:hAnsiTheme="majorHAnsi" w:cs="Arial"/>
              <w:b/>
              <w:bCs/>
              <w:color w:val="000000" w:themeColor="text1"/>
              <w:sz w:val="17"/>
              <w:szCs w:val="17"/>
            </w:rPr>
            <w:t xml:space="preserve">Date created: </w:t>
          </w:r>
          <w:sdt>
            <w:sdtPr>
              <w:rPr>
                <w:rFonts w:asciiTheme="majorHAnsi" w:hAnsiTheme="majorHAnsi" w:cs="Arial"/>
                <w:b/>
                <w:bCs/>
                <w:color w:val="999999" w:themeColor="accent2"/>
                <w:sz w:val="17"/>
                <w:szCs w:val="17"/>
              </w:rPr>
              <w:alias w:val="Year"/>
              <w:tag w:val="Insert implementation year"/>
              <w:id w:val="775833095"/>
              <w:placeholder>
                <w:docPart w:val="F41B668102EE413985D4AE4FC4B65A5A"/>
              </w:placeholder>
              <w15:color w:val="00FFFF"/>
            </w:sdtPr>
            <w:sdtEndPr/>
            <w:sdtContent>
              <w:r>
                <w:rPr>
                  <w:rFonts w:asciiTheme="majorHAnsi" w:hAnsiTheme="majorHAnsi" w:cs="Arial"/>
                  <w:b/>
                  <w:bCs/>
                  <w:color w:val="999999" w:themeColor="accent2"/>
                  <w:sz w:val="17"/>
                  <w:szCs w:val="17"/>
                </w:rPr>
                <w:t>TBC 2026</w:t>
              </w:r>
            </w:sdtContent>
          </w:sdt>
          <w:r w:rsidRPr="00F12B57">
            <w:rPr>
              <w:rFonts w:asciiTheme="majorHAnsi" w:hAnsiTheme="majorHAnsi" w:cs="Arial"/>
              <w:b/>
              <w:bCs/>
              <w:color w:val="999999" w:themeColor="accent2"/>
              <w:sz w:val="17"/>
              <w:szCs w:val="17"/>
            </w:rPr>
            <w:t xml:space="preserve"> </w:t>
          </w:r>
          <w:r w:rsidRPr="00A21195">
            <w:rPr>
              <w:rFonts w:asciiTheme="majorHAnsi" w:hAnsiTheme="majorHAnsi" w:cs="Arial"/>
              <w:b/>
              <w:bCs/>
              <w:color w:val="000000" w:themeColor="text1"/>
              <w:sz w:val="17"/>
              <w:szCs w:val="17"/>
            </w:rPr>
            <w:t>Date for review:</w:t>
          </w:r>
          <w:r w:rsidRPr="00F12B57">
            <w:rPr>
              <w:rFonts w:asciiTheme="majorHAnsi" w:hAnsiTheme="majorHAnsi" w:cs="Arial"/>
              <w:b/>
              <w:bCs/>
              <w:color w:val="999999" w:themeColor="accent2"/>
              <w:sz w:val="17"/>
              <w:szCs w:val="17"/>
            </w:rPr>
            <w:t xml:space="preserve"> </w:t>
          </w:r>
          <w:sdt>
            <w:sdtPr>
              <w:rPr>
                <w:rFonts w:asciiTheme="majorHAnsi" w:hAnsiTheme="majorHAnsi" w:cs="Arial"/>
                <w:b/>
                <w:bCs/>
                <w:color w:val="999999" w:themeColor="accent2"/>
                <w:sz w:val="17"/>
                <w:szCs w:val="17"/>
              </w:rPr>
              <w:alias w:val="Year"/>
              <w:tag w:val="Insert implementation year"/>
              <w:id w:val="-858961842"/>
              <w:placeholder>
                <w:docPart w:val="21E1B34E9467450E81F67E66DD5373C6"/>
              </w:placeholder>
              <w15:color w:val="00FFFF"/>
            </w:sdtPr>
            <w:sdtEndPr/>
            <w:sdtContent>
              <w:r>
                <w:rPr>
                  <w:rFonts w:asciiTheme="majorHAnsi" w:hAnsiTheme="majorHAnsi" w:cs="Arial"/>
                  <w:b/>
                  <w:bCs/>
                  <w:color w:val="999999" w:themeColor="accent2"/>
                  <w:sz w:val="17"/>
                  <w:szCs w:val="17"/>
                </w:rPr>
                <w:t>Term 1 2027</w:t>
              </w:r>
            </w:sdtContent>
          </w:sdt>
          <w:r>
            <w:rPr>
              <w:rFonts w:asciiTheme="majorHAnsi" w:hAnsiTheme="majorHAnsi" w:cs="Arial"/>
              <w:noProof/>
              <w:color w:val="999999" w:themeColor="accent2"/>
              <w:sz w:val="18"/>
              <w:szCs w:val="18"/>
            </w:rPr>
            <w:t xml:space="preserve"> </w:t>
          </w:r>
          <w:r>
            <w:rPr>
              <w:rFonts w:asciiTheme="majorHAnsi" w:hAnsiTheme="majorHAnsi" w:cs="Arial"/>
              <w:noProof/>
              <w:color w:val="999999" w:themeColor="accent2"/>
              <w:sz w:val="18"/>
              <w:szCs w:val="18"/>
            </w:rPr>
            <w:drawing>
              <wp:anchor distT="0" distB="0" distL="114300" distR="114300" simplePos="0" relativeHeight="251658253" behindDoc="1" locked="1" layoutInCell="1" allowOverlap="1" wp14:anchorId="031A3FC7" wp14:editId="210D6613">
                <wp:simplePos x="0" y="0"/>
                <wp:positionH relativeFrom="column">
                  <wp:posOffset>-5196840</wp:posOffset>
                </wp:positionH>
                <wp:positionV relativeFrom="page">
                  <wp:posOffset>44450</wp:posOffset>
                </wp:positionV>
                <wp:extent cx="15135225" cy="549275"/>
                <wp:effectExtent l="0" t="0" r="9525" b="3175"/>
                <wp:wrapNone/>
                <wp:docPr id="1916704573" name="Picture 1916704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35" w:type="dxa"/>
          <w:tcMar>
            <w:left w:w="0" w:type="dxa"/>
            <w:right w:w="0" w:type="dxa"/>
          </w:tcMar>
        </w:tcPr>
        <w:p w14:paraId="24CA0DFD" w14:textId="77777777" w:rsidR="00980D39" w:rsidRPr="00D06414" w:rsidRDefault="00980D39"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41B93DBF" w14:textId="77777777" w:rsidR="00980D39" w:rsidRPr="00D06414" w:rsidRDefault="00980D39" w:rsidP="00D06414">
    <w:pPr>
      <w:pStyle w:val="Footer"/>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78080F" w:rsidRPr="00D06414" w14:paraId="3AC31C24" w14:textId="77777777" w:rsidTr="00EC4FF7">
      <w:trPr>
        <w:trHeight w:val="571"/>
      </w:trPr>
      <w:tc>
        <w:tcPr>
          <w:tcW w:w="1665" w:type="pct"/>
          <w:tcMar>
            <w:left w:w="0" w:type="dxa"/>
            <w:right w:w="0" w:type="dxa"/>
          </w:tcMar>
        </w:tcPr>
        <w:p w14:paraId="6F10A896" w14:textId="77777777" w:rsidR="0078080F" w:rsidRPr="00D06414" w:rsidRDefault="0078080F" w:rsidP="00A22A65">
          <w:pPr>
            <w:tabs>
              <w:tab w:val="right" w:pos="9639"/>
            </w:tabs>
            <w:spacing w:before="120" w:line="240" w:lineRule="exact"/>
            <w:ind w:left="851"/>
            <w:rPr>
              <w:rFonts w:asciiTheme="majorHAnsi" w:hAnsiTheme="majorHAnsi" w:cs="Arial"/>
              <w:color w:val="999999" w:themeColor="accent2"/>
              <w:sz w:val="18"/>
              <w:szCs w:val="18"/>
            </w:rPr>
          </w:pPr>
          <w:r w:rsidRPr="00EC4FF7">
            <w:rPr>
              <w:rFonts w:asciiTheme="majorHAnsi" w:hAnsiTheme="majorHAnsi" w:cs="Arial"/>
              <w:color w:val="FFFFFF" w:themeColor="background1"/>
              <w:sz w:val="18"/>
              <w:szCs w:val="18"/>
            </w:rPr>
            <w:t xml:space="preserve">© </w:t>
          </w:r>
          <w:hyperlink r:id="rId1" w:history="1">
            <w:r w:rsidRPr="00EC4FF7">
              <w:rPr>
                <w:rFonts w:asciiTheme="majorHAnsi" w:hAnsiTheme="majorHAnsi" w:cs="Arial"/>
                <w:color w:val="FFFFFF" w:themeColor="background1"/>
                <w:sz w:val="18"/>
                <w:szCs w:val="18"/>
                <w:u w:val="single"/>
              </w:rPr>
              <w:t>VCAA</w:t>
            </w:r>
          </w:hyperlink>
        </w:p>
      </w:tc>
      <w:tc>
        <w:tcPr>
          <w:tcW w:w="1665" w:type="pct"/>
          <w:tcMar>
            <w:left w:w="0" w:type="dxa"/>
            <w:right w:w="0" w:type="dxa"/>
          </w:tcMar>
        </w:tcPr>
        <w:p w14:paraId="6D2082FE" w14:textId="77777777" w:rsidR="0078080F" w:rsidRPr="00D06414" w:rsidRDefault="0078080F" w:rsidP="00D06414">
          <w:pPr>
            <w:tabs>
              <w:tab w:val="right" w:pos="9639"/>
            </w:tabs>
            <w:spacing w:before="120" w:line="240" w:lineRule="exact"/>
            <w:rPr>
              <w:rFonts w:asciiTheme="majorHAnsi" w:hAnsiTheme="majorHAnsi" w:cs="Arial"/>
              <w:color w:val="999999" w:themeColor="accent2"/>
              <w:sz w:val="18"/>
              <w:szCs w:val="18"/>
            </w:rPr>
          </w:pPr>
          <w:r>
            <w:rPr>
              <w:rFonts w:asciiTheme="majorHAnsi" w:hAnsiTheme="majorHAnsi" w:cs="Arial"/>
              <w:noProof/>
              <w:color w:val="999999" w:themeColor="accent2"/>
              <w:sz w:val="18"/>
              <w:szCs w:val="18"/>
            </w:rPr>
            <w:drawing>
              <wp:anchor distT="0" distB="0" distL="114300" distR="114300" simplePos="0" relativeHeight="251658243" behindDoc="1" locked="1" layoutInCell="1" allowOverlap="1" wp14:anchorId="245F93C9" wp14:editId="01B544E3">
                <wp:simplePos x="0" y="0"/>
                <wp:positionH relativeFrom="column">
                  <wp:posOffset>-5196840</wp:posOffset>
                </wp:positionH>
                <wp:positionV relativeFrom="page">
                  <wp:posOffset>-92710</wp:posOffset>
                </wp:positionV>
                <wp:extent cx="15135225" cy="549275"/>
                <wp:effectExtent l="0" t="0" r="9525" b="317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14:paraId="134E37E6" w14:textId="77777777" w:rsidR="0078080F" w:rsidRPr="00D06414" w:rsidRDefault="0078080F"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A1B63A6" w14:textId="77777777" w:rsidR="0078080F" w:rsidRPr="00D06414" w:rsidRDefault="0078080F" w:rsidP="00D06414">
    <w:pPr>
      <w:pStyle w:val="Foo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A922F4" w:rsidRPr="00D06414" w14:paraId="6AFD040B" w14:textId="77777777" w:rsidTr="71613771">
      <w:trPr>
        <w:trHeight w:val="571"/>
      </w:trPr>
      <w:tc>
        <w:tcPr>
          <w:tcW w:w="1665" w:type="pct"/>
          <w:tcMar>
            <w:left w:w="0" w:type="dxa"/>
            <w:right w:w="0" w:type="dxa"/>
          </w:tcMar>
        </w:tcPr>
        <w:p w14:paraId="01AFBB14" w14:textId="14964C13" w:rsidR="00A922F4" w:rsidRPr="00D06414" w:rsidRDefault="005B3500" w:rsidP="71613771">
          <w:pPr>
            <w:tabs>
              <w:tab w:val="right" w:pos="9639"/>
            </w:tabs>
            <w:spacing w:before="120" w:line="240" w:lineRule="exact"/>
            <w:ind w:left="851"/>
            <w:rPr>
              <w:rFonts w:asciiTheme="majorHAnsi" w:hAnsiTheme="majorHAnsi" w:cs="Arial"/>
              <w:color w:val="999999" w:themeColor="accent2"/>
              <w:sz w:val="18"/>
              <w:szCs w:val="18"/>
            </w:rPr>
          </w:pPr>
          <w:r>
            <w:br/>
          </w:r>
          <w:r w:rsidR="71613771" w:rsidRPr="71613771">
            <w:rPr>
              <w:rFonts w:asciiTheme="majorHAnsi" w:hAnsiTheme="majorHAnsi" w:cs="Arial"/>
              <w:color w:val="FFFFFF" w:themeColor="background1"/>
              <w:sz w:val="18"/>
              <w:szCs w:val="18"/>
            </w:rPr>
            <w:t xml:space="preserve">© </w:t>
          </w:r>
          <w:hyperlink r:id="rId1">
            <w:r w:rsidR="71613771" w:rsidRPr="71613771">
              <w:rPr>
                <w:rFonts w:asciiTheme="majorHAnsi" w:hAnsiTheme="majorHAnsi" w:cs="Arial"/>
                <w:color w:val="FFFFFF" w:themeColor="background1"/>
                <w:sz w:val="18"/>
                <w:szCs w:val="18"/>
                <w:u w:val="single"/>
              </w:rPr>
              <w:t>VCAA</w:t>
            </w:r>
          </w:hyperlink>
        </w:p>
      </w:tc>
      <w:tc>
        <w:tcPr>
          <w:tcW w:w="1665" w:type="pct"/>
          <w:tcMar>
            <w:left w:w="0" w:type="dxa"/>
            <w:right w:w="0" w:type="dxa"/>
          </w:tcMar>
        </w:tcPr>
        <w:p w14:paraId="4DA88E8F" w14:textId="63202F1B" w:rsidR="00A922F4" w:rsidRPr="00D06414" w:rsidRDefault="00A21195" w:rsidP="002C4B47">
          <w:pPr>
            <w:tabs>
              <w:tab w:val="right" w:pos="9639"/>
            </w:tabs>
            <w:spacing w:before="120" w:line="240" w:lineRule="exact"/>
            <w:jc w:val="center"/>
            <w:rPr>
              <w:rFonts w:asciiTheme="majorHAnsi" w:hAnsiTheme="majorHAnsi" w:cs="Arial"/>
              <w:color w:val="999999" w:themeColor="accent2"/>
              <w:sz w:val="18"/>
              <w:szCs w:val="18"/>
            </w:rPr>
          </w:pPr>
          <w:r w:rsidRPr="00A21195">
            <w:rPr>
              <w:rFonts w:asciiTheme="majorHAnsi" w:hAnsiTheme="majorHAnsi" w:cs="Arial"/>
              <w:b/>
              <w:bCs/>
              <w:color w:val="000000" w:themeColor="text1"/>
              <w:sz w:val="17"/>
              <w:szCs w:val="17"/>
            </w:rPr>
            <w:t xml:space="preserve">Created by: </w:t>
          </w:r>
          <w:sdt>
            <w:sdtPr>
              <w:rPr>
                <w:rFonts w:asciiTheme="majorHAnsi" w:hAnsiTheme="majorHAnsi" w:cs="Arial"/>
                <w:b/>
                <w:bCs/>
                <w:color w:val="999999" w:themeColor="accent2"/>
                <w:sz w:val="17"/>
                <w:szCs w:val="17"/>
              </w:rPr>
              <w:alias w:val="Name"/>
              <w:tag w:val="Insert name"/>
              <w:id w:val="-533887670"/>
              <w:placeholder>
                <w:docPart w:val="C13EEBB6CAA64B73AF19BEB0E7901EEE"/>
              </w:placeholder>
              <w15:color w:val="00FFFF"/>
            </w:sdtPr>
            <w:sdtEndPr/>
            <w:sdtContent>
              <w:r w:rsidR="009228CC">
                <w:rPr>
                  <w:rFonts w:asciiTheme="majorHAnsi" w:hAnsiTheme="majorHAnsi" w:cs="Arial"/>
                  <w:b/>
                  <w:bCs/>
                  <w:color w:val="999999" w:themeColor="accent2"/>
                  <w:sz w:val="17"/>
                  <w:szCs w:val="17"/>
                </w:rPr>
                <w:t>VCAA Example</w:t>
              </w:r>
            </w:sdtContent>
          </w:sdt>
          <w:r w:rsidRPr="00F12B57">
            <w:rPr>
              <w:rFonts w:asciiTheme="majorHAnsi" w:hAnsiTheme="majorHAnsi" w:cs="Arial"/>
              <w:b/>
              <w:bCs/>
              <w:color w:val="999999" w:themeColor="accent2"/>
              <w:sz w:val="17"/>
              <w:szCs w:val="17"/>
            </w:rPr>
            <w:t xml:space="preserve"> </w:t>
          </w:r>
          <w:r w:rsidRPr="00A21195">
            <w:rPr>
              <w:rFonts w:asciiTheme="majorHAnsi" w:hAnsiTheme="majorHAnsi" w:cs="Arial"/>
              <w:b/>
              <w:bCs/>
              <w:color w:val="000000" w:themeColor="text1"/>
              <w:sz w:val="17"/>
              <w:szCs w:val="17"/>
            </w:rPr>
            <w:t xml:space="preserve">School: </w:t>
          </w:r>
          <w:sdt>
            <w:sdtPr>
              <w:rPr>
                <w:rFonts w:asciiTheme="majorHAnsi" w:hAnsiTheme="majorHAnsi" w:cs="Arial"/>
                <w:b/>
                <w:bCs/>
                <w:color w:val="999999" w:themeColor="accent2"/>
                <w:sz w:val="17"/>
                <w:szCs w:val="17"/>
              </w:rPr>
              <w:alias w:val="School name"/>
              <w:tag w:val="Insert school name"/>
              <w:id w:val="1978491428"/>
              <w:placeholder>
                <w:docPart w:val="C0C5D4587D5C43E283B08D064E466635"/>
              </w:placeholder>
              <w15:color w:val="00FFFF"/>
            </w:sdtPr>
            <w:sdtEndPr/>
            <w:sdtContent>
              <w:r w:rsidR="009228CC">
                <w:rPr>
                  <w:rFonts w:asciiTheme="majorHAnsi" w:hAnsiTheme="majorHAnsi" w:cs="Arial"/>
                  <w:b/>
                  <w:bCs/>
                  <w:color w:val="999999" w:themeColor="accent2"/>
                  <w:sz w:val="17"/>
                  <w:szCs w:val="17"/>
                </w:rPr>
                <w:t>Example Secondary School</w:t>
              </w:r>
            </w:sdtContent>
          </w:sdt>
          <w:r w:rsidRPr="00F12B57">
            <w:rPr>
              <w:rFonts w:asciiTheme="majorHAnsi" w:hAnsiTheme="majorHAnsi" w:cs="Arial"/>
              <w:b/>
              <w:bCs/>
              <w:color w:val="999999" w:themeColor="accent2"/>
              <w:sz w:val="17"/>
              <w:szCs w:val="17"/>
            </w:rPr>
            <w:t xml:space="preserve"> </w:t>
          </w:r>
          <w:r w:rsidRPr="00F12B57">
            <w:rPr>
              <w:rFonts w:asciiTheme="majorHAnsi" w:hAnsiTheme="majorHAnsi" w:cs="Arial"/>
              <w:b/>
              <w:bCs/>
              <w:color w:val="999999" w:themeColor="accent2"/>
              <w:sz w:val="17"/>
              <w:szCs w:val="17"/>
            </w:rPr>
            <w:br/>
          </w:r>
          <w:r w:rsidRPr="00A21195">
            <w:rPr>
              <w:rFonts w:asciiTheme="majorHAnsi" w:hAnsiTheme="majorHAnsi" w:cs="Arial"/>
              <w:b/>
              <w:bCs/>
              <w:color w:val="000000" w:themeColor="text1"/>
              <w:sz w:val="17"/>
              <w:szCs w:val="17"/>
            </w:rPr>
            <w:t xml:space="preserve">Date created: </w:t>
          </w:r>
          <w:sdt>
            <w:sdtPr>
              <w:rPr>
                <w:rFonts w:asciiTheme="majorHAnsi" w:hAnsiTheme="majorHAnsi" w:cs="Arial"/>
                <w:b/>
                <w:bCs/>
                <w:color w:val="999999" w:themeColor="accent2"/>
                <w:sz w:val="17"/>
                <w:szCs w:val="17"/>
              </w:rPr>
              <w:alias w:val="Year"/>
              <w:tag w:val="Insert implementation year"/>
              <w:id w:val="-1947841416"/>
              <w:placeholder>
                <w:docPart w:val="4DE68155292C476EAD0BC46B7B098995"/>
              </w:placeholder>
              <w15:color w:val="00FFFF"/>
            </w:sdtPr>
            <w:sdtEndPr/>
            <w:sdtContent>
              <w:r w:rsidR="00001CAD">
                <w:rPr>
                  <w:rFonts w:asciiTheme="majorHAnsi" w:hAnsiTheme="majorHAnsi" w:cs="Arial"/>
                  <w:b/>
                  <w:bCs/>
                  <w:color w:val="999999" w:themeColor="accent2"/>
                  <w:sz w:val="17"/>
                  <w:szCs w:val="17"/>
                </w:rPr>
                <w:t xml:space="preserve">December </w:t>
              </w:r>
              <w:r w:rsidR="009228CC">
                <w:rPr>
                  <w:rFonts w:asciiTheme="majorHAnsi" w:hAnsiTheme="majorHAnsi" w:cs="Arial"/>
                  <w:b/>
                  <w:bCs/>
                  <w:color w:val="999999" w:themeColor="accent2"/>
                  <w:sz w:val="17"/>
                  <w:szCs w:val="17"/>
                </w:rPr>
                <w:t>2026</w:t>
              </w:r>
            </w:sdtContent>
          </w:sdt>
          <w:r w:rsidRPr="00F12B57">
            <w:rPr>
              <w:rFonts w:asciiTheme="majorHAnsi" w:hAnsiTheme="majorHAnsi" w:cs="Arial"/>
              <w:b/>
              <w:bCs/>
              <w:color w:val="999999" w:themeColor="accent2"/>
              <w:sz w:val="17"/>
              <w:szCs w:val="17"/>
            </w:rPr>
            <w:t xml:space="preserve"> </w:t>
          </w:r>
          <w:r w:rsidRPr="00A21195">
            <w:rPr>
              <w:rFonts w:asciiTheme="majorHAnsi" w:hAnsiTheme="majorHAnsi" w:cs="Arial"/>
              <w:b/>
              <w:bCs/>
              <w:color w:val="000000" w:themeColor="text1"/>
              <w:sz w:val="17"/>
              <w:szCs w:val="17"/>
            </w:rPr>
            <w:t>Date for review:</w:t>
          </w:r>
          <w:r w:rsidRPr="00F12B57">
            <w:rPr>
              <w:rFonts w:asciiTheme="majorHAnsi" w:hAnsiTheme="majorHAnsi" w:cs="Arial"/>
              <w:b/>
              <w:bCs/>
              <w:color w:val="999999" w:themeColor="accent2"/>
              <w:sz w:val="17"/>
              <w:szCs w:val="17"/>
            </w:rPr>
            <w:t xml:space="preserve"> </w:t>
          </w:r>
          <w:sdt>
            <w:sdtPr>
              <w:rPr>
                <w:rFonts w:asciiTheme="majorHAnsi" w:hAnsiTheme="majorHAnsi" w:cs="Arial"/>
                <w:b/>
                <w:bCs/>
                <w:color w:val="999999" w:themeColor="accent2"/>
                <w:sz w:val="17"/>
                <w:szCs w:val="17"/>
              </w:rPr>
              <w:alias w:val="Year"/>
              <w:tag w:val="Insert implementation year"/>
              <w:id w:val="-1029560879"/>
              <w:placeholder>
                <w:docPart w:val="5CFEF7DBE7D749EEA79BE8DDA9727B89"/>
              </w:placeholder>
              <w15:color w:val="00FFFF"/>
            </w:sdtPr>
            <w:sdtEndPr/>
            <w:sdtContent>
              <w:r w:rsidR="009228CC">
                <w:rPr>
                  <w:rFonts w:asciiTheme="majorHAnsi" w:hAnsiTheme="majorHAnsi" w:cs="Arial"/>
                  <w:b/>
                  <w:bCs/>
                  <w:color w:val="999999" w:themeColor="accent2"/>
                  <w:sz w:val="17"/>
                  <w:szCs w:val="17"/>
                </w:rPr>
                <w:t xml:space="preserve">Term </w:t>
              </w:r>
              <w:r w:rsidR="00C26738">
                <w:rPr>
                  <w:rFonts w:asciiTheme="majorHAnsi" w:hAnsiTheme="majorHAnsi" w:cs="Arial"/>
                  <w:b/>
                  <w:bCs/>
                  <w:color w:val="999999" w:themeColor="accent2"/>
                  <w:sz w:val="17"/>
                  <w:szCs w:val="17"/>
                </w:rPr>
                <w:t xml:space="preserve">4 </w:t>
              </w:r>
              <w:r w:rsidR="00001CAD">
                <w:rPr>
                  <w:rFonts w:asciiTheme="majorHAnsi" w:hAnsiTheme="majorHAnsi" w:cs="Arial"/>
                  <w:b/>
                  <w:bCs/>
                  <w:color w:val="999999" w:themeColor="accent2"/>
                  <w:sz w:val="17"/>
                  <w:szCs w:val="17"/>
                </w:rPr>
                <w:t>2027</w:t>
              </w:r>
            </w:sdtContent>
          </w:sdt>
          <w:r>
            <w:rPr>
              <w:rFonts w:asciiTheme="majorHAnsi" w:hAnsiTheme="majorHAnsi" w:cs="Arial"/>
              <w:noProof/>
              <w:color w:val="999999" w:themeColor="accent2"/>
              <w:sz w:val="18"/>
              <w:szCs w:val="18"/>
            </w:rPr>
            <w:t xml:space="preserve"> </w:t>
          </w:r>
          <w:r w:rsidR="00EC4FF7">
            <w:rPr>
              <w:rFonts w:asciiTheme="majorHAnsi" w:hAnsiTheme="majorHAnsi" w:cs="Arial"/>
              <w:noProof/>
              <w:color w:val="999999" w:themeColor="accent2"/>
              <w:sz w:val="18"/>
              <w:szCs w:val="18"/>
            </w:rPr>
            <w:drawing>
              <wp:anchor distT="0" distB="0" distL="114300" distR="114300" simplePos="0" relativeHeight="251658241" behindDoc="1" locked="1" layoutInCell="1" allowOverlap="1" wp14:anchorId="6CC442E3" wp14:editId="5435BDD7">
                <wp:simplePos x="0" y="0"/>
                <wp:positionH relativeFrom="column">
                  <wp:posOffset>-5196840</wp:posOffset>
                </wp:positionH>
                <wp:positionV relativeFrom="page">
                  <wp:posOffset>44450</wp:posOffset>
                </wp:positionV>
                <wp:extent cx="15135225" cy="549275"/>
                <wp:effectExtent l="0" t="0" r="9525" b="317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14:paraId="5671E8CE" w14:textId="77777777" w:rsidR="00A922F4" w:rsidRPr="00D06414" w:rsidRDefault="00A922F4"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079118B4" w14:textId="77777777" w:rsidR="00A922F4" w:rsidRPr="00D06414" w:rsidRDefault="00A922F4" w:rsidP="00D06414">
    <w:pPr>
      <w:pStyle w:val="Footer"/>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02706C" w:rsidRPr="00D06414" w14:paraId="225D402B" w14:textId="77777777" w:rsidTr="00D06414">
      <w:tc>
        <w:tcPr>
          <w:tcW w:w="1665" w:type="pct"/>
          <w:tcMar>
            <w:left w:w="0" w:type="dxa"/>
            <w:right w:w="0" w:type="dxa"/>
          </w:tcMar>
        </w:tcPr>
        <w:p w14:paraId="04205D7F" w14:textId="77777777" w:rsidR="0002706C" w:rsidRPr="00D06414" w:rsidRDefault="0002706C" w:rsidP="00D06414">
          <w:pPr>
            <w:tabs>
              <w:tab w:val="right" w:pos="9639"/>
            </w:tabs>
            <w:spacing w:before="120" w:line="240" w:lineRule="exact"/>
            <w:rPr>
              <w:rFonts w:asciiTheme="majorHAnsi" w:hAnsiTheme="majorHAnsi" w:cs="Arial"/>
              <w:color w:val="999999" w:themeColor="accent2"/>
              <w:sz w:val="18"/>
              <w:szCs w:val="18"/>
            </w:rPr>
          </w:pPr>
          <w:r w:rsidRPr="00E86FF9">
            <w:rPr>
              <w:rFonts w:asciiTheme="majorHAnsi" w:hAnsiTheme="majorHAnsi" w:cs="Arial"/>
              <w:color w:val="FFFFFF" w:themeColor="background1"/>
              <w:sz w:val="18"/>
              <w:szCs w:val="18"/>
            </w:rPr>
            <w:t xml:space="preserve">© </w:t>
          </w:r>
          <w:hyperlink r:id="rId1" w:history="1">
            <w:r w:rsidRPr="00E86FF9">
              <w:rPr>
                <w:rFonts w:asciiTheme="majorHAnsi" w:hAnsiTheme="majorHAnsi" w:cs="Arial"/>
                <w:color w:val="FFFFFF" w:themeColor="background1"/>
                <w:sz w:val="18"/>
                <w:szCs w:val="18"/>
                <w:u w:val="single"/>
              </w:rPr>
              <w:t>VCAA</w:t>
            </w:r>
          </w:hyperlink>
        </w:p>
      </w:tc>
      <w:tc>
        <w:tcPr>
          <w:tcW w:w="1665" w:type="pct"/>
          <w:tcMar>
            <w:left w:w="0" w:type="dxa"/>
            <w:right w:w="0" w:type="dxa"/>
          </w:tcMar>
        </w:tcPr>
        <w:p w14:paraId="68AF8EE0" w14:textId="77777777" w:rsidR="0002706C" w:rsidRPr="00D06414" w:rsidRDefault="0002706C" w:rsidP="00D06414">
          <w:pPr>
            <w:tabs>
              <w:tab w:val="right" w:pos="9639"/>
            </w:tabs>
            <w:spacing w:before="120" w:line="240" w:lineRule="exact"/>
            <w:rPr>
              <w:rFonts w:asciiTheme="majorHAnsi" w:hAnsiTheme="majorHAnsi" w:cs="Arial"/>
              <w:color w:val="999999" w:themeColor="accent2"/>
              <w:sz w:val="18"/>
              <w:szCs w:val="18"/>
            </w:rPr>
          </w:pPr>
        </w:p>
      </w:tc>
      <w:tc>
        <w:tcPr>
          <w:tcW w:w="1665" w:type="pct"/>
          <w:tcMar>
            <w:left w:w="0" w:type="dxa"/>
            <w:right w:w="0" w:type="dxa"/>
          </w:tcMar>
        </w:tcPr>
        <w:p w14:paraId="32091AFE" w14:textId="77777777" w:rsidR="0002706C" w:rsidRPr="00D06414" w:rsidRDefault="0002706C"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6E736671" w14:textId="77777777" w:rsidR="0002706C" w:rsidRPr="00D06414" w:rsidRDefault="0002706C" w:rsidP="00D06414">
    <w:pPr>
      <w:pStyle w:val="Footer"/>
      <w:rPr>
        <w:sz w:val="2"/>
      </w:rPr>
    </w:pPr>
    <w:r>
      <w:rPr>
        <w:rFonts w:asciiTheme="majorHAnsi" w:hAnsiTheme="majorHAnsi" w:cs="Arial"/>
        <w:noProof/>
        <w:color w:val="999999" w:themeColor="accent2"/>
        <w:sz w:val="18"/>
        <w:szCs w:val="18"/>
      </w:rPr>
      <w:drawing>
        <wp:anchor distT="0" distB="0" distL="114300" distR="114300" simplePos="0" relativeHeight="251658246" behindDoc="1" locked="0" layoutInCell="1" allowOverlap="1" wp14:anchorId="508C3F82" wp14:editId="2F6D4C99">
          <wp:simplePos x="0" y="0"/>
          <wp:positionH relativeFrom="column">
            <wp:posOffset>-885825</wp:posOffset>
          </wp:positionH>
          <wp:positionV relativeFrom="page">
            <wp:posOffset>10144125</wp:posOffset>
          </wp:positionV>
          <wp:extent cx="15116175" cy="5518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02706C" w:rsidRPr="00D06414" w14:paraId="60CCF87A" w14:textId="77777777" w:rsidTr="00EC4FF7">
      <w:trPr>
        <w:trHeight w:val="571"/>
      </w:trPr>
      <w:tc>
        <w:tcPr>
          <w:tcW w:w="1665" w:type="pct"/>
          <w:tcMar>
            <w:left w:w="0" w:type="dxa"/>
            <w:right w:w="0" w:type="dxa"/>
          </w:tcMar>
        </w:tcPr>
        <w:p w14:paraId="39260BE7" w14:textId="77777777" w:rsidR="0002706C" w:rsidRPr="00D06414" w:rsidRDefault="0002706C" w:rsidP="00A22A65">
          <w:pPr>
            <w:tabs>
              <w:tab w:val="right" w:pos="9639"/>
            </w:tabs>
            <w:spacing w:before="120" w:line="240" w:lineRule="exact"/>
            <w:ind w:left="851"/>
            <w:rPr>
              <w:rFonts w:asciiTheme="majorHAnsi" w:hAnsiTheme="majorHAnsi" w:cs="Arial"/>
              <w:color w:val="999999" w:themeColor="accent2"/>
              <w:sz w:val="18"/>
              <w:szCs w:val="18"/>
            </w:rPr>
          </w:pPr>
          <w:r>
            <w:rPr>
              <w:rFonts w:asciiTheme="majorHAnsi" w:hAnsiTheme="majorHAnsi" w:cs="Arial"/>
              <w:color w:val="FFFFFF" w:themeColor="background1"/>
              <w:sz w:val="18"/>
              <w:szCs w:val="18"/>
            </w:rPr>
            <w:br/>
          </w:r>
          <w:r w:rsidRPr="00EC4FF7">
            <w:rPr>
              <w:rFonts w:asciiTheme="majorHAnsi" w:hAnsiTheme="majorHAnsi" w:cs="Arial"/>
              <w:color w:val="FFFFFF" w:themeColor="background1"/>
              <w:sz w:val="18"/>
              <w:szCs w:val="18"/>
            </w:rPr>
            <w:t xml:space="preserve">© </w:t>
          </w:r>
          <w:hyperlink r:id="rId1" w:history="1">
            <w:r w:rsidRPr="00EC4FF7">
              <w:rPr>
                <w:rFonts w:asciiTheme="majorHAnsi" w:hAnsiTheme="majorHAnsi" w:cs="Arial"/>
                <w:color w:val="FFFFFF" w:themeColor="background1"/>
                <w:sz w:val="18"/>
                <w:szCs w:val="18"/>
                <w:u w:val="single"/>
              </w:rPr>
              <w:t>VCAA</w:t>
            </w:r>
          </w:hyperlink>
        </w:p>
      </w:tc>
      <w:tc>
        <w:tcPr>
          <w:tcW w:w="1665" w:type="pct"/>
          <w:tcMar>
            <w:left w:w="0" w:type="dxa"/>
            <w:right w:w="0" w:type="dxa"/>
          </w:tcMar>
        </w:tcPr>
        <w:p w14:paraId="03A35D36" w14:textId="77777777" w:rsidR="0002706C" w:rsidRPr="00D06414" w:rsidRDefault="0002706C" w:rsidP="002C4B47">
          <w:pPr>
            <w:tabs>
              <w:tab w:val="right" w:pos="9639"/>
            </w:tabs>
            <w:spacing w:before="120" w:line="240" w:lineRule="exact"/>
            <w:jc w:val="center"/>
            <w:rPr>
              <w:rFonts w:asciiTheme="majorHAnsi" w:hAnsiTheme="majorHAnsi" w:cs="Arial"/>
              <w:color w:val="999999" w:themeColor="accent2"/>
              <w:sz w:val="18"/>
              <w:szCs w:val="18"/>
            </w:rPr>
          </w:pPr>
          <w:r w:rsidRPr="00A21195">
            <w:rPr>
              <w:rFonts w:asciiTheme="majorHAnsi" w:hAnsiTheme="majorHAnsi" w:cs="Arial"/>
              <w:b/>
              <w:bCs/>
              <w:color w:val="000000" w:themeColor="text1"/>
              <w:sz w:val="17"/>
              <w:szCs w:val="17"/>
            </w:rPr>
            <w:t xml:space="preserve">Created by: </w:t>
          </w:r>
          <w:sdt>
            <w:sdtPr>
              <w:rPr>
                <w:rFonts w:asciiTheme="majorHAnsi" w:hAnsiTheme="majorHAnsi" w:cs="Arial"/>
                <w:b/>
                <w:bCs/>
                <w:color w:val="999999" w:themeColor="accent2"/>
                <w:sz w:val="17"/>
                <w:szCs w:val="17"/>
              </w:rPr>
              <w:alias w:val="Name"/>
              <w:tag w:val="Insert name"/>
              <w:id w:val="-595870956"/>
              <w:placeholder>
                <w:docPart w:val="C13EEBB6CAA64B73AF19BEB0E7901EEE"/>
              </w:placeholder>
              <w:showingPlcHdr/>
              <w15:color w:val="00FFFF"/>
            </w:sdtPr>
            <w:sdtEndPr/>
            <w:sdtContent>
              <w:r w:rsidRPr="00F12B57">
                <w:rPr>
                  <w:rFonts w:asciiTheme="majorHAnsi" w:hAnsiTheme="majorHAnsi" w:cs="Arial"/>
                  <w:color w:val="999999" w:themeColor="accent2"/>
                  <w:sz w:val="17"/>
                  <w:szCs w:val="17"/>
                </w:rPr>
                <w:t>Click or tap here to enter text.</w:t>
              </w:r>
            </w:sdtContent>
          </w:sdt>
          <w:r w:rsidRPr="00F12B57">
            <w:rPr>
              <w:rFonts w:asciiTheme="majorHAnsi" w:hAnsiTheme="majorHAnsi" w:cs="Arial"/>
              <w:b/>
              <w:bCs/>
              <w:color w:val="999999" w:themeColor="accent2"/>
              <w:sz w:val="17"/>
              <w:szCs w:val="17"/>
            </w:rPr>
            <w:t xml:space="preserve"> </w:t>
          </w:r>
          <w:r w:rsidRPr="00A21195">
            <w:rPr>
              <w:rFonts w:asciiTheme="majorHAnsi" w:hAnsiTheme="majorHAnsi" w:cs="Arial"/>
              <w:b/>
              <w:bCs/>
              <w:color w:val="000000" w:themeColor="text1"/>
              <w:sz w:val="17"/>
              <w:szCs w:val="17"/>
            </w:rPr>
            <w:t xml:space="preserve">School: </w:t>
          </w:r>
          <w:sdt>
            <w:sdtPr>
              <w:rPr>
                <w:rFonts w:asciiTheme="majorHAnsi" w:hAnsiTheme="majorHAnsi" w:cs="Arial"/>
                <w:b/>
                <w:bCs/>
                <w:color w:val="999999" w:themeColor="accent2"/>
                <w:sz w:val="17"/>
                <w:szCs w:val="17"/>
              </w:rPr>
              <w:alias w:val="School name"/>
              <w:tag w:val="Insert school name"/>
              <w:id w:val="1290853983"/>
              <w:placeholder>
                <w:docPart w:val="C0C5D4587D5C43E283B08D064E466635"/>
              </w:placeholder>
              <w:showingPlcHdr/>
              <w15:color w:val="00FFFF"/>
            </w:sdtPr>
            <w:sdtEndPr/>
            <w:sdtContent>
              <w:r w:rsidRPr="00F12B57">
                <w:rPr>
                  <w:rFonts w:asciiTheme="majorHAnsi" w:hAnsiTheme="majorHAnsi" w:cs="Arial"/>
                  <w:color w:val="999999" w:themeColor="accent2"/>
                  <w:sz w:val="17"/>
                  <w:szCs w:val="17"/>
                </w:rPr>
                <w:t>Click or tap here to enter text.</w:t>
              </w:r>
            </w:sdtContent>
          </w:sdt>
          <w:r w:rsidRPr="00F12B57">
            <w:rPr>
              <w:rFonts w:asciiTheme="majorHAnsi" w:hAnsiTheme="majorHAnsi" w:cs="Arial"/>
              <w:b/>
              <w:bCs/>
              <w:color w:val="999999" w:themeColor="accent2"/>
              <w:sz w:val="17"/>
              <w:szCs w:val="17"/>
            </w:rPr>
            <w:t xml:space="preserve"> </w:t>
          </w:r>
          <w:r w:rsidRPr="00F12B57">
            <w:rPr>
              <w:rFonts w:asciiTheme="majorHAnsi" w:hAnsiTheme="majorHAnsi" w:cs="Arial"/>
              <w:b/>
              <w:bCs/>
              <w:color w:val="999999" w:themeColor="accent2"/>
              <w:sz w:val="17"/>
              <w:szCs w:val="17"/>
            </w:rPr>
            <w:br/>
          </w:r>
          <w:r w:rsidRPr="00A21195">
            <w:rPr>
              <w:rFonts w:asciiTheme="majorHAnsi" w:hAnsiTheme="majorHAnsi" w:cs="Arial"/>
              <w:b/>
              <w:bCs/>
              <w:color w:val="000000" w:themeColor="text1"/>
              <w:sz w:val="17"/>
              <w:szCs w:val="17"/>
            </w:rPr>
            <w:t xml:space="preserve">Date created: </w:t>
          </w:r>
          <w:sdt>
            <w:sdtPr>
              <w:rPr>
                <w:rFonts w:asciiTheme="majorHAnsi" w:hAnsiTheme="majorHAnsi" w:cs="Arial"/>
                <w:b/>
                <w:bCs/>
                <w:color w:val="999999" w:themeColor="accent2"/>
                <w:sz w:val="17"/>
                <w:szCs w:val="17"/>
              </w:rPr>
              <w:alias w:val="Year"/>
              <w:tag w:val="Insert implementation year"/>
              <w:id w:val="1436026377"/>
              <w:placeholder>
                <w:docPart w:val="4DE68155292C476EAD0BC46B7B098995"/>
              </w:placeholder>
              <w:showingPlcHdr/>
              <w15:color w:val="00FFFF"/>
            </w:sdtPr>
            <w:sdtEndPr/>
            <w:sdtContent>
              <w:r w:rsidRPr="00F12B57">
                <w:rPr>
                  <w:rFonts w:asciiTheme="majorHAnsi" w:hAnsiTheme="majorHAnsi" w:cs="Arial"/>
                  <w:color w:val="999999" w:themeColor="accent2"/>
                  <w:sz w:val="17"/>
                  <w:szCs w:val="17"/>
                </w:rPr>
                <w:t>Click or tap here to enter text.</w:t>
              </w:r>
            </w:sdtContent>
          </w:sdt>
          <w:r w:rsidRPr="00F12B57">
            <w:rPr>
              <w:rFonts w:asciiTheme="majorHAnsi" w:hAnsiTheme="majorHAnsi" w:cs="Arial"/>
              <w:b/>
              <w:bCs/>
              <w:color w:val="999999" w:themeColor="accent2"/>
              <w:sz w:val="17"/>
              <w:szCs w:val="17"/>
            </w:rPr>
            <w:t xml:space="preserve"> </w:t>
          </w:r>
          <w:r w:rsidRPr="00A21195">
            <w:rPr>
              <w:rFonts w:asciiTheme="majorHAnsi" w:hAnsiTheme="majorHAnsi" w:cs="Arial"/>
              <w:b/>
              <w:bCs/>
              <w:color w:val="000000" w:themeColor="text1"/>
              <w:sz w:val="17"/>
              <w:szCs w:val="17"/>
            </w:rPr>
            <w:t>Date for review:</w:t>
          </w:r>
          <w:r w:rsidRPr="00F12B57">
            <w:rPr>
              <w:rFonts w:asciiTheme="majorHAnsi" w:hAnsiTheme="majorHAnsi" w:cs="Arial"/>
              <w:b/>
              <w:bCs/>
              <w:color w:val="999999" w:themeColor="accent2"/>
              <w:sz w:val="17"/>
              <w:szCs w:val="17"/>
            </w:rPr>
            <w:t xml:space="preserve"> </w:t>
          </w:r>
          <w:sdt>
            <w:sdtPr>
              <w:rPr>
                <w:rFonts w:asciiTheme="majorHAnsi" w:hAnsiTheme="majorHAnsi" w:cs="Arial"/>
                <w:b/>
                <w:bCs/>
                <w:color w:val="999999" w:themeColor="accent2"/>
                <w:sz w:val="17"/>
                <w:szCs w:val="17"/>
              </w:rPr>
              <w:alias w:val="Year"/>
              <w:tag w:val="Insert implementation year"/>
              <w:id w:val="-521554000"/>
              <w:placeholder>
                <w:docPart w:val="5CFEF7DBE7D749EEA79BE8DDA9727B89"/>
              </w:placeholder>
              <w:showingPlcHdr/>
              <w15:color w:val="00FFFF"/>
            </w:sdtPr>
            <w:sdtEndPr/>
            <w:sdtContent>
              <w:r w:rsidRPr="00F12B57">
                <w:rPr>
                  <w:rFonts w:asciiTheme="majorHAnsi" w:hAnsiTheme="majorHAnsi" w:cs="Arial"/>
                  <w:color w:val="999999" w:themeColor="accent2"/>
                  <w:sz w:val="17"/>
                  <w:szCs w:val="17"/>
                </w:rPr>
                <w:t>Click or tap here to enter text.</w:t>
              </w:r>
            </w:sdtContent>
          </w:sdt>
          <w:r>
            <w:rPr>
              <w:rFonts w:asciiTheme="majorHAnsi" w:hAnsiTheme="majorHAnsi" w:cs="Arial"/>
              <w:noProof/>
              <w:color w:val="999999" w:themeColor="accent2"/>
              <w:sz w:val="18"/>
              <w:szCs w:val="18"/>
            </w:rPr>
            <w:t xml:space="preserve"> </w:t>
          </w:r>
          <w:r>
            <w:rPr>
              <w:rFonts w:asciiTheme="majorHAnsi" w:hAnsiTheme="majorHAnsi" w:cs="Arial"/>
              <w:noProof/>
              <w:color w:val="999999" w:themeColor="accent2"/>
              <w:sz w:val="18"/>
              <w:szCs w:val="18"/>
            </w:rPr>
            <w:drawing>
              <wp:anchor distT="0" distB="0" distL="114300" distR="114300" simplePos="0" relativeHeight="251658245" behindDoc="1" locked="1" layoutInCell="1" allowOverlap="1" wp14:anchorId="20CD737E" wp14:editId="04D46EAF">
                <wp:simplePos x="0" y="0"/>
                <wp:positionH relativeFrom="column">
                  <wp:posOffset>-5196840</wp:posOffset>
                </wp:positionH>
                <wp:positionV relativeFrom="page">
                  <wp:posOffset>44450</wp:posOffset>
                </wp:positionV>
                <wp:extent cx="15135225" cy="549275"/>
                <wp:effectExtent l="0" t="0" r="9525" b="317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14:paraId="2D3B8E40" w14:textId="77777777" w:rsidR="0002706C" w:rsidRPr="00D06414" w:rsidRDefault="0002706C"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3265483F" w14:textId="77777777" w:rsidR="0002706C" w:rsidRPr="00D06414" w:rsidRDefault="0002706C" w:rsidP="00D06414">
    <w:pPr>
      <w:pStyle w:val="Footer"/>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8823B2" w:rsidRPr="00D06414" w14:paraId="326811FC" w14:textId="77777777" w:rsidTr="00D64845">
      <w:tc>
        <w:tcPr>
          <w:tcW w:w="1665" w:type="pct"/>
          <w:tcMar>
            <w:left w:w="0" w:type="dxa"/>
            <w:right w:w="0" w:type="dxa"/>
          </w:tcMar>
        </w:tcPr>
        <w:p w14:paraId="303CC1D5" w14:textId="62CB4AF1" w:rsidR="008823B2" w:rsidRPr="00D06414" w:rsidRDefault="008823B2" w:rsidP="008823B2">
          <w:pPr>
            <w:tabs>
              <w:tab w:val="right" w:pos="9639"/>
            </w:tabs>
            <w:spacing w:before="120" w:line="240" w:lineRule="exact"/>
            <w:ind w:left="993"/>
            <w:rPr>
              <w:rFonts w:asciiTheme="majorHAnsi" w:hAnsiTheme="majorHAnsi" w:cs="Arial"/>
              <w:color w:val="999999" w:themeColor="accent2"/>
              <w:sz w:val="18"/>
              <w:szCs w:val="18"/>
            </w:rPr>
          </w:pPr>
          <w:r w:rsidRPr="00E86FF9">
            <w:rPr>
              <w:rFonts w:asciiTheme="majorHAnsi" w:hAnsiTheme="majorHAnsi" w:cs="Arial"/>
              <w:color w:val="FFFFFF" w:themeColor="background1"/>
              <w:sz w:val="18"/>
              <w:szCs w:val="18"/>
            </w:rPr>
            <w:t xml:space="preserve">© </w:t>
          </w:r>
          <w:hyperlink r:id="rId1" w:history="1">
            <w:r w:rsidRPr="00E86FF9">
              <w:rPr>
                <w:rFonts w:asciiTheme="majorHAnsi" w:hAnsiTheme="majorHAnsi" w:cs="Arial"/>
                <w:color w:val="FFFFFF" w:themeColor="background1"/>
                <w:sz w:val="18"/>
                <w:szCs w:val="18"/>
                <w:u w:val="single"/>
              </w:rPr>
              <w:t>VCAA</w:t>
            </w:r>
          </w:hyperlink>
        </w:p>
      </w:tc>
      <w:tc>
        <w:tcPr>
          <w:tcW w:w="1665" w:type="pct"/>
          <w:tcMar>
            <w:left w:w="0" w:type="dxa"/>
            <w:right w:w="0" w:type="dxa"/>
          </w:tcMar>
        </w:tcPr>
        <w:p w14:paraId="25E4DEB3" w14:textId="77777777" w:rsidR="008823B2" w:rsidRPr="00D06414" w:rsidRDefault="008823B2" w:rsidP="008823B2">
          <w:pPr>
            <w:tabs>
              <w:tab w:val="right" w:pos="9639"/>
            </w:tabs>
            <w:spacing w:before="120" w:line="240" w:lineRule="exact"/>
            <w:rPr>
              <w:rFonts w:asciiTheme="majorHAnsi" w:hAnsiTheme="majorHAnsi" w:cs="Arial"/>
              <w:color w:val="999999" w:themeColor="accent2"/>
              <w:sz w:val="18"/>
              <w:szCs w:val="18"/>
            </w:rPr>
          </w:pPr>
        </w:p>
      </w:tc>
      <w:tc>
        <w:tcPr>
          <w:tcW w:w="1665" w:type="pct"/>
          <w:tcMar>
            <w:left w:w="0" w:type="dxa"/>
            <w:right w:w="0" w:type="dxa"/>
          </w:tcMar>
        </w:tcPr>
        <w:p w14:paraId="58403618" w14:textId="77777777" w:rsidR="008823B2" w:rsidRPr="00D06414" w:rsidRDefault="008823B2" w:rsidP="004E5C8C">
          <w:pPr>
            <w:tabs>
              <w:tab w:val="right" w:pos="9639"/>
            </w:tabs>
            <w:spacing w:before="120" w:line="240" w:lineRule="exact"/>
            <w:ind w:right="115"/>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color w:val="999999" w:themeColor="accent2"/>
              <w:sz w:val="18"/>
              <w:szCs w:val="18"/>
            </w:rPr>
            <w:t>5</w:t>
          </w:r>
          <w:r w:rsidRPr="00D06414">
            <w:rPr>
              <w:rFonts w:asciiTheme="majorHAnsi" w:hAnsiTheme="majorHAnsi" w:cs="Arial"/>
              <w:color w:val="999999" w:themeColor="accent2"/>
              <w:sz w:val="18"/>
              <w:szCs w:val="18"/>
            </w:rPr>
            <w:fldChar w:fldCharType="end"/>
          </w:r>
        </w:p>
      </w:tc>
    </w:tr>
  </w:tbl>
  <w:p w14:paraId="7C2E65E6" w14:textId="2C06DD10" w:rsidR="00EC168D" w:rsidRPr="008823B2" w:rsidRDefault="008823B2" w:rsidP="008823B2">
    <w:pPr>
      <w:pStyle w:val="Footer"/>
    </w:pPr>
    <w:r>
      <w:rPr>
        <w:rFonts w:asciiTheme="majorHAnsi" w:hAnsiTheme="majorHAnsi" w:cs="Arial"/>
        <w:noProof/>
        <w:color w:val="999999" w:themeColor="accent2"/>
        <w:sz w:val="18"/>
        <w:szCs w:val="18"/>
      </w:rPr>
      <w:drawing>
        <wp:anchor distT="0" distB="0" distL="114300" distR="114300" simplePos="0" relativeHeight="251658254" behindDoc="1" locked="0" layoutInCell="1" allowOverlap="1" wp14:anchorId="12ADFC14" wp14:editId="36F53B5A">
          <wp:simplePos x="0" y="0"/>
          <wp:positionH relativeFrom="column">
            <wp:posOffset>-358140</wp:posOffset>
          </wp:positionH>
          <wp:positionV relativeFrom="page">
            <wp:posOffset>10129620</wp:posOffset>
          </wp:positionV>
          <wp:extent cx="15116175" cy="551815"/>
          <wp:effectExtent l="0" t="0" r="0" b="0"/>
          <wp:wrapNone/>
          <wp:docPr id="187739138" name="Picture 187739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78080F" w:rsidRPr="00D06414" w14:paraId="47752984" w14:textId="77777777" w:rsidTr="00EC4FF7">
      <w:trPr>
        <w:trHeight w:val="571"/>
      </w:trPr>
      <w:tc>
        <w:tcPr>
          <w:tcW w:w="1665" w:type="pct"/>
          <w:tcMar>
            <w:left w:w="0" w:type="dxa"/>
            <w:right w:w="0" w:type="dxa"/>
          </w:tcMar>
        </w:tcPr>
        <w:p w14:paraId="586980A2" w14:textId="77777777" w:rsidR="0078080F" w:rsidRPr="00D06414" w:rsidRDefault="0078080F" w:rsidP="00A22A65">
          <w:pPr>
            <w:tabs>
              <w:tab w:val="right" w:pos="9639"/>
            </w:tabs>
            <w:spacing w:before="120" w:line="240" w:lineRule="exact"/>
            <w:ind w:left="851"/>
            <w:rPr>
              <w:rFonts w:asciiTheme="majorHAnsi" w:hAnsiTheme="majorHAnsi" w:cs="Arial"/>
              <w:color w:val="999999" w:themeColor="accent2"/>
              <w:sz w:val="18"/>
              <w:szCs w:val="18"/>
            </w:rPr>
          </w:pPr>
          <w:r w:rsidRPr="00EC4FF7">
            <w:rPr>
              <w:rFonts w:asciiTheme="majorHAnsi" w:hAnsiTheme="majorHAnsi" w:cs="Arial"/>
              <w:color w:val="FFFFFF" w:themeColor="background1"/>
              <w:sz w:val="18"/>
              <w:szCs w:val="18"/>
            </w:rPr>
            <w:t xml:space="preserve">© </w:t>
          </w:r>
          <w:hyperlink r:id="rId1" w:history="1">
            <w:r w:rsidRPr="00EC4FF7">
              <w:rPr>
                <w:rFonts w:asciiTheme="majorHAnsi" w:hAnsiTheme="majorHAnsi" w:cs="Arial"/>
                <w:color w:val="FFFFFF" w:themeColor="background1"/>
                <w:sz w:val="18"/>
                <w:szCs w:val="18"/>
                <w:u w:val="single"/>
              </w:rPr>
              <w:t>VCAA</w:t>
            </w:r>
          </w:hyperlink>
        </w:p>
      </w:tc>
      <w:tc>
        <w:tcPr>
          <w:tcW w:w="1665" w:type="pct"/>
          <w:tcMar>
            <w:left w:w="0" w:type="dxa"/>
            <w:right w:w="0" w:type="dxa"/>
          </w:tcMar>
        </w:tcPr>
        <w:p w14:paraId="62789C1E" w14:textId="77777777" w:rsidR="0078080F" w:rsidRPr="00D06414" w:rsidRDefault="0078080F" w:rsidP="00D06414">
          <w:pPr>
            <w:tabs>
              <w:tab w:val="right" w:pos="9639"/>
            </w:tabs>
            <w:spacing w:before="120" w:line="240" w:lineRule="exact"/>
            <w:rPr>
              <w:rFonts w:asciiTheme="majorHAnsi" w:hAnsiTheme="majorHAnsi" w:cs="Arial"/>
              <w:color w:val="999999" w:themeColor="accent2"/>
              <w:sz w:val="18"/>
              <w:szCs w:val="18"/>
            </w:rPr>
          </w:pPr>
          <w:r>
            <w:rPr>
              <w:rFonts w:asciiTheme="majorHAnsi" w:hAnsiTheme="majorHAnsi" w:cs="Arial"/>
              <w:noProof/>
              <w:color w:val="999999" w:themeColor="accent2"/>
              <w:sz w:val="18"/>
              <w:szCs w:val="18"/>
            </w:rPr>
            <w:drawing>
              <wp:anchor distT="0" distB="0" distL="114300" distR="114300" simplePos="0" relativeHeight="251658249" behindDoc="1" locked="1" layoutInCell="1" allowOverlap="1" wp14:anchorId="19923C3A" wp14:editId="1A1D2F0D">
                <wp:simplePos x="0" y="0"/>
                <wp:positionH relativeFrom="column">
                  <wp:posOffset>-5196840</wp:posOffset>
                </wp:positionH>
                <wp:positionV relativeFrom="page">
                  <wp:posOffset>-92710</wp:posOffset>
                </wp:positionV>
                <wp:extent cx="15135225" cy="549275"/>
                <wp:effectExtent l="0" t="0" r="9525" b="3175"/>
                <wp:wrapNone/>
                <wp:docPr id="203516220" name="Picture 203516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14:paraId="480A1FDD" w14:textId="77777777" w:rsidR="0078080F" w:rsidRPr="00D06414" w:rsidRDefault="0078080F"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74C68AAF" w14:textId="77777777" w:rsidR="0078080F" w:rsidRPr="00D06414" w:rsidRDefault="0078080F" w:rsidP="00D06414">
    <w:pPr>
      <w:pStyle w:val="Footer"/>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471"/>
      <w:gridCol w:w="7471"/>
      <w:gridCol w:w="7738"/>
    </w:tblGrid>
    <w:tr w:rsidR="00D910E1" w:rsidRPr="00D06414" w14:paraId="137A3795" w14:textId="77777777" w:rsidTr="009A7FE4">
      <w:tc>
        <w:tcPr>
          <w:tcW w:w="1647" w:type="pct"/>
          <w:tcMar>
            <w:left w:w="0" w:type="dxa"/>
            <w:right w:w="0" w:type="dxa"/>
          </w:tcMar>
        </w:tcPr>
        <w:p w14:paraId="5FB2624E" w14:textId="47DBA094" w:rsidR="00D910E1" w:rsidRPr="00D06414" w:rsidRDefault="008823B2" w:rsidP="008823B2">
          <w:pPr>
            <w:tabs>
              <w:tab w:val="right" w:pos="9639"/>
            </w:tabs>
            <w:spacing w:before="120" w:line="240" w:lineRule="exact"/>
            <w:ind w:left="993"/>
            <w:rPr>
              <w:rFonts w:asciiTheme="majorHAnsi" w:hAnsiTheme="majorHAnsi" w:cs="Arial"/>
              <w:color w:val="999999" w:themeColor="accent2"/>
              <w:sz w:val="18"/>
              <w:szCs w:val="18"/>
            </w:rPr>
          </w:pPr>
          <w:r>
            <w:rPr>
              <w:rFonts w:asciiTheme="majorHAnsi" w:hAnsiTheme="majorHAnsi" w:cs="Arial"/>
              <w:noProof/>
              <w:color w:val="999999" w:themeColor="accent2"/>
              <w:sz w:val="18"/>
              <w:szCs w:val="18"/>
            </w:rPr>
            <w:drawing>
              <wp:anchor distT="0" distB="0" distL="114300" distR="114300" simplePos="0" relativeHeight="251658248" behindDoc="1" locked="0" layoutInCell="1" allowOverlap="1" wp14:anchorId="63C7B6F7" wp14:editId="7A0AEB9B">
                <wp:simplePos x="0" y="0"/>
                <wp:positionH relativeFrom="column">
                  <wp:posOffset>-366061</wp:posOffset>
                </wp:positionH>
                <wp:positionV relativeFrom="page">
                  <wp:posOffset>-85090</wp:posOffset>
                </wp:positionV>
                <wp:extent cx="15116175" cy="551815"/>
                <wp:effectExtent l="0" t="0" r="0" b="0"/>
                <wp:wrapNone/>
                <wp:docPr id="1677453280" name="Picture 1677453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1">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r w:rsidR="00D910E1" w:rsidRPr="00E86FF9">
            <w:rPr>
              <w:rFonts w:asciiTheme="majorHAnsi" w:hAnsiTheme="majorHAnsi" w:cs="Arial"/>
              <w:color w:val="FFFFFF" w:themeColor="background1"/>
              <w:sz w:val="18"/>
              <w:szCs w:val="18"/>
            </w:rPr>
            <w:t xml:space="preserve">© </w:t>
          </w:r>
          <w:hyperlink r:id="rId2" w:history="1">
            <w:r w:rsidR="00D910E1" w:rsidRPr="00E86FF9">
              <w:rPr>
                <w:rFonts w:asciiTheme="majorHAnsi" w:hAnsiTheme="majorHAnsi" w:cs="Arial"/>
                <w:color w:val="FFFFFF" w:themeColor="background1"/>
                <w:sz w:val="18"/>
                <w:szCs w:val="18"/>
                <w:u w:val="single"/>
              </w:rPr>
              <w:t>VCAA</w:t>
            </w:r>
          </w:hyperlink>
        </w:p>
      </w:tc>
      <w:tc>
        <w:tcPr>
          <w:tcW w:w="1647" w:type="pct"/>
          <w:tcMar>
            <w:left w:w="0" w:type="dxa"/>
            <w:right w:w="0" w:type="dxa"/>
          </w:tcMar>
        </w:tcPr>
        <w:p w14:paraId="59724212" w14:textId="77777777" w:rsidR="00D910E1" w:rsidRPr="00D06414" w:rsidRDefault="00D910E1" w:rsidP="00D06414">
          <w:pPr>
            <w:tabs>
              <w:tab w:val="right" w:pos="9639"/>
            </w:tabs>
            <w:spacing w:before="120" w:line="240" w:lineRule="exact"/>
            <w:rPr>
              <w:rFonts w:asciiTheme="majorHAnsi" w:hAnsiTheme="majorHAnsi" w:cs="Arial"/>
              <w:color w:val="999999" w:themeColor="accent2"/>
              <w:sz w:val="18"/>
              <w:szCs w:val="18"/>
            </w:rPr>
          </w:pPr>
        </w:p>
      </w:tc>
      <w:tc>
        <w:tcPr>
          <w:tcW w:w="1706" w:type="pct"/>
          <w:tcMar>
            <w:left w:w="0" w:type="dxa"/>
            <w:right w:w="0" w:type="dxa"/>
          </w:tcMar>
        </w:tcPr>
        <w:p w14:paraId="0F5D906C" w14:textId="77777777" w:rsidR="00D910E1" w:rsidRPr="00D06414" w:rsidRDefault="00D910E1" w:rsidP="004E5C8C">
          <w:pPr>
            <w:spacing w:before="120" w:line="240" w:lineRule="exact"/>
            <w:ind w:right="59"/>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52B31962" w14:textId="68BD7919" w:rsidR="00D910E1" w:rsidRPr="00D06414" w:rsidRDefault="00D910E1" w:rsidP="00D06414">
    <w:pPr>
      <w:pStyle w:val="Footer"/>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4120" w:type="dxa"/>
      <w:tblLook w:val="04A0" w:firstRow="1" w:lastRow="0" w:firstColumn="1" w:lastColumn="0" w:noHBand="0" w:noVBand="1"/>
    </w:tblPr>
    <w:tblGrid>
      <w:gridCol w:w="1342"/>
      <w:gridCol w:w="22650"/>
      <w:gridCol w:w="128"/>
    </w:tblGrid>
    <w:tr w:rsidR="00D910E1" w:rsidRPr="00D06414" w14:paraId="238A91D2" w14:textId="77777777" w:rsidTr="57C6784F">
      <w:trPr>
        <w:trHeight w:val="571"/>
      </w:trPr>
      <w:tc>
        <w:tcPr>
          <w:tcW w:w="135" w:type="dxa"/>
          <w:tcMar>
            <w:left w:w="0" w:type="dxa"/>
            <w:right w:w="0" w:type="dxa"/>
          </w:tcMar>
        </w:tcPr>
        <w:p w14:paraId="32658C6B" w14:textId="77777777" w:rsidR="00D910E1" w:rsidRPr="00D06414" w:rsidRDefault="00D910E1" w:rsidP="00A22A65">
          <w:pPr>
            <w:tabs>
              <w:tab w:val="right" w:pos="9639"/>
            </w:tabs>
            <w:spacing w:before="120" w:line="240" w:lineRule="exact"/>
            <w:ind w:left="851"/>
            <w:rPr>
              <w:rFonts w:asciiTheme="majorHAnsi" w:hAnsiTheme="majorHAnsi" w:cs="Arial"/>
              <w:color w:val="999999" w:themeColor="accent2"/>
              <w:sz w:val="18"/>
              <w:szCs w:val="18"/>
            </w:rPr>
          </w:pPr>
          <w:r>
            <w:rPr>
              <w:rFonts w:asciiTheme="majorHAnsi" w:hAnsiTheme="majorHAnsi" w:cs="Arial"/>
              <w:color w:val="FFFFFF" w:themeColor="background1"/>
              <w:sz w:val="18"/>
              <w:szCs w:val="18"/>
            </w:rPr>
            <w:br/>
          </w:r>
          <w:r w:rsidRPr="00EC4FF7">
            <w:rPr>
              <w:rFonts w:asciiTheme="majorHAnsi" w:hAnsiTheme="majorHAnsi" w:cs="Arial"/>
              <w:color w:val="FFFFFF" w:themeColor="background1"/>
              <w:sz w:val="18"/>
              <w:szCs w:val="18"/>
            </w:rPr>
            <w:t xml:space="preserve">© </w:t>
          </w:r>
          <w:hyperlink r:id="rId1" w:history="1">
            <w:r w:rsidRPr="00EC4FF7">
              <w:rPr>
                <w:rFonts w:asciiTheme="majorHAnsi" w:hAnsiTheme="majorHAnsi" w:cs="Arial"/>
                <w:color w:val="FFFFFF" w:themeColor="background1"/>
                <w:sz w:val="18"/>
                <w:szCs w:val="18"/>
                <w:u w:val="single"/>
              </w:rPr>
              <w:t>VCAA</w:t>
            </w:r>
          </w:hyperlink>
        </w:p>
      </w:tc>
      <w:tc>
        <w:tcPr>
          <w:tcW w:w="23850" w:type="dxa"/>
          <w:tcMar>
            <w:left w:w="0" w:type="dxa"/>
            <w:right w:w="0" w:type="dxa"/>
          </w:tcMar>
        </w:tcPr>
        <w:p w14:paraId="7CC8A60E" w14:textId="3F02A3C6" w:rsidR="00D910E1" w:rsidRPr="00D06414" w:rsidRDefault="00D910E1" w:rsidP="002C4B47">
          <w:pPr>
            <w:tabs>
              <w:tab w:val="right" w:pos="9639"/>
            </w:tabs>
            <w:spacing w:before="120" w:line="240" w:lineRule="exact"/>
            <w:jc w:val="center"/>
            <w:rPr>
              <w:rFonts w:asciiTheme="majorHAnsi" w:hAnsiTheme="majorHAnsi" w:cs="Arial"/>
              <w:color w:val="999999" w:themeColor="accent2"/>
              <w:sz w:val="18"/>
              <w:szCs w:val="18"/>
            </w:rPr>
          </w:pPr>
          <w:r w:rsidRPr="00A21195">
            <w:rPr>
              <w:rFonts w:asciiTheme="majorHAnsi" w:hAnsiTheme="majorHAnsi" w:cs="Arial"/>
              <w:b/>
              <w:bCs/>
              <w:color w:val="000000" w:themeColor="text1"/>
              <w:sz w:val="17"/>
              <w:szCs w:val="17"/>
            </w:rPr>
            <w:t xml:space="preserve">Created by: </w:t>
          </w:r>
          <w:sdt>
            <w:sdtPr>
              <w:rPr>
                <w:rFonts w:asciiTheme="majorHAnsi" w:hAnsiTheme="majorHAnsi" w:cs="Arial"/>
                <w:b/>
                <w:bCs/>
                <w:color w:val="999999" w:themeColor="accent2"/>
                <w:sz w:val="17"/>
                <w:szCs w:val="17"/>
              </w:rPr>
              <w:alias w:val="Name"/>
              <w:tag w:val="Insert name"/>
              <w:id w:val="2073314661"/>
              <w:placeholder>
                <w:docPart w:val="B44917DD031A405FA17192C220E12BA2"/>
              </w:placeholder>
              <w15:color w:val="00FFFF"/>
            </w:sdtPr>
            <w:sdtEndPr/>
            <w:sdtContent>
              <w:r w:rsidR="57C6784F" w:rsidRPr="57C6784F">
                <w:rPr>
                  <w:rFonts w:asciiTheme="majorHAnsi" w:hAnsiTheme="majorHAnsi" w:cs="Arial"/>
                  <w:b/>
                  <w:bCs/>
                  <w:color w:val="999999" w:themeColor="accent2"/>
                  <w:sz w:val="17"/>
                  <w:szCs w:val="17"/>
                </w:rPr>
                <w:t>VCAA Example</w:t>
              </w:r>
            </w:sdtContent>
          </w:sdt>
          <w:r w:rsidRPr="00F12B57">
            <w:rPr>
              <w:rFonts w:asciiTheme="majorHAnsi" w:hAnsiTheme="majorHAnsi" w:cs="Arial"/>
              <w:b/>
              <w:bCs/>
              <w:color w:val="999999" w:themeColor="accent2"/>
              <w:sz w:val="17"/>
              <w:szCs w:val="17"/>
            </w:rPr>
            <w:t xml:space="preserve"> </w:t>
          </w:r>
          <w:r w:rsidRPr="00A21195">
            <w:rPr>
              <w:rFonts w:asciiTheme="majorHAnsi" w:hAnsiTheme="majorHAnsi" w:cs="Arial"/>
              <w:b/>
              <w:bCs/>
              <w:color w:val="000000" w:themeColor="text1"/>
              <w:sz w:val="17"/>
              <w:szCs w:val="17"/>
            </w:rPr>
            <w:t xml:space="preserve">School: </w:t>
          </w:r>
          <w:sdt>
            <w:sdtPr>
              <w:rPr>
                <w:rFonts w:asciiTheme="majorHAnsi" w:hAnsiTheme="majorHAnsi" w:cs="Arial"/>
                <w:b/>
                <w:bCs/>
                <w:color w:val="999999" w:themeColor="accent2"/>
                <w:sz w:val="17"/>
                <w:szCs w:val="17"/>
              </w:rPr>
              <w:alias w:val="School name"/>
              <w:tag w:val="Insert school name"/>
              <w:id w:val="1997143890"/>
              <w:placeholder>
                <w:docPart w:val="162B6168AD2F43DEA7EED1C7EDEA24BB"/>
              </w:placeholder>
              <w15:color w:val="00FFFF"/>
            </w:sdtPr>
            <w:sdtEndPr/>
            <w:sdtContent/>
          </w:sdt>
          <w:sdt>
            <w:sdtPr>
              <w:rPr>
                <w:rFonts w:asciiTheme="majorHAnsi" w:hAnsiTheme="majorHAnsi" w:cs="Arial"/>
                <w:b/>
                <w:bCs/>
                <w:color w:val="999999" w:themeColor="accent2"/>
                <w:sz w:val="17"/>
                <w:szCs w:val="17"/>
              </w:rPr>
              <w:alias w:val="School name"/>
              <w:tag w:val="Insert school name"/>
              <w:id w:val="-1072034103"/>
              <w:placeholder>
                <w:docPart w:val="162B6168AD2F43DEA7EED1C7EDEA24BB"/>
              </w:placeholder>
              <w:showingPlcHdr/>
              <w15:color w:val="00FFFF"/>
            </w:sdtPr>
            <w:sdtEndPr/>
            <w:sdtContent>
              <w:r w:rsidR="00755163">
                <w:rPr>
                  <w:rFonts w:asciiTheme="majorHAnsi" w:hAnsiTheme="majorHAnsi" w:cs="Arial"/>
                  <w:b/>
                  <w:bCs/>
                  <w:color w:val="999999" w:themeColor="accent2"/>
                  <w:sz w:val="17"/>
                  <w:szCs w:val="17"/>
                </w:rPr>
                <w:t>Example Secondary School</w:t>
              </w:r>
            </w:sdtContent>
          </w:sdt>
          <w:r w:rsidRPr="00F12B57">
            <w:rPr>
              <w:rFonts w:asciiTheme="majorHAnsi" w:hAnsiTheme="majorHAnsi" w:cs="Arial"/>
              <w:b/>
              <w:bCs/>
              <w:color w:val="999999" w:themeColor="accent2"/>
              <w:sz w:val="17"/>
              <w:szCs w:val="17"/>
            </w:rPr>
            <w:t xml:space="preserve"> </w:t>
          </w:r>
          <w:r w:rsidRPr="00F12B57">
            <w:rPr>
              <w:rFonts w:asciiTheme="majorHAnsi" w:hAnsiTheme="majorHAnsi" w:cs="Arial"/>
              <w:b/>
              <w:bCs/>
              <w:color w:val="999999" w:themeColor="accent2"/>
              <w:sz w:val="17"/>
              <w:szCs w:val="17"/>
            </w:rPr>
            <w:br/>
          </w:r>
          <w:r w:rsidRPr="00A21195">
            <w:rPr>
              <w:rFonts w:asciiTheme="majorHAnsi" w:hAnsiTheme="majorHAnsi" w:cs="Arial"/>
              <w:b/>
              <w:bCs/>
              <w:color w:val="000000" w:themeColor="text1"/>
              <w:sz w:val="17"/>
              <w:szCs w:val="17"/>
            </w:rPr>
            <w:t xml:space="preserve">Date created: </w:t>
          </w:r>
          <w:sdt>
            <w:sdtPr>
              <w:rPr>
                <w:rFonts w:asciiTheme="majorHAnsi" w:hAnsiTheme="majorHAnsi" w:cs="Arial"/>
                <w:b/>
                <w:bCs/>
                <w:color w:val="999999" w:themeColor="accent2"/>
                <w:sz w:val="17"/>
                <w:szCs w:val="17"/>
              </w:rPr>
              <w:alias w:val="Year"/>
              <w:tag w:val="Insert implementation year"/>
              <w:id w:val="1530985456"/>
              <w:placeholder>
                <w:docPart w:val="F41B668102EE413985D4AE4FC4B65A5A"/>
              </w:placeholder>
              <w15:color w:val="00FFFF"/>
            </w:sdtPr>
            <w:sdtEndPr/>
            <w:sdtContent>
              <w:r w:rsidR="00755163">
                <w:rPr>
                  <w:rFonts w:asciiTheme="majorHAnsi" w:hAnsiTheme="majorHAnsi" w:cs="Arial"/>
                  <w:b/>
                  <w:bCs/>
                  <w:color w:val="999999" w:themeColor="accent2"/>
                  <w:sz w:val="17"/>
                  <w:szCs w:val="17"/>
                </w:rPr>
                <w:t>TBC 2026</w:t>
              </w:r>
            </w:sdtContent>
          </w:sdt>
          <w:r w:rsidRPr="00F12B57">
            <w:rPr>
              <w:rFonts w:asciiTheme="majorHAnsi" w:hAnsiTheme="majorHAnsi" w:cs="Arial"/>
              <w:b/>
              <w:bCs/>
              <w:color w:val="999999" w:themeColor="accent2"/>
              <w:sz w:val="17"/>
              <w:szCs w:val="17"/>
            </w:rPr>
            <w:t xml:space="preserve"> </w:t>
          </w:r>
          <w:r w:rsidRPr="00A21195">
            <w:rPr>
              <w:rFonts w:asciiTheme="majorHAnsi" w:hAnsiTheme="majorHAnsi" w:cs="Arial"/>
              <w:b/>
              <w:bCs/>
              <w:color w:val="000000" w:themeColor="text1"/>
              <w:sz w:val="17"/>
              <w:szCs w:val="17"/>
            </w:rPr>
            <w:t>Date for review:</w:t>
          </w:r>
          <w:r w:rsidRPr="00F12B57">
            <w:rPr>
              <w:rFonts w:asciiTheme="majorHAnsi" w:hAnsiTheme="majorHAnsi" w:cs="Arial"/>
              <w:b/>
              <w:bCs/>
              <w:color w:val="999999" w:themeColor="accent2"/>
              <w:sz w:val="17"/>
              <w:szCs w:val="17"/>
            </w:rPr>
            <w:t xml:space="preserve"> </w:t>
          </w:r>
          <w:sdt>
            <w:sdtPr>
              <w:rPr>
                <w:rFonts w:asciiTheme="majorHAnsi" w:hAnsiTheme="majorHAnsi" w:cs="Arial"/>
                <w:b/>
                <w:bCs/>
                <w:color w:val="999999" w:themeColor="accent2"/>
                <w:sz w:val="17"/>
                <w:szCs w:val="17"/>
              </w:rPr>
              <w:alias w:val="Year"/>
              <w:tag w:val="Insert implementation year"/>
              <w:id w:val="-1848697150"/>
              <w:placeholder>
                <w:docPart w:val="21E1B34E9467450E81F67E66DD5373C6"/>
              </w:placeholder>
              <w15:color w:val="00FFFF"/>
            </w:sdtPr>
            <w:sdtEndPr/>
            <w:sdtContent>
              <w:r w:rsidR="00755163">
                <w:rPr>
                  <w:rFonts w:asciiTheme="majorHAnsi" w:hAnsiTheme="majorHAnsi" w:cs="Arial"/>
                  <w:b/>
                  <w:bCs/>
                  <w:color w:val="999999" w:themeColor="accent2"/>
                  <w:sz w:val="17"/>
                  <w:szCs w:val="17"/>
                </w:rPr>
                <w:t>Term 1 2027</w:t>
              </w:r>
            </w:sdtContent>
          </w:sdt>
          <w:r>
            <w:rPr>
              <w:rFonts w:asciiTheme="majorHAnsi" w:hAnsiTheme="majorHAnsi" w:cs="Arial"/>
              <w:noProof/>
              <w:color w:val="999999" w:themeColor="accent2"/>
              <w:sz w:val="18"/>
              <w:szCs w:val="18"/>
            </w:rPr>
            <w:t xml:space="preserve"> </w:t>
          </w:r>
          <w:r>
            <w:rPr>
              <w:rFonts w:asciiTheme="majorHAnsi" w:hAnsiTheme="majorHAnsi" w:cs="Arial"/>
              <w:noProof/>
              <w:color w:val="999999" w:themeColor="accent2"/>
              <w:sz w:val="18"/>
              <w:szCs w:val="18"/>
            </w:rPr>
            <w:drawing>
              <wp:anchor distT="0" distB="0" distL="114300" distR="114300" simplePos="0" relativeHeight="251658247" behindDoc="1" locked="1" layoutInCell="1" allowOverlap="1" wp14:anchorId="021F4661" wp14:editId="04DBA639">
                <wp:simplePos x="0" y="0"/>
                <wp:positionH relativeFrom="column">
                  <wp:posOffset>-5196840</wp:posOffset>
                </wp:positionH>
                <wp:positionV relativeFrom="page">
                  <wp:posOffset>44450</wp:posOffset>
                </wp:positionV>
                <wp:extent cx="15135225" cy="549275"/>
                <wp:effectExtent l="0" t="0" r="9525" b="3175"/>
                <wp:wrapNone/>
                <wp:docPr id="102936156" name="Picture 102936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35" w:type="dxa"/>
          <w:tcMar>
            <w:left w:w="0" w:type="dxa"/>
            <w:right w:w="0" w:type="dxa"/>
          </w:tcMar>
        </w:tcPr>
        <w:p w14:paraId="38976857" w14:textId="77777777" w:rsidR="00D910E1" w:rsidRPr="00D06414" w:rsidRDefault="00D910E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608F251" w14:textId="77777777" w:rsidR="00D910E1" w:rsidRPr="00D06414" w:rsidRDefault="00D910E1" w:rsidP="00D06414">
    <w:pPr>
      <w:pStyle w:val="Footer"/>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471"/>
      <w:gridCol w:w="7471"/>
      <w:gridCol w:w="7738"/>
    </w:tblGrid>
    <w:tr w:rsidR="00980D39" w:rsidRPr="00D06414" w14:paraId="480E40D7" w14:textId="77777777" w:rsidTr="009A7FE4">
      <w:tc>
        <w:tcPr>
          <w:tcW w:w="1647" w:type="pct"/>
          <w:tcMar>
            <w:left w:w="0" w:type="dxa"/>
            <w:right w:w="0" w:type="dxa"/>
          </w:tcMar>
        </w:tcPr>
        <w:p w14:paraId="76D346D9" w14:textId="3C30760F" w:rsidR="00980D39" w:rsidRPr="00D06414" w:rsidRDefault="008823B2" w:rsidP="008823B2">
          <w:pPr>
            <w:tabs>
              <w:tab w:val="right" w:pos="9639"/>
            </w:tabs>
            <w:spacing w:before="120" w:line="240" w:lineRule="exact"/>
            <w:ind w:left="993"/>
            <w:rPr>
              <w:rFonts w:asciiTheme="majorHAnsi" w:hAnsiTheme="majorHAnsi" w:cs="Arial"/>
              <w:color w:val="999999" w:themeColor="accent2"/>
              <w:sz w:val="18"/>
              <w:szCs w:val="18"/>
            </w:rPr>
          </w:pPr>
          <w:r>
            <w:rPr>
              <w:rFonts w:asciiTheme="majorHAnsi" w:hAnsiTheme="majorHAnsi" w:cs="Arial"/>
              <w:noProof/>
              <w:color w:val="999999" w:themeColor="accent2"/>
              <w:sz w:val="18"/>
              <w:szCs w:val="18"/>
            </w:rPr>
            <w:drawing>
              <wp:anchor distT="0" distB="0" distL="114300" distR="114300" simplePos="0" relativeHeight="251658251" behindDoc="1" locked="0" layoutInCell="1" allowOverlap="1" wp14:anchorId="3124B579" wp14:editId="71231AB3">
                <wp:simplePos x="0" y="0"/>
                <wp:positionH relativeFrom="column">
                  <wp:posOffset>-356435</wp:posOffset>
                </wp:positionH>
                <wp:positionV relativeFrom="page">
                  <wp:posOffset>-85090</wp:posOffset>
                </wp:positionV>
                <wp:extent cx="15116175" cy="551815"/>
                <wp:effectExtent l="0" t="0" r="0" b="0"/>
                <wp:wrapNone/>
                <wp:docPr id="2087899206" name="Picture 2087899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1">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r w:rsidR="00980D39" w:rsidRPr="00E86FF9">
            <w:rPr>
              <w:rFonts w:asciiTheme="majorHAnsi" w:hAnsiTheme="majorHAnsi" w:cs="Arial"/>
              <w:color w:val="FFFFFF" w:themeColor="background1"/>
              <w:sz w:val="18"/>
              <w:szCs w:val="18"/>
            </w:rPr>
            <w:t xml:space="preserve">© </w:t>
          </w:r>
          <w:hyperlink r:id="rId2" w:history="1">
            <w:r w:rsidR="00980D39" w:rsidRPr="00E86FF9">
              <w:rPr>
                <w:rFonts w:asciiTheme="majorHAnsi" w:hAnsiTheme="majorHAnsi" w:cs="Arial"/>
                <w:color w:val="FFFFFF" w:themeColor="background1"/>
                <w:sz w:val="18"/>
                <w:szCs w:val="18"/>
                <w:u w:val="single"/>
              </w:rPr>
              <w:t>VCAA</w:t>
            </w:r>
          </w:hyperlink>
        </w:p>
      </w:tc>
      <w:tc>
        <w:tcPr>
          <w:tcW w:w="1647" w:type="pct"/>
          <w:tcMar>
            <w:left w:w="0" w:type="dxa"/>
            <w:right w:w="0" w:type="dxa"/>
          </w:tcMar>
        </w:tcPr>
        <w:p w14:paraId="2251D761" w14:textId="77777777" w:rsidR="00980D39" w:rsidRPr="00D06414" w:rsidRDefault="00980D39" w:rsidP="00D06414">
          <w:pPr>
            <w:tabs>
              <w:tab w:val="right" w:pos="9639"/>
            </w:tabs>
            <w:spacing w:before="120" w:line="240" w:lineRule="exact"/>
            <w:rPr>
              <w:rFonts w:asciiTheme="majorHAnsi" w:hAnsiTheme="majorHAnsi" w:cs="Arial"/>
              <w:color w:val="999999" w:themeColor="accent2"/>
              <w:sz w:val="18"/>
              <w:szCs w:val="18"/>
            </w:rPr>
          </w:pPr>
        </w:p>
      </w:tc>
      <w:tc>
        <w:tcPr>
          <w:tcW w:w="1706" w:type="pct"/>
          <w:tcMar>
            <w:left w:w="0" w:type="dxa"/>
            <w:right w:w="0" w:type="dxa"/>
          </w:tcMar>
        </w:tcPr>
        <w:p w14:paraId="38C065CD" w14:textId="77777777" w:rsidR="00980D39" w:rsidRPr="00D06414" w:rsidRDefault="00980D39" w:rsidP="004E5C8C">
          <w:pPr>
            <w:spacing w:before="120" w:line="240" w:lineRule="exact"/>
            <w:ind w:right="73"/>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65DA4A00" w14:textId="321DCC39" w:rsidR="00980D39" w:rsidRPr="00D06414" w:rsidRDefault="00980D39" w:rsidP="00D06414">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4CCF4" w14:textId="77777777" w:rsidR="008B02EB" w:rsidRDefault="008B02EB" w:rsidP="00304EA1">
      <w:pPr>
        <w:spacing w:after="0" w:line="240" w:lineRule="auto"/>
      </w:pPr>
      <w:r>
        <w:separator/>
      </w:r>
    </w:p>
  </w:footnote>
  <w:footnote w:type="continuationSeparator" w:id="0">
    <w:p w14:paraId="76B04ABB" w14:textId="77777777" w:rsidR="008B02EB" w:rsidRDefault="008B02EB" w:rsidP="00304EA1">
      <w:pPr>
        <w:spacing w:after="0" w:line="240" w:lineRule="auto"/>
      </w:pPr>
      <w:r>
        <w:continuationSeparator/>
      </w:r>
    </w:p>
  </w:footnote>
  <w:footnote w:type="continuationNotice" w:id="1">
    <w:p w14:paraId="1BBE65EA" w14:textId="77777777" w:rsidR="008B02EB" w:rsidRDefault="008B02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01EF6" w14:textId="5A53885E" w:rsidR="00A922F4" w:rsidRPr="00D86DE4" w:rsidRDefault="008B02EB" w:rsidP="00E86FF9">
    <w:pPr>
      <w:pStyle w:val="VCAAcaptionsandfootnotes"/>
      <w:spacing w:before="0"/>
      <w:rPr>
        <w:color w:val="999999" w:themeColor="accent2"/>
      </w:rPr>
    </w:pPr>
    <w:sdt>
      <w:sdtPr>
        <w:rPr>
          <w:color w:val="999999" w:themeColor="accent2"/>
        </w:rPr>
        <w:alias w:val="Title"/>
        <w:tag w:val=""/>
        <w:id w:val="-2029327038"/>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r w:rsidR="71613771">
          <w:rPr>
            <w:color w:val="999999" w:themeColor="accent2"/>
          </w:rPr>
          <w:t>Science Levels 9 and 10 curriculum area map – example</w:t>
        </w:r>
      </w:sdtContent>
    </w:sdt>
    <w:r w:rsidR="00E86FF9">
      <w:rPr>
        <w:color w:val="999999" w:themeColor="accent2"/>
      </w:rPr>
      <w:tab/>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07D28" w14:textId="77777777" w:rsidR="00980D39" w:rsidRDefault="00980D39" w:rsidP="000A1E02">
    <w:pPr>
      <w:pStyle w:val="VCAAcaptionsandfootnotes"/>
      <w:spacing w:before="0"/>
      <w:rPr>
        <w:color w:val="999999" w:themeColor="accent2"/>
      </w:rPr>
    </w:pPr>
  </w:p>
  <w:p w14:paraId="2A3E4E42" w14:textId="77777777" w:rsidR="00980D39" w:rsidRPr="009370BC" w:rsidRDefault="00980D39" w:rsidP="00970580">
    <w:pPr>
      <w:spacing w:after="0"/>
      <w:ind w:right="-142"/>
      <w:jc w:val="righ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9F255" w14:textId="1A11A3E6" w:rsidR="00980D39" w:rsidRPr="00D86DE4" w:rsidRDefault="008B02EB" w:rsidP="00E86FF9">
    <w:pPr>
      <w:pStyle w:val="VCAAcaptionsandfootnotes"/>
      <w:spacing w:before="0"/>
      <w:rPr>
        <w:color w:val="999999" w:themeColor="accent2"/>
      </w:rPr>
    </w:pPr>
    <w:sdt>
      <w:sdtPr>
        <w:rPr>
          <w:color w:val="999999" w:themeColor="accent2"/>
        </w:rPr>
        <w:alias w:val="Title"/>
        <w:tag w:val=""/>
        <w:id w:val="925146840"/>
        <w:placeholder>
          <w:docPart w:val="D8C0761CECEE49F5822860A3B4832B48"/>
        </w:placeholder>
        <w:dataBinding w:prefixMappings="xmlns:ns0='http://purl.org/dc/elements/1.1/' xmlns:ns1='http://schemas.openxmlformats.org/package/2006/metadata/core-properties' " w:xpath="/ns1:coreProperties[1]/ns0:title[1]" w:storeItemID="{6C3C8BC8-F283-45AE-878A-BAB7291924A1}"/>
        <w:text/>
      </w:sdtPr>
      <w:sdtEndPr/>
      <w:sdtContent>
        <w:r w:rsidR="00980D39">
          <w:rPr>
            <w:color w:val="999999" w:themeColor="accent2"/>
          </w:rPr>
          <w:t>Science Levels 9 and 10 curriculum area map – example</w:t>
        </w:r>
      </w:sdtContent>
    </w:sdt>
    <w:r w:rsidR="00980D39">
      <w:rPr>
        <w:color w:val="999999" w:themeColor="accent2"/>
      </w:rPr>
      <w:tab/>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A9993" w14:textId="77777777" w:rsidR="00980D39" w:rsidRDefault="00980D39" w:rsidP="000A1E02">
    <w:pPr>
      <w:pStyle w:val="VCAAcaptionsandfootnotes"/>
      <w:spacing w:before="0"/>
      <w:rPr>
        <w:color w:val="999999" w:themeColor="accent2"/>
      </w:rPr>
    </w:pPr>
  </w:p>
  <w:p w14:paraId="307244A4" w14:textId="77777777" w:rsidR="00980D39" w:rsidRPr="009370BC" w:rsidRDefault="00980D39" w:rsidP="00970580">
    <w:pPr>
      <w:spacing w:after="0"/>
      <w:ind w:right="-142"/>
      <w:jc w:val="righ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D7735" w14:textId="5E1A0B46" w:rsidR="0078080F" w:rsidRPr="00D86DE4" w:rsidRDefault="008B02EB" w:rsidP="00E86FF9">
    <w:pPr>
      <w:pStyle w:val="VCAAcaptionsandfootnotes"/>
      <w:spacing w:before="0"/>
      <w:rPr>
        <w:color w:val="999999" w:themeColor="accent2"/>
      </w:rPr>
    </w:pPr>
    <w:sdt>
      <w:sdtPr>
        <w:rPr>
          <w:color w:val="999999" w:themeColor="accent2"/>
        </w:rPr>
        <w:alias w:val="Title"/>
        <w:tag w:val=""/>
        <w:id w:val="932169506"/>
        <w:placeholder>
          <w:docPart w:val="39512D9E8CDF4A3089846D1B6297D3D7"/>
        </w:placeholder>
        <w:dataBinding w:prefixMappings="xmlns:ns0='http://purl.org/dc/elements/1.1/' xmlns:ns1='http://schemas.openxmlformats.org/package/2006/metadata/core-properties' " w:xpath="/ns1:coreProperties[1]/ns0:title[1]" w:storeItemID="{6C3C8BC8-F283-45AE-878A-BAB7291924A1}"/>
        <w:text/>
      </w:sdtPr>
      <w:sdtEndPr/>
      <w:sdtContent>
        <w:r w:rsidR="2E4077CD">
          <w:rPr>
            <w:color w:val="999999" w:themeColor="accent2"/>
          </w:rPr>
          <w:t>Science Levels 9 and 10 curriculum area map – example</w:t>
        </w:r>
      </w:sdtContent>
    </w:sdt>
    <w:r w:rsidR="2E4077CD">
      <w:rPr>
        <w:color w:val="999999" w:themeColor="accent2"/>
      </w:rPr>
      <w:t xml:space="preserve"> </w:t>
    </w:r>
    <w:r w:rsidR="001E475C">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37CFE" w14:textId="77777777" w:rsidR="00A922F4" w:rsidRPr="009370BC" w:rsidRDefault="00EC4FF7" w:rsidP="00970580">
    <w:pPr>
      <w:spacing w:after="0"/>
      <w:ind w:right="-142"/>
      <w:jc w:val="right"/>
    </w:pPr>
    <w:r>
      <w:rPr>
        <w:noProof/>
      </w:rPr>
      <w:drawing>
        <wp:anchor distT="0" distB="0" distL="114300" distR="114300" simplePos="0" relativeHeight="251658240" behindDoc="1" locked="0" layoutInCell="1" allowOverlap="1" wp14:anchorId="24001A7F" wp14:editId="1205C15B">
          <wp:simplePos x="0" y="0"/>
          <wp:positionH relativeFrom="column">
            <wp:posOffset>-340886</wp:posOffset>
          </wp:positionH>
          <wp:positionV relativeFrom="page">
            <wp:posOffset>0</wp:posOffset>
          </wp:positionV>
          <wp:extent cx="15148800" cy="723600"/>
          <wp:effectExtent l="0" t="0" r="0" b="63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5148800" cy="72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09D8B" w14:textId="11FF44ED" w:rsidR="0002706C" w:rsidRPr="00D86DE4" w:rsidRDefault="008B02EB" w:rsidP="00E86FF9">
    <w:pPr>
      <w:pStyle w:val="VCAAcaptionsandfootnotes"/>
      <w:spacing w:before="0"/>
      <w:rPr>
        <w:color w:val="999999" w:themeColor="accent2"/>
      </w:rPr>
    </w:pPr>
    <w:sdt>
      <w:sdtPr>
        <w:rPr>
          <w:color w:val="999999" w:themeColor="accent2"/>
        </w:rPr>
        <w:alias w:val="Title"/>
        <w:tag w:val=""/>
        <w:id w:val="-1234855000"/>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r w:rsidR="71613771">
          <w:rPr>
            <w:color w:val="999999" w:themeColor="accent2"/>
          </w:rPr>
          <w:t>Science Levels 9 and 10 curriculum area map – example</w:t>
        </w:r>
      </w:sdtContent>
    </w:sdt>
    <w:r w:rsidR="0002706C">
      <w:rPr>
        <w:color w:val="999999" w:themeColor="accent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CD488" w14:textId="77777777" w:rsidR="0002706C" w:rsidRPr="009370BC" w:rsidRDefault="0002706C" w:rsidP="00970580">
    <w:pPr>
      <w:spacing w:after="0"/>
      <w:ind w:right="-142"/>
      <w:jc w:val="right"/>
    </w:pPr>
    <w:r>
      <w:rPr>
        <w:noProof/>
      </w:rPr>
      <w:drawing>
        <wp:anchor distT="0" distB="0" distL="114300" distR="114300" simplePos="0" relativeHeight="251658244" behindDoc="1" locked="0" layoutInCell="1" allowOverlap="1" wp14:anchorId="0F20526A" wp14:editId="66067543">
          <wp:simplePos x="0" y="0"/>
          <wp:positionH relativeFrom="column">
            <wp:posOffset>-340886</wp:posOffset>
          </wp:positionH>
          <wp:positionV relativeFrom="page">
            <wp:posOffset>0</wp:posOffset>
          </wp:positionV>
          <wp:extent cx="15148800" cy="723600"/>
          <wp:effectExtent l="0" t="0" r="0"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5148800" cy="72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1BD0F" w14:textId="77777777" w:rsidR="0078080F" w:rsidRPr="00D86DE4" w:rsidRDefault="008B02EB" w:rsidP="00E86FF9">
    <w:pPr>
      <w:pStyle w:val="VCAAcaptionsandfootnotes"/>
      <w:spacing w:before="0"/>
      <w:rPr>
        <w:color w:val="999999" w:themeColor="accent2"/>
      </w:rPr>
    </w:pPr>
    <w:sdt>
      <w:sdtPr>
        <w:rPr>
          <w:color w:val="999999" w:themeColor="accent2"/>
        </w:rPr>
        <w:alias w:val="Title"/>
        <w:tag w:val=""/>
        <w:id w:val="-392583931"/>
        <w:dataBinding w:prefixMappings="xmlns:ns0='http://purl.org/dc/elements/1.1/' xmlns:ns1='http://schemas.openxmlformats.org/package/2006/metadata/core-properties' " w:xpath="/ns1:coreProperties[1]/ns0:title[1]" w:storeItemID="{6C3C8BC8-F283-45AE-878A-BAB7291924A1}"/>
        <w:text/>
      </w:sdtPr>
      <w:sdtEndPr/>
      <w:sdtContent>
        <w:r w:rsidR="71613771">
          <w:rPr>
            <w:color w:val="999999" w:themeColor="accent2"/>
          </w:rPr>
          <w:t>Science Levels 9 and 10 curriculum area map – example</w:t>
        </w:r>
      </w:sdtContent>
    </w:sdt>
    <w:r w:rsidR="0078080F">
      <w:rPr>
        <w:color w:val="999999" w:themeColor="accent2"/>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64B04" w14:textId="77777777" w:rsidR="000A1E02" w:rsidRPr="00D86DE4" w:rsidRDefault="008B02EB" w:rsidP="000A1E02">
    <w:pPr>
      <w:pStyle w:val="VCAAcaptionsandfootnotes"/>
      <w:spacing w:before="0"/>
      <w:rPr>
        <w:color w:val="999999" w:themeColor="accent2"/>
      </w:rPr>
    </w:pPr>
    <w:sdt>
      <w:sdtPr>
        <w:rPr>
          <w:color w:val="999999" w:themeColor="accent2"/>
        </w:rPr>
        <w:alias w:val="Title"/>
        <w:tag w:val=""/>
        <w:id w:val="914899216"/>
        <w:dataBinding w:prefixMappings="xmlns:ns0='http://purl.org/dc/elements/1.1/' xmlns:ns1='http://schemas.openxmlformats.org/package/2006/metadata/core-properties' " w:xpath="/ns1:coreProperties[1]/ns0:title[1]" w:storeItemID="{6C3C8BC8-F283-45AE-878A-BAB7291924A1}"/>
        <w:text/>
      </w:sdtPr>
      <w:sdtEndPr/>
      <w:sdtContent>
        <w:r w:rsidR="71613771">
          <w:rPr>
            <w:color w:val="999999" w:themeColor="accent2"/>
          </w:rPr>
          <w:t>Science Levels 9 and 10 curriculum area map – example</w:t>
        </w:r>
      </w:sdtContent>
    </w:sdt>
    <w:r w:rsidR="000A1E02">
      <w:rPr>
        <w:color w:val="999999" w:themeColor="accent2"/>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D79ED" w14:textId="3E97E432" w:rsidR="00D910E1" w:rsidRPr="00D86DE4" w:rsidRDefault="008B02EB" w:rsidP="00E86FF9">
    <w:pPr>
      <w:pStyle w:val="VCAAcaptionsandfootnotes"/>
      <w:spacing w:before="0"/>
      <w:rPr>
        <w:color w:val="999999" w:themeColor="accent2"/>
      </w:rPr>
    </w:pPr>
    <w:sdt>
      <w:sdtPr>
        <w:rPr>
          <w:color w:val="999999" w:themeColor="accent2"/>
        </w:rPr>
        <w:alias w:val="Title"/>
        <w:tag w:val=""/>
        <w:id w:val="1146636034"/>
        <w:placeholder>
          <w:docPart w:val="D8C0761CECEE49F5822860A3B4832B48"/>
        </w:placeholder>
        <w:dataBinding w:prefixMappings="xmlns:ns0='http://purl.org/dc/elements/1.1/' xmlns:ns1='http://schemas.openxmlformats.org/package/2006/metadata/core-properties' " w:xpath="/ns1:coreProperties[1]/ns0:title[1]" w:storeItemID="{6C3C8BC8-F283-45AE-878A-BAB7291924A1}"/>
        <w:text/>
      </w:sdtPr>
      <w:sdtEndPr/>
      <w:sdtContent>
        <w:r w:rsidR="00D910E1">
          <w:rPr>
            <w:color w:val="999999" w:themeColor="accent2"/>
          </w:rPr>
          <w:t>Science Levels 9 and 10 curriculum area map – example</w:t>
        </w:r>
      </w:sdtContent>
    </w:sdt>
    <w:r w:rsidR="00D910E1">
      <w:rPr>
        <w:color w:val="999999" w:themeColor="accent2"/>
      </w:rP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71BA9" w14:textId="2388C2A1" w:rsidR="00EC168D" w:rsidRDefault="00EC168D" w:rsidP="000A1E02">
    <w:pPr>
      <w:pStyle w:val="VCAAcaptionsandfootnotes"/>
      <w:spacing w:before="0"/>
      <w:rPr>
        <w:color w:val="999999" w:themeColor="accent2"/>
      </w:rPr>
    </w:pPr>
  </w:p>
  <w:p w14:paraId="5990C655" w14:textId="5AB10D30" w:rsidR="00D910E1" w:rsidRPr="009370BC" w:rsidRDefault="00D910E1" w:rsidP="00970580">
    <w:pPr>
      <w:spacing w:after="0"/>
      <w:ind w:right="-142"/>
      <w:jc w:val="righ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1798A" w14:textId="36A1E28D" w:rsidR="00980D39" w:rsidRPr="00D86DE4" w:rsidRDefault="008B02EB" w:rsidP="00E86FF9">
    <w:pPr>
      <w:pStyle w:val="VCAAcaptionsandfootnotes"/>
      <w:spacing w:before="0"/>
      <w:rPr>
        <w:color w:val="999999" w:themeColor="accent2"/>
      </w:rPr>
    </w:pPr>
    <w:sdt>
      <w:sdtPr>
        <w:rPr>
          <w:color w:val="999999" w:themeColor="accent2"/>
        </w:rPr>
        <w:alias w:val="Title"/>
        <w:tag w:val=""/>
        <w:id w:val="1604003274"/>
        <w:placeholder>
          <w:docPart w:val="D8C0761CECEE49F5822860A3B4832B48"/>
        </w:placeholder>
        <w:dataBinding w:prefixMappings="xmlns:ns0='http://purl.org/dc/elements/1.1/' xmlns:ns1='http://schemas.openxmlformats.org/package/2006/metadata/core-properties' " w:xpath="/ns1:coreProperties[1]/ns0:title[1]" w:storeItemID="{6C3C8BC8-F283-45AE-878A-BAB7291924A1}"/>
        <w:text/>
      </w:sdtPr>
      <w:sdtEndPr/>
      <w:sdtContent>
        <w:r w:rsidR="00980D39">
          <w:rPr>
            <w:color w:val="999999" w:themeColor="accent2"/>
          </w:rPr>
          <w:t>Science Levels 9 and 10 curriculum area map – example</w:t>
        </w:r>
      </w:sdtContent>
    </w:sdt>
    <w:r w:rsidR="00980D39">
      <w:rPr>
        <w:color w:val="999999" w:themeColor="accent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C168"/>
    <w:multiLevelType w:val="hybridMultilevel"/>
    <w:tmpl w:val="E6C0D03C"/>
    <w:lvl w:ilvl="0" w:tplc="463E4592">
      <w:start w:val="1"/>
      <w:numFmt w:val="bullet"/>
      <w:lvlText w:val="-"/>
      <w:lvlJc w:val="left"/>
      <w:pPr>
        <w:ind w:left="720" w:hanging="360"/>
      </w:pPr>
      <w:rPr>
        <w:rFonts w:ascii="Aptos" w:hAnsi="Aptos" w:hint="default"/>
      </w:rPr>
    </w:lvl>
    <w:lvl w:ilvl="1" w:tplc="A5C89758">
      <w:start w:val="1"/>
      <w:numFmt w:val="bullet"/>
      <w:lvlText w:val="o"/>
      <w:lvlJc w:val="left"/>
      <w:pPr>
        <w:ind w:left="1440" w:hanging="360"/>
      </w:pPr>
      <w:rPr>
        <w:rFonts w:ascii="Courier New" w:hAnsi="Courier New" w:hint="default"/>
      </w:rPr>
    </w:lvl>
    <w:lvl w:ilvl="2" w:tplc="8544191C">
      <w:start w:val="1"/>
      <w:numFmt w:val="bullet"/>
      <w:lvlText w:val=""/>
      <w:lvlJc w:val="left"/>
      <w:pPr>
        <w:ind w:left="2160" w:hanging="360"/>
      </w:pPr>
      <w:rPr>
        <w:rFonts w:ascii="Wingdings" w:hAnsi="Wingdings" w:hint="default"/>
      </w:rPr>
    </w:lvl>
    <w:lvl w:ilvl="3" w:tplc="BD620D34">
      <w:start w:val="1"/>
      <w:numFmt w:val="bullet"/>
      <w:lvlText w:val=""/>
      <w:lvlJc w:val="left"/>
      <w:pPr>
        <w:ind w:left="2880" w:hanging="360"/>
      </w:pPr>
      <w:rPr>
        <w:rFonts w:ascii="Symbol" w:hAnsi="Symbol" w:hint="default"/>
      </w:rPr>
    </w:lvl>
    <w:lvl w:ilvl="4" w:tplc="E9E6D686">
      <w:start w:val="1"/>
      <w:numFmt w:val="bullet"/>
      <w:lvlText w:val="o"/>
      <w:lvlJc w:val="left"/>
      <w:pPr>
        <w:ind w:left="3600" w:hanging="360"/>
      </w:pPr>
      <w:rPr>
        <w:rFonts w:ascii="Courier New" w:hAnsi="Courier New" w:hint="default"/>
      </w:rPr>
    </w:lvl>
    <w:lvl w:ilvl="5" w:tplc="530C7F30">
      <w:start w:val="1"/>
      <w:numFmt w:val="bullet"/>
      <w:lvlText w:val=""/>
      <w:lvlJc w:val="left"/>
      <w:pPr>
        <w:ind w:left="4320" w:hanging="360"/>
      </w:pPr>
      <w:rPr>
        <w:rFonts w:ascii="Wingdings" w:hAnsi="Wingdings" w:hint="default"/>
      </w:rPr>
    </w:lvl>
    <w:lvl w:ilvl="6" w:tplc="E0B2BBD2">
      <w:start w:val="1"/>
      <w:numFmt w:val="bullet"/>
      <w:lvlText w:val=""/>
      <w:lvlJc w:val="left"/>
      <w:pPr>
        <w:ind w:left="5040" w:hanging="360"/>
      </w:pPr>
      <w:rPr>
        <w:rFonts w:ascii="Symbol" w:hAnsi="Symbol" w:hint="default"/>
      </w:rPr>
    </w:lvl>
    <w:lvl w:ilvl="7" w:tplc="0F9076BE">
      <w:start w:val="1"/>
      <w:numFmt w:val="bullet"/>
      <w:lvlText w:val="o"/>
      <w:lvlJc w:val="left"/>
      <w:pPr>
        <w:ind w:left="5760" w:hanging="360"/>
      </w:pPr>
      <w:rPr>
        <w:rFonts w:ascii="Courier New" w:hAnsi="Courier New" w:hint="default"/>
      </w:rPr>
    </w:lvl>
    <w:lvl w:ilvl="8" w:tplc="E3A01592">
      <w:start w:val="1"/>
      <w:numFmt w:val="bullet"/>
      <w:lvlText w:val=""/>
      <w:lvlJc w:val="left"/>
      <w:pPr>
        <w:ind w:left="6480" w:hanging="360"/>
      </w:pPr>
      <w:rPr>
        <w:rFonts w:ascii="Wingdings" w:hAnsi="Wingdings" w:hint="default"/>
      </w:rPr>
    </w:lvl>
  </w:abstractNum>
  <w:abstractNum w:abstractNumId="1" w15:restartNumberingAfterBreak="0">
    <w:nsid w:val="003A5E7C"/>
    <w:multiLevelType w:val="hybridMultilevel"/>
    <w:tmpl w:val="F758717A"/>
    <w:lvl w:ilvl="0" w:tplc="463E4592">
      <w:start w:val="1"/>
      <w:numFmt w:val="bullet"/>
      <w:lvlText w:val="-"/>
      <w:lvlJc w:val="left"/>
      <w:pPr>
        <w:ind w:left="720" w:hanging="360"/>
      </w:pPr>
      <w:rPr>
        <w:rFonts w:ascii="Aptos" w:hAnsi="Apto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01A7967B"/>
    <w:multiLevelType w:val="hybridMultilevel"/>
    <w:tmpl w:val="FC2E2EE8"/>
    <w:lvl w:ilvl="0" w:tplc="193A05E6">
      <w:start w:val="1"/>
      <w:numFmt w:val="bullet"/>
      <w:lvlText w:val="·"/>
      <w:lvlJc w:val="left"/>
      <w:pPr>
        <w:ind w:left="720" w:hanging="360"/>
      </w:pPr>
      <w:rPr>
        <w:rFonts w:ascii="Symbol" w:hAnsi="Symbol" w:hint="default"/>
      </w:rPr>
    </w:lvl>
    <w:lvl w:ilvl="1" w:tplc="A0903FA2">
      <w:start w:val="1"/>
      <w:numFmt w:val="bullet"/>
      <w:lvlText w:val="o"/>
      <w:lvlJc w:val="left"/>
      <w:pPr>
        <w:ind w:left="1440" w:hanging="360"/>
      </w:pPr>
      <w:rPr>
        <w:rFonts w:ascii="Courier New" w:hAnsi="Courier New" w:hint="default"/>
      </w:rPr>
    </w:lvl>
    <w:lvl w:ilvl="2" w:tplc="B656A8B0">
      <w:start w:val="1"/>
      <w:numFmt w:val="bullet"/>
      <w:lvlText w:val=""/>
      <w:lvlJc w:val="left"/>
      <w:pPr>
        <w:ind w:left="2160" w:hanging="360"/>
      </w:pPr>
      <w:rPr>
        <w:rFonts w:ascii="Wingdings" w:hAnsi="Wingdings" w:hint="default"/>
      </w:rPr>
    </w:lvl>
    <w:lvl w:ilvl="3" w:tplc="06369126">
      <w:start w:val="1"/>
      <w:numFmt w:val="bullet"/>
      <w:lvlText w:val=""/>
      <w:lvlJc w:val="left"/>
      <w:pPr>
        <w:ind w:left="2880" w:hanging="360"/>
      </w:pPr>
      <w:rPr>
        <w:rFonts w:ascii="Symbol" w:hAnsi="Symbol" w:hint="default"/>
      </w:rPr>
    </w:lvl>
    <w:lvl w:ilvl="4" w:tplc="E812BD8C">
      <w:start w:val="1"/>
      <w:numFmt w:val="bullet"/>
      <w:lvlText w:val="o"/>
      <w:lvlJc w:val="left"/>
      <w:pPr>
        <w:ind w:left="3600" w:hanging="360"/>
      </w:pPr>
      <w:rPr>
        <w:rFonts w:ascii="Courier New" w:hAnsi="Courier New" w:hint="default"/>
      </w:rPr>
    </w:lvl>
    <w:lvl w:ilvl="5" w:tplc="48428B58">
      <w:start w:val="1"/>
      <w:numFmt w:val="bullet"/>
      <w:lvlText w:val=""/>
      <w:lvlJc w:val="left"/>
      <w:pPr>
        <w:ind w:left="4320" w:hanging="360"/>
      </w:pPr>
      <w:rPr>
        <w:rFonts w:ascii="Wingdings" w:hAnsi="Wingdings" w:hint="default"/>
      </w:rPr>
    </w:lvl>
    <w:lvl w:ilvl="6" w:tplc="4D9E0302">
      <w:start w:val="1"/>
      <w:numFmt w:val="bullet"/>
      <w:lvlText w:val=""/>
      <w:lvlJc w:val="left"/>
      <w:pPr>
        <w:ind w:left="5040" w:hanging="360"/>
      </w:pPr>
      <w:rPr>
        <w:rFonts w:ascii="Symbol" w:hAnsi="Symbol" w:hint="default"/>
      </w:rPr>
    </w:lvl>
    <w:lvl w:ilvl="7" w:tplc="AB42926E">
      <w:start w:val="1"/>
      <w:numFmt w:val="bullet"/>
      <w:lvlText w:val="o"/>
      <w:lvlJc w:val="left"/>
      <w:pPr>
        <w:ind w:left="5760" w:hanging="360"/>
      </w:pPr>
      <w:rPr>
        <w:rFonts w:ascii="Courier New" w:hAnsi="Courier New" w:hint="default"/>
      </w:rPr>
    </w:lvl>
    <w:lvl w:ilvl="8" w:tplc="2804AF72">
      <w:start w:val="1"/>
      <w:numFmt w:val="bullet"/>
      <w:lvlText w:val=""/>
      <w:lvlJc w:val="left"/>
      <w:pPr>
        <w:ind w:left="6480" w:hanging="360"/>
      </w:pPr>
      <w:rPr>
        <w:rFonts w:ascii="Wingdings" w:hAnsi="Wingdings" w:hint="default"/>
      </w:rPr>
    </w:lvl>
  </w:abstractNum>
  <w:abstractNum w:abstractNumId="3" w15:restartNumberingAfterBreak="0">
    <w:nsid w:val="022D5808"/>
    <w:multiLevelType w:val="hybridMultilevel"/>
    <w:tmpl w:val="7700D33E"/>
    <w:lvl w:ilvl="0" w:tplc="867A84B6">
      <w:start w:val="1"/>
      <w:numFmt w:val="bullet"/>
      <w:lvlText w:val="·"/>
      <w:lvlJc w:val="left"/>
      <w:pPr>
        <w:ind w:left="720" w:hanging="360"/>
      </w:pPr>
      <w:rPr>
        <w:rFonts w:ascii="Symbol" w:hAnsi="Symbol" w:hint="default"/>
      </w:rPr>
    </w:lvl>
    <w:lvl w:ilvl="1" w:tplc="C21C6294">
      <w:start w:val="1"/>
      <w:numFmt w:val="bullet"/>
      <w:lvlText w:val="o"/>
      <w:lvlJc w:val="left"/>
      <w:pPr>
        <w:ind w:left="1440" w:hanging="360"/>
      </w:pPr>
      <w:rPr>
        <w:rFonts w:ascii="Courier New" w:hAnsi="Courier New" w:hint="default"/>
      </w:rPr>
    </w:lvl>
    <w:lvl w:ilvl="2" w:tplc="64F2EC8A">
      <w:start w:val="1"/>
      <w:numFmt w:val="bullet"/>
      <w:lvlText w:val=""/>
      <w:lvlJc w:val="left"/>
      <w:pPr>
        <w:ind w:left="2160" w:hanging="360"/>
      </w:pPr>
      <w:rPr>
        <w:rFonts w:ascii="Wingdings" w:hAnsi="Wingdings" w:hint="default"/>
      </w:rPr>
    </w:lvl>
    <w:lvl w:ilvl="3" w:tplc="0B2CFC88">
      <w:start w:val="1"/>
      <w:numFmt w:val="bullet"/>
      <w:lvlText w:val=""/>
      <w:lvlJc w:val="left"/>
      <w:pPr>
        <w:ind w:left="2880" w:hanging="360"/>
      </w:pPr>
      <w:rPr>
        <w:rFonts w:ascii="Symbol" w:hAnsi="Symbol" w:hint="default"/>
      </w:rPr>
    </w:lvl>
    <w:lvl w:ilvl="4" w:tplc="799268C0">
      <w:start w:val="1"/>
      <w:numFmt w:val="bullet"/>
      <w:lvlText w:val="o"/>
      <w:lvlJc w:val="left"/>
      <w:pPr>
        <w:ind w:left="3600" w:hanging="360"/>
      </w:pPr>
      <w:rPr>
        <w:rFonts w:ascii="Courier New" w:hAnsi="Courier New" w:hint="default"/>
      </w:rPr>
    </w:lvl>
    <w:lvl w:ilvl="5" w:tplc="1786E1C6">
      <w:start w:val="1"/>
      <w:numFmt w:val="bullet"/>
      <w:lvlText w:val=""/>
      <w:lvlJc w:val="left"/>
      <w:pPr>
        <w:ind w:left="4320" w:hanging="360"/>
      </w:pPr>
      <w:rPr>
        <w:rFonts w:ascii="Wingdings" w:hAnsi="Wingdings" w:hint="default"/>
      </w:rPr>
    </w:lvl>
    <w:lvl w:ilvl="6" w:tplc="1072600E">
      <w:start w:val="1"/>
      <w:numFmt w:val="bullet"/>
      <w:lvlText w:val=""/>
      <w:lvlJc w:val="left"/>
      <w:pPr>
        <w:ind w:left="5040" w:hanging="360"/>
      </w:pPr>
      <w:rPr>
        <w:rFonts w:ascii="Symbol" w:hAnsi="Symbol" w:hint="default"/>
      </w:rPr>
    </w:lvl>
    <w:lvl w:ilvl="7" w:tplc="8918DB6C">
      <w:start w:val="1"/>
      <w:numFmt w:val="bullet"/>
      <w:lvlText w:val="o"/>
      <w:lvlJc w:val="left"/>
      <w:pPr>
        <w:ind w:left="5760" w:hanging="360"/>
      </w:pPr>
      <w:rPr>
        <w:rFonts w:ascii="Courier New" w:hAnsi="Courier New" w:hint="default"/>
      </w:rPr>
    </w:lvl>
    <w:lvl w:ilvl="8" w:tplc="5DAAB21C">
      <w:start w:val="1"/>
      <w:numFmt w:val="bullet"/>
      <w:lvlText w:val=""/>
      <w:lvlJc w:val="left"/>
      <w:pPr>
        <w:ind w:left="6480" w:hanging="360"/>
      </w:pPr>
      <w:rPr>
        <w:rFonts w:ascii="Wingdings" w:hAnsi="Wingdings" w:hint="default"/>
      </w:rPr>
    </w:lvl>
  </w:abstractNum>
  <w:abstractNum w:abstractNumId="4" w15:restartNumberingAfterBreak="0">
    <w:nsid w:val="044877D5"/>
    <w:multiLevelType w:val="hybridMultilevel"/>
    <w:tmpl w:val="B3425848"/>
    <w:lvl w:ilvl="0" w:tplc="51C8BF82">
      <w:start w:val="1"/>
      <w:numFmt w:val="bullet"/>
      <w:lvlText w:val="·"/>
      <w:lvlJc w:val="left"/>
      <w:pPr>
        <w:ind w:left="720" w:hanging="360"/>
      </w:pPr>
      <w:rPr>
        <w:rFonts w:ascii="Symbol" w:hAnsi="Symbol" w:hint="default"/>
      </w:rPr>
    </w:lvl>
    <w:lvl w:ilvl="1" w:tplc="614AE81A">
      <w:start w:val="1"/>
      <w:numFmt w:val="bullet"/>
      <w:lvlText w:val="o"/>
      <w:lvlJc w:val="left"/>
      <w:pPr>
        <w:ind w:left="1440" w:hanging="360"/>
      </w:pPr>
      <w:rPr>
        <w:rFonts w:ascii="Courier New" w:hAnsi="Courier New" w:hint="default"/>
      </w:rPr>
    </w:lvl>
    <w:lvl w:ilvl="2" w:tplc="F0C0A830">
      <w:start w:val="1"/>
      <w:numFmt w:val="bullet"/>
      <w:lvlText w:val=""/>
      <w:lvlJc w:val="left"/>
      <w:pPr>
        <w:ind w:left="2160" w:hanging="360"/>
      </w:pPr>
      <w:rPr>
        <w:rFonts w:ascii="Wingdings" w:hAnsi="Wingdings" w:hint="default"/>
      </w:rPr>
    </w:lvl>
    <w:lvl w:ilvl="3" w:tplc="C032EDB8">
      <w:start w:val="1"/>
      <w:numFmt w:val="bullet"/>
      <w:lvlText w:val=""/>
      <w:lvlJc w:val="left"/>
      <w:pPr>
        <w:ind w:left="2880" w:hanging="360"/>
      </w:pPr>
      <w:rPr>
        <w:rFonts w:ascii="Symbol" w:hAnsi="Symbol" w:hint="default"/>
      </w:rPr>
    </w:lvl>
    <w:lvl w:ilvl="4" w:tplc="3E64D220">
      <w:start w:val="1"/>
      <w:numFmt w:val="bullet"/>
      <w:lvlText w:val="o"/>
      <w:lvlJc w:val="left"/>
      <w:pPr>
        <w:ind w:left="3600" w:hanging="360"/>
      </w:pPr>
      <w:rPr>
        <w:rFonts w:ascii="Courier New" w:hAnsi="Courier New" w:hint="default"/>
      </w:rPr>
    </w:lvl>
    <w:lvl w:ilvl="5" w:tplc="C520D2A6">
      <w:start w:val="1"/>
      <w:numFmt w:val="bullet"/>
      <w:lvlText w:val=""/>
      <w:lvlJc w:val="left"/>
      <w:pPr>
        <w:ind w:left="4320" w:hanging="360"/>
      </w:pPr>
      <w:rPr>
        <w:rFonts w:ascii="Wingdings" w:hAnsi="Wingdings" w:hint="default"/>
      </w:rPr>
    </w:lvl>
    <w:lvl w:ilvl="6" w:tplc="C4CA3694">
      <w:start w:val="1"/>
      <w:numFmt w:val="bullet"/>
      <w:lvlText w:val=""/>
      <w:lvlJc w:val="left"/>
      <w:pPr>
        <w:ind w:left="5040" w:hanging="360"/>
      </w:pPr>
      <w:rPr>
        <w:rFonts w:ascii="Symbol" w:hAnsi="Symbol" w:hint="default"/>
      </w:rPr>
    </w:lvl>
    <w:lvl w:ilvl="7" w:tplc="1F6824EC">
      <w:start w:val="1"/>
      <w:numFmt w:val="bullet"/>
      <w:lvlText w:val="o"/>
      <w:lvlJc w:val="left"/>
      <w:pPr>
        <w:ind w:left="5760" w:hanging="360"/>
      </w:pPr>
      <w:rPr>
        <w:rFonts w:ascii="Courier New" w:hAnsi="Courier New" w:hint="default"/>
      </w:rPr>
    </w:lvl>
    <w:lvl w:ilvl="8" w:tplc="F4D42CE4">
      <w:start w:val="1"/>
      <w:numFmt w:val="bullet"/>
      <w:lvlText w:val=""/>
      <w:lvlJc w:val="left"/>
      <w:pPr>
        <w:ind w:left="6480" w:hanging="360"/>
      </w:pPr>
      <w:rPr>
        <w:rFonts w:ascii="Wingdings" w:hAnsi="Wingdings" w:hint="default"/>
      </w:rPr>
    </w:lvl>
  </w:abstractNum>
  <w:abstractNum w:abstractNumId="5" w15:restartNumberingAfterBreak="0">
    <w:nsid w:val="04783038"/>
    <w:multiLevelType w:val="hybridMultilevel"/>
    <w:tmpl w:val="739A4A0E"/>
    <w:lvl w:ilvl="0" w:tplc="463E4592">
      <w:start w:val="1"/>
      <w:numFmt w:val="bullet"/>
      <w:lvlText w:val="-"/>
      <w:lvlJc w:val="left"/>
      <w:pPr>
        <w:ind w:left="720" w:hanging="360"/>
      </w:pPr>
      <w:rPr>
        <w:rFonts w:ascii="Aptos" w:hAnsi="Apto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05B8B41B"/>
    <w:multiLevelType w:val="hybridMultilevel"/>
    <w:tmpl w:val="9CFE57A4"/>
    <w:lvl w:ilvl="0" w:tplc="AFF26890">
      <w:start w:val="1"/>
      <w:numFmt w:val="bullet"/>
      <w:lvlText w:val="·"/>
      <w:lvlJc w:val="left"/>
      <w:pPr>
        <w:ind w:left="720" w:hanging="360"/>
      </w:pPr>
      <w:rPr>
        <w:rFonts w:ascii="Symbol" w:hAnsi="Symbol" w:hint="default"/>
      </w:rPr>
    </w:lvl>
    <w:lvl w:ilvl="1" w:tplc="E414514C">
      <w:start w:val="1"/>
      <w:numFmt w:val="bullet"/>
      <w:lvlText w:val="o"/>
      <w:lvlJc w:val="left"/>
      <w:pPr>
        <w:ind w:left="1440" w:hanging="360"/>
      </w:pPr>
      <w:rPr>
        <w:rFonts w:ascii="Courier New" w:hAnsi="Courier New" w:hint="default"/>
      </w:rPr>
    </w:lvl>
    <w:lvl w:ilvl="2" w:tplc="39C8FEA8">
      <w:start w:val="1"/>
      <w:numFmt w:val="bullet"/>
      <w:lvlText w:val=""/>
      <w:lvlJc w:val="left"/>
      <w:pPr>
        <w:ind w:left="2160" w:hanging="360"/>
      </w:pPr>
      <w:rPr>
        <w:rFonts w:ascii="Wingdings" w:hAnsi="Wingdings" w:hint="default"/>
      </w:rPr>
    </w:lvl>
    <w:lvl w:ilvl="3" w:tplc="0360DE74">
      <w:start w:val="1"/>
      <w:numFmt w:val="bullet"/>
      <w:lvlText w:val=""/>
      <w:lvlJc w:val="left"/>
      <w:pPr>
        <w:ind w:left="2880" w:hanging="360"/>
      </w:pPr>
      <w:rPr>
        <w:rFonts w:ascii="Symbol" w:hAnsi="Symbol" w:hint="default"/>
      </w:rPr>
    </w:lvl>
    <w:lvl w:ilvl="4" w:tplc="A5789D04">
      <w:start w:val="1"/>
      <w:numFmt w:val="bullet"/>
      <w:lvlText w:val="o"/>
      <w:lvlJc w:val="left"/>
      <w:pPr>
        <w:ind w:left="3600" w:hanging="360"/>
      </w:pPr>
      <w:rPr>
        <w:rFonts w:ascii="Courier New" w:hAnsi="Courier New" w:hint="default"/>
      </w:rPr>
    </w:lvl>
    <w:lvl w:ilvl="5" w:tplc="38768D44">
      <w:start w:val="1"/>
      <w:numFmt w:val="bullet"/>
      <w:lvlText w:val=""/>
      <w:lvlJc w:val="left"/>
      <w:pPr>
        <w:ind w:left="4320" w:hanging="360"/>
      </w:pPr>
      <w:rPr>
        <w:rFonts w:ascii="Wingdings" w:hAnsi="Wingdings" w:hint="default"/>
      </w:rPr>
    </w:lvl>
    <w:lvl w:ilvl="6" w:tplc="CED41FC2">
      <w:start w:val="1"/>
      <w:numFmt w:val="bullet"/>
      <w:lvlText w:val=""/>
      <w:lvlJc w:val="left"/>
      <w:pPr>
        <w:ind w:left="5040" w:hanging="360"/>
      </w:pPr>
      <w:rPr>
        <w:rFonts w:ascii="Symbol" w:hAnsi="Symbol" w:hint="default"/>
      </w:rPr>
    </w:lvl>
    <w:lvl w:ilvl="7" w:tplc="D4AEA1A8">
      <w:start w:val="1"/>
      <w:numFmt w:val="bullet"/>
      <w:lvlText w:val="o"/>
      <w:lvlJc w:val="left"/>
      <w:pPr>
        <w:ind w:left="5760" w:hanging="360"/>
      </w:pPr>
      <w:rPr>
        <w:rFonts w:ascii="Courier New" w:hAnsi="Courier New" w:hint="default"/>
      </w:rPr>
    </w:lvl>
    <w:lvl w:ilvl="8" w:tplc="3C5E3A32">
      <w:start w:val="1"/>
      <w:numFmt w:val="bullet"/>
      <w:lvlText w:val=""/>
      <w:lvlJc w:val="left"/>
      <w:pPr>
        <w:ind w:left="6480" w:hanging="360"/>
      </w:pPr>
      <w:rPr>
        <w:rFonts w:ascii="Wingdings" w:hAnsi="Wingdings" w:hint="default"/>
      </w:rPr>
    </w:lvl>
  </w:abstractNum>
  <w:abstractNum w:abstractNumId="7" w15:restartNumberingAfterBreak="0">
    <w:nsid w:val="05E4CF7C"/>
    <w:multiLevelType w:val="hybridMultilevel"/>
    <w:tmpl w:val="17349338"/>
    <w:lvl w:ilvl="0" w:tplc="30C0B7A0">
      <w:start w:val="1"/>
      <w:numFmt w:val="bullet"/>
      <w:lvlText w:val="-"/>
      <w:lvlJc w:val="left"/>
      <w:pPr>
        <w:ind w:left="720" w:hanging="360"/>
      </w:pPr>
      <w:rPr>
        <w:rFonts w:ascii="Aptos" w:hAnsi="Aptos" w:hint="default"/>
      </w:rPr>
    </w:lvl>
    <w:lvl w:ilvl="1" w:tplc="020A94A8">
      <w:start w:val="1"/>
      <w:numFmt w:val="bullet"/>
      <w:lvlText w:val="o"/>
      <w:lvlJc w:val="left"/>
      <w:pPr>
        <w:ind w:left="1440" w:hanging="360"/>
      </w:pPr>
      <w:rPr>
        <w:rFonts w:ascii="Courier New" w:hAnsi="Courier New" w:hint="default"/>
      </w:rPr>
    </w:lvl>
    <w:lvl w:ilvl="2" w:tplc="9252E1EE">
      <w:start w:val="1"/>
      <w:numFmt w:val="bullet"/>
      <w:lvlText w:val=""/>
      <w:lvlJc w:val="left"/>
      <w:pPr>
        <w:ind w:left="2160" w:hanging="360"/>
      </w:pPr>
      <w:rPr>
        <w:rFonts w:ascii="Wingdings" w:hAnsi="Wingdings" w:hint="default"/>
      </w:rPr>
    </w:lvl>
    <w:lvl w:ilvl="3" w:tplc="1BDE55AA">
      <w:start w:val="1"/>
      <w:numFmt w:val="bullet"/>
      <w:lvlText w:val=""/>
      <w:lvlJc w:val="left"/>
      <w:pPr>
        <w:ind w:left="2880" w:hanging="360"/>
      </w:pPr>
      <w:rPr>
        <w:rFonts w:ascii="Symbol" w:hAnsi="Symbol" w:hint="default"/>
      </w:rPr>
    </w:lvl>
    <w:lvl w:ilvl="4" w:tplc="D81C35FA">
      <w:start w:val="1"/>
      <w:numFmt w:val="bullet"/>
      <w:lvlText w:val="o"/>
      <w:lvlJc w:val="left"/>
      <w:pPr>
        <w:ind w:left="3600" w:hanging="360"/>
      </w:pPr>
      <w:rPr>
        <w:rFonts w:ascii="Courier New" w:hAnsi="Courier New" w:hint="default"/>
      </w:rPr>
    </w:lvl>
    <w:lvl w:ilvl="5" w:tplc="12F232F0">
      <w:start w:val="1"/>
      <w:numFmt w:val="bullet"/>
      <w:lvlText w:val=""/>
      <w:lvlJc w:val="left"/>
      <w:pPr>
        <w:ind w:left="4320" w:hanging="360"/>
      </w:pPr>
      <w:rPr>
        <w:rFonts w:ascii="Wingdings" w:hAnsi="Wingdings" w:hint="default"/>
      </w:rPr>
    </w:lvl>
    <w:lvl w:ilvl="6" w:tplc="82AA57E2">
      <w:start w:val="1"/>
      <w:numFmt w:val="bullet"/>
      <w:lvlText w:val=""/>
      <w:lvlJc w:val="left"/>
      <w:pPr>
        <w:ind w:left="5040" w:hanging="360"/>
      </w:pPr>
      <w:rPr>
        <w:rFonts w:ascii="Symbol" w:hAnsi="Symbol" w:hint="default"/>
      </w:rPr>
    </w:lvl>
    <w:lvl w:ilvl="7" w:tplc="E1F875B4">
      <w:start w:val="1"/>
      <w:numFmt w:val="bullet"/>
      <w:lvlText w:val="o"/>
      <w:lvlJc w:val="left"/>
      <w:pPr>
        <w:ind w:left="5760" w:hanging="360"/>
      </w:pPr>
      <w:rPr>
        <w:rFonts w:ascii="Courier New" w:hAnsi="Courier New" w:hint="default"/>
      </w:rPr>
    </w:lvl>
    <w:lvl w:ilvl="8" w:tplc="0534FACA">
      <w:start w:val="1"/>
      <w:numFmt w:val="bullet"/>
      <w:lvlText w:val=""/>
      <w:lvlJc w:val="left"/>
      <w:pPr>
        <w:ind w:left="6480" w:hanging="360"/>
      </w:pPr>
      <w:rPr>
        <w:rFonts w:ascii="Wingdings" w:hAnsi="Wingdings" w:hint="default"/>
      </w:rPr>
    </w:lvl>
  </w:abstractNum>
  <w:abstractNum w:abstractNumId="8" w15:restartNumberingAfterBreak="0">
    <w:nsid w:val="07C52CA0"/>
    <w:multiLevelType w:val="hybridMultilevel"/>
    <w:tmpl w:val="2726234E"/>
    <w:lvl w:ilvl="0" w:tplc="D9A063F0">
      <w:start w:val="1"/>
      <w:numFmt w:val="bullet"/>
      <w:lvlText w:val="·"/>
      <w:lvlJc w:val="left"/>
      <w:pPr>
        <w:ind w:left="720" w:hanging="360"/>
      </w:pPr>
      <w:rPr>
        <w:rFonts w:ascii="Symbol" w:hAnsi="Symbol" w:hint="default"/>
      </w:rPr>
    </w:lvl>
    <w:lvl w:ilvl="1" w:tplc="4414FF00">
      <w:start w:val="1"/>
      <w:numFmt w:val="bullet"/>
      <w:lvlText w:val="o"/>
      <w:lvlJc w:val="left"/>
      <w:pPr>
        <w:ind w:left="1440" w:hanging="360"/>
      </w:pPr>
      <w:rPr>
        <w:rFonts w:ascii="Courier New" w:hAnsi="Courier New" w:hint="default"/>
      </w:rPr>
    </w:lvl>
    <w:lvl w:ilvl="2" w:tplc="501A675E">
      <w:start w:val="1"/>
      <w:numFmt w:val="bullet"/>
      <w:lvlText w:val=""/>
      <w:lvlJc w:val="left"/>
      <w:pPr>
        <w:ind w:left="2160" w:hanging="360"/>
      </w:pPr>
      <w:rPr>
        <w:rFonts w:ascii="Wingdings" w:hAnsi="Wingdings" w:hint="default"/>
      </w:rPr>
    </w:lvl>
    <w:lvl w:ilvl="3" w:tplc="0FFED99E">
      <w:start w:val="1"/>
      <w:numFmt w:val="bullet"/>
      <w:lvlText w:val=""/>
      <w:lvlJc w:val="left"/>
      <w:pPr>
        <w:ind w:left="2880" w:hanging="360"/>
      </w:pPr>
      <w:rPr>
        <w:rFonts w:ascii="Symbol" w:hAnsi="Symbol" w:hint="default"/>
      </w:rPr>
    </w:lvl>
    <w:lvl w:ilvl="4" w:tplc="3982B530">
      <w:start w:val="1"/>
      <w:numFmt w:val="bullet"/>
      <w:lvlText w:val="o"/>
      <w:lvlJc w:val="left"/>
      <w:pPr>
        <w:ind w:left="3600" w:hanging="360"/>
      </w:pPr>
      <w:rPr>
        <w:rFonts w:ascii="Courier New" w:hAnsi="Courier New" w:hint="default"/>
      </w:rPr>
    </w:lvl>
    <w:lvl w:ilvl="5" w:tplc="A3927FE2">
      <w:start w:val="1"/>
      <w:numFmt w:val="bullet"/>
      <w:lvlText w:val=""/>
      <w:lvlJc w:val="left"/>
      <w:pPr>
        <w:ind w:left="4320" w:hanging="360"/>
      </w:pPr>
      <w:rPr>
        <w:rFonts w:ascii="Wingdings" w:hAnsi="Wingdings" w:hint="default"/>
      </w:rPr>
    </w:lvl>
    <w:lvl w:ilvl="6" w:tplc="8F02C0A8">
      <w:start w:val="1"/>
      <w:numFmt w:val="bullet"/>
      <w:lvlText w:val=""/>
      <w:lvlJc w:val="left"/>
      <w:pPr>
        <w:ind w:left="5040" w:hanging="360"/>
      </w:pPr>
      <w:rPr>
        <w:rFonts w:ascii="Symbol" w:hAnsi="Symbol" w:hint="default"/>
      </w:rPr>
    </w:lvl>
    <w:lvl w:ilvl="7" w:tplc="63D0AB1A">
      <w:start w:val="1"/>
      <w:numFmt w:val="bullet"/>
      <w:lvlText w:val="o"/>
      <w:lvlJc w:val="left"/>
      <w:pPr>
        <w:ind w:left="5760" w:hanging="360"/>
      </w:pPr>
      <w:rPr>
        <w:rFonts w:ascii="Courier New" w:hAnsi="Courier New" w:hint="default"/>
      </w:rPr>
    </w:lvl>
    <w:lvl w:ilvl="8" w:tplc="A380D8EA">
      <w:start w:val="1"/>
      <w:numFmt w:val="bullet"/>
      <w:lvlText w:val=""/>
      <w:lvlJc w:val="left"/>
      <w:pPr>
        <w:ind w:left="6480" w:hanging="360"/>
      </w:pPr>
      <w:rPr>
        <w:rFonts w:ascii="Wingdings" w:hAnsi="Wingdings" w:hint="default"/>
      </w:rPr>
    </w:lvl>
  </w:abstractNum>
  <w:abstractNum w:abstractNumId="9" w15:restartNumberingAfterBreak="0">
    <w:nsid w:val="08D75495"/>
    <w:multiLevelType w:val="hybridMultilevel"/>
    <w:tmpl w:val="CB200AFE"/>
    <w:lvl w:ilvl="0" w:tplc="463E4592">
      <w:start w:val="1"/>
      <w:numFmt w:val="bullet"/>
      <w:lvlText w:val="-"/>
      <w:lvlJc w:val="left"/>
      <w:pPr>
        <w:ind w:left="720" w:hanging="360"/>
      </w:pPr>
      <w:rPr>
        <w:rFonts w:ascii="Aptos" w:hAnsi="Apto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09D62A51"/>
    <w:multiLevelType w:val="hybridMultilevel"/>
    <w:tmpl w:val="300CB860"/>
    <w:lvl w:ilvl="0" w:tplc="DA7ECAEA">
      <w:start w:val="1"/>
      <w:numFmt w:val="bullet"/>
      <w:lvlText w:val="·"/>
      <w:lvlJc w:val="left"/>
      <w:pPr>
        <w:ind w:left="720" w:hanging="360"/>
      </w:pPr>
      <w:rPr>
        <w:rFonts w:ascii="Symbol" w:hAnsi="Symbol" w:hint="default"/>
      </w:rPr>
    </w:lvl>
    <w:lvl w:ilvl="1" w:tplc="EF7895C2">
      <w:start w:val="1"/>
      <w:numFmt w:val="bullet"/>
      <w:lvlText w:val="o"/>
      <w:lvlJc w:val="left"/>
      <w:pPr>
        <w:ind w:left="1440" w:hanging="360"/>
      </w:pPr>
      <w:rPr>
        <w:rFonts w:ascii="Courier New" w:hAnsi="Courier New" w:hint="default"/>
      </w:rPr>
    </w:lvl>
    <w:lvl w:ilvl="2" w:tplc="B908F7C2">
      <w:start w:val="1"/>
      <w:numFmt w:val="bullet"/>
      <w:lvlText w:val=""/>
      <w:lvlJc w:val="left"/>
      <w:pPr>
        <w:ind w:left="2160" w:hanging="360"/>
      </w:pPr>
      <w:rPr>
        <w:rFonts w:ascii="Wingdings" w:hAnsi="Wingdings" w:hint="default"/>
      </w:rPr>
    </w:lvl>
    <w:lvl w:ilvl="3" w:tplc="87A4FD8C">
      <w:start w:val="1"/>
      <w:numFmt w:val="bullet"/>
      <w:lvlText w:val=""/>
      <w:lvlJc w:val="left"/>
      <w:pPr>
        <w:ind w:left="2880" w:hanging="360"/>
      </w:pPr>
      <w:rPr>
        <w:rFonts w:ascii="Symbol" w:hAnsi="Symbol" w:hint="default"/>
      </w:rPr>
    </w:lvl>
    <w:lvl w:ilvl="4" w:tplc="9DD43AF6">
      <w:start w:val="1"/>
      <w:numFmt w:val="bullet"/>
      <w:lvlText w:val="o"/>
      <w:lvlJc w:val="left"/>
      <w:pPr>
        <w:ind w:left="3600" w:hanging="360"/>
      </w:pPr>
      <w:rPr>
        <w:rFonts w:ascii="Courier New" w:hAnsi="Courier New" w:hint="default"/>
      </w:rPr>
    </w:lvl>
    <w:lvl w:ilvl="5" w:tplc="59928EF0">
      <w:start w:val="1"/>
      <w:numFmt w:val="bullet"/>
      <w:lvlText w:val=""/>
      <w:lvlJc w:val="left"/>
      <w:pPr>
        <w:ind w:left="4320" w:hanging="360"/>
      </w:pPr>
      <w:rPr>
        <w:rFonts w:ascii="Wingdings" w:hAnsi="Wingdings" w:hint="default"/>
      </w:rPr>
    </w:lvl>
    <w:lvl w:ilvl="6" w:tplc="266C83DC">
      <w:start w:val="1"/>
      <w:numFmt w:val="bullet"/>
      <w:lvlText w:val=""/>
      <w:lvlJc w:val="left"/>
      <w:pPr>
        <w:ind w:left="5040" w:hanging="360"/>
      </w:pPr>
      <w:rPr>
        <w:rFonts w:ascii="Symbol" w:hAnsi="Symbol" w:hint="default"/>
      </w:rPr>
    </w:lvl>
    <w:lvl w:ilvl="7" w:tplc="ED0CAB96">
      <w:start w:val="1"/>
      <w:numFmt w:val="bullet"/>
      <w:lvlText w:val="o"/>
      <w:lvlJc w:val="left"/>
      <w:pPr>
        <w:ind w:left="5760" w:hanging="360"/>
      </w:pPr>
      <w:rPr>
        <w:rFonts w:ascii="Courier New" w:hAnsi="Courier New" w:hint="default"/>
      </w:rPr>
    </w:lvl>
    <w:lvl w:ilvl="8" w:tplc="06F43E18">
      <w:start w:val="1"/>
      <w:numFmt w:val="bullet"/>
      <w:lvlText w:val=""/>
      <w:lvlJc w:val="left"/>
      <w:pPr>
        <w:ind w:left="6480" w:hanging="360"/>
      </w:pPr>
      <w:rPr>
        <w:rFonts w:ascii="Wingdings" w:hAnsi="Wingdings" w:hint="default"/>
      </w:rPr>
    </w:lvl>
  </w:abstractNum>
  <w:abstractNum w:abstractNumId="11" w15:restartNumberingAfterBreak="0">
    <w:nsid w:val="0ABBCE81"/>
    <w:multiLevelType w:val="hybridMultilevel"/>
    <w:tmpl w:val="3356D274"/>
    <w:lvl w:ilvl="0" w:tplc="DD188E8A">
      <w:start w:val="1"/>
      <w:numFmt w:val="bullet"/>
      <w:lvlText w:val="·"/>
      <w:lvlJc w:val="left"/>
      <w:pPr>
        <w:ind w:left="720" w:hanging="360"/>
      </w:pPr>
      <w:rPr>
        <w:rFonts w:ascii="Symbol" w:hAnsi="Symbol" w:hint="default"/>
      </w:rPr>
    </w:lvl>
    <w:lvl w:ilvl="1" w:tplc="BB86A6AE">
      <w:start w:val="1"/>
      <w:numFmt w:val="bullet"/>
      <w:lvlText w:val="o"/>
      <w:lvlJc w:val="left"/>
      <w:pPr>
        <w:ind w:left="1440" w:hanging="360"/>
      </w:pPr>
      <w:rPr>
        <w:rFonts w:ascii="Courier New" w:hAnsi="Courier New" w:hint="default"/>
      </w:rPr>
    </w:lvl>
    <w:lvl w:ilvl="2" w:tplc="E592D46C">
      <w:start w:val="1"/>
      <w:numFmt w:val="bullet"/>
      <w:lvlText w:val=""/>
      <w:lvlJc w:val="left"/>
      <w:pPr>
        <w:ind w:left="2160" w:hanging="360"/>
      </w:pPr>
      <w:rPr>
        <w:rFonts w:ascii="Wingdings" w:hAnsi="Wingdings" w:hint="default"/>
      </w:rPr>
    </w:lvl>
    <w:lvl w:ilvl="3" w:tplc="AF4C9B56">
      <w:start w:val="1"/>
      <w:numFmt w:val="bullet"/>
      <w:lvlText w:val=""/>
      <w:lvlJc w:val="left"/>
      <w:pPr>
        <w:ind w:left="2880" w:hanging="360"/>
      </w:pPr>
      <w:rPr>
        <w:rFonts w:ascii="Symbol" w:hAnsi="Symbol" w:hint="default"/>
      </w:rPr>
    </w:lvl>
    <w:lvl w:ilvl="4" w:tplc="CED8D13C">
      <w:start w:val="1"/>
      <w:numFmt w:val="bullet"/>
      <w:lvlText w:val="o"/>
      <w:lvlJc w:val="left"/>
      <w:pPr>
        <w:ind w:left="3600" w:hanging="360"/>
      </w:pPr>
      <w:rPr>
        <w:rFonts w:ascii="Courier New" w:hAnsi="Courier New" w:hint="default"/>
      </w:rPr>
    </w:lvl>
    <w:lvl w:ilvl="5" w:tplc="9392AC74">
      <w:start w:val="1"/>
      <w:numFmt w:val="bullet"/>
      <w:lvlText w:val=""/>
      <w:lvlJc w:val="left"/>
      <w:pPr>
        <w:ind w:left="4320" w:hanging="360"/>
      </w:pPr>
      <w:rPr>
        <w:rFonts w:ascii="Wingdings" w:hAnsi="Wingdings" w:hint="default"/>
      </w:rPr>
    </w:lvl>
    <w:lvl w:ilvl="6" w:tplc="808AB8B8">
      <w:start w:val="1"/>
      <w:numFmt w:val="bullet"/>
      <w:lvlText w:val=""/>
      <w:lvlJc w:val="left"/>
      <w:pPr>
        <w:ind w:left="5040" w:hanging="360"/>
      </w:pPr>
      <w:rPr>
        <w:rFonts w:ascii="Symbol" w:hAnsi="Symbol" w:hint="default"/>
      </w:rPr>
    </w:lvl>
    <w:lvl w:ilvl="7" w:tplc="2486B448">
      <w:start w:val="1"/>
      <w:numFmt w:val="bullet"/>
      <w:lvlText w:val="o"/>
      <w:lvlJc w:val="left"/>
      <w:pPr>
        <w:ind w:left="5760" w:hanging="360"/>
      </w:pPr>
      <w:rPr>
        <w:rFonts w:ascii="Courier New" w:hAnsi="Courier New" w:hint="default"/>
      </w:rPr>
    </w:lvl>
    <w:lvl w:ilvl="8" w:tplc="AF2801F4">
      <w:start w:val="1"/>
      <w:numFmt w:val="bullet"/>
      <w:lvlText w:val=""/>
      <w:lvlJc w:val="left"/>
      <w:pPr>
        <w:ind w:left="6480" w:hanging="360"/>
      </w:pPr>
      <w:rPr>
        <w:rFonts w:ascii="Wingdings" w:hAnsi="Wingdings" w:hint="default"/>
      </w:rPr>
    </w:lvl>
  </w:abstractNum>
  <w:abstractNum w:abstractNumId="12" w15:restartNumberingAfterBreak="0">
    <w:nsid w:val="0AF517FC"/>
    <w:multiLevelType w:val="hybridMultilevel"/>
    <w:tmpl w:val="21F6202C"/>
    <w:lvl w:ilvl="0" w:tplc="463E4592">
      <w:start w:val="1"/>
      <w:numFmt w:val="bullet"/>
      <w:lvlText w:val="-"/>
      <w:lvlJc w:val="left"/>
      <w:pPr>
        <w:ind w:left="720" w:hanging="360"/>
      </w:pPr>
      <w:rPr>
        <w:rFonts w:ascii="Aptos" w:hAnsi="Apto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0DD9CAA1"/>
    <w:multiLevelType w:val="hybridMultilevel"/>
    <w:tmpl w:val="9BC0AA7E"/>
    <w:lvl w:ilvl="0" w:tplc="2EF61B1A">
      <w:start w:val="1"/>
      <w:numFmt w:val="bullet"/>
      <w:lvlText w:val="·"/>
      <w:lvlJc w:val="left"/>
      <w:pPr>
        <w:ind w:left="720" w:hanging="360"/>
      </w:pPr>
      <w:rPr>
        <w:rFonts w:ascii="Symbol" w:hAnsi="Symbol" w:hint="default"/>
      </w:rPr>
    </w:lvl>
    <w:lvl w:ilvl="1" w:tplc="178A5FE2">
      <w:start w:val="1"/>
      <w:numFmt w:val="bullet"/>
      <w:lvlText w:val="o"/>
      <w:lvlJc w:val="left"/>
      <w:pPr>
        <w:ind w:left="1440" w:hanging="360"/>
      </w:pPr>
      <w:rPr>
        <w:rFonts w:ascii="Courier New" w:hAnsi="Courier New" w:hint="default"/>
      </w:rPr>
    </w:lvl>
    <w:lvl w:ilvl="2" w:tplc="F6D00E80">
      <w:start w:val="1"/>
      <w:numFmt w:val="bullet"/>
      <w:lvlText w:val=""/>
      <w:lvlJc w:val="left"/>
      <w:pPr>
        <w:ind w:left="2160" w:hanging="360"/>
      </w:pPr>
      <w:rPr>
        <w:rFonts w:ascii="Wingdings" w:hAnsi="Wingdings" w:hint="default"/>
      </w:rPr>
    </w:lvl>
    <w:lvl w:ilvl="3" w:tplc="8C869556">
      <w:start w:val="1"/>
      <w:numFmt w:val="bullet"/>
      <w:lvlText w:val=""/>
      <w:lvlJc w:val="left"/>
      <w:pPr>
        <w:ind w:left="2880" w:hanging="360"/>
      </w:pPr>
      <w:rPr>
        <w:rFonts w:ascii="Symbol" w:hAnsi="Symbol" w:hint="default"/>
      </w:rPr>
    </w:lvl>
    <w:lvl w:ilvl="4" w:tplc="A9022FD6">
      <w:start w:val="1"/>
      <w:numFmt w:val="bullet"/>
      <w:lvlText w:val="o"/>
      <w:lvlJc w:val="left"/>
      <w:pPr>
        <w:ind w:left="3600" w:hanging="360"/>
      </w:pPr>
      <w:rPr>
        <w:rFonts w:ascii="Courier New" w:hAnsi="Courier New" w:hint="default"/>
      </w:rPr>
    </w:lvl>
    <w:lvl w:ilvl="5" w:tplc="95DC94F0">
      <w:start w:val="1"/>
      <w:numFmt w:val="bullet"/>
      <w:lvlText w:val=""/>
      <w:lvlJc w:val="left"/>
      <w:pPr>
        <w:ind w:left="4320" w:hanging="360"/>
      </w:pPr>
      <w:rPr>
        <w:rFonts w:ascii="Wingdings" w:hAnsi="Wingdings" w:hint="default"/>
      </w:rPr>
    </w:lvl>
    <w:lvl w:ilvl="6" w:tplc="47527A7C">
      <w:start w:val="1"/>
      <w:numFmt w:val="bullet"/>
      <w:lvlText w:val=""/>
      <w:lvlJc w:val="left"/>
      <w:pPr>
        <w:ind w:left="5040" w:hanging="360"/>
      </w:pPr>
      <w:rPr>
        <w:rFonts w:ascii="Symbol" w:hAnsi="Symbol" w:hint="default"/>
      </w:rPr>
    </w:lvl>
    <w:lvl w:ilvl="7" w:tplc="60CAA492">
      <w:start w:val="1"/>
      <w:numFmt w:val="bullet"/>
      <w:lvlText w:val="o"/>
      <w:lvlJc w:val="left"/>
      <w:pPr>
        <w:ind w:left="5760" w:hanging="360"/>
      </w:pPr>
      <w:rPr>
        <w:rFonts w:ascii="Courier New" w:hAnsi="Courier New" w:hint="default"/>
      </w:rPr>
    </w:lvl>
    <w:lvl w:ilvl="8" w:tplc="FBC8CFE0">
      <w:start w:val="1"/>
      <w:numFmt w:val="bullet"/>
      <w:lvlText w:val=""/>
      <w:lvlJc w:val="left"/>
      <w:pPr>
        <w:ind w:left="6480" w:hanging="360"/>
      </w:pPr>
      <w:rPr>
        <w:rFonts w:ascii="Wingdings" w:hAnsi="Wingdings" w:hint="default"/>
      </w:rPr>
    </w:lvl>
  </w:abstractNum>
  <w:abstractNum w:abstractNumId="14" w15:restartNumberingAfterBreak="0">
    <w:nsid w:val="104DD974"/>
    <w:multiLevelType w:val="hybridMultilevel"/>
    <w:tmpl w:val="9AEA8A4C"/>
    <w:lvl w:ilvl="0" w:tplc="2B84D12C">
      <w:start w:val="1"/>
      <w:numFmt w:val="bullet"/>
      <w:lvlText w:val="·"/>
      <w:lvlJc w:val="left"/>
      <w:pPr>
        <w:ind w:left="720" w:hanging="360"/>
      </w:pPr>
      <w:rPr>
        <w:rFonts w:ascii="Symbol" w:hAnsi="Symbol" w:hint="default"/>
      </w:rPr>
    </w:lvl>
    <w:lvl w:ilvl="1" w:tplc="059C9D36">
      <w:start w:val="1"/>
      <w:numFmt w:val="bullet"/>
      <w:lvlText w:val="o"/>
      <w:lvlJc w:val="left"/>
      <w:pPr>
        <w:ind w:left="1440" w:hanging="360"/>
      </w:pPr>
      <w:rPr>
        <w:rFonts w:ascii="Courier New" w:hAnsi="Courier New" w:hint="default"/>
      </w:rPr>
    </w:lvl>
    <w:lvl w:ilvl="2" w:tplc="AE46598E">
      <w:start w:val="1"/>
      <w:numFmt w:val="bullet"/>
      <w:lvlText w:val=""/>
      <w:lvlJc w:val="left"/>
      <w:pPr>
        <w:ind w:left="2160" w:hanging="360"/>
      </w:pPr>
      <w:rPr>
        <w:rFonts w:ascii="Wingdings" w:hAnsi="Wingdings" w:hint="default"/>
      </w:rPr>
    </w:lvl>
    <w:lvl w:ilvl="3" w:tplc="08A27FFE">
      <w:start w:val="1"/>
      <w:numFmt w:val="bullet"/>
      <w:lvlText w:val=""/>
      <w:lvlJc w:val="left"/>
      <w:pPr>
        <w:ind w:left="2880" w:hanging="360"/>
      </w:pPr>
      <w:rPr>
        <w:rFonts w:ascii="Symbol" w:hAnsi="Symbol" w:hint="default"/>
      </w:rPr>
    </w:lvl>
    <w:lvl w:ilvl="4" w:tplc="99DAA484">
      <w:start w:val="1"/>
      <w:numFmt w:val="bullet"/>
      <w:lvlText w:val="o"/>
      <w:lvlJc w:val="left"/>
      <w:pPr>
        <w:ind w:left="3600" w:hanging="360"/>
      </w:pPr>
      <w:rPr>
        <w:rFonts w:ascii="Courier New" w:hAnsi="Courier New" w:hint="default"/>
      </w:rPr>
    </w:lvl>
    <w:lvl w:ilvl="5" w:tplc="EA0EA904">
      <w:start w:val="1"/>
      <w:numFmt w:val="bullet"/>
      <w:lvlText w:val=""/>
      <w:lvlJc w:val="left"/>
      <w:pPr>
        <w:ind w:left="4320" w:hanging="360"/>
      </w:pPr>
      <w:rPr>
        <w:rFonts w:ascii="Wingdings" w:hAnsi="Wingdings" w:hint="default"/>
      </w:rPr>
    </w:lvl>
    <w:lvl w:ilvl="6" w:tplc="8CD682CC">
      <w:start w:val="1"/>
      <w:numFmt w:val="bullet"/>
      <w:lvlText w:val=""/>
      <w:lvlJc w:val="left"/>
      <w:pPr>
        <w:ind w:left="5040" w:hanging="360"/>
      </w:pPr>
      <w:rPr>
        <w:rFonts w:ascii="Symbol" w:hAnsi="Symbol" w:hint="default"/>
      </w:rPr>
    </w:lvl>
    <w:lvl w:ilvl="7" w:tplc="73BA1164">
      <w:start w:val="1"/>
      <w:numFmt w:val="bullet"/>
      <w:lvlText w:val="o"/>
      <w:lvlJc w:val="left"/>
      <w:pPr>
        <w:ind w:left="5760" w:hanging="360"/>
      </w:pPr>
      <w:rPr>
        <w:rFonts w:ascii="Courier New" w:hAnsi="Courier New" w:hint="default"/>
      </w:rPr>
    </w:lvl>
    <w:lvl w:ilvl="8" w:tplc="6FEA01B8">
      <w:start w:val="1"/>
      <w:numFmt w:val="bullet"/>
      <w:lvlText w:val=""/>
      <w:lvlJc w:val="left"/>
      <w:pPr>
        <w:ind w:left="6480" w:hanging="360"/>
      </w:pPr>
      <w:rPr>
        <w:rFonts w:ascii="Wingdings" w:hAnsi="Wingdings" w:hint="default"/>
      </w:rPr>
    </w:lvl>
  </w:abstractNum>
  <w:abstractNum w:abstractNumId="15" w15:restartNumberingAfterBreak="0">
    <w:nsid w:val="1141225C"/>
    <w:multiLevelType w:val="hybridMultilevel"/>
    <w:tmpl w:val="DE645A40"/>
    <w:lvl w:ilvl="0" w:tplc="463E4592">
      <w:start w:val="1"/>
      <w:numFmt w:val="bullet"/>
      <w:lvlText w:val="-"/>
      <w:lvlJc w:val="left"/>
      <w:pPr>
        <w:ind w:left="720" w:hanging="360"/>
      </w:pPr>
      <w:rPr>
        <w:rFonts w:ascii="Aptos" w:hAnsi="Apto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11EE8F36"/>
    <w:multiLevelType w:val="hybridMultilevel"/>
    <w:tmpl w:val="6576CD9C"/>
    <w:lvl w:ilvl="0" w:tplc="95F45A4C">
      <w:start w:val="1"/>
      <w:numFmt w:val="bullet"/>
      <w:lvlText w:val="·"/>
      <w:lvlJc w:val="left"/>
      <w:pPr>
        <w:ind w:left="720" w:hanging="360"/>
      </w:pPr>
      <w:rPr>
        <w:rFonts w:ascii="Symbol" w:hAnsi="Symbol" w:hint="default"/>
      </w:rPr>
    </w:lvl>
    <w:lvl w:ilvl="1" w:tplc="68C8353E">
      <w:start w:val="1"/>
      <w:numFmt w:val="bullet"/>
      <w:lvlText w:val="o"/>
      <w:lvlJc w:val="left"/>
      <w:pPr>
        <w:ind w:left="1440" w:hanging="360"/>
      </w:pPr>
      <w:rPr>
        <w:rFonts w:ascii="Courier New" w:hAnsi="Courier New" w:hint="default"/>
      </w:rPr>
    </w:lvl>
    <w:lvl w:ilvl="2" w:tplc="108AC3BC">
      <w:start w:val="1"/>
      <w:numFmt w:val="bullet"/>
      <w:lvlText w:val=""/>
      <w:lvlJc w:val="left"/>
      <w:pPr>
        <w:ind w:left="2160" w:hanging="360"/>
      </w:pPr>
      <w:rPr>
        <w:rFonts w:ascii="Wingdings" w:hAnsi="Wingdings" w:hint="default"/>
      </w:rPr>
    </w:lvl>
    <w:lvl w:ilvl="3" w:tplc="84FE9390">
      <w:start w:val="1"/>
      <w:numFmt w:val="bullet"/>
      <w:lvlText w:val=""/>
      <w:lvlJc w:val="left"/>
      <w:pPr>
        <w:ind w:left="2880" w:hanging="360"/>
      </w:pPr>
      <w:rPr>
        <w:rFonts w:ascii="Symbol" w:hAnsi="Symbol" w:hint="default"/>
      </w:rPr>
    </w:lvl>
    <w:lvl w:ilvl="4" w:tplc="616CEADA">
      <w:start w:val="1"/>
      <w:numFmt w:val="bullet"/>
      <w:lvlText w:val="o"/>
      <w:lvlJc w:val="left"/>
      <w:pPr>
        <w:ind w:left="3600" w:hanging="360"/>
      </w:pPr>
      <w:rPr>
        <w:rFonts w:ascii="Courier New" w:hAnsi="Courier New" w:hint="default"/>
      </w:rPr>
    </w:lvl>
    <w:lvl w:ilvl="5" w:tplc="42728B3C">
      <w:start w:val="1"/>
      <w:numFmt w:val="bullet"/>
      <w:lvlText w:val=""/>
      <w:lvlJc w:val="left"/>
      <w:pPr>
        <w:ind w:left="4320" w:hanging="360"/>
      </w:pPr>
      <w:rPr>
        <w:rFonts w:ascii="Wingdings" w:hAnsi="Wingdings" w:hint="default"/>
      </w:rPr>
    </w:lvl>
    <w:lvl w:ilvl="6" w:tplc="1E22415E">
      <w:start w:val="1"/>
      <w:numFmt w:val="bullet"/>
      <w:lvlText w:val=""/>
      <w:lvlJc w:val="left"/>
      <w:pPr>
        <w:ind w:left="5040" w:hanging="360"/>
      </w:pPr>
      <w:rPr>
        <w:rFonts w:ascii="Symbol" w:hAnsi="Symbol" w:hint="default"/>
      </w:rPr>
    </w:lvl>
    <w:lvl w:ilvl="7" w:tplc="1DD85F80">
      <w:start w:val="1"/>
      <w:numFmt w:val="bullet"/>
      <w:lvlText w:val="o"/>
      <w:lvlJc w:val="left"/>
      <w:pPr>
        <w:ind w:left="5760" w:hanging="360"/>
      </w:pPr>
      <w:rPr>
        <w:rFonts w:ascii="Courier New" w:hAnsi="Courier New" w:hint="default"/>
      </w:rPr>
    </w:lvl>
    <w:lvl w:ilvl="8" w:tplc="29226A3E">
      <w:start w:val="1"/>
      <w:numFmt w:val="bullet"/>
      <w:lvlText w:val=""/>
      <w:lvlJc w:val="left"/>
      <w:pPr>
        <w:ind w:left="6480" w:hanging="360"/>
      </w:pPr>
      <w:rPr>
        <w:rFonts w:ascii="Wingdings" w:hAnsi="Wingdings" w:hint="default"/>
      </w:rPr>
    </w:lvl>
  </w:abstractNum>
  <w:abstractNum w:abstractNumId="17" w15:restartNumberingAfterBreak="0">
    <w:nsid w:val="14C06CB7"/>
    <w:multiLevelType w:val="hybridMultilevel"/>
    <w:tmpl w:val="C81A1EA0"/>
    <w:lvl w:ilvl="0" w:tplc="48B47058">
      <w:start w:val="1"/>
      <w:numFmt w:val="bullet"/>
      <w:lvlText w:val="·"/>
      <w:lvlJc w:val="left"/>
      <w:pPr>
        <w:ind w:left="720" w:hanging="360"/>
      </w:pPr>
      <w:rPr>
        <w:rFonts w:ascii="Symbol" w:hAnsi="Symbol" w:hint="default"/>
      </w:rPr>
    </w:lvl>
    <w:lvl w:ilvl="1" w:tplc="3E3265EC">
      <w:start w:val="1"/>
      <w:numFmt w:val="bullet"/>
      <w:lvlText w:val="o"/>
      <w:lvlJc w:val="left"/>
      <w:pPr>
        <w:ind w:left="1440" w:hanging="360"/>
      </w:pPr>
      <w:rPr>
        <w:rFonts w:ascii="Courier New" w:hAnsi="Courier New" w:hint="default"/>
      </w:rPr>
    </w:lvl>
    <w:lvl w:ilvl="2" w:tplc="81BA5CA2">
      <w:start w:val="1"/>
      <w:numFmt w:val="bullet"/>
      <w:lvlText w:val=""/>
      <w:lvlJc w:val="left"/>
      <w:pPr>
        <w:ind w:left="2160" w:hanging="360"/>
      </w:pPr>
      <w:rPr>
        <w:rFonts w:ascii="Wingdings" w:hAnsi="Wingdings" w:hint="default"/>
      </w:rPr>
    </w:lvl>
    <w:lvl w:ilvl="3" w:tplc="0B38DFD4">
      <w:start w:val="1"/>
      <w:numFmt w:val="bullet"/>
      <w:lvlText w:val=""/>
      <w:lvlJc w:val="left"/>
      <w:pPr>
        <w:ind w:left="2880" w:hanging="360"/>
      </w:pPr>
      <w:rPr>
        <w:rFonts w:ascii="Symbol" w:hAnsi="Symbol" w:hint="default"/>
      </w:rPr>
    </w:lvl>
    <w:lvl w:ilvl="4" w:tplc="595699FE">
      <w:start w:val="1"/>
      <w:numFmt w:val="bullet"/>
      <w:lvlText w:val="o"/>
      <w:lvlJc w:val="left"/>
      <w:pPr>
        <w:ind w:left="3600" w:hanging="360"/>
      </w:pPr>
      <w:rPr>
        <w:rFonts w:ascii="Courier New" w:hAnsi="Courier New" w:hint="default"/>
      </w:rPr>
    </w:lvl>
    <w:lvl w:ilvl="5" w:tplc="2ACAF274">
      <w:start w:val="1"/>
      <w:numFmt w:val="bullet"/>
      <w:lvlText w:val=""/>
      <w:lvlJc w:val="left"/>
      <w:pPr>
        <w:ind w:left="4320" w:hanging="360"/>
      </w:pPr>
      <w:rPr>
        <w:rFonts w:ascii="Wingdings" w:hAnsi="Wingdings" w:hint="default"/>
      </w:rPr>
    </w:lvl>
    <w:lvl w:ilvl="6" w:tplc="E6423720">
      <w:start w:val="1"/>
      <w:numFmt w:val="bullet"/>
      <w:lvlText w:val=""/>
      <w:lvlJc w:val="left"/>
      <w:pPr>
        <w:ind w:left="5040" w:hanging="360"/>
      </w:pPr>
      <w:rPr>
        <w:rFonts w:ascii="Symbol" w:hAnsi="Symbol" w:hint="default"/>
      </w:rPr>
    </w:lvl>
    <w:lvl w:ilvl="7" w:tplc="290E8BC4">
      <w:start w:val="1"/>
      <w:numFmt w:val="bullet"/>
      <w:lvlText w:val="o"/>
      <w:lvlJc w:val="left"/>
      <w:pPr>
        <w:ind w:left="5760" w:hanging="360"/>
      </w:pPr>
      <w:rPr>
        <w:rFonts w:ascii="Courier New" w:hAnsi="Courier New" w:hint="default"/>
      </w:rPr>
    </w:lvl>
    <w:lvl w:ilvl="8" w:tplc="7B82875A">
      <w:start w:val="1"/>
      <w:numFmt w:val="bullet"/>
      <w:lvlText w:val=""/>
      <w:lvlJc w:val="left"/>
      <w:pPr>
        <w:ind w:left="6480" w:hanging="360"/>
      </w:pPr>
      <w:rPr>
        <w:rFonts w:ascii="Wingdings" w:hAnsi="Wingdings" w:hint="default"/>
      </w:rPr>
    </w:lvl>
  </w:abstractNum>
  <w:abstractNum w:abstractNumId="18" w15:restartNumberingAfterBreak="0">
    <w:nsid w:val="16991990"/>
    <w:multiLevelType w:val="hybridMultilevel"/>
    <w:tmpl w:val="00F87D38"/>
    <w:lvl w:ilvl="0" w:tplc="463E4592">
      <w:start w:val="1"/>
      <w:numFmt w:val="bullet"/>
      <w:lvlText w:val="-"/>
      <w:lvlJc w:val="left"/>
      <w:pPr>
        <w:ind w:left="720" w:hanging="360"/>
      </w:pPr>
      <w:rPr>
        <w:rFonts w:ascii="Aptos" w:hAnsi="Apto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C74459D"/>
    <w:multiLevelType w:val="hybridMultilevel"/>
    <w:tmpl w:val="62A81B00"/>
    <w:lvl w:ilvl="0" w:tplc="463E4592">
      <w:start w:val="1"/>
      <w:numFmt w:val="bullet"/>
      <w:lvlText w:val="-"/>
      <w:lvlJc w:val="left"/>
      <w:pPr>
        <w:ind w:left="720" w:hanging="360"/>
      </w:pPr>
      <w:rPr>
        <w:rFonts w:ascii="Aptos" w:hAnsi="Apto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1EDF7ECB"/>
    <w:multiLevelType w:val="hybridMultilevel"/>
    <w:tmpl w:val="C3041CA4"/>
    <w:lvl w:ilvl="0" w:tplc="463E4592">
      <w:start w:val="1"/>
      <w:numFmt w:val="bullet"/>
      <w:lvlText w:val="-"/>
      <w:lvlJc w:val="left"/>
      <w:pPr>
        <w:ind w:left="720" w:hanging="360"/>
      </w:pPr>
      <w:rPr>
        <w:rFonts w:ascii="Aptos" w:hAnsi="Apto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2" w15:restartNumberingAfterBreak="0">
    <w:nsid w:val="20076DB6"/>
    <w:multiLevelType w:val="hybridMultilevel"/>
    <w:tmpl w:val="274E3B52"/>
    <w:lvl w:ilvl="0" w:tplc="463E4592">
      <w:start w:val="1"/>
      <w:numFmt w:val="bullet"/>
      <w:lvlText w:val="-"/>
      <w:lvlJc w:val="left"/>
      <w:pPr>
        <w:ind w:left="720" w:hanging="360"/>
      </w:pPr>
      <w:rPr>
        <w:rFonts w:ascii="Aptos" w:hAnsi="Apto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20644A21"/>
    <w:multiLevelType w:val="hybridMultilevel"/>
    <w:tmpl w:val="5FEC5D36"/>
    <w:lvl w:ilvl="0" w:tplc="463E4592">
      <w:start w:val="1"/>
      <w:numFmt w:val="bullet"/>
      <w:lvlText w:val="-"/>
      <w:lvlJc w:val="left"/>
      <w:pPr>
        <w:ind w:left="720" w:hanging="360"/>
      </w:pPr>
      <w:rPr>
        <w:rFonts w:ascii="Aptos" w:hAnsi="Apto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4" w15:restartNumberingAfterBreak="0">
    <w:nsid w:val="20964E49"/>
    <w:multiLevelType w:val="hybridMultilevel"/>
    <w:tmpl w:val="FD5AFEFE"/>
    <w:lvl w:ilvl="0" w:tplc="463E4592">
      <w:start w:val="1"/>
      <w:numFmt w:val="bullet"/>
      <w:lvlText w:val="-"/>
      <w:lvlJc w:val="left"/>
      <w:pPr>
        <w:ind w:left="720" w:hanging="360"/>
      </w:pPr>
      <w:rPr>
        <w:rFonts w:ascii="Aptos" w:hAnsi="Apto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5" w15:restartNumberingAfterBreak="0">
    <w:nsid w:val="210F8280"/>
    <w:multiLevelType w:val="hybridMultilevel"/>
    <w:tmpl w:val="91CA5C74"/>
    <w:lvl w:ilvl="0" w:tplc="3408673C">
      <w:start w:val="1"/>
      <w:numFmt w:val="bullet"/>
      <w:lvlText w:val="·"/>
      <w:lvlJc w:val="left"/>
      <w:pPr>
        <w:ind w:left="720" w:hanging="360"/>
      </w:pPr>
      <w:rPr>
        <w:rFonts w:ascii="Symbol" w:hAnsi="Symbol" w:hint="default"/>
      </w:rPr>
    </w:lvl>
    <w:lvl w:ilvl="1" w:tplc="07303D60">
      <w:start w:val="1"/>
      <w:numFmt w:val="bullet"/>
      <w:lvlText w:val="o"/>
      <w:lvlJc w:val="left"/>
      <w:pPr>
        <w:ind w:left="1440" w:hanging="360"/>
      </w:pPr>
      <w:rPr>
        <w:rFonts w:ascii="Courier New" w:hAnsi="Courier New" w:hint="default"/>
      </w:rPr>
    </w:lvl>
    <w:lvl w:ilvl="2" w:tplc="F15E6822">
      <w:start w:val="1"/>
      <w:numFmt w:val="bullet"/>
      <w:lvlText w:val=""/>
      <w:lvlJc w:val="left"/>
      <w:pPr>
        <w:ind w:left="2160" w:hanging="360"/>
      </w:pPr>
      <w:rPr>
        <w:rFonts w:ascii="Wingdings" w:hAnsi="Wingdings" w:hint="default"/>
      </w:rPr>
    </w:lvl>
    <w:lvl w:ilvl="3" w:tplc="7730F5A6">
      <w:start w:val="1"/>
      <w:numFmt w:val="bullet"/>
      <w:lvlText w:val=""/>
      <w:lvlJc w:val="left"/>
      <w:pPr>
        <w:ind w:left="2880" w:hanging="360"/>
      </w:pPr>
      <w:rPr>
        <w:rFonts w:ascii="Symbol" w:hAnsi="Symbol" w:hint="default"/>
      </w:rPr>
    </w:lvl>
    <w:lvl w:ilvl="4" w:tplc="61C2CCB2">
      <w:start w:val="1"/>
      <w:numFmt w:val="bullet"/>
      <w:lvlText w:val="o"/>
      <w:lvlJc w:val="left"/>
      <w:pPr>
        <w:ind w:left="3600" w:hanging="360"/>
      </w:pPr>
      <w:rPr>
        <w:rFonts w:ascii="Courier New" w:hAnsi="Courier New" w:hint="default"/>
      </w:rPr>
    </w:lvl>
    <w:lvl w:ilvl="5" w:tplc="48DC9FB8">
      <w:start w:val="1"/>
      <w:numFmt w:val="bullet"/>
      <w:lvlText w:val=""/>
      <w:lvlJc w:val="left"/>
      <w:pPr>
        <w:ind w:left="4320" w:hanging="360"/>
      </w:pPr>
      <w:rPr>
        <w:rFonts w:ascii="Wingdings" w:hAnsi="Wingdings" w:hint="default"/>
      </w:rPr>
    </w:lvl>
    <w:lvl w:ilvl="6" w:tplc="D7EC0272">
      <w:start w:val="1"/>
      <w:numFmt w:val="bullet"/>
      <w:lvlText w:val=""/>
      <w:lvlJc w:val="left"/>
      <w:pPr>
        <w:ind w:left="5040" w:hanging="360"/>
      </w:pPr>
      <w:rPr>
        <w:rFonts w:ascii="Symbol" w:hAnsi="Symbol" w:hint="default"/>
      </w:rPr>
    </w:lvl>
    <w:lvl w:ilvl="7" w:tplc="2FE824FC">
      <w:start w:val="1"/>
      <w:numFmt w:val="bullet"/>
      <w:lvlText w:val="o"/>
      <w:lvlJc w:val="left"/>
      <w:pPr>
        <w:ind w:left="5760" w:hanging="360"/>
      </w:pPr>
      <w:rPr>
        <w:rFonts w:ascii="Courier New" w:hAnsi="Courier New" w:hint="default"/>
      </w:rPr>
    </w:lvl>
    <w:lvl w:ilvl="8" w:tplc="3A3ECFD2">
      <w:start w:val="1"/>
      <w:numFmt w:val="bullet"/>
      <w:lvlText w:val=""/>
      <w:lvlJc w:val="left"/>
      <w:pPr>
        <w:ind w:left="6480" w:hanging="360"/>
      </w:pPr>
      <w:rPr>
        <w:rFonts w:ascii="Wingdings" w:hAnsi="Wingdings" w:hint="default"/>
      </w:rPr>
    </w:lvl>
  </w:abstractNum>
  <w:abstractNum w:abstractNumId="26" w15:restartNumberingAfterBreak="0">
    <w:nsid w:val="21A51AD2"/>
    <w:multiLevelType w:val="hybridMultilevel"/>
    <w:tmpl w:val="57DE709E"/>
    <w:lvl w:ilvl="0" w:tplc="F202F7B2">
      <w:start w:val="1"/>
      <w:numFmt w:val="bullet"/>
      <w:lvlText w:val="·"/>
      <w:lvlJc w:val="left"/>
      <w:pPr>
        <w:ind w:left="720" w:hanging="360"/>
      </w:pPr>
      <w:rPr>
        <w:rFonts w:ascii="Symbol" w:hAnsi="Symbol" w:hint="default"/>
      </w:rPr>
    </w:lvl>
    <w:lvl w:ilvl="1" w:tplc="1A520E42">
      <w:start w:val="1"/>
      <w:numFmt w:val="bullet"/>
      <w:lvlText w:val="o"/>
      <w:lvlJc w:val="left"/>
      <w:pPr>
        <w:ind w:left="1440" w:hanging="360"/>
      </w:pPr>
      <w:rPr>
        <w:rFonts w:ascii="Courier New" w:hAnsi="Courier New" w:hint="default"/>
      </w:rPr>
    </w:lvl>
    <w:lvl w:ilvl="2" w:tplc="513036A8">
      <w:start w:val="1"/>
      <w:numFmt w:val="bullet"/>
      <w:lvlText w:val=""/>
      <w:lvlJc w:val="left"/>
      <w:pPr>
        <w:ind w:left="2160" w:hanging="360"/>
      </w:pPr>
      <w:rPr>
        <w:rFonts w:ascii="Wingdings" w:hAnsi="Wingdings" w:hint="default"/>
      </w:rPr>
    </w:lvl>
    <w:lvl w:ilvl="3" w:tplc="3BA0DA6E">
      <w:start w:val="1"/>
      <w:numFmt w:val="bullet"/>
      <w:lvlText w:val=""/>
      <w:lvlJc w:val="left"/>
      <w:pPr>
        <w:ind w:left="2880" w:hanging="360"/>
      </w:pPr>
      <w:rPr>
        <w:rFonts w:ascii="Symbol" w:hAnsi="Symbol" w:hint="default"/>
      </w:rPr>
    </w:lvl>
    <w:lvl w:ilvl="4" w:tplc="610802C4">
      <w:start w:val="1"/>
      <w:numFmt w:val="bullet"/>
      <w:lvlText w:val="o"/>
      <w:lvlJc w:val="left"/>
      <w:pPr>
        <w:ind w:left="3600" w:hanging="360"/>
      </w:pPr>
      <w:rPr>
        <w:rFonts w:ascii="Courier New" w:hAnsi="Courier New" w:hint="default"/>
      </w:rPr>
    </w:lvl>
    <w:lvl w:ilvl="5" w:tplc="59547972">
      <w:start w:val="1"/>
      <w:numFmt w:val="bullet"/>
      <w:lvlText w:val=""/>
      <w:lvlJc w:val="left"/>
      <w:pPr>
        <w:ind w:left="4320" w:hanging="360"/>
      </w:pPr>
      <w:rPr>
        <w:rFonts w:ascii="Wingdings" w:hAnsi="Wingdings" w:hint="default"/>
      </w:rPr>
    </w:lvl>
    <w:lvl w:ilvl="6" w:tplc="A5040DDA">
      <w:start w:val="1"/>
      <w:numFmt w:val="bullet"/>
      <w:lvlText w:val=""/>
      <w:lvlJc w:val="left"/>
      <w:pPr>
        <w:ind w:left="5040" w:hanging="360"/>
      </w:pPr>
      <w:rPr>
        <w:rFonts w:ascii="Symbol" w:hAnsi="Symbol" w:hint="default"/>
      </w:rPr>
    </w:lvl>
    <w:lvl w:ilvl="7" w:tplc="DC14A868">
      <w:start w:val="1"/>
      <w:numFmt w:val="bullet"/>
      <w:lvlText w:val="o"/>
      <w:lvlJc w:val="left"/>
      <w:pPr>
        <w:ind w:left="5760" w:hanging="360"/>
      </w:pPr>
      <w:rPr>
        <w:rFonts w:ascii="Courier New" w:hAnsi="Courier New" w:hint="default"/>
      </w:rPr>
    </w:lvl>
    <w:lvl w:ilvl="8" w:tplc="42B20FDC">
      <w:start w:val="1"/>
      <w:numFmt w:val="bullet"/>
      <w:lvlText w:val=""/>
      <w:lvlJc w:val="left"/>
      <w:pPr>
        <w:ind w:left="6480" w:hanging="360"/>
      </w:pPr>
      <w:rPr>
        <w:rFonts w:ascii="Wingdings" w:hAnsi="Wingdings" w:hint="default"/>
      </w:rPr>
    </w:lvl>
  </w:abstractNum>
  <w:abstractNum w:abstractNumId="27" w15:restartNumberingAfterBreak="0">
    <w:nsid w:val="231A5D5B"/>
    <w:multiLevelType w:val="hybridMultilevel"/>
    <w:tmpl w:val="F0E8AE26"/>
    <w:lvl w:ilvl="0" w:tplc="561839D8">
      <w:start w:val="1"/>
      <w:numFmt w:val="bullet"/>
      <w:lvlText w:val="·"/>
      <w:lvlJc w:val="left"/>
      <w:pPr>
        <w:ind w:left="720" w:hanging="360"/>
      </w:pPr>
      <w:rPr>
        <w:rFonts w:ascii="Symbol" w:hAnsi="Symbol" w:hint="default"/>
      </w:rPr>
    </w:lvl>
    <w:lvl w:ilvl="1" w:tplc="5C1C1A10">
      <w:start w:val="1"/>
      <w:numFmt w:val="bullet"/>
      <w:lvlText w:val="o"/>
      <w:lvlJc w:val="left"/>
      <w:pPr>
        <w:ind w:left="1440" w:hanging="360"/>
      </w:pPr>
      <w:rPr>
        <w:rFonts w:ascii="Courier New" w:hAnsi="Courier New" w:hint="default"/>
      </w:rPr>
    </w:lvl>
    <w:lvl w:ilvl="2" w:tplc="5B16D8DE">
      <w:start w:val="1"/>
      <w:numFmt w:val="bullet"/>
      <w:lvlText w:val=""/>
      <w:lvlJc w:val="left"/>
      <w:pPr>
        <w:ind w:left="2160" w:hanging="360"/>
      </w:pPr>
      <w:rPr>
        <w:rFonts w:ascii="Wingdings" w:hAnsi="Wingdings" w:hint="default"/>
      </w:rPr>
    </w:lvl>
    <w:lvl w:ilvl="3" w:tplc="4866FAEE">
      <w:start w:val="1"/>
      <w:numFmt w:val="bullet"/>
      <w:lvlText w:val=""/>
      <w:lvlJc w:val="left"/>
      <w:pPr>
        <w:ind w:left="2880" w:hanging="360"/>
      </w:pPr>
      <w:rPr>
        <w:rFonts w:ascii="Symbol" w:hAnsi="Symbol" w:hint="default"/>
      </w:rPr>
    </w:lvl>
    <w:lvl w:ilvl="4" w:tplc="43B299AC">
      <w:start w:val="1"/>
      <w:numFmt w:val="bullet"/>
      <w:lvlText w:val="o"/>
      <w:lvlJc w:val="left"/>
      <w:pPr>
        <w:ind w:left="3600" w:hanging="360"/>
      </w:pPr>
      <w:rPr>
        <w:rFonts w:ascii="Courier New" w:hAnsi="Courier New" w:hint="default"/>
      </w:rPr>
    </w:lvl>
    <w:lvl w:ilvl="5" w:tplc="DF7AD15C">
      <w:start w:val="1"/>
      <w:numFmt w:val="bullet"/>
      <w:lvlText w:val=""/>
      <w:lvlJc w:val="left"/>
      <w:pPr>
        <w:ind w:left="4320" w:hanging="360"/>
      </w:pPr>
      <w:rPr>
        <w:rFonts w:ascii="Wingdings" w:hAnsi="Wingdings" w:hint="default"/>
      </w:rPr>
    </w:lvl>
    <w:lvl w:ilvl="6" w:tplc="74046156">
      <w:start w:val="1"/>
      <w:numFmt w:val="bullet"/>
      <w:lvlText w:val=""/>
      <w:lvlJc w:val="left"/>
      <w:pPr>
        <w:ind w:left="5040" w:hanging="360"/>
      </w:pPr>
      <w:rPr>
        <w:rFonts w:ascii="Symbol" w:hAnsi="Symbol" w:hint="default"/>
      </w:rPr>
    </w:lvl>
    <w:lvl w:ilvl="7" w:tplc="9FB8BDE2">
      <w:start w:val="1"/>
      <w:numFmt w:val="bullet"/>
      <w:lvlText w:val="o"/>
      <w:lvlJc w:val="left"/>
      <w:pPr>
        <w:ind w:left="5760" w:hanging="360"/>
      </w:pPr>
      <w:rPr>
        <w:rFonts w:ascii="Courier New" w:hAnsi="Courier New" w:hint="default"/>
      </w:rPr>
    </w:lvl>
    <w:lvl w:ilvl="8" w:tplc="2BC8028E">
      <w:start w:val="1"/>
      <w:numFmt w:val="bullet"/>
      <w:lvlText w:val=""/>
      <w:lvlJc w:val="left"/>
      <w:pPr>
        <w:ind w:left="6480" w:hanging="360"/>
      </w:pPr>
      <w:rPr>
        <w:rFonts w:ascii="Wingdings" w:hAnsi="Wingdings" w:hint="default"/>
      </w:rPr>
    </w:lvl>
  </w:abstractNum>
  <w:abstractNum w:abstractNumId="28" w15:restartNumberingAfterBreak="0">
    <w:nsid w:val="23442124"/>
    <w:multiLevelType w:val="hybridMultilevel"/>
    <w:tmpl w:val="504CE5E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23582F96"/>
    <w:multiLevelType w:val="hybridMultilevel"/>
    <w:tmpl w:val="502282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23920C60"/>
    <w:multiLevelType w:val="hybridMultilevel"/>
    <w:tmpl w:val="2D882338"/>
    <w:lvl w:ilvl="0" w:tplc="A4AE37D2">
      <w:start w:val="1"/>
      <w:numFmt w:val="bullet"/>
      <w:lvlText w:val="·"/>
      <w:lvlJc w:val="left"/>
      <w:pPr>
        <w:ind w:left="720" w:hanging="360"/>
      </w:pPr>
      <w:rPr>
        <w:rFonts w:ascii="Symbol" w:hAnsi="Symbol" w:hint="default"/>
      </w:rPr>
    </w:lvl>
    <w:lvl w:ilvl="1" w:tplc="E88005C6">
      <w:start w:val="1"/>
      <w:numFmt w:val="bullet"/>
      <w:lvlText w:val="o"/>
      <w:lvlJc w:val="left"/>
      <w:pPr>
        <w:ind w:left="1440" w:hanging="360"/>
      </w:pPr>
      <w:rPr>
        <w:rFonts w:ascii="Courier New" w:hAnsi="Courier New" w:hint="default"/>
      </w:rPr>
    </w:lvl>
    <w:lvl w:ilvl="2" w:tplc="EDD8061E">
      <w:start w:val="1"/>
      <w:numFmt w:val="bullet"/>
      <w:lvlText w:val=""/>
      <w:lvlJc w:val="left"/>
      <w:pPr>
        <w:ind w:left="2160" w:hanging="360"/>
      </w:pPr>
      <w:rPr>
        <w:rFonts w:ascii="Wingdings" w:hAnsi="Wingdings" w:hint="default"/>
      </w:rPr>
    </w:lvl>
    <w:lvl w:ilvl="3" w:tplc="22883BC2">
      <w:start w:val="1"/>
      <w:numFmt w:val="bullet"/>
      <w:lvlText w:val=""/>
      <w:lvlJc w:val="left"/>
      <w:pPr>
        <w:ind w:left="2880" w:hanging="360"/>
      </w:pPr>
      <w:rPr>
        <w:rFonts w:ascii="Symbol" w:hAnsi="Symbol" w:hint="default"/>
      </w:rPr>
    </w:lvl>
    <w:lvl w:ilvl="4" w:tplc="FC82BD40">
      <w:start w:val="1"/>
      <w:numFmt w:val="bullet"/>
      <w:lvlText w:val="o"/>
      <w:lvlJc w:val="left"/>
      <w:pPr>
        <w:ind w:left="3600" w:hanging="360"/>
      </w:pPr>
      <w:rPr>
        <w:rFonts w:ascii="Courier New" w:hAnsi="Courier New" w:hint="default"/>
      </w:rPr>
    </w:lvl>
    <w:lvl w:ilvl="5" w:tplc="E20435CC">
      <w:start w:val="1"/>
      <w:numFmt w:val="bullet"/>
      <w:lvlText w:val=""/>
      <w:lvlJc w:val="left"/>
      <w:pPr>
        <w:ind w:left="4320" w:hanging="360"/>
      </w:pPr>
      <w:rPr>
        <w:rFonts w:ascii="Wingdings" w:hAnsi="Wingdings" w:hint="default"/>
      </w:rPr>
    </w:lvl>
    <w:lvl w:ilvl="6" w:tplc="3F645152">
      <w:start w:val="1"/>
      <w:numFmt w:val="bullet"/>
      <w:lvlText w:val=""/>
      <w:lvlJc w:val="left"/>
      <w:pPr>
        <w:ind w:left="5040" w:hanging="360"/>
      </w:pPr>
      <w:rPr>
        <w:rFonts w:ascii="Symbol" w:hAnsi="Symbol" w:hint="default"/>
      </w:rPr>
    </w:lvl>
    <w:lvl w:ilvl="7" w:tplc="38B01870">
      <w:start w:val="1"/>
      <w:numFmt w:val="bullet"/>
      <w:lvlText w:val="o"/>
      <w:lvlJc w:val="left"/>
      <w:pPr>
        <w:ind w:left="5760" w:hanging="360"/>
      </w:pPr>
      <w:rPr>
        <w:rFonts w:ascii="Courier New" w:hAnsi="Courier New" w:hint="default"/>
      </w:rPr>
    </w:lvl>
    <w:lvl w:ilvl="8" w:tplc="CDFE0B44">
      <w:start w:val="1"/>
      <w:numFmt w:val="bullet"/>
      <w:lvlText w:val=""/>
      <w:lvlJc w:val="left"/>
      <w:pPr>
        <w:ind w:left="6480" w:hanging="360"/>
      </w:pPr>
      <w:rPr>
        <w:rFonts w:ascii="Wingdings" w:hAnsi="Wingdings" w:hint="default"/>
      </w:rPr>
    </w:lvl>
  </w:abstractNum>
  <w:abstractNum w:abstractNumId="31" w15:restartNumberingAfterBreak="0">
    <w:nsid w:val="24505CE5"/>
    <w:multiLevelType w:val="hybridMultilevel"/>
    <w:tmpl w:val="4306B804"/>
    <w:lvl w:ilvl="0" w:tplc="064008D8">
      <w:start w:val="1"/>
      <w:numFmt w:val="bullet"/>
      <w:lvlText w:val=""/>
      <w:lvlJc w:val="left"/>
      <w:pPr>
        <w:ind w:left="360" w:hanging="360"/>
      </w:pPr>
      <w:rPr>
        <w:rFonts w:ascii="Symbol" w:hAnsi="Symbol" w:hint="default"/>
        <w:color w:val="808080" w:themeColor="background1" w:themeShade="8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255B50F2"/>
    <w:multiLevelType w:val="hybridMultilevel"/>
    <w:tmpl w:val="25F22DF0"/>
    <w:lvl w:ilvl="0" w:tplc="940C2A60">
      <w:start w:val="1"/>
      <w:numFmt w:val="bullet"/>
      <w:lvlText w:val="·"/>
      <w:lvlJc w:val="left"/>
      <w:pPr>
        <w:ind w:left="720" w:hanging="360"/>
      </w:pPr>
      <w:rPr>
        <w:rFonts w:ascii="Symbol" w:hAnsi="Symbol" w:hint="default"/>
      </w:rPr>
    </w:lvl>
    <w:lvl w:ilvl="1" w:tplc="1F0EDB3C">
      <w:start w:val="1"/>
      <w:numFmt w:val="bullet"/>
      <w:lvlText w:val="o"/>
      <w:lvlJc w:val="left"/>
      <w:pPr>
        <w:ind w:left="1440" w:hanging="360"/>
      </w:pPr>
      <w:rPr>
        <w:rFonts w:ascii="Courier New" w:hAnsi="Courier New" w:hint="default"/>
      </w:rPr>
    </w:lvl>
    <w:lvl w:ilvl="2" w:tplc="2E06FA4E">
      <w:start w:val="1"/>
      <w:numFmt w:val="bullet"/>
      <w:lvlText w:val=""/>
      <w:lvlJc w:val="left"/>
      <w:pPr>
        <w:ind w:left="2160" w:hanging="360"/>
      </w:pPr>
      <w:rPr>
        <w:rFonts w:ascii="Wingdings" w:hAnsi="Wingdings" w:hint="default"/>
      </w:rPr>
    </w:lvl>
    <w:lvl w:ilvl="3" w:tplc="21263056">
      <w:start w:val="1"/>
      <w:numFmt w:val="bullet"/>
      <w:lvlText w:val=""/>
      <w:lvlJc w:val="left"/>
      <w:pPr>
        <w:ind w:left="2880" w:hanging="360"/>
      </w:pPr>
      <w:rPr>
        <w:rFonts w:ascii="Symbol" w:hAnsi="Symbol" w:hint="default"/>
      </w:rPr>
    </w:lvl>
    <w:lvl w:ilvl="4" w:tplc="D814EF18">
      <w:start w:val="1"/>
      <w:numFmt w:val="bullet"/>
      <w:lvlText w:val="o"/>
      <w:lvlJc w:val="left"/>
      <w:pPr>
        <w:ind w:left="3600" w:hanging="360"/>
      </w:pPr>
      <w:rPr>
        <w:rFonts w:ascii="Courier New" w:hAnsi="Courier New" w:hint="default"/>
      </w:rPr>
    </w:lvl>
    <w:lvl w:ilvl="5" w:tplc="2296177A">
      <w:start w:val="1"/>
      <w:numFmt w:val="bullet"/>
      <w:lvlText w:val=""/>
      <w:lvlJc w:val="left"/>
      <w:pPr>
        <w:ind w:left="4320" w:hanging="360"/>
      </w:pPr>
      <w:rPr>
        <w:rFonts w:ascii="Wingdings" w:hAnsi="Wingdings" w:hint="default"/>
      </w:rPr>
    </w:lvl>
    <w:lvl w:ilvl="6" w:tplc="EA2E820A">
      <w:start w:val="1"/>
      <w:numFmt w:val="bullet"/>
      <w:lvlText w:val=""/>
      <w:lvlJc w:val="left"/>
      <w:pPr>
        <w:ind w:left="5040" w:hanging="360"/>
      </w:pPr>
      <w:rPr>
        <w:rFonts w:ascii="Symbol" w:hAnsi="Symbol" w:hint="default"/>
      </w:rPr>
    </w:lvl>
    <w:lvl w:ilvl="7" w:tplc="38AC67D8">
      <w:start w:val="1"/>
      <w:numFmt w:val="bullet"/>
      <w:lvlText w:val="o"/>
      <w:lvlJc w:val="left"/>
      <w:pPr>
        <w:ind w:left="5760" w:hanging="360"/>
      </w:pPr>
      <w:rPr>
        <w:rFonts w:ascii="Courier New" w:hAnsi="Courier New" w:hint="default"/>
      </w:rPr>
    </w:lvl>
    <w:lvl w:ilvl="8" w:tplc="3BF80C9E">
      <w:start w:val="1"/>
      <w:numFmt w:val="bullet"/>
      <w:lvlText w:val=""/>
      <w:lvlJc w:val="left"/>
      <w:pPr>
        <w:ind w:left="6480" w:hanging="360"/>
      </w:pPr>
      <w:rPr>
        <w:rFonts w:ascii="Wingdings" w:hAnsi="Wingdings" w:hint="default"/>
      </w:rPr>
    </w:lvl>
  </w:abstractNum>
  <w:abstractNum w:abstractNumId="33" w15:restartNumberingAfterBreak="0">
    <w:nsid w:val="2A7456F7"/>
    <w:multiLevelType w:val="multilevel"/>
    <w:tmpl w:val="177EB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AEA01E1"/>
    <w:multiLevelType w:val="multilevel"/>
    <w:tmpl w:val="6D42F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B092E7A"/>
    <w:multiLevelType w:val="hybridMultilevel"/>
    <w:tmpl w:val="F48E8716"/>
    <w:lvl w:ilvl="0" w:tplc="463E4592">
      <w:start w:val="1"/>
      <w:numFmt w:val="bullet"/>
      <w:lvlText w:val="-"/>
      <w:lvlJc w:val="left"/>
      <w:pPr>
        <w:ind w:left="720" w:hanging="360"/>
      </w:pPr>
      <w:rPr>
        <w:rFonts w:ascii="Aptos" w:hAnsi="Apto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6" w15:restartNumberingAfterBreak="0">
    <w:nsid w:val="2B3F4AA2"/>
    <w:multiLevelType w:val="hybridMultilevel"/>
    <w:tmpl w:val="AD423154"/>
    <w:lvl w:ilvl="0" w:tplc="ABF08D1C">
      <w:start w:val="1"/>
      <w:numFmt w:val="bullet"/>
      <w:lvlText w:val="·"/>
      <w:lvlJc w:val="left"/>
      <w:pPr>
        <w:ind w:left="720" w:hanging="360"/>
      </w:pPr>
      <w:rPr>
        <w:rFonts w:ascii="Symbol" w:hAnsi="Symbol" w:hint="default"/>
      </w:rPr>
    </w:lvl>
    <w:lvl w:ilvl="1" w:tplc="FCFE261A">
      <w:start w:val="1"/>
      <w:numFmt w:val="bullet"/>
      <w:lvlText w:val="o"/>
      <w:lvlJc w:val="left"/>
      <w:pPr>
        <w:ind w:left="1440" w:hanging="360"/>
      </w:pPr>
      <w:rPr>
        <w:rFonts w:ascii="Courier New" w:hAnsi="Courier New" w:hint="default"/>
      </w:rPr>
    </w:lvl>
    <w:lvl w:ilvl="2" w:tplc="267CC91A">
      <w:start w:val="1"/>
      <w:numFmt w:val="bullet"/>
      <w:lvlText w:val=""/>
      <w:lvlJc w:val="left"/>
      <w:pPr>
        <w:ind w:left="2160" w:hanging="360"/>
      </w:pPr>
      <w:rPr>
        <w:rFonts w:ascii="Wingdings" w:hAnsi="Wingdings" w:hint="default"/>
      </w:rPr>
    </w:lvl>
    <w:lvl w:ilvl="3" w:tplc="A860EF74">
      <w:start w:val="1"/>
      <w:numFmt w:val="bullet"/>
      <w:lvlText w:val=""/>
      <w:lvlJc w:val="left"/>
      <w:pPr>
        <w:ind w:left="2880" w:hanging="360"/>
      </w:pPr>
      <w:rPr>
        <w:rFonts w:ascii="Symbol" w:hAnsi="Symbol" w:hint="default"/>
      </w:rPr>
    </w:lvl>
    <w:lvl w:ilvl="4" w:tplc="D9EEF8AC">
      <w:start w:val="1"/>
      <w:numFmt w:val="bullet"/>
      <w:lvlText w:val="o"/>
      <w:lvlJc w:val="left"/>
      <w:pPr>
        <w:ind w:left="3600" w:hanging="360"/>
      </w:pPr>
      <w:rPr>
        <w:rFonts w:ascii="Courier New" w:hAnsi="Courier New" w:hint="default"/>
      </w:rPr>
    </w:lvl>
    <w:lvl w:ilvl="5" w:tplc="9722930E">
      <w:start w:val="1"/>
      <w:numFmt w:val="bullet"/>
      <w:lvlText w:val=""/>
      <w:lvlJc w:val="left"/>
      <w:pPr>
        <w:ind w:left="4320" w:hanging="360"/>
      </w:pPr>
      <w:rPr>
        <w:rFonts w:ascii="Wingdings" w:hAnsi="Wingdings" w:hint="default"/>
      </w:rPr>
    </w:lvl>
    <w:lvl w:ilvl="6" w:tplc="1E32E68C">
      <w:start w:val="1"/>
      <w:numFmt w:val="bullet"/>
      <w:lvlText w:val=""/>
      <w:lvlJc w:val="left"/>
      <w:pPr>
        <w:ind w:left="5040" w:hanging="360"/>
      </w:pPr>
      <w:rPr>
        <w:rFonts w:ascii="Symbol" w:hAnsi="Symbol" w:hint="default"/>
      </w:rPr>
    </w:lvl>
    <w:lvl w:ilvl="7" w:tplc="263C223A">
      <w:start w:val="1"/>
      <w:numFmt w:val="bullet"/>
      <w:lvlText w:val="o"/>
      <w:lvlJc w:val="left"/>
      <w:pPr>
        <w:ind w:left="5760" w:hanging="360"/>
      </w:pPr>
      <w:rPr>
        <w:rFonts w:ascii="Courier New" w:hAnsi="Courier New" w:hint="default"/>
      </w:rPr>
    </w:lvl>
    <w:lvl w:ilvl="8" w:tplc="5A6067EA">
      <w:start w:val="1"/>
      <w:numFmt w:val="bullet"/>
      <w:lvlText w:val=""/>
      <w:lvlJc w:val="left"/>
      <w:pPr>
        <w:ind w:left="6480" w:hanging="360"/>
      </w:pPr>
      <w:rPr>
        <w:rFonts w:ascii="Wingdings" w:hAnsi="Wingdings" w:hint="default"/>
      </w:rPr>
    </w:lvl>
  </w:abstractNum>
  <w:abstractNum w:abstractNumId="37" w15:restartNumberingAfterBreak="0">
    <w:nsid w:val="2D8576B7"/>
    <w:multiLevelType w:val="multilevel"/>
    <w:tmpl w:val="17AC6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FB37CC9"/>
    <w:multiLevelType w:val="hybridMultilevel"/>
    <w:tmpl w:val="648011A0"/>
    <w:lvl w:ilvl="0" w:tplc="AE88029C">
      <w:start w:val="1"/>
      <w:numFmt w:val="bullet"/>
      <w:lvlText w:val="·"/>
      <w:lvlJc w:val="left"/>
      <w:pPr>
        <w:ind w:left="720" w:hanging="360"/>
      </w:pPr>
      <w:rPr>
        <w:rFonts w:ascii="Symbol" w:hAnsi="Symbol" w:hint="default"/>
      </w:rPr>
    </w:lvl>
    <w:lvl w:ilvl="1" w:tplc="89285044">
      <w:start w:val="1"/>
      <w:numFmt w:val="bullet"/>
      <w:lvlText w:val="o"/>
      <w:lvlJc w:val="left"/>
      <w:pPr>
        <w:ind w:left="1440" w:hanging="360"/>
      </w:pPr>
      <w:rPr>
        <w:rFonts w:ascii="Courier New" w:hAnsi="Courier New" w:hint="default"/>
      </w:rPr>
    </w:lvl>
    <w:lvl w:ilvl="2" w:tplc="A91C20D0">
      <w:start w:val="1"/>
      <w:numFmt w:val="bullet"/>
      <w:lvlText w:val=""/>
      <w:lvlJc w:val="left"/>
      <w:pPr>
        <w:ind w:left="2160" w:hanging="360"/>
      </w:pPr>
      <w:rPr>
        <w:rFonts w:ascii="Wingdings" w:hAnsi="Wingdings" w:hint="default"/>
      </w:rPr>
    </w:lvl>
    <w:lvl w:ilvl="3" w:tplc="0F12817C">
      <w:start w:val="1"/>
      <w:numFmt w:val="bullet"/>
      <w:lvlText w:val=""/>
      <w:lvlJc w:val="left"/>
      <w:pPr>
        <w:ind w:left="2880" w:hanging="360"/>
      </w:pPr>
      <w:rPr>
        <w:rFonts w:ascii="Symbol" w:hAnsi="Symbol" w:hint="default"/>
      </w:rPr>
    </w:lvl>
    <w:lvl w:ilvl="4" w:tplc="E7B48AA2">
      <w:start w:val="1"/>
      <w:numFmt w:val="bullet"/>
      <w:lvlText w:val="o"/>
      <w:lvlJc w:val="left"/>
      <w:pPr>
        <w:ind w:left="3600" w:hanging="360"/>
      </w:pPr>
      <w:rPr>
        <w:rFonts w:ascii="Courier New" w:hAnsi="Courier New" w:hint="default"/>
      </w:rPr>
    </w:lvl>
    <w:lvl w:ilvl="5" w:tplc="D7F8D2EE">
      <w:start w:val="1"/>
      <w:numFmt w:val="bullet"/>
      <w:lvlText w:val=""/>
      <w:lvlJc w:val="left"/>
      <w:pPr>
        <w:ind w:left="4320" w:hanging="360"/>
      </w:pPr>
      <w:rPr>
        <w:rFonts w:ascii="Wingdings" w:hAnsi="Wingdings" w:hint="default"/>
      </w:rPr>
    </w:lvl>
    <w:lvl w:ilvl="6" w:tplc="A36A9030">
      <w:start w:val="1"/>
      <w:numFmt w:val="bullet"/>
      <w:lvlText w:val=""/>
      <w:lvlJc w:val="left"/>
      <w:pPr>
        <w:ind w:left="5040" w:hanging="360"/>
      </w:pPr>
      <w:rPr>
        <w:rFonts w:ascii="Symbol" w:hAnsi="Symbol" w:hint="default"/>
      </w:rPr>
    </w:lvl>
    <w:lvl w:ilvl="7" w:tplc="F030283C">
      <w:start w:val="1"/>
      <w:numFmt w:val="bullet"/>
      <w:lvlText w:val="o"/>
      <w:lvlJc w:val="left"/>
      <w:pPr>
        <w:ind w:left="5760" w:hanging="360"/>
      </w:pPr>
      <w:rPr>
        <w:rFonts w:ascii="Courier New" w:hAnsi="Courier New" w:hint="default"/>
      </w:rPr>
    </w:lvl>
    <w:lvl w:ilvl="8" w:tplc="022801AA">
      <w:start w:val="1"/>
      <w:numFmt w:val="bullet"/>
      <w:lvlText w:val=""/>
      <w:lvlJc w:val="left"/>
      <w:pPr>
        <w:ind w:left="6480" w:hanging="360"/>
      </w:pPr>
      <w:rPr>
        <w:rFonts w:ascii="Wingdings" w:hAnsi="Wingdings" w:hint="default"/>
      </w:rPr>
    </w:lvl>
  </w:abstractNum>
  <w:abstractNum w:abstractNumId="39" w15:restartNumberingAfterBreak="0">
    <w:nsid w:val="31D889DC"/>
    <w:multiLevelType w:val="hybridMultilevel"/>
    <w:tmpl w:val="905806FC"/>
    <w:lvl w:ilvl="0" w:tplc="42B445EE">
      <w:start w:val="1"/>
      <w:numFmt w:val="bullet"/>
      <w:lvlText w:val="·"/>
      <w:lvlJc w:val="left"/>
      <w:pPr>
        <w:ind w:left="720" w:hanging="360"/>
      </w:pPr>
      <w:rPr>
        <w:rFonts w:ascii="Symbol" w:hAnsi="Symbol" w:hint="default"/>
      </w:rPr>
    </w:lvl>
    <w:lvl w:ilvl="1" w:tplc="3C76DB8A">
      <w:start w:val="1"/>
      <w:numFmt w:val="bullet"/>
      <w:lvlText w:val="o"/>
      <w:lvlJc w:val="left"/>
      <w:pPr>
        <w:ind w:left="1440" w:hanging="360"/>
      </w:pPr>
      <w:rPr>
        <w:rFonts w:ascii="Courier New" w:hAnsi="Courier New" w:hint="default"/>
      </w:rPr>
    </w:lvl>
    <w:lvl w:ilvl="2" w:tplc="DFA2DDFE">
      <w:start w:val="1"/>
      <w:numFmt w:val="bullet"/>
      <w:lvlText w:val=""/>
      <w:lvlJc w:val="left"/>
      <w:pPr>
        <w:ind w:left="2160" w:hanging="360"/>
      </w:pPr>
      <w:rPr>
        <w:rFonts w:ascii="Wingdings" w:hAnsi="Wingdings" w:hint="default"/>
      </w:rPr>
    </w:lvl>
    <w:lvl w:ilvl="3" w:tplc="D7521C76">
      <w:start w:val="1"/>
      <w:numFmt w:val="bullet"/>
      <w:lvlText w:val=""/>
      <w:lvlJc w:val="left"/>
      <w:pPr>
        <w:ind w:left="2880" w:hanging="360"/>
      </w:pPr>
      <w:rPr>
        <w:rFonts w:ascii="Symbol" w:hAnsi="Symbol" w:hint="default"/>
      </w:rPr>
    </w:lvl>
    <w:lvl w:ilvl="4" w:tplc="5E427902">
      <w:start w:val="1"/>
      <w:numFmt w:val="bullet"/>
      <w:lvlText w:val="o"/>
      <w:lvlJc w:val="left"/>
      <w:pPr>
        <w:ind w:left="3600" w:hanging="360"/>
      </w:pPr>
      <w:rPr>
        <w:rFonts w:ascii="Courier New" w:hAnsi="Courier New" w:hint="default"/>
      </w:rPr>
    </w:lvl>
    <w:lvl w:ilvl="5" w:tplc="C92E72A8">
      <w:start w:val="1"/>
      <w:numFmt w:val="bullet"/>
      <w:lvlText w:val=""/>
      <w:lvlJc w:val="left"/>
      <w:pPr>
        <w:ind w:left="4320" w:hanging="360"/>
      </w:pPr>
      <w:rPr>
        <w:rFonts w:ascii="Wingdings" w:hAnsi="Wingdings" w:hint="default"/>
      </w:rPr>
    </w:lvl>
    <w:lvl w:ilvl="6" w:tplc="039A78B0">
      <w:start w:val="1"/>
      <w:numFmt w:val="bullet"/>
      <w:lvlText w:val=""/>
      <w:lvlJc w:val="left"/>
      <w:pPr>
        <w:ind w:left="5040" w:hanging="360"/>
      </w:pPr>
      <w:rPr>
        <w:rFonts w:ascii="Symbol" w:hAnsi="Symbol" w:hint="default"/>
      </w:rPr>
    </w:lvl>
    <w:lvl w:ilvl="7" w:tplc="7646F180">
      <w:start w:val="1"/>
      <w:numFmt w:val="bullet"/>
      <w:lvlText w:val="o"/>
      <w:lvlJc w:val="left"/>
      <w:pPr>
        <w:ind w:left="5760" w:hanging="360"/>
      </w:pPr>
      <w:rPr>
        <w:rFonts w:ascii="Courier New" w:hAnsi="Courier New" w:hint="default"/>
      </w:rPr>
    </w:lvl>
    <w:lvl w:ilvl="8" w:tplc="50D0B272">
      <w:start w:val="1"/>
      <w:numFmt w:val="bullet"/>
      <w:lvlText w:val=""/>
      <w:lvlJc w:val="left"/>
      <w:pPr>
        <w:ind w:left="6480" w:hanging="360"/>
      </w:pPr>
      <w:rPr>
        <w:rFonts w:ascii="Wingdings" w:hAnsi="Wingdings" w:hint="default"/>
      </w:rPr>
    </w:lvl>
  </w:abstractNum>
  <w:abstractNum w:abstractNumId="40" w15:restartNumberingAfterBreak="0">
    <w:nsid w:val="338B1EE0"/>
    <w:multiLevelType w:val="hybridMultilevel"/>
    <w:tmpl w:val="35D246F2"/>
    <w:lvl w:ilvl="0" w:tplc="463E4592">
      <w:start w:val="1"/>
      <w:numFmt w:val="bullet"/>
      <w:lvlText w:val="-"/>
      <w:lvlJc w:val="left"/>
      <w:pPr>
        <w:ind w:left="720" w:hanging="360"/>
      </w:pPr>
      <w:rPr>
        <w:rFonts w:ascii="Aptos" w:hAnsi="Apto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1" w15:restartNumberingAfterBreak="0">
    <w:nsid w:val="33A5ADD3"/>
    <w:multiLevelType w:val="hybridMultilevel"/>
    <w:tmpl w:val="C00C06BC"/>
    <w:lvl w:ilvl="0" w:tplc="BA88A67E">
      <w:start w:val="1"/>
      <w:numFmt w:val="bullet"/>
      <w:lvlText w:val="·"/>
      <w:lvlJc w:val="left"/>
      <w:pPr>
        <w:ind w:left="720" w:hanging="360"/>
      </w:pPr>
      <w:rPr>
        <w:rFonts w:ascii="Symbol" w:hAnsi="Symbol" w:hint="default"/>
      </w:rPr>
    </w:lvl>
    <w:lvl w:ilvl="1" w:tplc="D0004C88">
      <w:start w:val="1"/>
      <w:numFmt w:val="bullet"/>
      <w:lvlText w:val="o"/>
      <w:lvlJc w:val="left"/>
      <w:pPr>
        <w:ind w:left="1440" w:hanging="360"/>
      </w:pPr>
      <w:rPr>
        <w:rFonts w:ascii="Courier New" w:hAnsi="Courier New" w:hint="default"/>
      </w:rPr>
    </w:lvl>
    <w:lvl w:ilvl="2" w:tplc="96BADAF8">
      <w:start w:val="1"/>
      <w:numFmt w:val="bullet"/>
      <w:lvlText w:val=""/>
      <w:lvlJc w:val="left"/>
      <w:pPr>
        <w:ind w:left="2160" w:hanging="360"/>
      </w:pPr>
      <w:rPr>
        <w:rFonts w:ascii="Wingdings" w:hAnsi="Wingdings" w:hint="default"/>
      </w:rPr>
    </w:lvl>
    <w:lvl w:ilvl="3" w:tplc="F194668A">
      <w:start w:val="1"/>
      <w:numFmt w:val="bullet"/>
      <w:lvlText w:val=""/>
      <w:lvlJc w:val="left"/>
      <w:pPr>
        <w:ind w:left="2880" w:hanging="360"/>
      </w:pPr>
      <w:rPr>
        <w:rFonts w:ascii="Symbol" w:hAnsi="Symbol" w:hint="default"/>
      </w:rPr>
    </w:lvl>
    <w:lvl w:ilvl="4" w:tplc="12083C60">
      <w:start w:val="1"/>
      <w:numFmt w:val="bullet"/>
      <w:lvlText w:val="o"/>
      <w:lvlJc w:val="left"/>
      <w:pPr>
        <w:ind w:left="3600" w:hanging="360"/>
      </w:pPr>
      <w:rPr>
        <w:rFonts w:ascii="Courier New" w:hAnsi="Courier New" w:hint="default"/>
      </w:rPr>
    </w:lvl>
    <w:lvl w:ilvl="5" w:tplc="97B8DF58">
      <w:start w:val="1"/>
      <w:numFmt w:val="bullet"/>
      <w:lvlText w:val=""/>
      <w:lvlJc w:val="left"/>
      <w:pPr>
        <w:ind w:left="4320" w:hanging="360"/>
      </w:pPr>
      <w:rPr>
        <w:rFonts w:ascii="Wingdings" w:hAnsi="Wingdings" w:hint="default"/>
      </w:rPr>
    </w:lvl>
    <w:lvl w:ilvl="6" w:tplc="C420B7EA">
      <w:start w:val="1"/>
      <w:numFmt w:val="bullet"/>
      <w:lvlText w:val=""/>
      <w:lvlJc w:val="left"/>
      <w:pPr>
        <w:ind w:left="5040" w:hanging="360"/>
      </w:pPr>
      <w:rPr>
        <w:rFonts w:ascii="Symbol" w:hAnsi="Symbol" w:hint="default"/>
      </w:rPr>
    </w:lvl>
    <w:lvl w:ilvl="7" w:tplc="1EDC63D6">
      <w:start w:val="1"/>
      <w:numFmt w:val="bullet"/>
      <w:lvlText w:val="o"/>
      <w:lvlJc w:val="left"/>
      <w:pPr>
        <w:ind w:left="5760" w:hanging="360"/>
      </w:pPr>
      <w:rPr>
        <w:rFonts w:ascii="Courier New" w:hAnsi="Courier New" w:hint="default"/>
      </w:rPr>
    </w:lvl>
    <w:lvl w:ilvl="8" w:tplc="85E08B4C">
      <w:start w:val="1"/>
      <w:numFmt w:val="bullet"/>
      <w:lvlText w:val=""/>
      <w:lvlJc w:val="left"/>
      <w:pPr>
        <w:ind w:left="6480" w:hanging="360"/>
      </w:pPr>
      <w:rPr>
        <w:rFonts w:ascii="Wingdings" w:hAnsi="Wingdings" w:hint="default"/>
      </w:rPr>
    </w:lvl>
  </w:abstractNum>
  <w:abstractNum w:abstractNumId="42" w15:restartNumberingAfterBreak="0">
    <w:nsid w:val="345A3112"/>
    <w:multiLevelType w:val="hybridMultilevel"/>
    <w:tmpl w:val="A2169C70"/>
    <w:lvl w:ilvl="0" w:tplc="E11C6F90">
      <w:start w:val="1"/>
      <w:numFmt w:val="bullet"/>
      <w:pStyle w:val="VCAA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360E6BC3"/>
    <w:multiLevelType w:val="hybridMultilevel"/>
    <w:tmpl w:val="CEAC5908"/>
    <w:lvl w:ilvl="0" w:tplc="463E4592">
      <w:start w:val="1"/>
      <w:numFmt w:val="bullet"/>
      <w:lvlText w:val="-"/>
      <w:lvlJc w:val="left"/>
      <w:pPr>
        <w:ind w:left="720" w:hanging="360"/>
      </w:pPr>
      <w:rPr>
        <w:rFonts w:ascii="Aptos" w:hAnsi="Apto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3738C275"/>
    <w:multiLevelType w:val="hybridMultilevel"/>
    <w:tmpl w:val="00D072D8"/>
    <w:lvl w:ilvl="0" w:tplc="6A04985E">
      <w:start w:val="1"/>
      <w:numFmt w:val="bullet"/>
      <w:lvlText w:val="·"/>
      <w:lvlJc w:val="left"/>
      <w:pPr>
        <w:ind w:left="720" w:hanging="360"/>
      </w:pPr>
      <w:rPr>
        <w:rFonts w:ascii="Symbol" w:hAnsi="Symbol" w:hint="default"/>
      </w:rPr>
    </w:lvl>
    <w:lvl w:ilvl="1" w:tplc="D7883DF6">
      <w:start w:val="1"/>
      <w:numFmt w:val="bullet"/>
      <w:lvlText w:val="o"/>
      <w:lvlJc w:val="left"/>
      <w:pPr>
        <w:ind w:left="1440" w:hanging="360"/>
      </w:pPr>
      <w:rPr>
        <w:rFonts w:ascii="Courier New" w:hAnsi="Courier New" w:hint="default"/>
      </w:rPr>
    </w:lvl>
    <w:lvl w:ilvl="2" w:tplc="621C4EFC">
      <w:start w:val="1"/>
      <w:numFmt w:val="bullet"/>
      <w:lvlText w:val=""/>
      <w:lvlJc w:val="left"/>
      <w:pPr>
        <w:ind w:left="2160" w:hanging="360"/>
      </w:pPr>
      <w:rPr>
        <w:rFonts w:ascii="Wingdings" w:hAnsi="Wingdings" w:hint="default"/>
      </w:rPr>
    </w:lvl>
    <w:lvl w:ilvl="3" w:tplc="8C621410">
      <w:start w:val="1"/>
      <w:numFmt w:val="bullet"/>
      <w:lvlText w:val=""/>
      <w:lvlJc w:val="left"/>
      <w:pPr>
        <w:ind w:left="2880" w:hanging="360"/>
      </w:pPr>
      <w:rPr>
        <w:rFonts w:ascii="Symbol" w:hAnsi="Symbol" w:hint="default"/>
      </w:rPr>
    </w:lvl>
    <w:lvl w:ilvl="4" w:tplc="FC7CD5EA">
      <w:start w:val="1"/>
      <w:numFmt w:val="bullet"/>
      <w:lvlText w:val="o"/>
      <w:lvlJc w:val="left"/>
      <w:pPr>
        <w:ind w:left="3600" w:hanging="360"/>
      </w:pPr>
      <w:rPr>
        <w:rFonts w:ascii="Courier New" w:hAnsi="Courier New" w:hint="default"/>
      </w:rPr>
    </w:lvl>
    <w:lvl w:ilvl="5" w:tplc="F85EE54E">
      <w:start w:val="1"/>
      <w:numFmt w:val="bullet"/>
      <w:lvlText w:val=""/>
      <w:lvlJc w:val="left"/>
      <w:pPr>
        <w:ind w:left="4320" w:hanging="360"/>
      </w:pPr>
      <w:rPr>
        <w:rFonts w:ascii="Wingdings" w:hAnsi="Wingdings" w:hint="default"/>
      </w:rPr>
    </w:lvl>
    <w:lvl w:ilvl="6" w:tplc="8F1EDE06">
      <w:start w:val="1"/>
      <w:numFmt w:val="bullet"/>
      <w:lvlText w:val=""/>
      <w:lvlJc w:val="left"/>
      <w:pPr>
        <w:ind w:left="5040" w:hanging="360"/>
      </w:pPr>
      <w:rPr>
        <w:rFonts w:ascii="Symbol" w:hAnsi="Symbol" w:hint="default"/>
      </w:rPr>
    </w:lvl>
    <w:lvl w:ilvl="7" w:tplc="057483A4">
      <w:start w:val="1"/>
      <w:numFmt w:val="bullet"/>
      <w:lvlText w:val="o"/>
      <w:lvlJc w:val="left"/>
      <w:pPr>
        <w:ind w:left="5760" w:hanging="360"/>
      </w:pPr>
      <w:rPr>
        <w:rFonts w:ascii="Courier New" w:hAnsi="Courier New" w:hint="default"/>
      </w:rPr>
    </w:lvl>
    <w:lvl w:ilvl="8" w:tplc="B036BF06">
      <w:start w:val="1"/>
      <w:numFmt w:val="bullet"/>
      <w:lvlText w:val=""/>
      <w:lvlJc w:val="left"/>
      <w:pPr>
        <w:ind w:left="6480" w:hanging="360"/>
      </w:pPr>
      <w:rPr>
        <w:rFonts w:ascii="Wingdings" w:hAnsi="Wingdings" w:hint="default"/>
      </w:rPr>
    </w:lvl>
  </w:abstractNum>
  <w:abstractNum w:abstractNumId="45" w15:restartNumberingAfterBreak="0">
    <w:nsid w:val="37E8097F"/>
    <w:multiLevelType w:val="hybridMultilevel"/>
    <w:tmpl w:val="84C88EE6"/>
    <w:lvl w:ilvl="0" w:tplc="463E4592">
      <w:start w:val="1"/>
      <w:numFmt w:val="bullet"/>
      <w:lvlText w:val="-"/>
      <w:lvlJc w:val="left"/>
      <w:pPr>
        <w:ind w:left="720" w:hanging="360"/>
      </w:pPr>
      <w:rPr>
        <w:rFonts w:ascii="Aptos" w:hAnsi="Apto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6" w15:restartNumberingAfterBreak="0">
    <w:nsid w:val="39D26F39"/>
    <w:multiLevelType w:val="hybridMultilevel"/>
    <w:tmpl w:val="1ADE3C22"/>
    <w:lvl w:ilvl="0" w:tplc="463E4592">
      <w:start w:val="1"/>
      <w:numFmt w:val="bullet"/>
      <w:lvlText w:val="-"/>
      <w:lvlJc w:val="left"/>
      <w:pPr>
        <w:ind w:left="720" w:hanging="360"/>
      </w:pPr>
      <w:rPr>
        <w:rFonts w:ascii="Aptos" w:hAnsi="Apto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3AE7301B"/>
    <w:multiLevelType w:val="hybridMultilevel"/>
    <w:tmpl w:val="3592A000"/>
    <w:lvl w:ilvl="0" w:tplc="90F21D30">
      <w:start w:val="1"/>
      <w:numFmt w:val="bullet"/>
      <w:lvlText w:val="·"/>
      <w:lvlJc w:val="left"/>
      <w:pPr>
        <w:ind w:left="720" w:hanging="360"/>
      </w:pPr>
      <w:rPr>
        <w:rFonts w:ascii="Symbol" w:hAnsi="Symbol" w:hint="default"/>
      </w:rPr>
    </w:lvl>
    <w:lvl w:ilvl="1" w:tplc="23F26B56">
      <w:start w:val="1"/>
      <w:numFmt w:val="bullet"/>
      <w:lvlText w:val="o"/>
      <w:lvlJc w:val="left"/>
      <w:pPr>
        <w:ind w:left="1440" w:hanging="360"/>
      </w:pPr>
      <w:rPr>
        <w:rFonts w:ascii="Courier New" w:hAnsi="Courier New" w:hint="default"/>
      </w:rPr>
    </w:lvl>
    <w:lvl w:ilvl="2" w:tplc="4EC68D74">
      <w:start w:val="1"/>
      <w:numFmt w:val="bullet"/>
      <w:lvlText w:val=""/>
      <w:lvlJc w:val="left"/>
      <w:pPr>
        <w:ind w:left="2160" w:hanging="360"/>
      </w:pPr>
      <w:rPr>
        <w:rFonts w:ascii="Wingdings" w:hAnsi="Wingdings" w:hint="default"/>
      </w:rPr>
    </w:lvl>
    <w:lvl w:ilvl="3" w:tplc="0194D37C">
      <w:start w:val="1"/>
      <w:numFmt w:val="bullet"/>
      <w:lvlText w:val=""/>
      <w:lvlJc w:val="left"/>
      <w:pPr>
        <w:ind w:left="2880" w:hanging="360"/>
      </w:pPr>
      <w:rPr>
        <w:rFonts w:ascii="Symbol" w:hAnsi="Symbol" w:hint="default"/>
      </w:rPr>
    </w:lvl>
    <w:lvl w:ilvl="4" w:tplc="B246DA12">
      <w:start w:val="1"/>
      <w:numFmt w:val="bullet"/>
      <w:lvlText w:val="o"/>
      <w:lvlJc w:val="left"/>
      <w:pPr>
        <w:ind w:left="3600" w:hanging="360"/>
      </w:pPr>
      <w:rPr>
        <w:rFonts w:ascii="Courier New" w:hAnsi="Courier New" w:hint="default"/>
      </w:rPr>
    </w:lvl>
    <w:lvl w:ilvl="5" w:tplc="683C4104">
      <w:start w:val="1"/>
      <w:numFmt w:val="bullet"/>
      <w:lvlText w:val=""/>
      <w:lvlJc w:val="left"/>
      <w:pPr>
        <w:ind w:left="4320" w:hanging="360"/>
      </w:pPr>
      <w:rPr>
        <w:rFonts w:ascii="Wingdings" w:hAnsi="Wingdings" w:hint="default"/>
      </w:rPr>
    </w:lvl>
    <w:lvl w:ilvl="6" w:tplc="A40028D8">
      <w:start w:val="1"/>
      <w:numFmt w:val="bullet"/>
      <w:lvlText w:val=""/>
      <w:lvlJc w:val="left"/>
      <w:pPr>
        <w:ind w:left="5040" w:hanging="360"/>
      </w:pPr>
      <w:rPr>
        <w:rFonts w:ascii="Symbol" w:hAnsi="Symbol" w:hint="default"/>
      </w:rPr>
    </w:lvl>
    <w:lvl w:ilvl="7" w:tplc="40743144">
      <w:start w:val="1"/>
      <w:numFmt w:val="bullet"/>
      <w:lvlText w:val="o"/>
      <w:lvlJc w:val="left"/>
      <w:pPr>
        <w:ind w:left="5760" w:hanging="360"/>
      </w:pPr>
      <w:rPr>
        <w:rFonts w:ascii="Courier New" w:hAnsi="Courier New" w:hint="default"/>
      </w:rPr>
    </w:lvl>
    <w:lvl w:ilvl="8" w:tplc="461E5B54">
      <w:start w:val="1"/>
      <w:numFmt w:val="bullet"/>
      <w:lvlText w:val=""/>
      <w:lvlJc w:val="left"/>
      <w:pPr>
        <w:ind w:left="6480" w:hanging="360"/>
      </w:pPr>
      <w:rPr>
        <w:rFonts w:ascii="Wingdings" w:hAnsi="Wingdings" w:hint="default"/>
      </w:rPr>
    </w:lvl>
  </w:abstractNum>
  <w:abstractNum w:abstractNumId="48" w15:restartNumberingAfterBreak="0">
    <w:nsid w:val="3BE87737"/>
    <w:multiLevelType w:val="hybridMultilevel"/>
    <w:tmpl w:val="797E6D52"/>
    <w:lvl w:ilvl="0" w:tplc="463E4592">
      <w:start w:val="1"/>
      <w:numFmt w:val="bullet"/>
      <w:lvlText w:val="-"/>
      <w:lvlJc w:val="left"/>
      <w:pPr>
        <w:ind w:left="720" w:hanging="360"/>
      </w:pPr>
      <w:rPr>
        <w:rFonts w:ascii="Aptos" w:hAnsi="Apto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9" w15:restartNumberingAfterBreak="0">
    <w:nsid w:val="3C7E63EF"/>
    <w:multiLevelType w:val="hybridMultilevel"/>
    <w:tmpl w:val="2D1E4E52"/>
    <w:lvl w:ilvl="0" w:tplc="463E4592">
      <w:start w:val="1"/>
      <w:numFmt w:val="bullet"/>
      <w:lvlText w:val="-"/>
      <w:lvlJc w:val="left"/>
      <w:pPr>
        <w:ind w:left="720" w:hanging="360"/>
      </w:pPr>
      <w:rPr>
        <w:rFonts w:ascii="Aptos" w:hAnsi="Apto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3EE7DBBB"/>
    <w:multiLevelType w:val="hybridMultilevel"/>
    <w:tmpl w:val="ABF2F53A"/>
    <w:lvl w:ilvl="0" w:tplc="56345912">
      <w:start w:val="1"/>
      <w:numFmt w:val="bullet"/>
      <w:lvlText w:val="·"/>
      <w:lvlJc w:val="left"/>
      <w:pPr>
        <w:ind w:left="720" w:hanging="360"/>
      </w:pPr>
      <w:rPr>
        <w:rFonts w:ascii="Symbol" w:hAnsi="Symbol" w:hint="default"/>
      </w:rPr>
    </w:lvl>
    <w:lvl w:ilvl="1" w:tplc="59240CB4">
      <w:start w:val="1"/>
      <w:numFmt w:val="bullet"/>
      <w:lvlText w:val="o"/>
      <w:lvlJc w:val="left"/>
      <w:pPr>
        <w:ind w:left="1440" w:hanging="360"/>
      </w:pPr>
      <w:rPr>
        <w:rFonts w:ascii="Courier New" w:hAnsi="Courier New" w:hint="default"/>
      </w:rPr>
    </w:lvl>
    <w:lvl w:ilvl="2" w:tplc="CC22BAFC">
      <w:start w:val="1"/>
      <w:numFmt w:val="bullet"/>
      <w:lvlText w:val=""/>
      <w:lvlJc w:val="left"/>
      <w:pPr>
        <w:ind w:left="2160" w:hanging="360"/>
      </w:pPr>
      <w:rPr>
        <w:rFonts w:ascii="Wingdings" w:hAnsi="Wingdings" w:hint="default"/>
      </w:rPr>
    </w:lvl>
    <w:lvl w:ilvl="3" w:tplc="DB806732">
      <w:start w:val="1"/>
      <w:numFmt w:val="bullet"/>
      <w:lvlText w:val=""/>
      <w:lvlJc w:val="left"/>
      <w:pPr>
        <w:ind w:left="2880" w:hanging="360"/>
      </w:pPr>
      <w:rPr>
        <w:rFonts w:ascii="Symbol" w:hAnsi="Symbol" w:hint="default"/>
      </w:rPr>
    </w:lvl>
    <w:lvl w:ilvl="4" w:tplc="44CE1134">
      <w:start w:val="1"/>
      <w:numFmt w:val="bullet"/>
      <w:lvlText w:val="o"/>
      <w:lvlJc w:val="left"/>
      <w:pPr>
        <w:ind w:left="3600" w:hanging="360"/>
      </w:pPr>
      <w:rPr>
        <w:rFonts w:ascii="Courier New" w:hAnsi="Courier New" w:hint="default"/>
      </w:rPr>
    </w:lvl>
    <w:lvl w:ilvl="5" w:tplc="341A5748">
      <w:start w:val="1"/>
      <w:numFmt w:val="bullet"/>
      <w:lvlText w:val=""/>
      <w:lvlJc w:val="left"/>
      <w:pPr>
        <w:ind w:left="4320" w:hanging="360"/>
      </w:pPr>
      <w:rPr>
        <w:rFonts w:ascii="Wingdings" w:hAnsi="Wingdings" w:hint="default"/>
      </w:rPr>
    </w:lvl>
    <w:lvl w:ilvl="6" w:tplc="F44E01E8">
      <w:start w:val="1"/>
      <w:numFmt w:val="bullet"/>
      <w:lvlText w:val=""/>
      <w:lvlJc w:val="left"/>
      <w:pPr>
        <w:ind w:left="5040" w:hanging="360"/>
      </w:pPr>
      <w:rPr>
        <w:rFonts w:ascii="Symbol" w:hAnsi="Symbol" w:hint="default"/>
      </w:rPr>
    </w:lvl>
    <w:lvl w:ilvl="7" w:tplc="59BC1874">
      <w:start w:val="1"/>
      <w:numFmt w:val="bullet"/>
      <w:lvlText w:val="o"/>
      <w:lvlJc w:val="left"/>
      <w:pPr>
        <w:ind w:left="5760" w:hanging="360"/>
      </w:pPr>
      <w:rPr>
        <w:rFonts w:ascii="Courier New" w:hAnsi="Courier New" w:hint="default"/>
      </w:rPr>
    </w:lvl>
    <w:lvl w:ilvl="8" w:tplc="6F4E898A">
      <w:start w:val="1"/>
      <w:numFmt w:val="bullet"/>
      <w:lvlText w:val=""/>
      <w:lvlJc w:val="left"/>
      <w:pPr>
        <w:ind w:left="6480" w:hanging="360"/>
      </w:pPr>
      <w:rPr>
        <w:rFonts w:ascii="Wingdings" w:hAnsi="Wingdings" w:hint="default"/>
      </w:rPr>
    </w:lvl>
  </w:abstractNum>
  <w:abstractNum w:abstractNumId="51"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52" w15:restartNumberingAfterBreak="0">
    <w:nsid w:val="3F1B345D"/>
    <w:multiLevelType w:val="hybridMultilevel"/>
    <w:tmpl w:val="734C8C0A"/>
    <w:lvl w:ilvl="0" w:tplc="463E4592">
      <w:start w:val="1"/>
      <w:numFmt w:val="bullet"/>
      <w:lvlText w:val="-"/>
      <w:lvlJc w:val="left"/>
      <w:pPr>
        <w:ind w:left="720" w:hanging="360"/>
      </w:pPr>
      <w:rPr>
        <w:rFonts w:ascii="Aptos" w:hAnsi="Apto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3" w15:restartNumberingAfterBreak="0">
    <w:nsid w:val="3FF14BD4"/>
    <w:multiLevelType w:val="hybridMultilevel"/>
    <w:tmpl w:val="58262E2C"/>
    <w:lvl w:ilvl="0" w:tplc="463E4592">
      <w:start w:val="1"/>
      <w:numFmt w:val="bullet"/>
      <w:lvlText w:val="-"/>
      <w:lvlJc w:val="left"/>
      <w:pPr>
        <w:ind w:left="720" w:hanging="360"/>
      </w:pPr>
      <w:rPr>
        <w:rFonts w:ascii="Aptos" w:hAnsi="Apto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4" w15:restartNumberingAfterBreak="0">
    <w:nsid w:val="41E995E0"/>
    <w:multiLevelType w:val="hybridMultilevel"/>
    <w:tmpl w:val="FD8C7E8E"/>
    <w:lvl w:ilvl="0" w:tplc="BFACA0AA">
      <w:start w:val="1"/>
      <w:numFmt w:val="bullet"/>
      <w:lvlText w:val="·"/>
      <w:lvlJc w:val="left"/>
      <w:pPr>
        <w:ind w:left="720" w:hanging="360"/>
      </w:pPr>
      <w:rPr>
        <w:rFonts w:ascii="Symbol" w:hAnsi="Symbol" w:hint="default"/>
      </w:rPr>
    </w:lvl>
    <w:lvl w:ilvl="1" w:tplc="07FEFC42">
      <w:start w:val="1"/>
      <w:numFmt w:val="bullet"/>
      <w:lvlText w:val="o"/>
      <w:lvlJc w:val="left"/>
      <w:pPr>
        <w:ind w:left="1440" w:hanging="360"/>
      </w:pPr>
      <w:rPr>
        <w:rFonts w:ascii="Courier New" w:hAnsi="Courier New" w:hint="default"/>
      </w:rPr>
    </w:lvl>
    <w:lvl w:ilvl="2" w:tplc="2C148688">
      <w:start w:val="1"/>
      <w:numFmt w:val="bullet"/>
      <w:lvlText w:val=""/>
      <w:lvlJc w:val="left"/>
      <w:pPr>
        <w:ind w:left="2160" w:hanging="360"/>
      </w:pPr>
      <w:rPr>
        <w:rFonts w:ascii="Wingdings" w:hAnsi="Wingdings" w:hint="default"/>
      </w:rPr>
    </w:lvl>
    <w:lvl w:ilvl="3" w:tplc="6FC66212">
      <w:start w:val="1"/>
      <w:numFmt w:val="bullet"/>
      <w:lvlText w:val=""/>
      <w:lvlJc w:val="left"/>
      <w:pPr>
        <w:ind w:left="2880" w:hanging="360"/>
      </w:pPr>
      <w:rPr>
        <w:rFonts w:ascii="Symbol" w:hAnsi="Symbol" w:hint="default"/>
      </w:rPr>
    </w:lvl>
    <w:lvl w:ilvl="4" w:tplc="AFE68BF8">
      <w:start w:val="1"/>
      <w:numFmt w:val="bullet"/>
      <w:lvlText w:val="o"/>
      <w:lvlJc w:val="left"/>
      <w:pPr>
        <w:ind w:left="3600" w:hanging="360"/>
      </w:pPr>
      <w:rPr>
        <w:rFonts w:ascii="Courier New" w:hAnsi="Courier New" w:hint="default"/>
      </w:rPr>
    </w:lvl>
    <w:lvl w:ilvl="5" w:tplc="0D70DC6E">
      <w:start w:val="1"/>
      <w:numFmt w:val="bullet"/>
      <w:lvlText w:val=""/>
      <w:lvlJc w:val="left"/>
      <w:pPr>
        <w:ind w:left="4320" w:hanging="360"/>
      </w:pPr>
      <w:rPr>
        <w:rFonts w:ascii="Wingdings" w:hAnsi="Wingdings" w:hint="default"/>
      </w:rPr>
    </w:lvl>
    <w:lvl w:ilvl="6" w:tplc="241A76DA">
      <w:start w:val="1"/>
      <w:numFmt w:val="bullet"/>
      <w:lvlText w:val=""/>
      <w:lvlJc w:val="left"/>
      <w:pPr>
        <w:ind w:left="5040" w:hanging="360"/>
      </w:pPr>
      <w:rPr>
        <w:rFonts w:ascii="Symbol" w:hAnsi="Symbol" w:hint="default"/>
      </w:rPr>
    </w:lvl>
    <w:lvl w:ilvl="7" w:tplc="0AA4A5E0">
      <w:start w:val="1"/>
      <w:numFmt w:val="bullet"/>
      <w:lvlText w:val="o"/>
      <w:lvlJc w:val="left"/>
      <w:pPr>
        <w:ind w:left="5760" w:hanging="360"/>
      </w:pPr>
      <w:rPr>
        <w:rFonts w:ascii="Courier New" w:hAnsi="Courier New" w:hint="default"/>
      </w:rPr>
    </w:lvl>
    <w:lvl w:ilvl="8" w:tplc="262A98B6">
      <w:start w:val="1"/>
      <w:numFmt w:val="bullet"/>
      <w:lvlText w:val=""/>
      <w:lvlJc w:val="left"/>
      <w:pPr>
        <w:ind w:left="6480" w:hanging="360"/>
      </w:pPr>
      <w:rPr>
        <w:rFonts w:ascii="Wingdings" w:hAnsi="Wingdings" w:hint="default"/>
      </w:rPr>
    </w:lvl>
  </w:abstractNum>
  <w:abstractNum w:abstractNumId="55" w15:restartNumberingAfterBreak="0">
    <w:nsid w:val="41EE5AFB"/>
    <w:multiLevelType w:val="hybridMultilevel"/>
    <w:tmpl w:val="7BEECCA8"/>
    <w:lvl w:ilvl="0" w:tplc="463E4592">
      <w:start w:val="1"/>
      <w:numFmt w:val="bullet"/>
      <w:lvlText w:val="-"/>
      <w:lvlJc w:val="left"/>
      <w:pPr>
        <w:ind w:left="720" w:hanging="360"/>
      </w:pPr>
      <w:rPr>
        <w:rFonts w:ascii="Aptos" w:hAnsi="Aptos" w:hint="default"/>
      </w:rPr>
    </w:lvl>
    <w:lvl w:ilvl="1" w:tplc="4B0ECB34">
      <w:start w:val="1"/>
      <w:numFmt w:val="bullet"/>
      <w:lvlText w:val="o"/>
      <w:lvlJc w:val="left"/>
      <w:pPr>
        <w:ind w:left="1440" w:hanging="360"/>
      </w:pPr>
      <w:rPr>
        <w:rFonts w:ascii="Courier New" w:hAnsi="Courier New" w:hint="default"/>
      </w:rPr>
    </w:lvl>
    <w:lvl w:ilvl="2" w:tplc="46A82C0C">
      <w:start w:val="1"/>
      <w:numFmt w:val="bullet"/>
      <w:lvlText w:val=""/>
      <w:lvlJc w:val="left"/>
      <w:pPr>
        <w:ind w:left="2160" w:hanging="360"/>
      </w:pPr>
      <w:rPr>
        <w:rFonts w:ascii="Wingdings" w:hAnsi="Wingdings" w:hint="default"/>
      </w:rPr>
    </w:lvl>
    <w:lvl w:ilvl="3" w:tplc="18446B82">
      <w:start w:val="1"/>
      <w:numFmt w:val="bullet"/>
      <w:lvlText w:val=""/>
      <w:lvlJc w:val="left"/>
      <w:pPr>
        <w:ind w:left="2880" w:hanging="360"/>
      </w:pPr>
      <w:rPr>
        <w:rFonts w:ascii="Symbol" w:hAnsi="Symbol" w:hint="default"/>
      </w:rPr>
    </w:lvl>
    <w:lvl w:ilvl="4" w:tplc="B0EA91D8">
      <w:start w:val="1"/>
      <w:numFmt w:val="bullet"/>
      <w:lvlText w:val="o"/>
      <w:lvlJc w:val="left"/>
      <w:pPr>
        <w:ind w:left="3600" w:hanging="360"/>
      </w:pPr>
      <w:rPr>
        <w:rFonts w:ascii="Courier New" w:hAnsi="Courier New" w:hint="default"/>
      </w:rPr>
    </w:lvl>
    <w:lvl w:ilvl="5" w:tplc="76E804C2">
      <w:start w:val="1"/>
      <w:numFmt w:val="bullet"/>
      <w:lvlText w:val=""/>
      <w:lvlJc w:val="left"/>
      <w:pPr>
        <w:ind w:left="4320" w:hanging="360"/>
      </w:pPr>
      <w:rPr>
        <w:rFonts w:ascii="Wingdings" w:hAnsi="Wingdings" w:hint="default"/>
      </w:rPr>
    </w:lvl>
    <w:lvl w:ilvl="6" w:tplc="CF56A584">
      <w:start w:val="1"/>
      <w:numFmt w:val="bullet"/>
      <w:lvlText w:val=""/>
      <w:lvlJc w:val="left"/>
      <w:pPr>
        <w:ind w:left="5040" w:hanging="360"/>
      </w:pPr>
      <w:rPr>
        <w:rFonts w:ascii="Symbol" w:hAnsi="Symbol" w:hint="default"/>
      </w:rPr>
    </w:lvl>
    <w:lvl w:ilvl="7" w:tplc="4E58DC90">
      <w:start w:val="1"/>
      <w:numFmt w:val="bullet"/>
      <w:lvlText w:val="o"/>
      <w:lvlJc w:val="left"/>
      <w:pPr>
        <w:ind w:left="5760" w:hanging="360"/>
      </w:pPr>
      <w:rPr>
        <w:rFonts w:ascii="Courier New" w:hAnsi="Courier New" w:hint="default"/>
      </w:rPr>
    </w:lvl>
    <w:lvl w:ilvl="8" w:tplc="065A12AA">
      <w:start w:val="1"/>
      <w:numFmt w:val="bullet"/>
      <w:lvlText w:val=""/>
      <w:lvlJc w:val="left"/>
      <w:pPr>
        <w:ind w:left="6480" w:hanging="360"/>
      </w:pPr>
      <w:rPr>
        <w:rFonts w:ascii="Wingdings" w:hAnsi="Wingdings" w:hint="default"/>
      </w:rPr>
    </w:lvl>
  </w:abstractNum>
  <w:abstractNum w:abstractNumId="56" w15:restartNumberingAfterBreak="0">
    <w:nsid w:val="42F0462F"/>
    <w:multiLevelType w:val="hybridMultilevel"/>
    <w:tmpl w:val="201C12C6"/>
    <w:lvl w:ilvl="0" w:tplc="463E4592">
      <w:start w:val="1"/>
      <w:numFmt w:val="bullet"/>
      <w:lvlText w:val="-"/>
      <w:lvlJc w:val="left"/>
      <w:pPr>
        <w:ind w:left="720" w:hanging="360"/>
      </w:pPr>
      <w:rPr>
        <w:rFonts w:ascii="Aptos" w:hAnsi="Apto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7" w15:restartNumberingAfterBreak="0">
    <w:nsid w:val="44C20A54"/>
    <w:multiLevelType w:val="multilevel"/>
    <w:tmpl w:val="B1AEE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4544F284"/>
    <w:multiLevelType w:val="hybridMultilevel"/>
    <w:tmpl w:val="CF1604B6"/>
    <w:lvl w:ilvl="0" w:tplc="FA68F094">
      <w:start w:val="1"/>
      <w:numFmt w:val="bullet"/>
      <w:lvlText w:val="·"/>
      <w:lvlJc w:val="left"/>
      <w:pPr>
        <w:ind w:left="720" w:hanging="360"/>
      </w:pPr>
      <w:rPr>
        <w:rFonts w:ascii="Symbol" w:hAnsi="Symbol" w:hint="default"/>
      </w:rPr>
    </w:lvl>
    <w:lvl w:ilvl="1" w:tplc="EE5CD5EA">
      <w:start w:val="1"/>
      <w:numFmt w:val="bullet"/>
      <w:lvlText w:val="o"/>
      <w:lvlJc w:val="left"/>
      <w:pPr>
        <w:ind w:left="1440" w:hanging="360"/>
      </w:pPr>
      <w:rPr>
        <w:rFonts w:ascii="Courier New" w:hAnsi="Courier New" w:hint="default"/>
      </w:rPr>
    </w:lvl>
    <w:lvl w:ilvl="2" w:tplc="2DAC6AF0">
      <w:start w:val="1"/>
      <w:numFmt w:val="bullet"/>
      <w:lvlText w:val=""/>
      <w:lvlJc w:val="left"/>
      <w:pPr>
        <w:ind w:left="2160" w:hanging="360"/>
      </w:pPr>
      <w:rPr>
        <w:rFonts w:ascii="Wingdings" w:hAnsi="Wingdings" w:hint="default"/>
      </w:rPr>
    </w:lvl>
    <w:lvl w:ilvl="3" w:tplc="FD4AB964">
      <w:start w:val="1"/>
      <w:numFmt w:val="bullet"/>
      <w:lvlText w:val=""/>
      <w:lvlJc w:val="left"/>
      <w:pPr>
        <w:ind w:left="2880" w:hanging="360"/>
      </w:pPr>
      <w:rPr>
        <w:rFonts w:ascii="Symbol" w:hAnsi="Symbol" w:hint="default"/>
      </w:rPr>
    </w:lvl>
    <w:lvl w:ilvl="4" w:tplc="AFE219AA">
      <w:start w:val="1"/>
      <w:numFmt w:val="bullet"/>
      <w:lvlText w:val="o"/>
      <w:lvlJc w:val="left"/>
      <w:pPr>
        <w:ind w:left="3600" w:hanging="360"/>
      </w:pPr>
      <w:rPr>
        <w:rFonts w:ascii="Courier New" w:hAnsi="Courier New" w:hint="default"/>
      </w:rPr>
    </w:lvl>
    <w:lvl w:ilvl="5" w:tplc="E41C9A6E">
      <w:start w:val="1"/>
      <w:numFmt w:val="bullet"/>
      <w:lvlText w:val=""/>
      <w:lvlJc w:val="left"/>
      <w:pPr>
        <w:ind w:left="4320" w:hanging="360"/>
      </w:pPr>
      <w:rPr>
        <w:rFonts w:ascii="Wingdings" w:hAnsi="Wingdings" w:hint="default"/>
      </w:rPr>
    </w:lvl>
    <w:lvl w:ilvl="6" w:tplc="182A80C8">
      <w:start w:val="1"/>
      <w:numFmt w:val="bullet"/>
      <w:lvlText w:val=""/>
      <w:lvlJc w:val="left"/>
      <w:pPr>
        <w:ind w:left="5040" w:hanging="360"/>
      </w:pPr>
      <w:rPr>
        <w:rFonts w:ascii="Symbol" w:hAnsi="Symbol" w:hint="default"/>
      </w:rPr>
    </w:lvl>
    <w:lvl w:ilvl="7" w:tplc="210A087E">
      <w:start w:val="1"/>
      <w:numFmt w:val="bullet"/>
      <w:lvlText w:val="o"/>
      <w:lvlJc w:val="left"/>
      <w:pPr>
        <w:ind w:left="5760" w:hanging="360"/>
      </w:pPr>
      <w:rPr>
        <w:rFonts w:ascii="Courier New" w:hAnsi="Courier New" w:hint="default"/>
      </w:rPr>
    </w:lvl>
    <w:lvl w:ilvl="8" w:tplc="0592F082">
      <w:start w:val="1"/>
      <w:numFmt w:val="bullet"/>
      <w:lvlText w:val=""/>
      <w:lvlJc w:val="left"/>
      <w:pPr>
        <w:ind w:left="6480" w:hanging="360"/>
      </w:pPr>
      <w:rPr>
        <w:rFonts w:ascii="Wingdings" w:hAnsi="Wingdings" w:hint="default"/>
      </w:rPr>
    </w:lvl>
  </w:abstractNum>
  <w:abstractNum w:abstractNumId="59" w15:restartNumberingAfterBreak="0">
    <w:nsid w:val="45760195"/>
    <w:multiLevelType w:val="multilevel"/>
    <w:tmpl w:val="E4FC1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47776C66"/>
    <w:multiLevelType w:val="hybridMultilevel"/>
    <w:tmpl w:val="3C226FC2"/>
    <w:lvl w:ilvl="0" w:tplc="463E4592">
      <w:start w:val="1"/>
      <w:numFmt w:val="bullet"/>
      <w:lvlText w:val="-"/>
      <w:lvlJc w:val="left"/>
      <w:pPr>
        <w:ind w:left="720" w:hanging="360"/>
      </w:pPr>
      <w:rPr>
        <w:rFonts w:ascii="Aptos" w:hAnsi="Apto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1" w15:restartNumberingAfterBreak="0">
    <w:nsid w:val="4ACBE774"/>
    <w:multiLevelType w:val="hybridMultilevel"/>
    <w:tmpl w:val="414E9FB6"/>
    <w:lvl w:ilvl="0" w:tplc="9D987874">
      <w:start w:val="1"/>
      <w:numFmt w:val="bullet"/>
      <w:lvlText w:val="·"/>
      <w:lvlJc w:val="left"/>
      <w:pPr>
        <w:ind w:left="720" w:hanging="360"/>
      </w:pPr>
      <w:rPr>
        <w:rFonts w:ascii="Symbol" w:hAnsi="Symbol" w:hint="default"/>
      </w:rPr>
    </w:lvl>
    <w:lvl w:ilvl="1" w:tplc="58483372">
      <w:start w:val="1"/>
      <w:numFmt w:val="bullet"/>
      <w:lvlText w:val="o"/>
      <w:lvlJc w:val="left"/>
      <w:pPr>
        <w:ind w:left="1440" w:hanging="360"/>
      </w:pPr>
      <w:rPr>
        <w:rFonts w:ascii="Courier New" w:hAnsi="Courier New" w:hint="default"/>
      </w:rPr>
    </w:lvl>
    <w:lvl w:ilvl="2" w:tplc="104CB32A">
      <w:start w:val="1"/>
      <w:numFmt w:val="bullet"/>
      <w:lvlText w:val=""/>
      <w:lvlJc w:val="left"/>
      <w:pPr>
        <w:ind w:left="2160" w:hanging="360"/>
      </w:pPr>
      <w:rPr>
        <w:rFonts w:ascii="Wingdings" w:hAnsi="Wingdings" w:hint="default"/>
      </w:rPr>
    </w:lvl>
    <w:lvl w:ilvl="3" w:tplc="C4EC19BA">
      <w:start w:val="1"/>
      <w:numFmt w:val="bullet"/>
      <w:lvlText w:val=""/>
      <w:lvlJc w:val="left"/>
      <w:pPr>
        <w:ind w:left="2880" w:hanging="360"/>
      </w:pPr>
      <w:rPr>
        <w:rFonts w:ascii="Symbol" w:hAnsi="Symbol" w:hint="default"/>
      </w:rPr>
    </w:lvl>
    <w:lvl w:ilvl="4" w:tplc="5914DBC2">
      <w:start w:val="1"/>
      <w:numFmt w:val="bullet"/>
      <w:lvlText w:val="o"/>
      <w:lvlJc w:val="left"/>
      <w:pPr>
        <w:ind w:left="3600" w:hanging="360"/>
      </w:pPr>
      <w:rPr>
        <w:rFonts w:ascii="Courier New" w:hAnsi="Courier New" w:hint="default"/>
      </w:rPr>
    </w:lvl>
    <w:lvl w:ilvl="5" w:tplc="1A4C4A72">
      <w:start w:val="1"/>
      <w:numFmt w:val="bullet"/>
      <w:lvlText w:val=""/>
      <w:lvlJc w:val="left"/>
      <w:pPr>
        <w:ind w:left="4320" w:hanging="360"/>
      </w:pPr>
      <w:rPr>
        <w:rFonts w:ascii="Wingdings" w:hAnsi="Wingdings" w:hint="default"/>
      </w:rPr>
    </w:lvl>
    <w:lvl w:ilvl="6" w:tplc="502E6B4C">
      <w:start w:val="1"/>
      <w:numFmt w:val="bullet"/>
      <w:lvlText w:val=""/>
      <w:lvlJc w:val="left"/>
      <w:pPr>
        <w:ind w:left="5040" w:hanging="360"/>
      </w:pPr>
      <w:rPr>
        <w:rFonts w:ascii="Symbol" w:hAnsi="Symbol" w:hint="default"/>
      </w:rPr>
    </w:lvl>
    <w:lvl w:ilvl="7" w:tplc="DC2061A6">
      <w:start w:val="1"/>
      <w:numFmt w:val="bullet"/>
      <w:lvlText w:val="o"/>
      <w:lvlJc w:val="left"/>
      <w:pPr>
        <w:ind w:left="5760" w:hanging="360"/>
      </w:pPr>
      <w:rPr>
        <w:rFonts w:ascii="Courier New" w:hAnsi="Courier New" w:hint="default"/>
      </w:rPr>
    </w:lvl>
    <w:lvl w:ilvl="8" w:tplc="93D26970">
      <w:start w:val="1"/>
      <w:numFmt w:val="bullet"/>
      <w:lvlText w:val=""/>
      <w:lvlJc w:val="left"/>
      <w:pPr>
        <w:ind w:left="6480" w:hanging="360"/>
      </w:pPr>
      <w:rPr>
        <w:rFonts w:ascii="Wingdings" w:hAnsi="Wingdings" w:hint="default"/>
      </w:rPr>
    </w:lvl>
  </w:abstractNum>
  <w:abstractNum w:abstractNumId="62" w15:restartNumberingAfterBreak="0">
    <w:nsid w:val="4BA35E2F"/>
    <w:multiLevelType w:val="hybridMultilevel"/>
    <w:tmpl w:val="09B6CC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4D381354"/>
    <w:multiLevelType w:val="hybridMultilevel"/>
    <w:tmpl w:val="E2E859CA"/>
    <w:lvl w:ilvl="0" w:tplc="463E4592">
      <w:start w:val="1"/>
      <w:numFmt w:val="bullet"/>
      <w:lvlText w:val="-"/>
      <w:lvlJc w:val="left"/>
      <w:pPr>
        <w:ind w:left="720" w:hanging="360"/>
      </w:pPr>
      <w:rPr>
        <w:rFonts w:ascii="Aptos" w:hAnsi="Apto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4" w15:restartNumberingAfterBreak="0">
    <w:nsid w:val="4DA14FAF"/>
    <w:multiLevelType w:val="hybridMultilevel"/>
    <w:tmpl w:val="A3742AFA"/>
    <w:lvl w:ilvl="0" w:tplc="463E4592">
      <w:start w:val="1"/>
      <w:numFmt w:val="bullet"/>
      <w:lvlText w:val="-"/>
      <w:lvlJc w:val="left"/>
      <w:pPr>
        <w:ind w:left="720" w:hanging="360"/>
      </w:pPr>
      <w:rPr>
        <w:rFonts w:ascii="Aptos" w:hAnsi="Apto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5" w15:restartNumberingAfterBreak="0">
    <w:nsid w:val="513F31AB"/>
    <w:multiLevelType w:val="hybridMultilevel"/>
    <w:tmpl w:val="AF5A8A16"/>
    <w:lvl w:ilvl="0" w:tplc="463E4592">
      <w:start w:val="1"/>
      <w:numFmt w:val="bullet"/>
      <w:lvlText w:val="-"/>
      <w:lvlJc w:val="left"/>
      <w:pPr>
        <w:ind w:left="720" w:hanging="360"/>
      </w:pPr>
      <w:rPr>
        <w:rFonts w:ascii="Aptos" w:hAnsi="Apto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6" w15:restartNumberingAfterBreak="0">
    <w:nsid w:val="51EC1226"/>
    <w:multiLevelType w:val="hybridMultilevel"/>
    <w:tmpl w:val="747C1DAA"/>
    <w:lvl w:ilvl="0" w:tplc="463E4592">
      <w:start w:val="1"/>
      <w:numFmt w:val="bullet"/>
      <w:lvlText w:val="-"/>
      <w:lvlJc w:val="left"/>
      <w:pPr>
        <w:ind w:left="720" w:hanging="360"/>
      </w:pPr>
      <w:rPr>
        <w:rFonts w:ascii="Aptos" w:hAnsi="Apto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7" w15:restartNumberingAfterBreak="0">
    <w:nsid w:val="531D3AB6"/>
    <w:multiLevelType w:val="hybridMultilevel"/>
    <w:tmpl w:val="61F44356"/>
    <w:lvl w:ilvl="0" w:tplc="463E4592">
      <w:start w:val="1"/>
      <w:numFmt w:val="bullet"/>
      <w:lvlText w:val="-"/>
      <w:lvlJc w:val="left"/>
      <w:pPr>
        <w:ind w:left="720" w:hanging="360"/>
      </w:pPr>
      <w:rPr>
        <w:rFonts w:ascii="Aptos" w:hAnsi="Apto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8" w15:restartNumberingAfterBreak="0">
    <w:nsid w:val="53510306"/>
    <w:multiLevelType w:val="hybridMultilevel"/>
    <w:tmpl w:val="609EF366"/>
    <w:lvl w:ilvl="0" w:tplc="0FF209D6">
      <w:start w:val="1"/>
      <w:numFmt w:val="bullet"/>
      <w:lvlText w:val="·"/>
      <w:lvlJc w:val="left"/>
      <w:pPr>
        <w:ind w:left="720" w:hanging="360"/>
      </w:pPr>
      <w:rPr>
        <w:rFonts w:ascii="Symbol" w:hAnsi="Symbol" w:hint="default"/>
      </w:rPr>
    </w:lvl>
    <w:lvl w:ilvl="1" w:tplc="91C6F326">
      <w:start w:val="1"/>
      <w:numFmt w:val="bullet"/>
      <w:lvlText w:val="o"/>
      <w:lvlJc w:val="left"/>
      <w:pPr>
        <w:ind w:left="1440" w:hanging="360"/>
      </w:pPr>
      <w:rPr>
        <w:rFonts w:ascii="Courier New" w:hAnsi="Courier New" w:hint="default"/>
      </w:rPr>
    </w:lvl>
    <w:lvl w:ilvl="2" w:tplc="BF5254C0">
      <w:start w:val="1"/>
      <w:numFmt w:val="bullet"/>
      <w:lvlText w:val=""/>
      <w:lvlJc w:val="left"/>
      <w:pPr>
        <w:ind w:left="2160" w:hanging="360"/>
      </w:pPr>
      <w:rPr>
        <w:rFonts w:ascii="Wingdings" w:hAnsi="Wingdings" w:hint="default"/>
      </w:rPr>
    </w:lvl>
    <w:lvl w:ilvl="3" w:tplc="9EC68272">
      <w:start w:val="1"/>
      <w:numFmt w:val="bullet"/>
      <w:lvlText w:val=""/>
      <w:lvlJc w:val="left"/>
      <w:pPr>
        <w:ind w:left="2880" w:hanging="360"/>
      </w:pPr>
      <w:rPr>
        <w:rFonts w:ascii="Symbol" w:hAnsi="Symbol" w:hint="default"/>
      </w:rPr>
    </w:lvl>
    <w:lvl w:ilvl="4" w:tplc="CD302BFE">
      <w:start w:val="1"/>
      <w:numFmt w:val="bullet"/>
      <w:lvlText w:val="o"/>
      <w:lvlJc w:val="left"/>
      <w:pPr>
        <w:ind w:left="3600" w:hanging="360"/>
      </w:pPr>
      <w:rPr>
        <w:rFonts w:ascii="Courier New" w:hAnsi="Courier New" w:hint="default"/>
      </w:rPr>
    </w:lvl>
    <w:lvl w:ilvl="5" w:tplc="0C764666">
      <w:start w:val="1"/>
      <w:numFmt w:val="bullet"/>
      <w:lvlText w:val=""/>
      <w:lvlJc w:val="left"/>
      <w:pPr>
        <w:ind w:left="4320" w:hanging="360"/>
      </w:pPr>
      <w:rPr>
        <w:rFonts w:ascii="Wingdings" w:hAnsi="Wingdings" w:hint="default"/>
      </w:rPr>
    </w:lvl>
    <w:lvl w:ilvl="6" w:tplc="36E20978">
      <w:start w:val="1"/>
      <w:numFmt w:val="bullet"/>
      <w:lvlText w:val=""/>
      <w:lvlJc w:val="left"/>
      <w:pPr>
        <w:ind w:left="5040" w:hanging="360"/>
      </w:pPr>
      <w:rPr>
        <w:rFonts w:ascii="Symbol" w:hAnsi="Symbol" w:hint="default"/>
      </w:rPr>
    </w:lvl>
    <w:lvl w:ilvl="7" w:tplc="B498C916">
      <w:start w:val="1"/>
      <w:numFmt w:val="bullet"/>
      <w:lvlText w:val="o"/>
      <w:lvlJc w:val="left"/>
      <w:pPr>
        <w:ind w:left="5760" w:hanging="360"/>
      </w:pPr>
      <w:rPr>
        <w:rFonts w:ascii="Courier New" w:hAnsi="Courier New" w:hint="default"/>
      </w:rPr>
    </w:lvl>
    <w:lvl w:ilvl="8" w:tplc="EE168804">
      <w:start w:val="1"/>
      <w:numFmt w:val="bullet"/>
      <w:lvlText w:val=""/>
      <w:lvlJc w:val="left"/>
      <w:pPr>
        <w:ind w:left="6480" w:hanging="360"/>
      </w:pPr>
      <w:rPr>
        <w:rFonts w:ascii="Wingdings" w:hAnsi="Wingdings" w:hint="default"/>
      </w:rPr>
    </w:lvl>
  </w:abstractNum>
  <w:abstractNum w:abstractNumId="69" w15:restartNumberingAfterBreak="0">
    <w:nsid w:val="53871886"/>
    <w:multiLevelType w:val="hybridMultilevel"/>
    <w:tmpl w:val="E92A8974"/>
    <w:lvl w:ilvl="0" w:tplc="4C165E86">
      <w:start w:val="1"/>
      <w:numFmt w:val="bullet"/>
      <w:lvlText w:val="·"/>
      <w:lvlJc w:val="left"/>
      <w:pPr>
        <w:ind w:left="720" w:hanging="360"/>
      </w:pPr>
      <w:rPr>
        <w:rFonts w:ascii="Symbol" w:hAnsi="Symbol" w:hint="default"/>
      </w:rPr>
    </w:lvl>
    <w:lvl w:ilvl="1" w:tplc="8F204CB4">
      <w:start w:val="1"/>
      <w:numFmt w:val="bullet"/>
      <w:lvlText w:val="o"/>
      <w:lvlJc w:val="left"/>
      <w:pPr>
        <w:ind w:left="1440" w:hanging="360"/>
      </w:pPr>
      <w:rPr>
        <w:rFonts w:ascii="Courier New" w:hAnsi="Courier New" w:hint="default"/>
      </w:rPr>
    </w:lvl>
    <w:lvl w:ilvl="2" w:tplc="17AA41CA">
      <w:start w:val="1"/>
      <w:numFmt w:val="bullet"/>
      <w:lvlText w:val=""/>
      <w:lvlJc w:val="left"/>
      <w:pPr>
        <w:ind w:left="2160" w:hanging="360"/>
      </w:pPr>
      <w:rPr>
        <w:rFonts w:ascii="Wingdings" w:hAnsi="Wingdings" w:hint="default"/>
      </w:rPr>
    </w:lvl>
    <w:lvl w:ilvl="3" w:tplc="55B0B190">
      <w:start w:val="1"/>
      <w:numFmt w:val="bullet"/>
      <w:lvlText w:val=""/>
      <w:lvlJc w:val="left"/>
      <w:pPr>
        <w:ind w:left="2880" w:hanging="360"/>
      </w:pPr>
      <w:rPr>
        <w:rFonts w:ascii="Symbol" w:hAnsi="Symbol" w:hint="default"/>
      </w:rPr>
    </w:lvl>
    <w:lvl w:ilvl="4" w:tplc="887C9DA6">
      <w:start w:val="1"/>
      <w:numFmt w:val="bullet"/>
      <w:lvlText w:val="o"/>
      <w:lvlJc w:val="left"/>
      <w:pPr>
        <w:ind w:left="3600" w:hanging="360"/>
      </w:pPr>
      <w:rPr>
        <w:rFonts w:ascii="Courier New" w:hAnsi="Courier New" w:hint="default"/>
      </w:rPr>
    </w:lvl>
    <w:lvl w:ilvl="5" w:tplc="8034DA86">
      <w:start w:val="1"/>
      <w:numFmt w:val="bullet"/>
      <w:lvlText w:val=""/>
      <w:lvlJc w:val="left"/>
      <w:pPr>
        <w:ind w:left="4320" w:hanging="360"/>
      </w:pPr>
      <w:rPr>
        <w:rFonts w:ascii="Wingdings" w:hAnsi="Wingdings" w:hint="default"/>
      </w:rPr>
    </w:lvl>
    <w:lvl w:ilvl="6" w:tplc="FABA3DD8">
      <w:start w:val="1"/>
      <w:numFmt w:val="bullet"/>
      <w:lvlText w:val=""/>
      <w:lvlJc w:val="left"/>
      <w:pPr>
        <w:ind w:left="5040" w:hanging="360"/>
      </w:pPr>
      <w:rPr>
        <w:rFonts w:ascii="Symbol" w:hAnsi="Symbol" w:hint="default"/>
      </w:rPr>
    </w:lvl>
    <w:lvl w:ilvl="7" w:tplc="F9501E5E">
      <w:start w:val="1"/>
      <w:numFmt w:val="bullet"/>
      <w:lvlText w:val="o"/>
      <w:lvlJc w:val="left"/>
      <w:pPr>
        <w:ind w:left="5760" w:hanging="360"/>
      </w:pPr>
      <w:rPr>
        <w:rFonts w:ascii="Courier New" w:hAnsi="Courier New" w:hint="default"/>
      </w:rPr>
    </w:lvl>
    <w:lvl w:ilvl="8" w:tplc="6D223C32">
      <w:start w:val="1"/>
      <w:numFmt w:val="bullet"/>
      <w:lvlText w:val=""/>
      <w:lvlJc w:val="left"/>
      <w:pPr>
        <w:ind w:left="6480" w:hanging="360"/>
      </w:pPr>
      <w:rPr>
        <w:rFonts w:ascii="Wingdings" w:hAnsi="Wingdings" w:hint="default"/>
      </w:rPr>
    </w:lvl>
  </w:abstractNum>
  <w:abstractNum w:abstractNumId="70" w15:restartNumberingAfterBreak="0">
    <w:nsid w:val="53E67F39"/>
    <w:multiLevelType w:val="hybridMultilevel"/>
    <w:tmpl w:val="9D9614E6"/>
    <w:lvl w:ilvl="0" w:tplc="150252A6">
      <w:start w:val="1"/>
      <w:numFmt w:val="bullet"/>
      <w:lvlText w:val="·"/>
      <w:lvlJc w:val="left"/>
      <w:pPr>
        <w:ind w:left="720" w:hanging="360"/>
      </w:pPr>
      <w:rPr>
        <w:rFonts w:ascii="Symbol" w:hAnsi="Symbol" w:hint="default"/>
      </w:rPr>
    </w:lvl>
    <w:lvl w:ilvl="1" w:tplc="0B0A0282">
      <w:start w:val="1"/>
      <w:numFmt w:val="bullet"/>
      <w:lvlText w:val="o"/>
      <w:lvlJc w:val="left"/>
      <w:pPr>
        <w:ind w:left="1440" w:hanging="360"/>
      </w:pPr>
      <w:rPr>
        <w:rFonts w:ascii="Courier New" w:hAnsi="Courier New" w:hint="default"/>
      </w:rPr>
    </w:lvl>
    <w:lvl w:ilvl="2" w:tplc="B6A46520">
      <w:start w:val="1"/>
      <w:numFmt w:val="bullet"/>
      <w:lvlText w:val=""/>
      <w:lvlJc w:val="left"/>
      <w:pPr>
        <w:ind w:left="2160" w:hanging="360"/>
      </w:pPr>
      <w:rPr>
        <w:rFonts w:ascii="Wingdings" w:hAnsi="Wingdings" w:hint="default"/>
      </w:rPr>
    </w:lvl>
    <w:lvl w:ilvl="3" w:tplc="F1B43DB0">
      <w:start w:val="1"/>
      <w:numFmt w:val="bullet"/>
      <w:lvlText w:val=""/>
      <w:lvlJc w:val="left"/>
      <w:pPr>
        <w:ind w:left="2880" w:hanging="360"/>
      </w:pPr>
      <w:rPr>
        <w:rFonts w:ascii="Symbol" w:hAnsi="Symbol" w:hint="default"/>
      </w:rPr>
    </w:lvl>
    <w:lvl w:ilvl="4" w:tplc="F55EBEDE">
      <w:start w:val="1"/>
      <w:numFmt w:val="bullet"/>
      <w:lvlText w:val="o"/>
      <w:lvlJc w:val="left"/>
      <w:pPr>
        <w:ind w:left="3600" w:hanging="360"/>
      </w:pPr>
      <w:rPr>
        <w:rFonts w:ascii="Courier New" w:hAnsi="Courier New" w:hint="default"/>
      </w:rPr>
    </w:lvl>
    <w:lvl w:ilvl="5" w:tplc="F2B48E7C">
      <w:start w:val="1"/>
      <w:numFmt w:val="bullet"/>
      <w:lvlText w:val=""/>
      <w:lvlJc w:val="left"/>
      <w:pPr>
        <w:ind w:left="4320" w:hanging="360"/>
      </w:pPr>
      <w:rPr>
        <w:rFonts w:ascii="Wingdings" w:hAnsi="Wingdings" w:hint="default"/>
      </w:rPr>
    </w:lvl>
    <w:lvl w:ilvl="6" w:tplc="B68EEB42">
      <w:start w:val="1"/>
      <w:numFmt w:val="bullet"/>
      <w:lvlText w:val=""/>
      <w:lvlJc w:val="left"/>
      <w:pPr>
        <w:ind w:left="5040" w:hanging="360"/>
      </w:pPr>
      <w:rPr>
        <w:rFonts w:ascii="Symbol" w:hAnsi="Symbol" w:hint="default"/>
      </w:rPr>
    </w:lvl>
    <w:lvl w:ilvl="7" w:tplc="D85AB75A">
      <w:start w:val="1"/>
      <w:numFmt w:val="bullet"/>
      <w:lvlText w:val="o"/>
      <w:lvlJc w:val="left"/>
      <w:pPr>
        <w:ind w:left="5760" w:hanging="360"/>
      </w:pPr>
      <w:rPr>
        <w:rFonts w:ascii="Courier New" w:hAnsi="Courier New" w:hint="default"/>
      </w:rPr>
    </w:lvl>
    <w:lvl w:ilvl="8" w:tplc="AF503E70">
      <w:start w:val="1"/>
      <w:numFmt w:val="bullet"/>
      <w:lvlText w:val=""/>
      <w:lvlJc w:val="left"/>
      <w:pPr>
        <w:ind w:left="6480" w:hanging="360"/>
      </w:pPr>
      <w:rPr>
        <w:rFonts w:ascii="Wingdings" w:hAnsi="Wingdings" w:hint="default"/>
      </w:rPr>
    </w:lvl>
  </w:abstractNum>
  <w:abstractNum w:abstractNumId="71" w15:restartNumberingAfterBreak="0">
    <w:nsid w:val="5400E394"/>
    <w:multiLevelType w:val="hybridMultilevel"/>
    <w:tmpl w:val="A5CAACB6"/>
    <w:lvl w:ilvl="0" w:tplc="5E487F32">
      <w:start w:val="1"/>
      <w:numFmt w:val="bullet"/>
      <w:lvlText w:val="·"/>
      <w:lvlJc w:val="left"/>
      <w:pPr>
        <w:ind w:left="720" w:hanging="360"/>
      </w:pPr>
      <w:rPr>
        <w:rFonts w:ascii="Symbol" w:hAnsi="Symbol" w:hint="default"/>
      </w:rPr>
    </w:lvl>
    <w:lvl w:ilvl="1" w:tplc="2A72DB10">
      <w:start w:val="1"/>
      <w:numFmt w:val="bullet"/>
      <w:lvlText w:val="o"/>
      <w:lvlJc w:val="left"/>
      <w:pPr>
        <w:ind w:left="1440" w:hanging="360"/>
      </w:pPr>
      <w:rPr>
        <w:rFonts w:ascii="Courier New" w:hAnsi="Courier New" w:hint="default"/>
      </w:rPr>
    </w:lvl>
    <w:lvl w:ilvl="2" w:tplc="B6A09A34">
      <w:start w:val="1"/>
      <w:numFmt w:val="bullet"/>
      <w:lvlText w:val=""/>
      <w:lvlJc w:val="left"/>
      <w:pPr>
        <w:ind w:left="2160" w:hanging="360"/>
      </w:pPr>
      <w:rPr>
        <w:rFonts w:ascii="Wingdings" w:hAnsi="Wingdings" w:hint="default"/>
      </w:rPr>
    </w:lvl>
    <w:lvl w:ilvl="3" w:tplc="571061AA">
      <w:start w:val="1"/>
      <w:numFmt w:val="bullet"/>
      <w:lvlText w:val=""/>
      <w:lvlJc w:val="left"/>
      <w:pPr>
        <w:ind w:left="2880" w:hanging="360"/>
      </w:pPr>
      <w:rPr>
        <w:rFonts w:ascii="Symbol" w:hAnsi="Symbol" w:hint="default"/>
      </w:rPr>
    </w:lvl>
    <w:lvl w:ilvl="4" w:tplc="1362E78A">
      <w:start w:val="1"/>
      <w:numFmt w:val="bullet"/>
      <w:lvlText w:val="o"/>
      <w:lvlJc w:val="left"/>
      <w:pPr>
        <w:ind w:left="3600" w:hanging="360"/>
      </w:pPr>
      <w:rPr>
        <w:rFonts w:ascii="Courier New" w:hAnsi="Courier New" w:hint="default"/>
      </w:rPr>
    </w:lvl>
    <w:lvl w:ilvl="5" w:tplc="1C0A3570">
      <w:start w:val="1"/>
      <w:numFmt w:val="bullet"/>
      <w:lvlText w:val=""/>
      <w:lvlJc w:val="left"/>
      <w:pPr>
        <w:ind w:left="4320" w:hanging="360"/>
      </w:pPr>
      <w:rPr>
        <w:rFonts w:ascii="Wingdings" w:hAnsi="Wingdings" w:hint="default"/>
      </w:rPr>
    </w:lvl>
    <w:lvl w:ilvl="6" w:tplc="93D4A7CE">
      <w:start w:val="1"/>
      <w:numFmt w:val="bullet"/>
      <w:lvlText w:val=""/>
      <w:lvlJc w:val="left"/>
      <w:pPr>
        <w:ind w:left="5040" w:hanging="360"/>
      </w:pPr>
      <w:rPr>
        <w:rFonts w:ascii="Symbol" w:hAnsi="Symbol" w:hint="default"/>
      </w:rPr>
    </w:lvl>
    <w:lvl w:ilvl="7" w:tplc="3DA2FEB4">
      <w:start w:val="1"/>
      <w:numFmt w:val="bullet"/>
      <w:lvlText w:val="o"/>
      <w:lvlJc w:val="left"/>
      <w:pPr>
        <w:ind w:left="5760" w:hanging="360"/>
      </w:pPr>
      <w:rPr>
        <w:rFonts w:ascii="Courier New" w:hAnsi="Courier New" w:hint="default"/>
      </w:rPr>
    </w:lvl>
    <w:lvl w:ilvl="8" w:tplc="0B4A93CE">
      <w:start w:val="1"/>
      <w:numFmt w:val="bullet"/>
      <w:lvlText w:val=""/>
      <w:lvlJc w:val="left"/>
      <w:pPr>
        <w:ind w:left="6480" w:hanging="360"/>
      </w:pPr>
      <w:rPr>
        <w:rFonts w:ascii="Wingdings" w:hAnsi="Wingdings" w:hint="default"/>
      </w:rPr>
    </w:lvl>
  </w:abstractNum>
  <w:abstractNum w:abstractNumId="72" w15:restartNumberingAfterBreak="0">
    <w:nsid w:val="546D6057"/>
    <w:multiLevelType w:val="hybridMultilevel"/>
    <w:tmpl w:val="D236104C"/>
    <w:lvl w:ilvl="0" w:tplc="9A0C6896">
      <w:start w:val="1"/>
      <w:numFmt w:val="bullet"/>
      <w:lvlText w:val="·"/>
      <w:lvlJc w:val="left"/>
      <w:pPr>
        <w:ind w:left="720" w:hanging="360"/>
      </w:pPr>
      <w:rPr>
        <w:rFonts w:ascii="Symbol" w:hAnsi="Symbol" w:hint="default"/>
      </w:rPr>
    </w:lvl>
    <w:lvl w:ilvl="1" w:tplc="BD0E751A">
      <w:start w:val="1"/>
      <w:numFmt w:val="bullet"/>
      <w:lvlText w:val="o"/>
      <w:lvlJc w:val="left"/>
      <w:pPr>
        <w:ind w:left="1440" w:hanging="360"/>
      </w:pPr>
      <w:rPr>
        <w:rFonts w:ascii="Courier New" w:hAnsi="Courier New" w:hint="default"/>
      </w:rPr>
    </w:lvl>
    <w:lvl w:ilvl="2" w:tplc="FECCA4D6">
      <w:start w:val="1"/>
      <w:numFmt w:val="bullet"/>
      <w:lvlText w:val=""/>
      <w:lvlJc w:val="left"/>
      <w:pPr>
        <w:ind w:left="2160" w:hanging="360"/>
      </w:pPr>
      <w:rPr>
        <w:rFonts w:ascii="Wingdings" w:hAnsi="Wingdings" w:hint="default"/>
      </w:rPr>
    </w:lvl>
    <w:lvl w:ilvl="3" w:tplc="3A6221A6">
      <w:start w:val="1"/>
      <w:numFmt w:val="bullet"/>
      <w:lvlText w:val=""/>
      <w:lvlJc w:val="left"/>
      <w:pPr>
        <w:ind w:left="2880" w:hanging="360"/>
      </w:pPr>
      <w:rPr>
        <w:rFonts w:ascii="Symbol" w:hAnsi="Symbol" w:hint="default"/>
      </w:rPr>
    </w:lvl>
    <w:lvl w:ilvl="4" w:tplc="1EE82260">
      <w:start w:val="1"/>
      <w:numFmt w:val="bullet"/>
      <w:lvlText w:val="o"/>
      <w:lvlJc w:val="left"/>
      <w:pPr>
        <w:ind w:left="3600" w:hanging="360"/>
      </w:pPr>
      <w:rPr>
        <w:rFonts w:ascii="Courier New" w:hAnsi="Courier New" w:hint="default"/>
      </w:rPr>
    </w:lvl>
    <w:lvl w:ilvl="5" w:tplc="3CDE7440">
      <w:start w:val="1"/>
      <w:numFmt w:val="bullet"/>
      <w:lvlText w:val=""/>
      <w:lvlJc w:val="left"/>
      <w:pPr>
        <w:ind w:left="4320" w:hanging="360"/>
      </w:pPr>
      <w:rPr>
        <w:rFonts w:ascii="Wingdings" w:hAnsi="Wingdings" w:hint="default"/>
      </w:rPr>
    </w:lvl>
    <w:lvl w:ilvl="6" w:tplc="5AE0BFD8">
      <w:start w:val="1"/>
      <w:numFmt w:val="bullet"/>
      <w:lvlText w:val=""/>
      <w:lvlJc w:val="left"/>
      <w:pPr>
        <w:ind w:left="5040" w:hanging="360"/>
      </w:pPr>
      <w:rPr>
        <w:rFonts w:ascii="Symbol" w:hAnsi="Symbol" w:hint="default"/>
      </w:rPr>
    </w:lvl>
    <w:lvl w:ilvl="7" w:tplc="4524CEEE">
      <w:start w:val="1"/>
      <w:numFmt w:val="bullet"/>
      <w:lvlText w:val="o"/>
      <w:lvlJc w:val="left"/>
      <w:pPr>
        <w:ind w:left="5760" w:hanging="360"/>
      </w:pPr>
      <w:rPr>
        <w:rFonts w:ascii="Courier New" w:hAnsi="Courier New" w:hint="default"/>
      </w:rPr>
    </w:lvl>
    <w:lvl w:ilvl="8" w:tplc="109805BC">
      <w:start w:val="1"/>
      <w:numFmt w:val="bullet"/>
      <w:lvlText w:val=""/>
      <w:lvlJc w:val="left"/>
      <w:pPr>
        <w:ind w:left="6480" w:hanging="360"/>
      </w:pPr>
      <w:rPr>
        <w:rFonts w:ascii="Wingdings" w:hAnsi="Wingdings" w:hint="default"/>
      </w:rPr>
    </w:lvl>
  </w:abstractNum>
  <w:abstractNum w:abstractNumId="73" w15:restartNumberingAfterBreak="0">
    <w:nsid w:val="54E34ED3"/>
    <w:multiLevelType w:val="hybridMultilevel"/>
    <w:tmpl w:val="B24800AE"/>
    <w:lvl w:ilvl="0" w:tplc="463E4592">
      <w:start w:val="1"/>
      <w:numFmt w:val="bullet"/>
      <w:lvlText w:val="-"/>
      <w:lvlJc w:val="left"/>
      <w:pPr>
        <w:ind w:left="720" w:hanging="360"/>
      </w:pPr>
      <w:rPr>
        <w:rFonts w:ascii="Aptos" w:hAnsi="Apto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4" w15:restartNumberingAfterBreak="0">
    <w:nsid w:val="54F9E794"/>
    <w:multiLevelType w:val="hybridMultilevel"/>
    <w:tmpl w:val="0862DE54"/>
    <w:lvl w:ilvl="0" w:tplc="DCBEF5D4">
      <w:start w:val="1"/>
      <w:numFmt w:val="bullet"/>
      <w:lvlText w:val="·"/>
      <w:lvlJc w:val="left"/>
      <w:pPr>
        <w:ind w:left="720" w:hanging="360"/>
      </w:pPr>
      <w:rPr>
        <w:rFonts w:ascii="Symbol" w:hAnsi="Symbol" w:hint="default"/>
      </w:rPr>
    </w:lvl>
    <w:lvl w:ilvl="1" w:tplc="7ADE3C76">
      <w:start w:val="1"/>
      <w:numFmt w:val="bullet"/>
      <w:lvlText w:val="o"/>
      <w:lvlJc w:val="left"/>
      <w:pPr>
        <w:ind w:left="1440" w:hanging="360"/>
      </w:pPr>
      <w:rPr>
        <w:rFonts w:ascii="Courier New" w:hAnsi="Courier New" w:hint="default"/>
      </w:rPr>
    </w:lvl>
    <w:lvl w:ilvl="2" w:tplc="DB526758">
      <w:start w:val="1"/>
      <w:numFmt w:val="bullet"/>
      <w:lvlText w:val=""/>
      <w:lvlJc w:val="left"/>
      <w:pPr>
        <w:ind w:left="2160" w:hanging="360"/>
      </w:pPr>
      <w:rPr>
        <w:rFonts w:ascii="Wingdings" w:hAnsi="Wingdings" w:hint="default"/>
      </w:rPr>
    </w:lvl>
    <w:lvl w:ilvl="3" w:tplc="279004A4">
      <w:start w:val="1"/>
      <w:numFmt w:val="bullet"/>
      <w:lvlText w:val=""/>
      <w:lvlJc w:val="left"/>
      <w:pPr>
        <w:ind w:left="2880" w:hanging="360"/>
      </w:pPr>
      <w:rPr>
        <w:rFonts w:ascii="Symbol" w:hAnsi="Symbol" w:hint="default"/>
      </w:rPr>
    </w:lvl>
    <w:lvl w:ilvl="4" w:tplc="660A1946">
      <w:start w:val="1"/>
      <w:numFmt w:val="bullet"/>
      <w:lvlText w:val="o"/>
      <w:lvlJc w:val="left"/>
      <w:pPr>
        <w:ind w:left="3600" w:hanging="360"/>
      </w:pPr>
      <w:rPr>
        <w:rFonts w:ascii="Courier New" w:hAnsi="Courier New" w:hint="default"/>
      </w:rPr>
    </w:lvl>
    <w:lvl w:ilvl="5" w:tplc="FDFA188A">
      <w:start w:val="1"/>
      <w:numFmt w:val="bullet"/>
      <w:lvlText w:val=""/>
      <w:lvlJc w:val="left"/>
      <w:pPr>
        <w:ind w:left="4320" w:hanging="360"/>
      </w:pPr>
      <w:rPr>
        <w:rFonts w:ascii="Wingdings" w:hAnsi="Wingdings" w:hint="default"/>
      </w:rPr>
    </w:lvl>
    <w:lvl w:ilvl="6" w:tplc="EA24E5A8">
      <w:start w:val="1"/>
      <w:numFmt w:val="bullet"/>
      <w:lvlText w:val=""/>
      <w:lvlJc w:val="left"/>
      <w:pPr>
        <w:ind w:left="5040" w:hanging="360"/>
      </w:pPr>
      <w:rPr>
        <w:rFonts w:ascii="Symbol" w:hAnsi="Symbol" w:hint="default"/>
      </w:rPr>
    </w:lvl>
    <w:lvl w:ilvl="7" w:tplc="229AC87A">
      <w:start w:val="1"/>
      <w:numFmt w:val="bullet"/>
      <w:lvlText w:val="o"/>
      <w:lvlJc w:val="left"/>
      <w:pPr>
        <w:ind w:left="5760" w:hanging="360"/>
      </w:pPr>
      <w:rPr>
        <w:rFonts w:ascii="Courier New" w:hAnsi="Courier New" w:hint="default"/>
      </w:rPr>
    </w:lvl>
    <w:lvl w:ilvl="8" w:tplc="9CCA7E78">
      <w:start w:val="1"/>
      <w:numFmt w:val="bullet"/>
      <w:lvlText w:val=""/>
      <w:lvlJc w:val="left"/>
      <w:pPr>
        <w:ind w:left="6480" w:hanging="360"/>
      </w:pPr>
      <w:rPr>
        <w:rFonts w:ascii="Wingdings" w:hAnsi="Wingdings" w:hint="default"/>
      </w:rPr>
    </w:lvl>
  </w:abstractNum>
  <w:abstractNum w:abstractNumId="75" w15:restartNumberingAfterBreak="0">
    <w:nsid w:val="55291506"/>
    <w:multiLevelType w:val="hybridMultilevel"/>
    <w:tmpl w:val="7784A522"/>
    <w:lvl w:ilvl="0" w:tplc="A3F80EAC">
      <w:start w:val="1"/>
      <w:numFmt w:val="bullet"/>
      <w:lvlText w:val="·"/>
      <w:lvlJc w:val="left"/>
      <w:pPr>
        <w:ind w:left="720" w:hanging="360"/>
      </w:pPr>
      <w:rPr>
        <w:rFonts w:ascii="Symbol" w:hAnsi="Symbol" w:hint="default"/>
      </w:rPr>
    </w:lvl>
    <w:lvl w:ilvl="1" w:tplc="60CA8826">
      <w:start w:val="1"/>
      <w:numFmt w:val="bullet"/>
      <w:lvlText w:val="o"/>
      <w:lvlJc w:val="left"/>
      <w:pPr>
        <w:ind w:left="1440" w:hanging="360"/>
      </w:pPr>
      <w:rPr>
        <w:rFonts w:ascii="Courier New" w:hAnsi="Courier New" w:hint="default"/>
      </w:rPr>
    </w:lvl>
    <w:lvl w:ilvl="2" w:tplc="9490C26E">
      <w:start w:val="1"/>
      <w:numFmt w:val="bullet"/>
      <w:lvlText w:val=""/>
      <w:lvlJc w:val="left"/>
      <w:pPr>
        <w:ind w:left="2160" w:hanging="360"/>
      </w:pPr>
      <w:rPr>
        <w:rFonts w:ascii="Wingdings" w:hAnsi="Wingdings" w:hint="default"/>
      </w:rPr>
    </w:lvl>
    <w:lvl w:ilvl="3" w:tplc="AA528C5C">
      <w:start w:val="1"/>
      <w:numFmt w:val="bullet"/>
      <w:lvlText w:val=""/>
      <w:lvlJc w:val="left"/>
      <w:pPr>
        <w:ind w:left="2880" w:hanging="360"/>
      </w:pPr>
      <w:rPr>
        <w:rFonts w:ascii="Symbol" w:hAnsi="Symbol" w:hint="default"/>
      </w:rPr>
    </w:lvl>
    <w:lvl w:ilvl="4" w:tplc="3200B4E0">
      <w:start w:val="1"/>
      <w:numFmt w:val="bullet"/>
      <w:lvlText w:val="o"/>
      <w:lvlJc w:val="left"/>
      <w:pPr>
        <w:ind w:left="3600" w:hanging="360"/>
      </w:pPr>
      <w:rPr>
        <w:rFonts w:ascii="Courier New" w:hAnsi="Courier New" w:hint="default"/>
      </w:rPr>
    </w:lvl>
    <w:lvl w:ilvl="5" w:tplc="97ECAA24">
      <w:start w:val="1"/>
      <w:numFmt w:val="bullet"/>
      <w:lvlText w:val=""/>
      <w:lvlJc w:val="left"/>
      <w:pPr>
        <w:ind w:left="4320" w:hanging="360"/>
      </w:pPr>
      <w:rPr>
        <w:rFonts w:ascii="Wingdings" w:hAnsi="Wingdings" w:hint="default"/>
      </w:rPr>
    </w:lvl>
    <w:lvl w:ilvl="6" w:tplc="BC20C648">
      <w:start w:val="1"/>
      <w:numFmt w:val="bullet"/>
      <w:lvlText w:val=""/>
      <w:lvlJc w:val="left"/>
      <w:pPr>
        <w:ind w:left="5040" w:hanging="360"/>
      </w:pPr>
      <w:rPr>
        <w:rFonts w:ascii="Symbol" w:hAnsi="Symbol" w:hint="default"/>
      </w:rPr>
    </w:lvl>
    <w:lvl w:ilvl="7" w:tplc="44EECA98">
      <w:start w:val="1"/>
      <w:numFmt w:val="bullet"/>
      <w:lvlText w:val="o"/>
      <w:lvlJc w:val="left"/>
      <w:pPr>
        <w:ind w:left="5760" w:hanging="360"/>
      </w:pPr>
      <w:rPr>
        <w:rFonts w:ascii="Courier New" w:hAnsi="Courier New" w:hint="default"/>
      </w:rPr>
    </w:lvl>
    <w:lvl w:ilvl="8" w:tplc="BBC877D6">
      <w:start w:val="1"/>
      <w:numFmt w:val="bullet"/>
      <w:lvlText w:val=""/>
      <w:lvlJc w:val="left"/>
      <w:pPr>
        <w:ind w:left="6480" w:hanging="360"/>
      </w:pPr>
      <w:rPr>
        <w:rFonts w:ascii="Wingdings" w:hAnsi="Wingdings" w:hint="default"/>
      </w:rPr>
    </w:lvl>
  </w:abstractNum>
  <w:abstractNum w:abstractNumId="76" w15:restartNumberingAfterBreak="0">
    <w:nsid w:val="55345D99"/>
    <w:multiLevelType w:val="hybridMultilevel"/>
    <w:tmpl w:val="39C49978"/>
    <w:lvl w:ilvl="0" w:tplc="F5382F8E">
      <w:start w:val="1"/>
      <w:numFmt w:val="bullet"/>
      <w:lvlText w:val="·"/>
      <w:lvlJc w:val="left"/>
      <w:pPr>
        <w:ind w:left="720" w:hanging="360"/>
      </w:pPr>
      <w:rPr>
        <w:rFonts w:ascii="Symbol" w:hAnsi="Symbol" w:hint="default"/>
      </w:rPr>
    </w:lvl>
    <w:lvl w:ilvl="1" w:tplc="DBC81470">
      <w:start w:val="1"/>
      <w:numFmt w:val="bullet"/>
      <w:lvlText w:val="o"/>
      <w:lvlJc w:val="left"/>
      <w:pPr>
        <w:ind w:left="1440" w:hanging="360"/>
      </w:pPr>
      <w:rPr>
        <w:rFonts w:ascii="Courier New" w:hAnsi="Courier New" w:hint="default"/>
      </w:rPr>
    </w:lvl>
    <w:lvl w:ilvl="2" w:tplc="87846AD0">
      <w:start w:val="1"/>
      <w:numFmt w:val="bullet"/>
      <w:lvlText w:val=""/>
      <w:lvlJc w:val="left"/>
      <w:pPr>
        <w:ind w:left="2160" w:hanging="360"/>
      </w:pPr>
      <w:rPr>
        <w:rFonts w:ascii="Wingdings" w:hAnsi="Wingdings" w:hint="default"/>
      </w:rPr>
    </w:lvl>
    <w:lvl w:ilvl="3" w:tplc="2390A1B6">
      <w:start w:val="1"/>
      <w:numFmt w:val="bullet"/>
      <w:lvlText w:val=""/>
      <w:lvlJc w:val="left"/>
      <w:pPr>
        <w:ind w:left="2880" w:hanging="360"/>
      </w:pPr>
      <w:rPr>
        <w:rFonts w:ascii="Symbol" w:hAnsi="Symbol" w:hint="default"/>
      </w:rPr>
    </w:lvl>
    <w:lvl w:ilvl="4" w:tplc="3080F964">
      <w:start w:val="1"/>
      <w:numFmt w:val="bullet"/>
      <w:lvlText w:val="o"/>
      <w:lvlJc w:val="left"/>
      <w:pPr>
        <w:ind w:left="3600" w:hanging="360"/>
      </w:pPr>
      <w:rPr>
        <w:rFonts w:ascii="Courier New" w:hAnsi="Courier New" w:hint="default"/>
      </w:rPr>
    </w:lvl>
    <w:lvl w:ilvl="5" w:tplc="FF108FCE">
      <w:start w:val="1"/>
      <w:numFmt w:val="bullet"/>
      <w:lvlText w:val=""/>
      <w:lvlJc w:val="left"/>
      <w:pPr>
        <w:ind w:left="4320" w:hanging="360"/>
      </w:pPr>
      <w:rPr>
        <w:rFonts w:ascii="Wingdings" w:hAnsi="Wingdings" w:hint="default"/>
      </w:rPr>
    </w:lvl>
    <w:lvl w:ilvl="6" w:tplc="7F264298">
      <w:start w:val="1"/>
      <w:numFmt w:val="bullet"/>
      <w:lvlText w:val=""/>
      <w:lvlJc w:val="left"/>
      <w:pPr>
        <w:ind w:left="5040" w:hanging="360"/>
      </w:pPr>
      <w:rPr>
        <w:rFonts w:ascii="Symbol" w:hAnsi="Symbol" w:hint="default"/>
      </w:rPr>
    </w:lvl>
    <w:lvl w:ilvl="7" w:tplc="29003F96">
      <w:start w:val="1"/>
      <w:numFmt w:val="bullet"/>
      <w:lvlText w:val="o"/>
      <w:lvlJc w:val="left"/>
      <w:pPr>
        <w:ind w:left="5760" w:hanging="360"/>
      </w:pPr>
      <w:rPr>
        <w:rFonts w:ascii="Courier New" w:hAnsi="Courier New" w:hint="default"/>
      </w:rPr>
    </w:lvl>
    <w:lvl w:ilvl="8" w:tplc="EEB67B88">
      <w:start w:val="1"/>
      <w:numFmt w:val="bullet"/>
      <w:lvlText w:val=""/>
      <w:lvlJc w:val="left"/>
      <w:pPr>
        <w:ind w:left="6480" w:hanging="360"/>
      </w:pPr>
      <w:rPr>
        <w:rFonts w:ascii="Wingdings" w:hAnsi="Wingdings" w:hint="default"/>
      </w:rPr>
    </w:lvl>
  </w:abstractNum>
  <w:abstractNum w:abstractNumId="77" w15:restartNumberingAfterBreak="0">
    <w:nsid w:val="561C287E"/>
    <w:multiLevelType w:val="hybridMultilevel"/>
    <w:tmpl w:val="193EB400"/>
    <w:lvl w:ilvl="0" w:tplc="3EA6C5A8">
      <w:start w:val="1"/>
      <w:numFmt w:val="bullet"/>
      <w:lvlText w:val="·"/>
      <w:lvlJc w:val="left"/>
      <w:pPr>
        <w:ind w:left="720" w:hanging="360"/>
      </w:pPr>
      <w:rPr>
        <w:rFonts w:ascii="Symbol" w:hAnsi="Symbol" w:hint="default"/>
      </w:rPr>
    </w:lvl>
    <w:lvl w:ilvl="1" w:tplc="4BC651D2">
      <w:start w:val="1"/>
      <w:numFmt w:val="bullet"/>
      <w:lvlText w:val="o"/>
      <w:lvlJc w:val="left"/>
      <w:pPr>
        <w:ind w:left="1440" w:hanging="360"/>
      </w:pPr>
      <w:rPr>
        <w:rFonts w:ascii="Courier New" w:hAnsi="Courier New" w:hint="default"/>
      </w:rPr>
    </w:lvl>
    <w:lvl w:ilvl="2" w:tplc="7584B82E">
      <w:start w:val="1"/>
      <w:numFmt w:val="bullet"/>
      <w:lvlText w:val=""/>
      <w:lvlJc w:val="left"/>
      <w:pPr>
        <w:ind w:left="2160" w:hanging="360"/>
      </w:pPr>
      <w:rPr>
        <w:rFonts w:ascii="Wingdings" w:hAnsi="Wingdings" w:hint="default"/>
      </w:rPr>
    </w:lvl>
    <w:lvl w:ilvl="3" w:tplc="359E41D4">
      <w:start w:val="1"/>
      <w:numFmt w:val="bullet"/>
      <w:lvlText w:val=""/>
      <w:lvlJc w:val="left"/>
      <w:pPr>
        <w:ind w:left="2880" w:hanging="360"/>
      </w:pPr>
      <w:rPr>
        <w:rFonts w:ascii="Symbol" w:hAnsi="Symbol" w:hint="default"/>
      </w:rPr>
    </w:lvl>
    <w:lvl w:ilvl="4" w:tplc="B25C00AE">
      <w:start w:val="1"/>
      <w:numFmt w:val="bullet"/>
      <w:lvlText w:val="o"/>
      <w:lvlJc w:val="left"/>
      <w:pPr>
        <w:ind w:left="3600" w:hanging="360"/>
      </w:pPr>
      <w:rPr>
        <w:rFonts w:ascii="Courier New" w:hAnsi="Courier New" w:hint="default"/>
      </w:rPr>
    </w:lvl>
    <w:lvl w:ilvl="5" w:tplc="5582AFD6">
      <w:start w:val="1"/>
      <w:numFmt w:val="bullet"/>
      <w:lvlText w:val=""/>
      <w:lvlJc w:val="left"/>
      <w:pPr>
        <w:ind w:left="4320" w:hanging="360"/>
      </w:pPr>
      <w:rPr>
        <w:rFonts w:ascii="Wingdings" w:hAnsi="Wingdings" w:hint="default"/>
      </w:rPr>
    </w:lvl>
    <w:lvl w:ilvl="6" w:tplc="5164E5D8">
      <w:start w:val="1"/>
      <w:numFmt w:val="bullet"/>
      <w:lvlText w:val=""/>
      <w:lvlJc w:val="left"/>
      <w:pPr>
        <w:ind w:left="5040" w:hanging="360"/>
      </w:pPr>
      <w:rPr>
        <w:rFonts w:ascii="Symbol" w:hAnsi="Symbol" w:hint="default"/>
      </w:rPr>
    </w:lvl>
    <w:lvl w:ilvl="7" w:tplc="310AACE2">
      <w:start w:val="1"/>
      <w:numFmt w:val="bullet"/>
      <w:lvlText w:val="o"/>
      <w:lvlJc w:val="left"/>
      <w:pPr>
        <w:ind w:left="5760" w:hanging="360"/>
      </w:pPr>
      <w:rPr>
        <w:rFonts w:ascii="Courier New" w:hAnsi="Courier New" w:hint="default"/>
      </w:rPr>
    </w:lvl>
    <w:lvl w:ilvl="8" w:tplc="EFF2AA2A">
      <w:start w:val="1"/>
      <w:numFmt w:val="bullet"/>
      <w:lvlText w:val=""/>
      <w:lvlJc w:val="left"/>
      <w:pPr>
        <w:ind w:left="6480" w:hanging="360"/>
      </w:pPr>
      <w:rPr>
        <w:rFonts w:ascii="Wingdings" w:hAnsi="Wingdings" w:hint="default"/>
      </w:rPr>
    </w:lvl>
  </w:abstractNum>
  <w:abstractNum w:abstractNumId="78" w15:restartNumberingAfterBreak="0">
    <w:nsid w:val="56AA2DC1"/>
    <w:multiLevelType w:val="hybridMultilevel"/>
    <w:tmpl w:val="D2FA3FA8"/>
    <w:lvl w:ilvl="0" w:tplc="914C9F5C">
      <w:start w:val="1"/>
      <w:numFmt w:val="bullet"/>
      <w:lvlText w:val="·"/>
      <w:lvlJc w:val="left"/>
      <w:pPr>
        <w:ind w:left="720" w:hanging="360"/>
      </w:pPr>
      <w:rPr>
        <w:rFonts w:ascii="Symbol" w:hAnsi="Symbol" w:hint="default"/>
      </w:rPr>
    </w:lvl>
    <w:lvl w:ilvl="1" w:tplc="F7A894F0">
      <w:start w:val="1"/>
      <w:numFmt w:val="bullet"/>
      <w:lvlText w:val="o"/>
      <w:lvlJc w:val="left"/>
      <w:pPr>
        <w:ind w:left="1440" w:hanging="360"/>
      </w:pPr>
      <w:rPr>
        <w:rFonts w:ascii="Courier New" w:hAnsi="Courier New" w:hint="default"/>
      </w:rPr>
    </w:lvl>
    <w:lvl w:ilvl="2" w:tplc="43765346">
      <w:start w:val="1"/>
      <w:numFmt w:val="bullet"/>
      <w:lvlText w:val=""/>
      <w:lvlJc w:val="left"/>
      <w:pPr>
        <w:ind w:left="2160" w:hanging="360"/>
      </w:pPr>
      <w:rPr>
        <w:rFonts w:ascii="Wingdings" w:hAnsi="Wingdings" w:hint="default"/>
      </w:rPr>
    </w:lvl>
    <w:lvl w:ilvl="3" w:tplc="3FC83D30">
      <w:start w:val="1"/>
      <w:numFmt w:val="bullet"/>
      <w:lvlText w:val=""/>
      <w:lvlJc w:val="left"/>
      <w:pPr>
        <w:ind w:left="2880" w:hanging="360"/>
      </w:pPr>
      <w:rPr>
        <w:rFonts w:ascii="Symbol" w:hAnsi="Symbol" w:hint="default"/>
      </w:rPr>
    </w:lvl>
    <w:lvl w:ilvl="4" w:tplc="C90A13A2">
      <w:start w:val="1"/>
      <w:numFmt w:val="bullet"/>
      <w:lvlText w:val="o"/>
      <w:lvlJc w:val="left"/>
      <w:pPr>
        <w:ind w:left="3600" w:hanging="360"/>
      </w:pPr>
      <w:rPr>
        <w:rFonts w:ascii="Courier New" w:hAnsi="Courier New" w:hint="default"/>
      </w:rPr>
    </w:lvl>
    <w:lvl w:ilvl="5" w:tplc="ADF896F2">
      <w:start w:val="1"/>
      <w:numFmt w:val="bullet"/>
      <w:lvlText w:val=""/>
      <w:lvlJc w:val="left"/>
      <w:pPr>
        <w:ind w:left="4320" w:hanging="360"/>
      </w:pPr>
      <w:rPr>
        <w:rFonts w:ascii="Wingdings" w:hAnsi="Wingdings" w:hint="default"/>
      </w:rPr>
    </w:lvl>
    <w:lvl w:ilvl="6" w:tplc="3EEA291A">
      <w:start w:val="1"/>
      <w:numFmt w:val="bullet"/>
      <w:lvlText w:val=""/>
      <w:lvlJc w:val="left"/>
      <w:pPr>
        <w:ind w:left="5040" w:hanging="360"/>
      </w:pPr>
      <w:rPr>
        <w:rFonts w:ascii="Symbol" w:hAnsi="Symbol" w:hint="default"/>
      </w:rPr>
    </w:lvl>
    <w:lvl w:ilvl="7" w:tplc="1E282C0A">
      <w:start w:val="1"/>
      <w:numFmt w:val="bullet"/>
      <w:lvlText w:val="o"/>
      <w:lvlJc w:val="left"/>
      <w:pPr>
        <w:ind w:left="5760" w:hanging="360"/>
      </w:pPr>
      <w:rPr>
        <w:rFonts w:ascii="Courier New" w:hAnsi="Courier New" w:hint="default"/>
      </w:rPr>
    </w:lvl>
    <w:lvl w:ilvl="8" w:tplc="E75A11F4">
      <w:start w:val="1"/>
      <w:numFmt w:val="bullet"/>
      <w:lvlText w:val=""/>
      <w:lvlJc w:val="left"/>
      <w:pPr>
        <w:ind w:left="6480" w:hanging="360"/>
      </w:pPr>
      <w:rPr>
        <w:rFonts w:ascii="Wingdings" w:hAnsi="Wingdings" w:hint="default"/>
      </w:rPr>
    </w:lvl>
  </w:abstractNum>
  <w:abstractNum w:abstractNumId="79" w15:restartNumberingAfterBreak="0">
    <w:nsid w:val="572C799B"/>
    <w:multiLevelType w:val="hybridMultilevel"/>
    <w:tmpl w:val="5A60681A"/>
    <w:lvl w:ilvl="0" w:tplc="02D63D2C">
      <w:start w:val="1"/>
      <w:numFmt w:val="bullet"/>
      <w:pStyle w:val="VCAAbulletlevel2"/>
      <w:lvlText w:val=""/>
      <w:lvlJc w:val="left"/>
      <w:pPr>
        <w:ind w:left="531" w:hanging="360"/>
      </w:pPr>
      <w:rPr>
        <w:rFonts w:ascii="Symbol" w:hAnsi="Symbol" w:hint="default"/>
      </w:rPr>
    </w:lvl>
    <w:lvl w:ilvl="1" w:tplc="0C090003" w:tentative="1">
      <w:start w:val="1"/>
      <w:numFmt w:val="bullet"/>
      <w:lvlText w:val="o"/>
      <w:lvlJc w:val="left"/>
      <w:pPr>
        <w:ind w:left="1157" w:hanging="360"/>
      </w:pPr>
      <w:rPr>
        <w:rFonts w:ascii="Courier New" w:hAnsi="Courier New" w:cs="Courier New" w:hint="default"/>
      </w:rPr>
    </w:lvl>
    <w:lvl w:ilvl="2" w:tplc="0C090005" w:tentative="1">
      <w:start w:val="1"/>
      <w:numFmt w:val="bullet"/>
      <w:lvlText w:val=""/>
      <w:lvlJc w:val="left"/>
      <w:pPr>
        <w:ind w:left="1877" w:hanging="360"/>
      </w:pPr>
      <w:rPr>
        <w:rFonts w:ascii="Wingdings" w:hAnsi="Wingdings" w:hint="default"/>
      </w:rPr>
    </w:lvl>
    <w:lvl w:ilvl="3" w:tplc="0C090001" w:tentative="1">
      <w:start w:val="1"/>
      <w:numFmt w:val="bullet"/>
      <w:lvlText w:val=""/>
      <w:lvlJc w:val="left"/>
      <w:pPr>
        <w:ind w:left="2597" w:hanging="360"/>
      </w:pPr>
      <w:rPr>
        <w:rFonts w:ascii="Symbol" w:hAnsi="Symbol" w:hint="default"/>
      </w:rPr>
    </w:lvl>
    <w:lvl w:ilvl="4" w:tplc="0C090003" w:tentative="1">
      <w:start w:val="1"/>
      <w:numFmt w:val="bullet"/>
      <w:lvlText w:val="o"/>
      <w:lvlJc w:val="left"/>
      <w:pPr>
        <w:ind w:left="3317" w:hanging="360"/>
      </w:pPr>
      <w:rPr>
        <w:rFonts w:ascii="Courier New" w:hAnsi="Courier New" w:cs="Courier New" w:hint="default"/>
      </w:rPr>
    </w:lvl>
    <w:lvl w:ilvl="5" w:tplc="0C090005" w:tentative="1">
      <w:start w:val="1"/>
      <w:numFmt w:val="bullet"/>
      <w:lvlText w:val=""/>
      <w:lvlJc w:val="left"/>
      <w:pPr>
        <w:ind w:left="4037" w:hanging="360"/>
      </w:pPr>
      <w:rPr>
        <w:rFonts w:ascii="Wingdings" w:hAnsi="Wingdings" w:hint="default"/>
      </w:rPr>
    </w:lvl>
    <w:lvl w:ilvl="6" w:tplc="0C090001" w:tentative="1">
      <w:start w:val="1"/>
      <w:numFmt w:val="bullet"/>
      <w:lvlText w:val=""/>
      <w:lvlJc w:val="left"/>
      <w:pPr>
        <w:ind w:left="4757" w:hanging="360"/>
      </w:pPr>
      <w:rPr>
        <w:rFonts w:ascii="Symbol" w:hAnsi="Symbol" w:hint="default"/>
      </w:rPr>
    </w:lvl>
    <w:lvl w:ilvl="7" w:tplc="0C090003" w:tentative="1">
      <w:start w:val="1"/>
      <w:numFmt w:val="bullet"/>
      <w:lvlText w:val="o"/>
      <w:lvlJc w:val="left"/>
      <w:pPr>
        <w:ind w:left="5477" w:hanging="360"/>
      </w:pPr>
      <w:rPr>
        <w:rFonts w:ascii="Courier New" w:hAnsi="Courier New" w:cs="Courier New" w:hint="default"/>
      </w:rPr>
    </w:lvl>
    <w:lvl w:ilvl="8" w:tplc="0C090005" w:tentative="1">
      <w:start w:val="1"/>
      <w:numFmt w:val="bullet"/>
      <w:lvlText w:val=""/>
      <w:lvlJc w:val="left"/>
      <w:pPr>
        <w:ind w:left="6197" w:hanging="360"/>
      </w:pPr>
      <w:rPr>
        <w:rFonts w:ascii="Wingdings" w:hAnsi="Wingdings" w:hint="default"/>
      </w:rPr>
    </w:lvl>
  </w:abstractNum>
  <w:abstractNum w:abstractNumId="80" w15:restartNumberingAfterBreak="0">
    <w:nsid w:val="5A6223CD"/>
    <w:multiLevelType w:val="hybridMultilevel"/>
    <w:tmpl w:val="4D1479D6"/>
    <w:lvl w:ilvl="0" w:tplc="6DCCC2C6">
      <w:start w:val="1"/>
      <w:numFmt w:val="bullet"/>
      <w:lvlText w:val=""/>
      <w:lvlJc w:val="left"/>
      <w:pPr>
        <w:ind w:left="360" w:hanging="360"/>
      </w:pPr>
      <w:rPr>
        <w:rFonts w:ascii="Symbol" w:hAnsi="Symbol" w:hint="default"/>
        <w:color w:val="808080" w:themeColor="background1" w:themeShade="8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1" w15:restartNumberingAfterBreak="0">
    <w:nsid w:val="5A6AB038"/>
    <w:multiLevelType w:val="hybridMultilevel"/>
    <w:tmpl w:val="EA2AFA82"/>
    <w:lvl w:ilvl="0" w:tplc="D7F445D8">
      <w:start w:val="1"/>
      <w:numFmt w:val="bullet"/>
      <w:lvlText w:val="·"/>
      <w:lvlJc w:val="left"/>
      <w:pPr>
        <w:ind w:left="720" w:hanging="360"/>
      </w:pPr>
      <w:rPr>
        <w:rFonts w:ascii="Symbol" w:hAnsi="Symbol" w:hint="default"/>
      </w:rPr>
    </w:lvl>
    <w:lvl w:ilvl="1" w:tplc="D5E662E2">
      <w:start w:val="1"/>
      <w:numFmt w:val="bullet"/>
      <w:lvlText w:val="o"/>
      <w:lvlJc w:val="left"/>
      <w:pPr>
        <w:ind w:left="1440" w:hanging="360"/>
      </w:pPr>
      <w:rPr>
        <w:rFonts w:ascii="Courier New" w:hAnsi="Courier New" w:hint="default"/>
      </w:rPr>
    </w:lvl>
    <w:lvl w:ilvl="2" w:tplc="F7ECDE98">
      <w:start w:val="1"/>
      <w:numFmt w:val="bullet"/>
      <w:lvlText w:val=""/>
      <w:lvlJc w:val="left"/>
      <w:pPr>
        <w:ind w:left="2160" w:hanging="360"/>
      </w:pPr>
      <w:rPr>
        <w:rFonts w:ascii="Wingdings" w:hAnsi="Wingdings" w:hint="default"/>
      </w:rPr>
    </w:lvl>
    <w:lvl w:ilvl="3" w:tplc="E75EB732">
      <w:start w:val="1"/>
      <w:numFmt w:val="bullet"/>
      <w:lvlText w:val=""/>
      <w:lvlJc w:val="left"/>
      <w:pPr>
        <w:ind w:left="2880" w:hanging="360"/>
      </w:pPr>
      <w:rPr>
        <w:rFonts w:ascii="Symbol" w:hAnsi="Symbol" w:hint="default"/>
      </w:rPr>
    </w:lvl>
    <w:lvl w:ilvl="4" w:tplc="6DD85A12">
      <w:start w:val="1"/>
      <w:numFmt w:val="bullet"/>
      <w:lvlText w:val="o"/>
      <w:lvlJc w:val="left"/>
      <w:pPr>
        <w:ind w:left="3600" w:hanging="360"/>
      </w:pPr>
      <w:rPr>
        <w:rFonts w:ascii="Courier New" w:hAnsi="Courier New" w:hint="default"/>
      </w:rPr>
    </w:lvl>
    <w:lvl w:ilvl="5" w:tplc="DEDC1BAA">
      <w:start w:val="1"/>
      <w:numFmt w:val="bullet"/>
      <w:lvlText w:val=""/>
      <w:lvlJc w:val="left"/>
      <w:pPr>
        <w:ind w:left="4320" w:hanging="360"/>
      </w:pPr>
      <w:rPr>
        <w:rFonts w:ascii="Wingdings" w:hAnsi="Wingdings" w:hint="default"/>
      </w:rPr>
    </w:lvl>
    <w:lvl w:ilvl="6" w:tplc="C0D684A0">
      <w:start w:val="1"/>
      <w:numFmt w:val="bullet"/>
      <w:lvlText w:val=""/>
      <w:lvlJc w:val="left"/>
      <w:pPr>
        <w:ind w:left="5040" w:hanging="360"/>
      </w:pPr>
      <w:rPr>
        <w:rFonts w:ascii="Symbol" w:hAnsi="Symbol" w:hint="default"/>
      </w:rPr>
    </w:lvl>
    <w:lvl w:ilvl="7" w:tplc="5FB4166E">
      <w:start w:val="1"/>
      <w:numFmt w:val="bullet"/>
      <w:lvlText w:val="o"/>
      <w:lvlJc w:val="left"/>
      <w:pPr>
        <w:ind w:left="5760" w:hanging="360"/>
      </w:pPr>
      <w:rPr>
        <w:rFonts w:ascii="Courier New" w:hAnsi="Courier New" w:hint="default"/>
      </w:rPr>
    </w:lvl>
    <w:lvl w:ilvl="8" w:tplc="B8AE636E">
      <w:start w:val="1"/>
      <w:numFmt w:val="bullet"/>
      <w:lvlText w:val=""/>
      <w:lvlJc w:val="left"/>
      <w:pPr>
        <w:ind w:left="6480" w:hanging="360"/>
      </w:pPr>
      <w:rPr>
        <w:rFonts w:ascii="Wingdings" w:hAnsi="Wingdings" w:hint="default"/>
      </w:rPr>
    </w:lvl>
  </w:abstractNum>
  <w:abstractNum w:abstractNumId="82" w15:restartNumberingAfterBreak="0">
    <w:nsid w:val="5A8DD3F2"/>
    <w:multiLevelType w:val="hybridMultilevel"/>
    <w:tmpl w:val="64CC3AD6"/>
    <w:lvl w:ilvl="0" w:tplc="8C647402">
      <w:start w:val="1"/>
      <w:numFmt w:val="bullet"/>
      <w:lvlText w:val="·"/>
      <w:lvlJc w:val="left"/>
      <w:pPr>
        <w:ind w:left="720" w:hanging="360"/>
      </w:pPr>
      <w:rPr>
        <w:rFonts w:ascii="Symbol" w:hAnsi="Symbol" w:hint="default"/>
      </w:rPr>
    </w:lvl>
    <w:lvl w:ilvl="1" w:tplc="CE307DB2">
      <w:start w:val="1"/>
      <w:numFmt w:val="bullet"/>
      <w:lvlText w:val="o"/>
      <w:lvlJc w:val="left"/>
      <w:pPr>
        <w:ind w:left="1440" w:hanging="360"/>
      </w:pPr>
      <w:rPr>
        <w:rFonts w:ascii="Courier New" w:hAnsi="Courier New" w:hint="default"/>
      </w:rPr>
    </w:lvl>
    <w:lvl w:ilvl="2" w:tplc="83C8FDB0">
      <w:start w:val="1"/>
      <w:numFmt w:val="bullet"/>
      <w:lvlText w:val=""/>
      <w:lvlJc w:val="left"/>
      <w:pPr>
        <w:ind w:left="2160" w:hanging="360"/>
      </w:pPr>
      <w:rPr>
        <w:rFonts w:ascii="Wingdings" w:hAnsi="Wingdings" w:hint="default"/>
      </w:rPr>
    </w:lvl>
    <w:lvl w:ilvl="3" w:tplc="0C70A9EC">
      <w:start w:val="1"/>
      <w:numFmt w:val="bullet"/>
      <w:lvlText w:val=""/>
      <w:lvlJc w:val="left"/>
      <w:pPr>
        <w:ind w:left="2880" w:hanging="360"/>
      </w:pPr>
      <w:rPr>
        <w:rFonts w:ascii="Symbol" w:hAnsi="Symbol" w:hint="default"/>
      </w:rPr>
    </w:lvl>
    <w:lvl w:ilvl="4" w:tplc="2C2A9854">
      <w:start w:val="1"/>
      <w:numFmt w:val="bullet"/>
      <w:lvlText w:val="o"/>
      <w:lvlJc w:val="left"/>
      <w:pPr>
        <w:ind w:left="3600" w:hanging="360"/>
      </w:pPr>
      <w:rPr>
        <w:rFonts w:ascii="Courier New" w:hAnsi="Courier New" w:hint="default"/>
      </w:rPr>
    </w:lvl>
    <w:lvl w:ilvl="5" w:tplc="6B8EC8F4">
      <w:start w:val="1"/>
      <w:numFmt w:val="bullet"/>
      <w:lvlText w:val=""/>
      <w:lvlJc w:val="left"/>
      <w:pPr>
        <w:ind w:left="4320" w:hanging="360"/>
      </w:pPr>
      <w:rPr>
        <w:rFonts w:ascii="Wingdings" w:hAnsi="Wingdings" w:hint="default"/>
      </w:rPr>
    </w:lvl>
    <w:lvl w:ilvl="6" w:tplc="D562B6C2">
      <w:start w:val="1"/>
      <w:numFmt w:val="bullet"/>
      <w:lvlText w:val=""/>
      <w:lvlJc w:val="left"/>
      <w:pPr>
        <w:ind w:left="5040" w:hanging="360"/>
      </w:pPr>
      <w:rPr>
        <w:rFonts w:ascii="Symbol" w:hAnsi="Symbol" w:hint="default"/>
      </w:rPr>
    </w:lvl>
    <w:lvl w:ilvl="7" w:tplc="E098DD36">
      <w:start w:val="1"/>
      <w:numFmt w:val="bullet"/>
      <w:lvlText w:val="o"/>
      <w:lvlJc w:val="left"/>
      <w:pPr>
        <w:ind w:left="5760" w:hanging="360"/>
      </w:pPr>
      <w:rPr>
        <w:rFonts w:ascii="Courier New" w:hAnsi="Courier New" w:hint="default"/>
      </w:rPr>
    </w:lvl>
    <w:lvl w:ilvl="8" w:tplc="0B0417B6">
      <w:start w:val="1"/>
      <w:numFmt w:val="bullet"/>
      <w:lvlText w:val=""/>
      <w:lvlJc w:val="left"/>
      <w:pPr>
        <w:ind w:left="6480" w:hanging="360"/>
      </w:pPr>
      <w:rPr>
        <w:rFonts w:ascii="Wingdings" w:hAnsi="Wingdings" w:hint="default"/>
      </w:rPr>
    </w:lvl>
  </w:abstractNum>
  <w:abstractNum w:abstractNumId="83" w15:restartNumberingAfterBreak="0">
    <w:nsid w:val="5ACB9F40"/>
    <w:multiLevelType w:val="hybridMultilevel"/>
    <w:tmpl w:val="5C7C67B8"/>
    <w:lvl w:ilvl="0" w:tplc="77F8D07C">
      <w:start w:val="1"/>
      <w:numFmt w:val="bullet"/>
      <w:lvlText w:val="-"/>
      <w:lvlJc w:val="left"/>
      <w:pPr>
        <w:ind w:left="720" w:hanging="360"/>
      </w:pPr>
      <w:rPr>
        <w:rFonts w:ascii="Aptos" w:hAnsi="Aptos" w:hint="default"/>
      </w:rPr>
    </w:lvl>
    <w:lvl w:ilvl="1" w:tplc="C84C8FD6">
      <w:start w:val="1"/>
      <w:numFmt w:val="bullet"/>
      <w:lvlText w:val="o"/>
      <w:lvlJc w:val="left"/>
      <w:pPr>
        <w:ind w:left="1440" w:hanging="360"/>
      </w:pPr>
      <w:rPr>
        <w:rFonts w:ascii="Courier New" w:hAnsi="Courier New" w:hint="default"/>
      </w:rPr>
    </w:lvl>
    <w:lvl w:ilvl="2" w:tplc="85A0AF70">
      <w:start w:val="1"/>
      <w:numFmt w:val="bullet"/>
      <w:lvlText w:val=""/>
      <w:lvlJc w:val="left"/>
      <w:pPr>
        <w:ind w:left="2160" w:hanging="360"/>
      </w:pPr>
      <w:rPr>
        <w:rFonts w:ascii="Wingdings" w:hAnsi="Wingdings" w:hint="default"/>
      </w:rPr>
    </w:lvl>
    <w:lvl w:ilvl="3" w:tplc="E5DE3874">
      <w:start w:val="1"/>
      <w:numFmt w:val="bullet"/>
      <w:lvlText w:val=""/>
      <w:lvlJc w:val="left"/>
      <w:pPr>
        <w:ind w:left="2880" w:hanging="360"/>
      </w:pPr>
      <w:rPr>
        <w:rFonts w:ascii="Symbol" w:hAnsi="Symbol" w:hint="default"/>
      </w:rPr>
    </w:lvl>
    <w:lvl w:ilvl="4" w:tplc="2C8C3CC8">
      <w:start w:val="1"/>
      <w:numFmt w:val="bullet"/>
      <w:lvlText w:val="o"/>
      <w:lvlJc w:val="left"/>
      <w:pPr>
        <w:ind w:left="3600" w:hanging="360"/>
      </w:pPr>
      <w:rPr>
        <w:rFonts w:ascii="Courier New" w:hAnsi="Courier New" w:hint="default"/>
      </w:rPr>
    </w:lvl>
    <w:lvl w:ilvl="5" w:tplc="11B48912">
      <w:start w:val="1"/>
      <w:numFmt w:val="bullet"/>
      <w:lvlText w:val=""/>
      <w:lvlJc w:val="left"/>
      <w:pPr>
        <w:ind w:left="4320" w:hanging="360"/>
      </w:pPr>
      <w:rPr>
        <w:rFonts w:ascii="Wingdings" w:hAnsi="Wingdings" w:hint="default"/>
      </w:rPr>
    </w:lvl>
    <w:lvl w:ilvl="6" w:tplc="02EEC3FA">
      <w:start w:val="1"/>
      <w:numFmt w:val="bullet"/>
      <w:lvlText w:val=""/>
      <w:lvlJc w:val="left"/>
      <w:pPr>
        <w:ind w:left="5040" w:hanging="360"/>
      </w:pPr>
      <w:rPr>
        <w:rFonts w:ascii="Symbol" w:hAnsi="Symbol" w:hint="default"/>
      </w:rPr>
    </w:lvl>
    <w:lvl w:ilvl="7" w:tplc="F63E5E5A">
      <w:start w:val="1"/>
      <w:numFmt w:val="bullet"/>
      <w:lvlText w:val="o"/>
      <w:lvlJc w:val="left"/>
      <w:pPr>
        <w:ind w:left="5760" w:hanging="360"/>
      </w:pPr>
      <w:rPr>
        <w:rFonts w:ascii="Courier New" w:hAnsi="Courier New" w:hint="default"/>
      </w:rPr>
    </w:lvl>
    <w:lvl w:ilvl="8" w:tplc="029A0DA8">
      <w:start w:val="1"/>
      <w:numFmt w:val="bullet"/>
      <w:lvlText w:val=""/>
      <w:lvlJc w:val="left"/>
      <w:pPr>
        <w:ind w:left="6480" w:hanging="360"/>
      </w:pPr>
      <w:rPr>
        <w:rFonts w:ascii="Wingdings" w:hAnsi="Wingdings" w:hint="default"/>
      </w:rPr>
    </w:lvl>
  </w:abstractNum>
  <w:abstractNum w:abstractNumId="84" w15:restartNumberingAfterBreak="0">
    <w:nsid w:val="5DD448D3"/>
    <w:multiLevelType w:val="hybridMultilevel"/>
    <w:tmpl w:val="0EA06130"/>
    <w:lvl w:ilvl="0" w:tplc="463E4592">
      <w:start w:val="1"/>
      <w:numFmt w:val="bullet"/>
      <w:lvlText w:val="-"/>
      <w:lvlJc w:val="left"/>
      <w:pPr>
        <w:ind w:left="720" w:hanging="360"/>
      </w:pPr>
      <w:rPr>
        <w:rFonts w:ascii="Aptos" w:hAnsi="Apto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5"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86" w15:restartNumberingAfterBreak="0">
    <w:nsid w:val="5EED6C4D"/>
    <w:multiLevelType w:val="hybridMultilevel"/>
    <w:tmpl w:val="1130A5D6"/>
    <w:lvl w:ilvl="0" w:tplc="463E4592">
      <w:start w:val="1"/>
      <w:numFmt w:val="bullet"/>
      <w:lvlText w:val="-"/>
      <w:lvlJc w:val="left"/>
      <w:pPr>
        <w:ind w:left="720" w:hanging="360"/>
      </w:pPr>
      <w:rPr>
        <w:rFonts w:ascii="Aptos" w:hAnsi="Apto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7" w15:restartNumberingAfterBreak="0">
    <w:nsid w:val="5EF46E3F"/>
    <w:multiLevelType w:val="hybridMultilevel"/>
    <w:tmpl w:val="AA3415AE"/>
    <w:lvl w:ilvl="0" w:tplc="463E4592">
      <w:start w:val="1"/>
      <w:numFmt w:val="bullet"/>
      <w:lvlText w:val="-"/>
      <w:lvlJc w:val="left"/>
      <w:pPr>
        <w:ind w:left="720" w:hanging="360"/>
      </w:pPr>
      <w:rPr>
        <w:rFonts w:ascii="Aptos" w:hAnsi="Apto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8" w15:restartNumberingAfterBreak="0">
    <w:nsid w:val="5FE3B138"/>
    <w:multiLevelType w:val="hybridMultilevel"/>
    <w:tmpl w:val="AA1EE2FE"/>
    <w:lvl w:ilvl="0" w:tplc="463E4592">
      <w:start w:val="1"/>
      <w:numFmt w:val="bullet"/>
      <w:lvlText w:val="-"/>
      <w:lvlJc w:val="left"/>
      <w:pPr>
        <w:ind w:left="720" w:hanging="360"/>
      </w:pPr>
      <w:rPr>
        <w:rFonts w:ascii="Aptos" w:hAnsi="Aptos" w:hint="default"/>
      </w:rPr>
    </w:lvl>
    <w:lvl w:ilvl="1" w:tplc="1F206F24">
      <w:start w:val="1"/>
      <w:numFmt w:val="bullet"/>
      <w:lvlText w:val="o"/>
      <w:lvlJc w:val="left"/>
      <w:pPr>
        <w:ind w:left="1440" w:hanging="360"/>
      </w:pPr>
      <w:rPr>
        <w:rFonts w:ascii="Courier New" w:hAnsi="Courier New" w:hint="default"/>
      </w:rPr>
    </w:lvl>
    <w:lvl w:ilvl="2" w:tplc="311083BC">
      <w:start w:val="1"/>
      <w:numFmt w:val="bullet"/>
      <w:lvlText w:val=""/>
      <w:lvlJc w:val="left"/>
      <w:pPr>
        <w:ind w:left="2160" w:hanging="360"/>
      </w:pPr>
      <w:rPr>
        <w:rFonts w:ascii="Wingdings" w:hAnsi="Wingdings" w:hint="default"/>
      </w:rPr>
    </w:lvl>
    <w:lvl w:ilvl="3" w:tplc="38C8BDFE">
      <w:start w:val="1"/>
      <w:numFmt w:val="bullet"/>
      <w:lvlText w:val=""/>
      <w:lvlJc w:val="left"/>
      <w:pPr>
        <w:ind w:left="2880" w:hanging="360"/>
      </w:pPr>
      <w:rPr>
        <w:rFonts w:ascii="Symbol" w:hAnsi="Symbol" w:hint="default"/>
      </w:rPr>
    </w:lvl>
    <w:lvl w:ilvl="4" w:tplc="587E6334">
      <w:start w:val="1"/>
      <w:numFmt w:val="bullet"/>
      <w:lvlText w:val="o"/>
      <w:lvlJc w:val="left"/>
      <w:pPr>
        <w:ind w:left="3600" w:hanging="360"/>
      </w:pPr>
      <w:rPr>
        <w:rFonts w:ascii="Courier New" w:hAnsi="Courier New" w:hint="default"/>
      </w:rPr>
    </w:lvl>
    <w:lvl w:ilvl="5" w:tplc="55B096CC">
      <w:start w:val="1"/>
      <w:numFmt w:val="bullet"/>
      <w:lvlText w:val=""/>
      <w:lvlJc w:val="left"/>
      <w:pPr>
        <w:ind w:left="4320" w:hanging="360"/>
      </w:pPr>
      <w:rPr>
        <w:rFonts w:ascii="Wingdings" w:hAnsi="Wingdings" w:hint="default"/>
      </w:rPr>
    </w:lvl>
    <w:lvl w:ilvl="6" w:tplc="BC16144E">
      <w:start w:val="1"/>
      <w:numFmt w:val="bullet"/>
      <w:lvlText w:val=""/>
      <w:lvlJc w:val="left"/>
      <w:pPr>
        <w:ind w:left="5040" w:hanging="360"/>
      </w:pPr>
      <w:rPr>
        <w:rFonts w:ascii="Symbol" w:hAnsi="Symbol" w:hint="default"/>
      </w:rPr>
    </w:lvl>
    <w:lvl w:ilvl="7" w:tplc="4E3016D0">
      <w:start w:val="1"/>
      <w:numFmt w:val="bullet"/>
      <w:lvlText w:val="o"/>
      <w:lvlJc w:val="left"/>
      <w:pPr>
        <w:ind w:left="5760" w:hanging="360"/>
      </w:pPr>
      <w:rPr>
        <w:rFonts w:ascii="Courier New" w:hAnsi="Courier New" w:hint="default"/>
      </w:rPr>
    </w:lvl>
    <w:lvl w:ilvl="8" w:tplc="8230C8DE">
      <w:start w:val="1"/>
      <w:numFmt w:val="bullet"/>
      <w:lvlText w:val=""/>
      <w:lvlJc w:val="left"/>
      <w:pPr>
        <w:ind w:left="6480" w:hanging="360"/>
      </w:pPr>
      <w:rPr>
        <w:rFonts w:ascii="Wingdings" w:hAnsi="Wingdings" w:hint="default"/>
      </w:rPr>
    </w:lvl>
  </w:abstractNum>
  <w:abstractNum w:abstractNumId="89" w15:restartNumberingAfterBreak="0">
    <w:nsid w:val="60DA89A3"/>
    <w:multiLevelType w:val="hybridMultilevel"/>
    <w:tmpl w:val="B27602B0"/>
    <w:lvl w:ilvl="0" w:tplc="463E4592">
      <w:start w:val="1"/>
      <w:numFmt w:val="bullet"/>
      <w:lvlText w:val="-"/>
      <w:lvlJc w:val="left"/>
      <w:pPr>
        <w:ind w:left="720" w:hanging="360"/>
      </w:pPr>
      <w:rPr>
        <w:rFonts w:ascii="Aptos" w:hAnsi="Aptos" w:hint="default"/>
      </w:rPr>
    </w:lvl>
    <w:lvl w:ilvl="1" w:tplc="476E949E">
      <w:start w:val="1"/>
      <w:numFmt w:val="bullet"/>
      <w:lvlText w:val="o"/>
      <w:lvlJc w:val="left"/>
      <w:pPr>
        <w:ind w:left="1440" w:hanging="360"/>
      </w:pPr>
      <w:rPr>
        <w:rFonts w:ascii="Courier New" w:hAnsi="Courier New" w:hint="default"/>
      </w:rPr>
    </w:lvl>
    <w:lvl w:ilvl="2" w:tplc="FBA0D98A">
      <w:start w:val="1"/>
      <w:numFmt w:val="bullet"/>
      <w:lvlText w:val=""/>
      <w:lvlJc w:val="left"/>
      <w:pPr>
        <w:ind w:left="2160" w:hanging="360"/>
      </w:pPr>
      <w:rPr>
        <w:rFonts w:ascii="Wingdings" w:hAnsi="Wingdings" w:hint="default"/>
      </w:rPr>
    </w:lvl>
    <w:lvl w:ilvl="3" w:tplc="3D16F512">
      <w:start w:val="1"/>
      <w:numFmt w:val="bullet"/>
      <w:lvlText w:val=""/>
      <w:lvlJc w:val="left"/>
      <w:pPr>
        <w:ind w:left="2880" w:hanging="360"/>
      </w:pPr>
      <w:rPr>
        <w:rFonts w:ascii="Symbol" w:hAnsi="Symbol" w:hint="default"/>
      </w:rPr>
    </w:lvl>
    <w:lvl w:ilvl="4" w:tplc="4F5E1C00">
      <w:start w:val="1"/>
      <w:numFmt w:val="bullet"/>
      <w:lvlText w:val="o"/>
      <w:lvlJc w:val="left"/>
      <w:pPr>
        <w:ind w:left="3600" w:hanging="360"/>
      </w:pPr>
      <w:rPr>
        <w:rFonts w:ascii="Courier New" w:hAnsi="Courier New" w:hint="default"/>
      </w:rPr>
    </w:lvl>
    <w:lvl w:ilvl="5" w:tplc="A7A62BB2">
      <w:start w:val="1"/>
      <w:numFmt w:val="bullet"/>
      <w:lvlText w:val=""/>
      <w:lvlJc w:val="left"/>
      <w:pPr>
        <w:ind w:left="4320" w:hanging="360"/>
      </w:pPr>
      <w:rPr>
        <w:rFonts w:ascii="Wingdings" w:hAnsi="Wingdings" w:hint="default"/>
      </w:rPr>
    </w:lvl>
    <w:lvl w:ilvl="6" w:tplc="D1460C8C">
      <w:start w:val="1"/>
      <w:numFmt w:val="bullet"/>
      <w:lvlText w:val=""/>
      <w:lvlJc w:val="left"/>
      <w:pPr>
        <w:ind w:left="5040" w:hanging="360"/>
      </w:pPr>
      <w:rPr>
        <w:rFonts w:ascii="Symbol" w:hAnsi="Symbol" w:hint="default"/>
      </w:rPr>
    </w:lvl>
    <w:lvl w:ilvl="7" w:tplc="94E823DC">
      <w:start w:val="1"/>
      <w:numFmt w:val="bullet"/>
      <w:lvlText w:val="o"/>
      <w:lvlJc w:val="left"/>
      <w:pPr>
        <w:ind w:left="5760" w:hanging="360"/>
      </w:pPr>
      <w:rPr>
        <w:rFonts w:ascii="Courier New" w:hAnsi="Courier New" w:hint="default"/>
      </w:rPr>
    </w:lvl>
    <w:lvl w:ilvl="8" w:tplc="3AC63F44">
      <w:start w:val="1"/>
      <w:numFmt w:val="bullet"/>
      <w:lvlText w:val=""/>
      <w:lvlJc w:val="left"/>
      <w:pPr>
        <w:ind w:left="6480" w:hanging="360"/>
      </w:pPr>
      <w:rPr>
        <w:rFonts w:ascii="Wingdings" w:hAnsi="Wingdings" w:hint="default"/>
      </w:rPr>
    </w:lvl>
  </w:abstractNum>
  <w:abstractNum w:abstractNumId="90" w15:restartNumberingAfterBreak="0">
    <w:nsid w:val="646664B6"/>
    <w:multiLevelType w:val="hybridMultilevel"/>
    <w:tmpl w:val="9DC417F0"/>
    <w:lvl w:ilvl="0" w:tplc="463E4592">
      <w:start w:val="1"/>
      <w:numFmt w:val="bullet"/>
      <w:lvlText w:val="-"/>
      <w:lvlJc w:val="left"/>
      <w:pPr>
        <w:ind w:left="720" w:hanging="360"/>
      </w:pPr>
      <w:rPr>
        <w:rFonts w:ascii="Aptos" w:hAnsi="Apto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91" w15:restartNumberingAfterBreak="0">
    <w:nsid w:val="66DE718A"/>
    <w:multiLevelType w:val="hybridMultilevel"/>
    <w:tmpl w:val="065440BC"/>
    <w:lvl w:ilvl="0" w:tplc="C29460BC">
      <w:start w:val="1"/>
      <w:numFmt w:val="bullet"/>
      <w:lvlText w:val="·"/>
      <w:lvlJc w:val="left"/>
      <w:pPr>
        <w:ind w:left="720" w:hanging="360"/>
      </w:pPr>
      <w:rPr>
        <w:rFonts w:ascii="Symbol" w:hAnsi="Symbol" w:hint="default"/>
      </w:rPr>
    </w:lvl>
    <w:lvl w:ilvl="1" w:tplc="99643B24">
      <w:start w:val="1"/>
      <w:numFmt w:val="bullet"/>
      <w:lvlText w:val="o"/>
      <w:lvlJc w:val="left"/>
      <w:pPr>
        <w:ind w:left="1440" w:hanging="360"/>
      </w:pPr>
      <w:rPr>
        <w:rFonts w:ascii="Courier New" w:hAnsi="Courier New" w:hint="default"/>
      </w:rPr>
    </w:lvl>
    <w:lvl w:ilvl="2" w:tplc="3E1E5FA8">
      <w:start w:val="1"/>
      <w:numFmt w:val="bullet"/>
      <w:lvlText w:val=""/>
      <w:lvlJc w:val="left"/>
      <w:pPr>
        <w:ind w:left="2160" w:hanging="360"/>
      </w:pPr>
      <w:rPr>
        <w:rFonts w:ascii="Wingdings" w:hAnsi="Wingdings" w:hint="default"/>
      </w:rPr>
    </w:lvl>
    <w:lvl w:ilvl="3" w:tplc="1F649850">
      <w:start w:val="1"/>
      <w:numFmt w:val="bullet"/>
      <w:lvlText w:val=""/>
      <w:lvlJc w:val="left"/>
      <w:pPr>
        <w:ind w:left="2880" w:hanging="360"/>
      </w:pPr>
      <w:rPr>
        <w:rFonts w:ascii="Symbol" w:hAnsi="Symbol" w:hint="default"/>
      </w:rPr>
    </w:lvl>
    <w:lvl w:ilvl="4" w:tplc="C21C48E8">
      <w:start w:val="1"/>
      <w:numFmt w:val="bullet"/>
      <w:lvlText w:val="o"/>
      <w:lvlJc w:val="left"/>
      <w:pPr>
        <w:ind w:left="3600" w:hanging="360"/>
      </w:pPr>
      <w:rPr>
        <w:rFonts w:ascii="Courier New" w:hAnsi="Courier New" w:hint="default"/>
      </w:rPr>
    </w:lvl>
    <w:lvl w:ilvl="5" w:tplc="4EA81672">
      <w:start w:val="1"/>
      <w:numFmt w:val="bullet"/>
      <w:lvlText w:val=""/>
      <w:lvlJc w:val="left"/>
      <w:pPr>
        <w:ind w:left="4320" w:hanging="360"/>
      </w:pPr>
      <w:rPr>
        <w:rFonts w:ascii="Wingdings" w:hAnsi="Wingdings" w:hint="default"/>
      </w:rPr>
    </w:lvl>
    <w:lvl w:ilvl="6" w:tplc="9056DB00">
      <w:start w:val="1"/>
      <w:numFmt w:val="bullet"/>
      <w:lvlText w:val=""/>
      <w:lvlJc w:val="left"/>
      <w:pPr>
        <w:ind w:left="5040" w:hanging="360"/>
      </w:pPr>
      <w:rPr>
        <w:rFonts w:ascii="Symbol" w:hAnsi="Symbol" w:hint="default"/>
      </w:rPr>
    </w:lvl>
    <w:lvl w:ilvl="7" w:tplc="27904B2E">
      <w:start w:val="1"/>
      <w:numFmt w:val="bullet"/>
      <w:lvlText w:val="o"/>
      <w:lvlJc w:val="left"/>
      <w:pPr>
        <w:ind w:left="5760" w:hanging="360"/>
      </w:pPr>
      <w:rPr>
        <w:rFonts w:ascii="Courier New" w:hAnsi="Courier New" w:hint="default"/>
      </w:rPr>
    </w:lvl>
    <w:lvl w:ilvl="8" w:tplc="AD7011B6">
      <w:start w:val="1"/>
      <w:numFmt w:val="bullet"/>
      <w:lvlText w:val=""/>
      <w:lvlJc w:val="left"/>
      <w:pPr>
        <w:ind w:left="6480" w:hanging="360"/>
      </w:pPr>
      <w:rPr>
        <w:rFonts w:ascii="Wingdings" w:hAnsi="Wingdings" w:hint="default"/>
      </w:rPr>
    </w:lvl>
  </w:abstractNum>
  <w:abstractNum w:abstractNumId="92" w15:restartNumberingAfterBreak="0">
    <w:nsid w:val="677F31DF"/>
    <w:multiLevelType w:val="hybridMultilevel"/>
    <w:tmpl w:val="0D0E20B0"/>
    <w:lvl w:ilvl="0" w:tplc="463E4592">
      <w:start w:val="1"/>
      <w:numFmt w:val="bullet"/>
      <w:lvlText w:val="-"/>
      <w:lvlJc w:val="left"/>
      <w:pPr>
        <w:ind w:left="720" w:hanging="360"/>
      </w:pPr>
      <w:rPr>
        <w:rFonts w:ascii="Aptos" w:hAnsi="Apto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93" w15:restartNumberingAfterBreak="0">
    <w:nsid w:val="682772F1"/>
    <w:multiLevelType w:val="hybridMultilevel"/>
    <w:tmpl w:val="810E5502"/>
    <w:lvl w:ilvl="0" w:tplc="463E4592">
      <w:start w:val="1"/>
      <w:numFmt w:val="bullet"/>
      <w:lvlText w:val="-"/>
      <w:lvlJc w:val="left"/>
      <w:pPr>
        <w:ind w:left="720" w:hanging="360"/>
      </w:pPr>
      <w:rPr>
        <w:rFonts w:ascii="Aptos" w:hAnsi="Apto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94" w15:restartNumberingAfterBreak="0">
    <w:nsid w:val="6AFB7F9E"/>
    <w:multiLevelType w:val="hybridMultilevel"/>
    <w:tmpl w:val="F6E2C2B2"/>
    <w:lvl w:ilvl="0" w:tplc="463E4592">
      <w:start w:val="1"/>
      <w:numFmt w:val="bullet"/>
      <w:lvlText w:val="-"/>
      <w:lvlJc w:val="left"/>
      <w:pPr>
        <w:ind w:left="720" w:hanging="360"/>
      </w:pPr>
      <w:rPr>
        <w:rFonts w:ascii="Aptos" w:hAnsi="Apto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95" w15:restartNumberingAfterBreak="0">
    <w:nsid w:val="6B6B2D16"/>
    <w:multiLevelType w:val="hybridMultilevel"/>
    <w:tmpl w:val="3FB6ACB4"/>
    <w:lvl w:ilvl="0" w:tplc="463E4592">
      <w:start w:val="1"/>
      <w:numFmt w:val="bullet"/>
      <w:lvlText w:val="-"/>
      <w:lvlJc w:val="left"/>
      <w:pPr>
        <w:ind w:left="720" w:hanging="360"/>
      </w:pPr>
      <w:rPr>
        <w:rFonts w:ascii="Aptos" w:hAnsi="Apto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96" w15:restartNumberingAfterBreak="0">
    <w:nsid w:val="6BC11904"/>
    <w:multiLevelType w:val="hybridMultilevel"/>
    <w:tmpl w:val="A3380BF4"/>
    <w:lvl w:ilvl="0" w:tplc="463E4592">
      <w:start w:val="1"/>
      <w:numFmt w:val="bullet"/>
      <w:lvlText w:val="-"/>
      <w:lvlJc w:val="left"/>
      <w:pPr>
        <w:ind w:left="720" w:hanging="360"/>
      </w:pPr>
      <w:rPr>
        <w:rFonts w:ascii="Aptos" w:hAnsi="Apto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97" w15:restartNumberingAfterBreak="0">
    <w:nsid w:val="6BEE45BC"/>
    <w:multiLevelType w:val="multilevel"/>
    <w:tmpl w:val="F35A6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6E8E04ED"/>
    <w:multiLevelType w:val="hybridMultilevel"/>
    <w:tmpl w:val="08ECB872"/>
    <w:lvl w:ilvl="0" w:tplc="463E4592">
      <w:start w:val="1"/>
      <w:numFmt w:val="bullet"/>
      <w:lvlText w:val="-"/>
      <w:lvlJc w:val="left"/>
      <w:pPr>
        <w:ind w:left="720" w:hanging="360"/>
      </w:pPr>
      <w:rPr>
        <w:rFonts w:ascii="Aptos" w:hAnsi="Apto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99" w15:restartNumberingAfterBreak="0">
    <w:nsid w:val="6EB09F0E"/>
    <w:multiLevelType w:val="hybridMultilevel"/>
    <w:tmpl w:val="F266F3F4"/>
    <w:lvl w:ilvl="0" w:tplc="9A44BC10">
      <w:start w:val="1"/>
      <w:numFmt w:val="bullet"/>
      <w:lvlText w:val="·"/>
      <w:lvlJc w:val="left"/>
      <w:pPr>
        <w:ind w:left="720" w:hanging="360"/>
      </w:pPr>
      <w:rPr>
        <w:rFonts w:ascii="Symbol" w:hAnsi="Symbol" w:hint="default"/>
      </w:rPr>
    </w:lvl>
    <w:lvl w:ilvl="1" w:tplc="2D267D1E">
      <w:start w:val="1"/>
      <w:numFmt w:val="bullet"/>
      <w:lvlText w:val="o"/>
      <w:lvlJc w:val="left"/>
      <w:pPr>
        <w:ind w:left="1440" w:hanging="360"/>
      </w:pPr>
      <w:rPr>
        <w:rFonts w:ascii="Courier New" w:hAnsi="Courier New" w:hint="default"/>
      </w:rPr>
    </w:lvl>
    <w:lvl w:ilvl="2" w:tplc="4D04F374">
      <w:start w:val="1"/>
      <w:numFmt w:val="bullet"/>
      <w:lvlText w:val=""/>
      <w:lvlJc w:val="left"/>
      <w:pPr>
        <w:ind w:left="2160" w:hanging="360"/>
      </w:pPr>
      <w:rPr>
        <w:rFonts w:ascii="Wingdings" w:hAnsi="Wingdings" w:hint="default"/>
      </w:rPr>
    </w:lvl>
    <w:lvl w:ilvl="3" w:tplc="51021EE2">
      <w:start w:val="1"/>
      <w:numFmt w:val="bullet"/>
      <w:lvlText w:val=""/>
      <w:lvlJc w:val="left"/>
      <w:pPr>
        <w:ind w:left="2880" w:hanging="360"/>
      </w:pPr>
      <w:rPr>
        <w:rFonts w:ascii="Symbol" w:hAnsi="Symbol" w:hint="default"/>
      </w:rPr>
    </w:lvl>
    <w:lvl w:ilvl="4" w:tplc="0C50DE9C">
      <w:start w:val="1"/>
      <w:numFmt w:val="bullet"/>
      <w:lvlText w:val="o"/>
      <w:lvlJc w:val="left"/>
      <w:pPr>
        <w:ind w:left="3600" w:hanging="360"/>
      </w:pPr>
      <w:rPr>
        <w:rFonts w:ascii="Courier New" w:hAnsi="Courier New" w:hint="default"/>
      </w:rPr>
    </w:lvl>
    <w:lvl w:ilvl="5" w:tplc="90A81920">
      <w:start w:val="1"/>
      <w:numFmt w:val="bullet"/>
      <w:lvlText w:val=""/>
      <w:lvlJc w:val="left"/>
      <w:pPr>
        <w:ind w:left="4320" w:hanging="360"/>
      </w:pPr>
      <w:rPr>
        <w:rFonts w:ascii="Wingdings" w:hAnsi="Wingdings" w:hint="default"/>
      </w:rPr>
    </w:lvl>
    <w:lvl w:ilvl="6" w:tplc="24AC3198">
      <w:start w:val="1"/>
      <w:numFmt w:val="bullet"/>
      <w:lvlText w:val=""/>
      <w:lvlJc w:val="left"/>
      <w:pPr>
        <w:ind w:left="5040" w:hanging="360"/>
      </w:pPr>
      <w:rPr>
        <w:rFonts w:ascii="Symbol" w:hAnsi="Symbol" w:hint="default"/>
      </w:rPr>
    </w:lvl>
    <w:lvl w:ilvl="7" w:tplc="F7DC365E">
      <w:start w:val="1"/>
      <w:numFmt w:val="bullet"/>
      <w:lvlText w:val="o"/>
      <w:lvlJc w:val="left"/>
      <w:pPr>
        <w:ind w:left="5760" w:hanging="360"/>
      </w:pPr>
      <w:rPr>
        <w:rFonts w:ascii="Courier New" w:hAnsi="Courier New" w:hint="default"/>
      </w:rPr>
    </w:lvl>
    <w:lvl w:ilvl="8" w:tplc="0A90BBA0">
      <w:start w:val="1"/>
      <w:numFmt w:val="bullet"/>
      <w:lvlText w:val=""/>
      <w:lvlJc w:val="left"/>
      <w:pPr>
        <w:ind w:left="6480" w:hanging="360"/>
      </w:pPr>
      <w:rPr>
        <w:rFonts w:ascii="Wingdings" w:hAnsi="Wingdings" w:hint="default"/>
      </w:rPr>
    </w:lvl>
  </w:abstractNum>
  <w:abstractNum w:abstractNumId="100" w15:restartNumberingAfterBreak="0">
    <w:nsid w:val="6F318658"/>
    <w:multiLevelType w:val="hybridMultilevel"/>
    <w:tmpl w:val="5C5C8D66"/>
    <w:lvl w:ilvl="0" w:tplc="FECEDFDE">
      <w:start w:val="1"/>
      <w:numFmt w:val="bullet"/>
      <w:lvlText w:val="·"/>
      <w:lvlJc w:val="left"/>
      <w:pPr>
        <w:ind w:left="720" w:hanging="360"/>
      </w:pPr>
      <w:rPr>
        <w:rFonts w:ascii="Symbol" w:hAnsi="Symbol" w:hint="default"/>
      </w:rPr>
    </w:lvl>
    <w:lvl w:ilvl="1" w:tplc="D990F4BA">
      <w:start w:val="1"/>
      <w:numFmt w:val="bullet"/>
      <w:lvlText w:val="o"/>
      <w:lvlJc w:val="left"/>
      <w:pPr>
        <w:ind w:left="1440" w:hanging="360"/>
      </w:pPr>
      <w:rPr>
        <w:rFonts w:ascii="Courier New" w:hAnsi="Courier New" w:hint="default"/>
      </w:rPr>
    </w:lvl>
    <w:lvl w:ilvl="2" w:tplc="1D2C7DE6">
      <w:start w:val="1"/>
      <w:numFmt w:val="bullet"/>
      <w:lvlText w:val=""/>
      <w:lvlJc w:val="left"/>
      <w:pPr>
        <w:ind w:left="2160" w:hanging="360"/>
      </w:pPr>
      <w:rPr>
        <w:rFonts w:ascii="Wingdings" w:hAnsi="Wingdings" w:hint="default"/>
      </w:rPr>
    </w:lvl>
    <w:lvl w:ilvl="3" w:tplc="6094A052">
      <w:start w:val="1"/>
      <w:numFmt w:val="bullet"/>
      <w:lvlText w:val=""/>
      <w:lvlJc w:val="left"/>
      <w:pPr>
        <w:ind w:left="2880" w:hanging="360"/>
      </w:pPr>
      <w:rPr>
        <w:rFonts w:ascii="Symbol" w:hAnsi="Symbol" w:hint="default"/>
      </w:rPr>
    </w:lvl>
    <w:lvl w:ilvl="4" w:tplc="DC846288">
      <w:start w:val="1"/>
      <w:numFmt w:val="bullet"/>
      <w:lvlText w:val="o"/>
      <w:lvlJc w:val="left"/>
      <w:pPr>
        <w:ind w:left="3600" w:hanging="360"/>
      </w:pPr>
      <w:rPr>
        <w:rFonts w:ascii="Courier New" w:hAnsi="Courier New" w:hint="default"/>
      </w:rPr>
    </w:lvl>
    <w:lvl w:ilvl="5" w:tplc="5C021B94">
      <w:start w:val="1"/>
      <w:numFmt w:val="bullet"/>
      <w:lvlText w:val=""/>
      <w:lvlJc w:val="left"/>
      <w:pPr>
        <w:ind w:left="4320" w:hanging="360"/>
      </w:pPr>
      <w:rPr>
        <w:rFonts w:ascii="Wingdings" w:hAnsi="Wingdings" w:hint="default"/>
      </w:rPr>
    </w:lvl>
    <w:lvl w:ilvl="6" w:tplc="4192D346">
      <w:start w:val="1"/>
      <w:numFmt w:val="bullet"/>
      <w:lvlText w:val=""/>
      <w:lvlJc w:val="left"/>
      <w:pPr>
        <w:ind w:left="5040" w:hanging="360"/>
      </w:pPr>
      <w:rPr>
        <w:rFonts w:ascii="Symbol" w:hAnsi="Symbol" w:hint="default"/>
      </w:rPr>
    </w:lvl>
    <w:lvl w:ilvl="7" w:tplc="C144FD6C">
      <w:start w:val="1"/>
      <w:numFmt w:val="bullet"/>
      <w:lvlText w:val="o"/>
      <w:lvlJc w:val="left"/>
      <w:pPr>
        <w:ind w:left="5760" w:hanging="360"/>
      </w:pPr>
      <w:rPr>
        <w:rFonts w:ascii="Courier New" w:hAnsi="Courier New" w:hint="default"/>
      </w:rPr>
    </w:lvl>
    <w:lvl w:ilvl="8" w:tplc="C45CA7A4">
      <w:start w:val="1"/>
      <w:numFmt w:val="bullet"/>
      <w:lvlText w:val=""/>
      <w:lvlJc w:val="left"/>
      <w:pPr>
        <w:ind w:left="6480" w:hanging="360"/>
      </w:pPr>
      <w:rPr>
        <w:rFonts w:ascii="Wingdings" w:hAnsi="Wingdings" w:hint="default"/>
      </w:rPr>
    </w:lvl>
  </w:abstractNum>
  <w:abstractNum w:abstractNumId="101" w15:restartNumberingAfterBreak="0">
    <w:nsid w:val="71115C14"/>
    <w:multiLevelType w:val="hybridMultilevel"/>
    <w:tmpl w:val="E9B2D902"/>
    <w:lvl w:ilvl="0" w:tplc="463E4592">
      <w:start w:val="1"/>
      <w:numFmt w:val="bullet"/>
      <w:lvlText w:val="-"/>
      <w:lvlJc w:val="left"/>
      <w:pPr>
        <w:ind w:left="720" w:hanging="360"/>
      </w:pPr>
      <w:rPr>
        <w:rFonts w:ascii="Aptos" w:hAnsi="Apto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2" w15:restartNumberingAfterBreak="0">
    <w:nsid w:val="7457783E"/>
    <w:multiLevelType w:val="hybridMultilevel"/>
    <w:tmpl w:val="153C203C"/>
    <w:lvl w:ilvl="0" w:tplc="463E4592">
      <w:start w:val="1"/>
      <w:numFmt w:val="bullet"/>
      <w:lvlText w:val="-"/>
      <w:lvlJc w:val="left"/>
      <w:pPr>
        <w:ind w:left="720" w:hanging="360"/>
      </w:pPr>
      <w:rPr>
        <w:rFonts w:ascii="Aptos" w:hAnsi="Apto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03" w15:restartNumberingAfterBreak="0">
    <w:nsid w:val="7551B007"/>
    <w:multiLevelType w:val="hybridMultilevel"/>
    <w:tmpl w:val="5654258C"/>
    <w:lvl w:ilvl="0" w:tplc="463E4592">
      <w:start w:val="1"/>
      <w:numFmt w:val="bullet"/>
      <w:lvlText w:val="-"/>
      <w:lvlJc w:val="left"/>
      <w:pPr>
        <w:ind w:left="720" w:hanging="360"/>
      </w:pPr>
      <w:rPr>
        <w:rFonts w:ascii="Aptos" w:hAnsi="Aptos" w:hint="default"/>
      </w:rPr>
    </w:lvl>
    <w:lvl w:ilvl="1" w:tplc="2E7C93A0">
      <w:start w:val="1"/>
      <w:numFmt w:val="bullet"/>
      <w:lvlText w:val="o"/>
      <w:lvlJc w:val="left"/>
      <w:pPr>
        <w:ind w:left="1440" w:hanging="360"/>
      </w:pPr>
      <w:rPr>
        <w:rFonts w:ascii="Courier New" w:hAnsi="Courier New" w:hint="default"/>
      </w:rPr>
    </w:lvl>
    <w:lvl w:ilvl="2" w:tplc="E216EE8C">
      <w:start w:val="1"/>
      <w:numFmt w:val="bullet"/>
      <w:lvlText w:val=""/>
      <w:lvlJc w:val="left"/>
      <w:pPr>
        <w:ind w:left="2160" w:hanging="360"/>
      </w:pPr>
      <w:rPr>
        <w:rFonts w:ascii="Wingdings" w:hAnsi="Wingdings" w:hint="default"/>
      </w:rPr>
    </w:lvl>
    <w:lvl w:ilvl="3" w:tplc="1BA28250">
      <w:start w:val="1"/>
      <w:numFmt w:val="bullet"/>
      <w:lvlText w:val=""/>
      <w:lvlJc w:val="left"/>
      <w:pPr>
        <w:ind w:left="2880" w:hanging="360"/>
      </w:pPr>
      <w:rPr>
        <w:rFonts w:ascii="Symbol" w:hAnsi="Symbol" w:hint="default"/>
      </w:rPr>
    </w:lvl>
    <w:lvl w:ilvl="4" w:tplc="D6BC8140">
      <w:start w:val="1"/>
      <w:numFmt w:val="bullet"/>
      <w:lvlText w:val="o"/>
      <w:lvlJc w:val="left"/>
      <w:pPr>
        <w:ind w:left="3600" w:hanging="360"/>
      </w:pPr>
      <w:rPr>
        <w:rFonts w:ascii="Courier New" w:hAnsi="Courier New" w:hint="default"/>
      </w:rPr>
    </w:lvl>
    <w:lvl w:ilvl="5" w:tplc="053650FC">
      <w:start w:val="1"/>
      <w:numFmt w:val="bullet"/>
      <w:lvlText w:val=""/>
      <w:lvlJc w:val="left"/>
      <w:pPr>
        <w:ind w:left="4320" w:hanging="360"/>
      </w:pPr>
      <w:rPr>
        <w:rFonts w:ascii="Wingdings" w:hAnsi="Wingdings" w:hint="default"/>
      </w:rPr>
    </w:lvl>
    <w:lvl w:ilvl="6" w:tplc="4F32839C">
      <w:start w:val="1"/>
      <w:numFmt w:val="bullet"/>
      <w:lvlText w:val=""/>
      <w:lvlJc w:val="left"/>
      <w:pPr>
        <w:ind w:left="5040" w:hanging="360"/>
      </w:pPr>
      <w:rPr>
        <w:rFonts w:ascii="Symbol" w:hAnsi="Symbol" w:hint="default"/>
      </w:rPr>
    </w:lvl>
    <w:lvl w:ilvl="7" w:tplc="67ACBFC0">
      <w:start w:val="1"/>
      <w:numFmt w:val="bullet"/>
      <w:lvlText w:val="o"/>
      <w:lvlJc w:val="left"/>
      <w:pPr>
        <w:ind w:left="5760" w:hanging="360"/>
      </w:pPr>
      <w:rPr>
        <w:rFonts w:ascii="Courier New" w:hAnsi="Courier New" w:hint="default"/>
      </w:rPr>
    </w:lvl>
    <w:lvl w:ilvl="8" w:tplc="DDACB132">
      <w:start w:val="1"/>
      <w:numFmt w:val="bullet"/>
      <w:lvlText w:val=""/>
      <w:lvlJc w:val="left"/>
      <w:pPr>
        <w:ind w:left="6480" w:hanging="360"/>
      </w:pPr>
      <w:rPr>
        <w:rFonts w:ascii="Wingdings" w:hAnsi="Wingdings" w:hint="default"/>
      </w:rPr>
    </w:lvl>
  </w:abstractNum>
  <w:abstractNum w:abstractNumId="104" w15:restartNumberingAfterBreak="0">
    <w:nsid w:val="75940849"/>
    <w:multiLevelType w:val="hybridMultilevel"/>
    <w:tmpl w:val="1262C1DC"/>
    <w:lvl w:ilvl="0" w:tplc="463E4592">
      <w:start w:val="1"/>
      <w:numFmt w:val="bullet"/>
      <w:lvlText w:val="-"/>
      <w:lvlJc w:val="left"/>
      <w:pPr>
        <w:ind w:left="720" w:hanging="360"/>
      </w:pPr>
      <w:rPr>
        <w:rFonts w:ascii="Aptos" w:hAnsi="Apto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05" w15:restartNumberingAfterBreak="0">
    <w:nsid w:val="79C67994"/>
    <w:multiLevelType w:val="hybridMultilevel"/>
    <w:tmpl w:val="EE862F16"/>
    <w:lvl w:ilvl="0" w:tplc="463E4592">
      <w:start w:val="1"/>
      <w:numFmt w:val="bullet"/>
      <w:lvlText w:val="-"/>
      <w:lvlJc w:val="left"/>
      <w:pPr>
        <w:ind w:left="720" w:hanging="360"/>
      </w:pPr>
      <w:rPr>
        <w:rFonts w:ascii="Aptos" w:hAnsi="Apto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06" w15:restartNumberingAfterBreak="0">
    <w:nsid w:val="79E853A5"/>
    <w:multiLevelType w:val="hybridMultilevel"/>
    <w:tmpl w:val="66B493EA"/>
    <w:lvl w:ilvl="0" w:tplc="1B26D968">
      <w:start w:val="1"/>
      <w:numFmt w:val="bullet"/>
      <w:lvlText w:val="·"/>
      <w:lvlJc w:val="left"/>
      <w:pPr>
        <w:ind w:left="720" w:hanging="360"/>
      </w:pPr>
      <w:rPr>
        <w:rFonts w:ascii="Symbol" w:hAnsi="Symbol" w:hint="default"/>
      </w:rPr>
    </w:lvl>
    <w:lvl w:ilvl="1" w:tplc="ED36F882">
      <w:start w:val="1"/>
      <w:numFmt w:val="bullet"/>
      <w:lvlText w:val="o"/>
      <w:lvlJc w:val="left"/>
      <w:pPr>
        <w:ind w:left="1440" w:hanging="360"/>
      </w:pPr>
      <w:rPr>
        <w:rFonts w:ascii="Courier New" w:hAnsi="Courier New" w:hint="default"/>
      </w:rPr>
    </w:lvl>
    <w:lvl w:ilvl="2" w:tplc="14DCA13A">
      <w:start w:val="1"/>
      <w:numFmt w:val="bullet"/>
      <w:lvlText w:val=""/>
      <w:lvlJc w:val="left"/>
      <w:pPr>
        <w:ind w:left="2160" w:hanging="360"/>
      </w:pPr>
      <w:rPr>
        <w:rFonts w:ascii="Wingdings" w:hAnsi="Wingdings" w:hint="default"/>
      </w:rPr>
    </w:lvl>
    <w:lvl w:ilvl="3" w:tplc="E11818E4">
      <w:start w:val="1"/>
      <w:numFmt w:val="bullet"/>
      <w:lvlText w:val=""/>
      <w:lvlJc w:val="left"/>
      <w:pPr>
        <w:ind w:left="2880" w:hanging="360"/>
      </w:pPr>
      <w:rPr>
        <w:rFonts w:ascii="Symbol" w:hAnsi="Symbol" w:hint="default"/>
      </w:rPr>
    </w:lvl>
    <w:lvl w:ilvl="4" w:tplc="5DEA5DE2">
      <w:start w:val="1"/>
      <w:numFmt w:val="bullet"/>
      <w:lvlText w:val="o"/>
      <w:lvlJc w:val="left"/>
      <w:pPr>
        <w:ind w:left="3600" w:hanging="360"/>
      </w:pPr>
      <w:rPr>
        <w:rFonts w:ascii="Courier New" w:hAnsi="Courier New" w:hint="default"/>
      </w:rPr>
    </w:lvl>
    <w:lvl w:ilvl="5" w:tplc="2FA41DE2">
      <w:start w:val="1"/>
      <w:numFmt w:val="bullet"/>
      <w:lvlText w:val=""/>
      <w:lvlJc w:val="left"/>
      <w:pPr>
        <w:ind w:left="4320" w:hanging="360"/>
      </w:pPr>
      <w:rPr>
        <w:rFonts w:ascii="Wingdings" w:hAnsi="Wingdings" w:hint="default"/>
      </w:rPr>
    </w:lvl>
    <w:lvl w:ilvl="6" w:tplc="E594DDF4">
      <w:start w:val="1"/>
      <w:numFmt w:val="bullet"/>
      <w:lvlText w:val=""/>
      <w:lvlJc w:val="left"/>
      <w:pPr>
        <w:ind w:left="5040" w:hanging="360"/>
      </w:pPr>
      <w:rPr>
        <w:rFonts w:ascii="Symbol" w:hAnsi="Symbol" w:hint="default"/>
      </w:rPr>
    </w:lvl>
    <w:lvl w:ilvl="7" w:tplc="8A568B6A">
      <w:start w:val="1"/>
      <w:numFmt w:val="bullet"/>
      <w:lvlText w:val="o"/>
      <w:lvlJc w:val="left"/>
      <w:pPr>
        <w:ind w:left="5760" w:hanging="360"/>
      </w:pPr>
      <w:rPr>
        <w:rFonts w:ascii="Courier New" w:hAnsi="Courier New" w:hint="default"/>
      </w:rPr>
    </w:lvl>
    <w:lvl w:ilvl="8" w:tplc="0A2CAE32">
      <w:start w:val="1"/>
      <w:numFmt w:val="bullet"/>
      <w:lvlText w:val=""/>
      <w:lvlJc w:val="left"/>
      <w:pPr>
        <w:ind w:left="6480" w:hanging="360"/>
      </w:pPr>
      <w:rPr>
        <w:rFonts w:ascii="Wingdings" w:hAnsi="Wingdings" w:hint="default"/>
      </w:rPr>
    </w:lvl>
  </w:abstractNum>
  <w:abstractNum w:abstractNumId="107" w15:restartNumberingAfterBreak="0">
    <w:nsid w:val="7BD62123"/>
    <w:multiLevelType w:val="hybridMultilevel"/>
    <w:tmpl w:val="B246AEBE"/>
    <w:lvl w:ilvl="0" w:tplc="463E4592">
      <w:start w:val="1"/>
      <w:numFmt w:val="bullet"/>
      <w:lvlText w:val="-"/>
      <w:lvlJc w:val="left"/>
      <w:pPr>
        <w:ind w:left="720" w:hanging="360"/>
      </w:pPr>
      <w:rPr>
        <w:rFonts w:ascii="Aptos" w:hAnsi="Apto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8" w15:restartNumberingAfterBreak="0">
    <w:nsid w:val="7C592D10"/>
    <w:multiLevelType w:val="hybridMultilevel"/>
    <w:tmpl w:val="82F21EB2"/>
    <w:lvl w:ilvl="0" w:tplc="0ACEE9A8">
      <w:start w:val="1"/>
      <w:numFmt w:val="bullet"/>
      <w:lvlText w:val="-"/>
      <w:lvlJc w:val="left"/>
      <w:pPr>
        <w:ind w:left="720" w:hanging="360"/>
      </w:pPr>
      <w:rPr>
        <w:rFonts w:ascii="Aptos" w:hAnsi="Aptos" w:hint="default"/>
      </w:rPr>
    </w:lvl>
    <w:lvl w:ilvl="1" w:tplc="68AC1392">
      <w:start w:val="1"/>
      <w:numFmt w:val="bullet"/>
      <w:lvlText w:val="o"/>
      <w:lvlJc w:val="left"/>
      <w:pPr>
        <w:ind w:left="1440" w:hanging="360"/>
      </w:pPr>
      <w:rPr>
        <w:rFonts w:ascii="Courier New" w:hAnsi="Courier New" w:hint="default"/>
      </w:rPr>
    </w:lvl>
    <w:lvl w:ilvl="2" w:tplc="04D0E12C">
      <w:start w:val="1"/>
      <w:numFmt w:val="bullet"/>
      <w:lvlText w:val=""/>
      <w:lvlJc w:val="left"/>
      <w:pPr>
        <w:ind w:left="2160" w:hanging="360"/>
      </w:pPr>
      <w:rPr>
        <w:rFonts w:ascii="Wingdings" w:hAnsi="Wingdings" w:hint="default"/>
      </w:rPr>
    </w:lvl>
    <w:lvl w:ilvl="3" w:tplc="FC88B6C6">
      <w:start w:val="1"/>
      <w:numFmt w:val="bullet"/>
      <w:lvlText w:val=""/>
      <w:lvlJc w:val="left"/>
      <w:pPr>
        <w:ind w:left="2880" w:hanging="360"/>
      </w:pPr>
      <w:rPr>
        <w:rFonts w:ascii="Symbol" w:hAnsi="Symbol" w:hint="default"/>
      </w:rPr>
    </w:lvl>
    <w:lvl w:ilvl="4" w:tplc="536E3710">
      <w:start w:val="1"/>
      <w:numFmt w:val="bullet"/>
      <w:lvlText w:val="o"/>
      <w:lvlJc w:val="left"/>
      <w:pPr>
        <w:ind w:left="3600" w:hanging="360"/>
      </w:pPr>
      <w:rPr>
        <w:rFonts w:ascii="Courier New" w:hAnsi="Courier New" w:hint="default"/>
      </w:rPr>
    </w:lvl>
    <w:lvl w:ilvl="5" w:tplc="BD2253B2">
      <w:start w:val="1"/>
      <w:numFmt w:val="bullet"/>
      <w:lvlText w:val=""/>
      <w:lvlJc w:val="left"/>
      <w:pPr>
        <w:ind w:left="4320" w:hanging="360"/>
      </w:pPr>
      <w:rPr>
        <w:rFonts w:ascii="Wingdings" w:hAnsi="Wingdings" w:hint="default"/>
      </w:rPr>
    </w:lvl>
    <w:lvl w:ilvl="6" w:tplc="40E6344C">
      <w:start w:val="1"/>
      <w:numFmt w:val="bullet"/>
      <w:lvlText w:val=""/>
      <w:lvlJc w:val="left"/>
      <w:pPr>
        <w:ind w:left="5040" w:hanging="360"/>
      </w:pPr>
      <w:rPr>
        <w:rFonts w:ascii="Symbol" w:hAnsi="Symbol" w:hint="default"/>
      </w:rPr>
    </w:lvl>
    <w:lvl w:ilvl="7" w:tplc="D7D476D8">
      <w:start w:val="1"/>
      <w:numFmt w:val="bullet"/>
      <w:lvlText w:val="o"/>
      <w:lvlJc w:val="left"/>
      <w:pPr>
        <w:ind w:left="5760" w:hanging="360"/>
      </w:pPr>
      <w:rPr>
        <w:rFonts w:ascii="Courier New" w:hAnsi="Courier New" w:hint="default"/>
      </w:rPr>
    </w:lvl>
    <w:lvl w:ilvl="8" w:tplc="D8AAA5E8">
      <w:start w:val="1"/>
      <w:numFmt w:val="bullet"/>
      <w:lvlText w:val=""/>
      <w:lvlJc w:val="left"/>
      <w:pPr>
        <w:ind w:left="6480" w:hanging="360"/>
      </w:pPr>
      <w:rPr>
        <w:rFonts w:ascii="Wingdings" w:hAnsi="Wingdings" w:hint="default"/>
      </w:rPr>
    </w:lvl>
  </w:abstractNum>
  <w:abstractNum w:abstractNumId="109" w15:restartNumberingAfterBreak="0">
    <w:nsid w:val="7C6E4933"/>
    <w:multiLevelType w:val="hybridMultilevel"/>
    <w:tmpl w:val="85987C08"/>
    <w:lvl w:ilvl="0" w:tplc="463E4592">
      <w:start w:val="1"/>
      <w:numFmt w:val="bullet"/>
      <w:lvlText w:val="-"/>
      <w:lvlJc w:val="left"/>
      <w:pPr>
        <w:ind w:left="720" w:hanging="360"/>
      </w:pPr>
      <w:rPr>
        <w:rFonts w:ascii="Aptos" w:hAnsi="Apto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10" w15:restartNumberingAfterBreak="0">
    <w:nsid w:val="7DDB1989"/>
    <w:multiLevelType w:val="hybridMultilevel"/>
    <w:tmpl w:val="E6A600F2"/>
    <w:lvl w:ilvl="0" w:tplc="BE44C60A">
      <w:start w:val="1"/>
      <w:numFmt w:val="bullet"/>
      <w:lvlText w:val="·"/>
      <w:lvlJc w:val="left"/>
      <w:pPr>
        <w:ind w:left="720" w:hanging="360"/>
      </w:pPr>
      <w:rPr>
        <w:rFonts w:ascii="Symbol" w:hAnsi="Symbol" w:hint="default"/>
      </w:rPr>
    </w:lvl>
    <w:lvl w:ilvl="1" w:tplc="084237FE">
      <w:start w:val="1"/>
      <w:numFmt w:val="bullet"/>
      <w:lvlText w:val="o"/>
      <w:lvlJc w:val="left"/>
      <w:pPr>
        <w:ind w:left="1440" w:hanging="360"/>
      </w:pPr>
      <w:rPr>
        <w:rFonts w:ascii="Courier New" w:hAnsi="Courier New" w:hint="default"/>
      </w:rPr>
    </w:lvl>
    <w:lvl w:ilvl="2" w:tplc="72B88BDE">
      <w:start w:val="1"/>
      <w:numFmt w:val="bullet"/>
      <w:lvlText w:val=""/>
      <w:lvlJc w:val="left"/>
      <w:pPr>
        <w:ind w:left="2160" w:hanging="360"/>
      </w:pPr>
      <w:rPr>
        <w:rFonts w:ascii="Wingdings" w:hAnsi="Wingdings" w:hint="default"/>
      </w:rPr>
    </w:lvl>
    <w:lvl w:ilvl="3" w:tplc="27DC9626">
      <w:start w:val="1"/>
      <w:numFmt w:val="bullet"/>
      <w:lvlText w:val=""/>
      <w:lvlJc w:val="left"/>
      <w:pPr>
        <w:ind w:left="2880" w:hanging="360"/>
      </w:pPr>
      <w:rPr>
        <w:rFonts w:ascii="Symbol" w:hAnsi="Symbol" w:hint="default"/>
      </w:rPr>
    </w:lvl>
    <w:lvl w:ilvl="4" w:tplc="DBEC7122">
      <w:start w:val="1"/>
      <w:numFmt w:val="bullet"/>
      <w:lvlText w:val="o"/>
      <w:lvlJc w:val="left"/>
      <w:pPr>
        <w:ind w:left="3600" w:hanging="360"/>
      </w:pPr>
      <w:rPr>
        <w:rFonts w:ascii="Courier New" w:hAnsi="Courier New" w:hint="default"/>
      </w:rPr>
    </w:lvl>
    <w:lvl w:ilvl="5" w:tplc="9BFCA77E">
      <w:start w:val="1"/>
      <w:numFmt w:val="bullet"/>
      <w:lvlText w:val=""/>
      <w:lvlJc w:val="left"/>
      <w:pPr>
        <w:ind w:left="4320" w:hanging="360"/>
      </w:pPr>
      <w:rPr>
        <w:rFonts w:ascii="Wingdings" w:hAnsi="Wingdings" w:hint="default"/>
      </w:rPr>
    </w:lvl>
    <w:lvl w:ilvl="6" w:tplc="23609B74">
      <w:start w:val="1"/>
      <w:numFmt w:val="bullet"/>
      <w:lvlText w:val=""/>
      <w:lvlJc w:val="left"/>
      <w:pPr>
        <w:ind w:left="5040" w:hanging="360"/>
      </w:pPr>
      <w:rPr>
        <w:rFonts w:ascii="Symbol" w:hAnsi="Symbol" w:hint="default"/>
      </w:rPr>
    </w:lvl>
    <w:lvl w:ilvl="7" w:tplc="1AB4C708">
      <w:start w:val="1"/>
      <w:numFmt w:val="bullet"/>
      <w:lvlText w:val="o"/>
      <w:lvlJc w:val="left"/>
      <w:pPr>
        <w:ind w:left="5760" w:hanging="360"/>
      </w:pPr>
      <w:rPr>
        <w:rFonts w:ascii="Courier New" w:hAnsi="Courier New" w:hint="default"/>
      </w:rPr>
    </w:lvl>
    <w:lvl w:ilvl="8" w:tplc="319A6426">
      <w:start w:val="1"/>
      <w:numFmt w:val="bullet"/>
      <w:lvlText w:val=""/>
      <w:lvlJc w:val="left"/>
      <w:pPr>
        <w:ind w:left="6480" w:hanging="360"/>
      </w:pPr>
      <w:rPr>
        <w:rFonts w:ascii="Wingdings" w:hAnsi="Wingdings" w:hint="default"/>
      </w:rPr>
    </w:lvl>
  </w:abstractNum>
  <w:abstractNum w:abstractNumId="111" w15:restartNumberingAfterBreak="0">
    <w:nsid w:val="7E79E276"/>
    <w:multiLevelType w:val="hybridMultilevel"/>
    <w:tmpl w:val="C03C60B6"/>
    <w:lvl w:ilvl="0" w:tplc="7BF26180">
      <w:start w:val="1"/>
      <w:numFmt w:val="bullet"/>
      <w:lvlText w:val="·"/>
      <w:lvlJc w:val="left"/>
      <w:pPr>
        <w:ind w:left="720" w:hanging="360"/>
      </w:pPr>
      <w:rPr>
        <w:rFonts w:ascii="Symbol" w:hAnsi="Symbol" w:hint="default"/>
      </w:rPr>
    </w:lvl>
    <w:lvl w:ilvl="1" w:tplc="FDAA2674">
      <w:start w:val="1"/>
      <w:numFmt w:val="bullet"/>
      <w:lvlText w:val="o"/>
      <w:lvlJc w:val="left"/>
      <w:pPr>
        <w:ind w:left="1440" w:hanging="360"/>
      </w:pPr>
      <w:rPr>
        <w:rFonts w:ascii="Courier New" w:hAnsi="Courier New" w:hint="default"/>
      </w:rPr>
    </w:lvl>
    <w:lvl w:ilvl="2" w:tplc="7392478E">
      <w:start w:val="1"/>
      <w:numFmt w:val="bullet"/>
      <w:lvlText w:val=""/>
      <w:lvlJc w:val="left"/>
      <w:pPr>
        <w:ind w:left="2160" w:hanging="360"/>
      </w:pPr>
      <w:rPr>
        <w:rFonts w:ascii="Wingdings" w:hAnsi="Wingdings" w:hint="default"/>
      </w:rPr>
    </w:lvl>
    <w:lvl w:ilvl="3" w:tplc="A43E53CC">
      <w:start w:val="1"/>
      <w:numFmt w:val="bullet"/>
      <w:lvlText w:val=""/>
      <w:lvlJc w:val="left"/>
      <w:pPr>
        <w:ind w:left="2880" w:hanging="360"/>
      </w:pPr>
      <w:rPr>
        <w:rFonts w:ascii="Symbol" w:hAnsi="Symbol" w:hint="default"/>
      </w:rPr>
    </w:lvl>
    <w:lvl w:ilvl="4" w:tplc="15C69414">
      <w:start w:val="1"/>
      <w:numFmt w:val="bullet"/>
      <w:lvlText w:val="o"/>
      <w:lvlJc w:val="left"/>
      <w:pPr>
        <w:ind w:left="3600" w:hanging="360"/>
      </w:pPr>
      <w:rPr>
        <w:rFonts w:ascii="Courier New" w:hAnsi="Courier New" w:hint="default"/>
      </w:rPr>
    </w:lvl>
    <w:lvl w:ilvl="5" w:tplc="30548018">
      <w:start w:val="1"/>
      <w:numFmt w:val="bullet"/>
      <w:lvlText w:val=""/>
      <w:lvlJc w:val="left"/>
      <w:pPr>
        <w:ind w:left="4320" w:hanging="360"/>
      </w:pPr>
      <w:rPr>
        <w:rFonts w:ascii="Wingdings" w:hAnsi="Wingdings" w:hint="default"/>
      </w:rPr>
    </w:lvl>
    <w:lvl w:ilvl="6" w:tplc="BF6C179A">
      <w:start w:val="1"/>
      <w:numFmt w:val="bullet"/>
      <w:lvlText w:val=""/>
      <w:lvlJc w:val="left"/>
      <w:pPr>
        <w:ind w:left="5040" w:hanging="360"/>
      </w:pPr>
      <w:rPr>
        <w:rFonts w:ascii="Symbol" w:hAnsi="Symbol" w:hint="default"/>
      </w:rPr>
    </w:lvl>
    <w:lvl w:ilvl="7" w:tplc="CFF2EC40">
      <w:start w:val="1"/>
      <w:numFmt w:val="bullet"/>
      <w:lvlText w:val="o"/>
      <w:lvlJc w:val="left"/>
      <w:pPr>
        <w:ind w:left="5760" w:hanging="360"/>
      </w:pPr>
      <w:rPr>
        <w:rFonts w:ascii="Courier New" w:hAnsi="Courier New" w:hint="default"/>
      </w:rPr>
    </w:lvl>
    <w:lvl w:ilvl="8" w:tplc="D610D148">
      <w:start w:val="1"/>
      <w:numFmt w:val="bullet"/>
      <w:lvlText w:val=""/>
      <w:lvlJc w:val="left"/>
      <w:pPr>
        <w:ind w:left="6480" w:hanging="360"/>
      </w:pPr>
      <w:rPr>
        <w:rFonts w:ascii="Wingdings" w:hAnsi="Wingdings" w:hint="default"/>
      </w:rPr>
    </w:lvl>
  </w:abstractNum>
  <w:abstractNum w:abstractNumId="112" w15:restartNumberingAfterBreak="0">
    <w:nsid w:val="7F5838A6"/>
    <w:multiLevelType w:val="hybridMultilevel"/>
    <w:tmpl w:val="06DEB952"/>
    <w:lvl w:ilvl="0" w:tplc="463E4592">
      <w:start w:val="1"/>
      <w:numFmt w:val="bullet"/>
      <w:lvlText w:val="-"/>
      <w:lvlJc w:val="left"/>
      <w:pPr>
        <w:ind w:left="720" w:hanging="360"/>
      </w:pPr>
      <w:rPr>
        <w:rFonts w:ascii="Aptos" w:hAnsi="Apto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13" w15:restartNumberingAfterBreak="0">
    <w:nsid w:val="7FDA2B31"/>
    <w:multiLevelType w:val="hybridMultilevel"/>
    <w:tmpl w:val="13F2A24C"/>
    <w:lvl w:ilvl="0" w:tplc="463E4592">
      <w:start w:val="1"/>
      <w:numFmt w:val="bullet"/>
      <w:lvlText w:val="-"/>
      <w:lvlJc w:val="left"/>
      <w:pPr>
        <w:ind w:left="720" w:hanging="360"/>
      </w:pPr>
      <w:rPr>
        <w:rFonts w:ascii="Aptos" w:hAnsi="Apto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num w:numId="1" w16cid:durableId="551313487">
    <w:abstractNumId w:val="14"/>
  </w:num>
  <w:num w:numId="2" w16cid:durableId="1057317477">
    <w:abstractNumId w:val="41"/>
  </w:num>
  <w:num w:numId="3" w16cid:durableId="1433748321">
    <w:abstractNumId w:val="68"/>
  </w:num>
  <w:num w:numId="4" w16cid:durableId="2120055015">
    <w:abstractNumId w:val="74"/>
  </w:num>
  <w:num w:numId="5" w16cid:durableId="1711607738">
    <w:abstractNumId w:val="8"/>
  </w:num>
  <w:num w:numId="6" w16cid:durableId="1120221137">
    <w:abstractNumId w:val="71"/>
  </w:num>
  <w:num w:numId="7" w16cid:durableId="1061906292">
    <w:abstractNumId w:val="10"/>
  </w:num>
  <w:num w:numId="8" w16cid:durableId="1466654169">
    <w:abstractNumId w:val="36"/>
  </w:num>
  <w:num w:numId="9" w16cid:durableId="1933472404">
    <w:abstractNumId w:val="81"/>
  </w:num>
  <w:num w:numId="10" w16cid:durableId="1143161785">
    <w:abstractNumId w:val="103"/>
  </w:num>
  <w:num w:numId="11" w16cid:durableId="1463228769">
    <w:abstractNumId w:val="54"/>
  </w:num>
  <w:num w:numId="12" w16cid:durableId="318772829">
    <w:abstractNumId w:val="13"/>
  </w:num>
  <w:num w:numId="13" w16cid:durableId="1163276181">
    <w:abstractNumId w:val="26"/>
  </w:num>
  <w:num w:numId="14" w16cid:durableId="2085375690">
    <w:abstractNumId w:val="75"/>
  </w:num>
  <w:num w:numId="15" w16cid:durableId="2047097484">
    <w:abstractNumId w:val="91"/>
  </w:num>
  <w:num w:numId="16" w16cid:durableId="1418474754">
    <w:abstractNumId w:val="70"/>
  </w:num>
  <w:num w:numId="17" w16cid:durableId="775563130">
    <w:abstractNumId w:val="100"/>
  </w:num>
  <w:num w:numId="18" w16cid:durableId="1596478428">
    <w:abstractNumId w:val="3"/>
  </w:num>
  <w:num w:numId="19" w16cid:durableId="205335705">
    <w:abstractNumId w:val="39"/>
  </w:num>
  <w:num w:numId="20" w16cid:durableId="2065059339">
    <w:abstractNumId w:val="47"/>
  </w:num>
  <w:num w:numId="21" w16cid:durableId="1885562935">
    <w:abstractNumId w:val="78"/>
  </w:num>
  <w:num w:numId="22" w16cid:durableId="291332246">
    <w:abstractNumId w:val="0"/>
  </w:num>
  <w:num w:numId="23" w16cid:durableId="238683952">
    <w:abstractNumId w:val="106"/>
  </w:num>
  <w:num w:numId="24" w16cid:durableId="1592465986">
    <w:abstractNumId w:val="17"/>
  </w:num>
  <w:num w:numId="25" w16cid:durableId="1531071311">
    <w:abstractNumId w:val="76"/>
  </w:num>
  <w:num w:numId="26" w16cid:durableId="1974752563">
    <w:abstractNumId w:val="27"/>
  </w:num>
  <w:num w:numId="27" w16cid:durableId="1913156250">
    <w:abstractNumId w:val="11"/>
  </w:num>
  <w:num w:numId="28" w16cid:durableId="172842368">
    <w:abstractNumId w:val="16"/>
  </w:num>
  <w:num w:numId="29" w16cid:durableId="655958564">
    <w:abstractNumId w:val="77"/>
  </w:num>
  <w:num w:numId="30" w16cid:durableId="2111848413">
    <w:abstractNumId w:val="50"/>
  </w:num>
  <w:num w:numId="31" w16cid:durableId="127866024">
    <w:abstractNumId w:val="6"/>
  </w:num>
  <w:num w:numId="32" w16cid:durableId="880747469">
    <w:abstractNumId w:val="69"/>
  </w:num>
  <w:num w:numId="33" w16cid:durableId="1478762129">
    <w:abstractNumId w:val="25"/>
  </w:num>
  <w:num w:numId="34" w16cid:durableId="914313751">
    <w:abstractNumId w:val="38"/>
  </w:num>
  <w:num w:numId="35" w16cid:durableId="1608847948">
    <w:abstractNumId w:val="58"/>
  </w:num>
  <w:num w:numId="36" w16cid:durableId="1564483439">
    <w:abstractNumId w:val="4"/>
  </w:num>
  <w:num w:numId="37" w16cid:durableId="910115333">
    <w:abstractNumId w:val="110"/>
  </w:num>
  <w:num w:numId="38" w16cid:durableId="212890031">
    <w:abstractNumId w:val="44"/>
  </w:num>
  <w:num w:numId="39" w16cid:durableId="54281274">
    <w:abstractNumId w:val="32"/>
  </w:num>
  <w:num w:numId="40" w16cid:durableId="1453205028">
    <w:abstractNumId w:val="2"/>
  </w:num>
  <w:num w:numId="41" w16cid:durableId="396755271">
    <w:abstractNumId w:val="82"/>
  </w:num>
  <w:num w:numId="42" w16cid:durableId="844445393">
    <w:abstractNumId w:val="72"/>
  </w:num>
  <w:num w:numId="43" w16cid:durableId="1919362640">
    <w:abstractNumId w:val="55"/>
  </w:num>
  <w:num w:numId="44" w16cid:durableId="811480292">
    <w:abstractNumId w:val="111"/>
  </w:num>
  <w:num w:numId="45" w16cid:durableId="2040544050">
    <w:abstractNumId w:val="61"/>
  </w:num>
  <w:num w:numId="46" w16cid:durableId="903105511">
    <w:abstractNumId w:val="99"/>
  </w:num>
  <w:num w:numId="47" w16cid:durableId="1398241666">
    <w:abstractNumId w:val="88"/>
  </w:num>
  <w:num w:numId="48" w16cid:durableId="945236415">
    <w:abstractNumId w:val="30"/>
  </w:num>
  <w:num w:numId="49" w16cid:durableId="695236955">
    <w:abstractNumId w:val="83"/>
  </w:num>
  <w:num w:numId="50" w16cid:durableId="497426791">
    <w:abstractNumId w:val="89"/>
  </w:num>
  <w:num w:numId="51" w16cid:durableId="420151974">
    <w:abstractNumId w:val="7"/>
  </w:num>
  <w:num w:numId="52" w16cid:durableId="663316983">
    <w:abstractNumId w:val="79"/>
  </w:num>
  <w:num w:numId="53" w16cid:durableId="402988360">
    <w:abstractNumId w:val="51"/>
  </w:num>
  <w:num w:numId="54" w16cid:durableId="1245916582">
    <w:abstractNumId w:val="19"/>
  </w:num>
  <w:num w:numId="55" w16cid:durableId="928780929">
    <w:abstractNumId w:val="85"/>
  </w:num>
  <w:num w:numId="56" w16cid:durableId="1116215851">
    <w:abstractNumId w:val="28"/>
  </w:num>
  <w:num w:numId="57" w16cid:durableId="989015523">
    <w:abstractNumId w:val="29"/>
  </w:num>
  <w:num w:numId="58" w16cid:durableId="565725700">
    <w:abstractNumId w:val="42"/>
  </w:num>
  <w:num w:numId="59" w16cid:durableId="1233852484">
    <w:abstractNumId w:val="31"/>
  </w:num>
  <w:num w:numId="60" w16cid:durableId="1442728980">
    <w:abstractNumId w:val="80"/>
  </w:num>
  <w:num w:numId="61" w16cid:durableId="2065399020">
    <w:abstractNumId w:val="62"/>
  </w:num>
  <w:num w:numId="62" w16cid:durableId="1726831841">
    <w:abstractNumId w:val="101"/>
  </w:num>
  <w:num w:numId="63" w16cid:durableId="1446924524">
    <w:abstractNumId w:val="49"/>
  </w:num>
  <w:num w:numId="64" w16cid:durableId="1478762282">
    <w:abstractNumId w:val="43"/>
  </w:num>
  <w:num w:numId="65" w16cid:durableId="1660966183">
    <w:abstractNumId w:val="107"/>
  </w:num>
  <w:num w:numId="66" w16cid:durableId="1141189088">
    <w:abstractNumId w:val="46"/>
  </w:num>
  <w:num w:numId="67" w16cid:durableId="1294405139">
    <w:abstractNumId w:val="56"/>
  </w:num>
  <w:num w:numId="68" w16cid:durableId="459612915">
    <w:abstractNumId w:val="104"/>
  </w:num>
  <w:num w:numId="69" w16cid:durableId="848641484">
    <w:abstractNumId w:val="63"/>
  </w:num>
  <w:num w:numId="70" w16cid:durableId="2088183165">
    <w:abstractNumId w:val="105"/>
  </w:num>
  <w:num w:numId="71" w16cid:durableId="2110851892">
    <w:abstractNumId w:val="24"/>
  </w:num>
  <w:num w:numId="72" w16cid:durableId="1002196775">
    <w:abstractNumId w:val="73"/>
  </w:num>
  <w:num w:numId="73" w16cid:durableId="712267804">
    <w:abstractNumId w:val="94"/>
  </w:num>
  <w:num w:numId="74" w16cid:durableId="2030333563">
    <w:abstractNumId w:val="109"/>
  </w:num>
  <w:num w:numId="75" w16cid:durableId="330521653">
    <w:abstractNumId w:val="23"/>
  </w:num>
  <w:num w:numId="76" w16cid:durableId="98834666">
    <w:abstractNumId w:val="86"/>
  </w:num>
  <w:num w:numId="77" w16cid:durableId="701516678">
    <w:abstractNumId w:val="22"/>
  </w:num>
  <w:num w:numId="78" w16cid:durableId="342320650">
    <w:abstractNumId w:val="9"/>
  </w:num>
  <w:num w:numId="79" w16cid:durableId="1701053247">
    <w:abstractNumId w:val="93"/>
  </w:num>
  <w:num w:numId="80" w16cid:durableId="331612250">
    <w:abstractNumId w:val="67"/>
  </w:num>
  <w:num w:numId="81" w16cid:durableId="1167986129">
    <w:abstractNumId w:val="53"/>
  </w:num>
  <w:num w:numId="82" w16cid:durableId="1823689559">
    <w:abstractNumId w:val="92"/>
  </w:num>
  <w:num w:numId="83" w16cid:durableId="163403751">
    <w:abstractNumId w:val="84"/>
  </w:num>
  <w:num w:numId="84" w16cid:durableId="1649506468">
    <w:abstractNumId w:val="15"/>
  </w:num>
  <w:num w:numId="85" w16cid:durableId="1391611880">
    <w:abstractNumId w:val="48"/>
  </w:num>
  <w:num w:numId="86" w16cid:durableId="1924222318">
    <w:abstractNumId w:val="45"/>
  </w:num>
  <w:num w:numId="87" w16cid:durableId="691609648">
    <w:abstractNumId w:val="113"/>
  </w:num>
  <w:num w:numId="88" w16cid:durableId="751514635">
    <w:abstractNumId w:val="87"/>
  </w:num>
  <w:num w:numId="89" w16cid:durableId="1702587129">
    <w:abstractNumId w:val="60"/>
  </w:num>
  <w:num w:numId="90" w16cid:durableId="1743093655">
    <w:abstractNumId w:val="95"/>
  </w:num>
  <w:num w:numId="91" w16cid:durableId="2141921923">
    <w:abstractNumId w:val="5"/>
  </w:num>
  <w:num w:numId="92" w16cid:durableId="392312293">
    <w:abstractNumId w:val="65"/>
  </w:num>
  <w:num w:numId="93" w16cid:durableId="1221092296">
    <w:abstractNumId w:val="20"/>
  </w:num>
  <w:num w:numId="94" w16cid:durableId="479922727">
    <w:abstractNumId w:val="40"/>
  </w:num>
  <w:num w:numId="95" w16cid:durableId="1907254725">
    <w:abstractNumId w:val="112"/>
  </w:num>
  <w:num w:numId="96" w16cid:durableId="115569392">
    <w:abstractNumId w:val="52"/>
  </w:num>
  <w:num w:numId="97" w16cid:durableId="268203455">
    <w:abstractNumId w:val="21"/>
  </w:num>
  <w:num w:numId="98" w16cid:durableId="1580367735">
    <w:abstractNumId w:val="96"/>
  </w:num>
  <w:num w:numId="99" w16cid:durableId="1104880378">
    <w:abstractNumId w:val="12"/>
  </w:num>
  <w:num w:numId="100" w16cid:durableId="1816291054">
    <w:abstractNumId w:val="18"/>
  </w:num>
  <w:num w:numId="101" w16cid:durableId="1065373487">
    <w:abstractNumId w:val="35"/>
  </w:num>
  <w:num w:numId="102" w16cid:durableId="765002571">
    <w:abstractNumId w:val="102"/>
  </w:num>
  <w:num w:numId="103" w16cid:durableId="904224934">
    <w:abstractNumId w:val="98"/>
  </w:num>
  <w:num w:numId="104" w16cid:durableId="1813910600">
    <w:abstractNumId w:val="90"/>
  </w:num>
  <w:num w:numId="105" w16cid:durableId="2002465077">
    <w:abstractNumId w:val="1"/>
  </w:num>
  <w:num w:numId="106" w16cid:durableId="1752266307">
    <w:abstractNumId w:val="66"/>
  </w:num>
  <w:num w:numId="107" w16cid:durableId="869880886">
    <w:abstractNumId w:val="64"/>
  </w:num>
  <w:num w:numId="108" w16cid:durableId="273903438">
    <w:abstractNumId w:val="108"/>
  </w:num>
  <w:num w:numId="109" w16cid:durableId="1790514019">
    <w:abstractNumId w:val="37"/>
  </w:num>
  <w:num w:numId="110" w16cid:durableId="75172601">
    <w:abstractNumId w:val="97"/>
  </w:num>
  <w:num w:numId="111" w16cid:durableId="293608177">
    <w:abstractNumId w:val="34"/>
  </w:num>
  <w:num w:numId="112" w16cid:durableId="809830407">
    <w:abstractNumId w:val="57"/>
  </w:num>
  <w:num w:numId="113" w16cid:durableId="833376185">
    <w:abstractNumId w:val="33"/>
  </w:num>
  <w:num w:numId="114" w16cid:durableId="1868135726">
    <w:abstractNumId w:val="59"/>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FF7"/>
    <w:rsid w:val="00001CAD"/>
    <w:rsid w:val="00003354"/>
    <w:rsid w:val="00003885"/>
    <w:rsid w:val="000061FE"/>
    <w:rsid w:val="00025EAC"/>
    <w:rsid w:val="0002618F"/>
    <w:rsid w:val="0002706C"/>
    <w:rsid w:val="0003145A"/>
    <w:rsid w:val="000325A4"/>
    <w:rsid w:val="0003270F"/>
    <w:rsid w:val="00040B34"/>
    <w:rsid w:val="00042D53"/>
    <w:rsid w:val="00042DC4"/>
    <w:rsid w:val="00043F61"/>
    <w:rsid w:val="00044319"/>
    <w:rsid w:val="00050196"/>
    <w:rsid w:val="00050F61"/>
    <w:rsid w:val="0005780E"/>
    <w:rsid w:val="00060FD1"/>
    <w:rsid w:val="00065CC6"/>
    <w:rsid w:val="0006695A"/>
    <w:rsid w:val="0007756F"/>
    <w:rsid w:val="00080B79"/>
    <w:rsid w:val="00085EAC"/>
    <w:rsid w:val="000910D3"/>
    <w:rsid w:val="000942DE"/>
    <w:rsid w:val="00096DA6"/>
    <w:rsid w:val="00096F14"/>
    <w:rsid w:val="000A0336"/>
    <w:rsid w:val="000A0D67"/>
    <w:rsid w:val="000A1E02"/>
    <w:rsid w:val="000A5726"/>
    <w:rsid w:val="000A6493"/>
    <w:rsid w:val="000A71F7"/>
    <w:rsid w:val="000B4176"/>
    <w:rsid w:val="000B4A12"/>
    <w:rsid w:val="000C1C7D"/>
    <w:rsid w:val="000C2819"/>
    <w:rsid w:val="000D33E3"/>
    <w:rsid w:val="000E1DFF"/>
    <w:rsid w:val="000E35E0"/>
    <w:rsid w:val="000E4601"/>
    <w:rsid w:val="000F09E4"/>
    <w:rsid w:val="000F1306"/>
    <w:rsid w:val="000F16FD"/>
    <w:rsid w:val="000F2548"/>
    <w:rsid w:val="000F366F"/>
    <w:rsid w:val="000F5D77"/>
    <w:rsid w:val="00104943"/>
    <w:rsid w:val="00104DC3"/>
    <w:rsid w:val="00105AEC"/>
    <w:rsid w:val="00112B5B"/>
    <w:rsid w:val="001134B3"/>
    <w:rsid w:val="00120F96"/>
    <w:rsid w:val="001211D3"/>
    <w:rsid w:val="00127529"/>
    <w:rsid w:val="0012A6E8"/>
    <w:rsid w:val="00130A5C"/>
    <w:rsid w:val="00134045"/>
    <w:rsid w:val="001417FC"/>
    <w:rsid w:val="00146CFF"/>
    <w:rsid w:val="0015049A"/>
    <w:rsid w:val="0015274C"/>
    <w:rsid w:val="0015BC7D"/>
    <w:rsid w:val="00172C2B"/>
    <w:rsid w:val="001814A8"/>
    <w:rsid w:val="0018542E"/>
    <w:rsid w:val="00186706"/>
    <w:rsid w:val="00192AD8"/>
    <w:rsid w:val="00192E2E"/>
    <w:rsid w:val="00193BAC"/>
    <w:rsid w:val="001A78B3"/>
    <w:rsid w:val="001A7939"/>
    <w:rsid w:val="001B280A"/>
    <w:rsid w:val="001C16EF"/>
    <w:rsid w:val="001C1F82"/>
    <w:rsid w:val="001C3415"/>
    <w:rsid w:val="001C6FFF"/>
    <w:rsid w:val="001C7D84"/>
    <w:rsid w:val="001D6CF6"/>
    <w:rsid w:val="001E2066"/>
    <w:rsid w:val="001E2255"/>
    <w:rsid w:val="001E475C"/>
    <w:rsid w:val="001E700D"/>
    <w:rsid w:val="001E7DDE"/>
    <w:rsid w:val="001F0A07"/>
    <w:rsid w:val="001F2448"/>
    <w:rsid w:val="001F2CAC"/>
    <w:rsid w:val="001F4026"/>
    <w:rsid w:val="001F6D21"/>
    <w:rsid w:val="00201624"/>
    <w:rsid w:val="00202DEA"/>
    <w:rsid w:val="00205221"/>
    <w:rsid w:val="00210515"/>
    <w:rsid w:val="002111B2"/>
    <w:rsid w:val="00222E86"/>
    <w:rsid w:val="002279BA"/>
    <w:rsid w:val="002279DE"/>
    <w:rsid w:val="00231266"/>
    <w:rsid w:val="002329F3"/>
    <w:rsid w:val="002329F4"/>
    <w:rsid w:val="00234DC7"/>
    <w:rsid w:val="00236C9C"/>
    <w:rsid w:val="00240171"/>
    <w:rsid w:val="002409E6"/>
    <w:rsid w:val="00243F0D"/>
    <w:rsid w:val="00244D91"/>
    <w:rsid w:val="00245C19"/>
    <w:rsid w:val="00246CB4"/>
    <w:rsid w:val="00247529"/>
    <w:rsid w:val="00252855"/>
    <w:rsid w:val="0025440E"/>
    <w:rsid w:val="002561E5"/>
    <w:rsid w:val="00256976"/>
    <w:rsid w:val="00260767"/>
    <w:rsid w:val="002610F1"/>
    <w:rsid w:val="00262DE9"/>
    <w:rsid w:val="002647BB"/>
    <w:rsid w:val="00265F08"/>
    <w:rsid w:val="002754C1"/>
    <w:rsid w:val="00283383"/>
    <w:rsid w:val="002841C8"/>
    <w:rsid w:val="00284718"/>
    <w:rsid w:val="0028516B"/>
    <w:rsid w:val="00285AD2"/>
    <w:rsid w:val="00285EE5"/>
    <w:rsid w:val="00287636"/>
    <w:rsid w:val="0028793F"/>
    <w:rsid w:val="0029039B"/>
    <w:rsid w:val="0029316D"/>
    <w:rsid w:val="002A51E9"/>
    <w:rsid w:val="002B3FD5"/>
    <w:rsid w:val="002B7650"/>
    <w:rsid w:val="002C2302"/>
    <w:rsid w:val="002C4B47"/>
    <w:rsid w:val="002C6F90"/>
    <w:rsid w:val="002D143F"/>
    <w:rsid w:val="002D3B44"/>
    <w:rsid w:val="002E1727"/>
    <w:rsid w:val="002E2683"/>
    <w:rsid w:val="002E34A3"/>
    <w:rsid w:val="002E4FB5"/>
    <w:rsid w:val="002E6358"/>
    <w:rsid w:val="002F45DA"/>
    <w:rsid w:val="002FBCE8"/>
    <w:rsid w:val="00300786"/>
    <w:rsid w:val="00302753"/>
    <w:rsid w:val="00302DC0"/>
    <w:rsid w:val="00302FB8"/>
    <w:rsid w:val="0030358C"/>
    <w:rsid w:val="00304EA1"/>
    <w:rsid w:val="003052DA"/>
    <w:rsid w:val="00314D81"/>
    <w:rsid w:val="00317CAB"/>
    <w:rsid w:val="00320F5E"/>
    <w:rsid w:val="0032144C"/>
    <w:rsid w:val="00322FC6"/>
    <w:rsid w:val="00326CB4"/>
    <w:rsid w:val="0032766A"/>
    <w:rsid w:val="00330497"/>
    <w:rsid w:val="00333E12"/>
    <w:rsid w:val="003359B6"/>
    <w:rsid w:val="00337D2F"/>
    <w:rsid w:val="00346176"/>
    <w:rsid w:val="003461FF"/>
    <w:rsid w:val="0035237C"/>
    <w:rsid w:val="0035293F"/>
    <w:rsid w:val="00352BD8"/>
    <w:rsid w:val="00354618"/>
    <w:rsid w:val="00356A32"/>
    <w:rsid w:val="003622A3"/>
    <w:rsid w:val="00363314"/>
    <w:rsid w:val="00366A4F"/>
    <w:rsid w:val="00366CEC"/>
    <w:rsid w:val="00371539"/>
    <w:rsid w:val="00372517"/>
    <w:rsid w:val="003735AC"/>
    <w:rsid w:val="00374665"/>
    <w:rsid w:val="003755E7"/>
    <w:rsid w:val="0038316A"/>
    <w:rsid w:val="00384590"/>
    <w:rsid w:val="00387C63"/>
    <w:rsid w:val="00390531"/>
    <w:rsid w:val="00391986"/>
    <w:rsid w:val="00391CF2"/>
    <w:rsid w:val="00393885"/>
    <w:rsid w:val="003947BA"/>
    <w:rsid w:val="00394889"/>
    <w:rsid w:val="00394FDD"/>
    <w:rsid w:val="00395E69"/>
    <w:rsid w:val="003966DC"/>
    <w:rsid w:val="003A00B4"/>
    <w:rsid w:val="003A051F"/>
    <w:rsid w:val="003A2384"/>
    <w:rsid w:val="003A42F3"/>
    <w:rsid w:val="003A43DC"/>
    <w:rsid w:val="003A45ED"/>
    <w:rsid w:val="003A5FFE"/>
    <w:rsid w:val="003B23FD"/>
    <w:rsid w:val="003B6D30"/>
    <w:rsid w:val="003C1CB1"/>
    <w:rsid w:val="003C3851"/>
    <w:rsid w:val="003C3BEE"/>
    <w:rsid w:val="003C4B12"/>
    <w:rsid w:val="003D06C0"/>
    <w:rsid w:val="003D1682"/>
    <w:rsid w:val="003D5B3F"/>
    <w:rsid w:val="003D7A39"/>
    <w:rsid w:val="003E1316"/>
    <w:rsid w:val="003E5308"/>
    <w:rsid w:val="003E6B05"/>
    <w:rsid w:val="003E763F"/>
    <w:rsid w:val="00402411"/>
    <w:rsid w:val="00405E5B"/>
    <w:rsid w:val="004067B9"/>
    <w:rsid w:val="00407916"/>
    <w:rsid w:val="00413747"/>
    <w:rsid w:val="00417AA3"/>
    <w:rsid w:val="00417C11"/>
    <w:rsid w:val="0042057F"/>
    <w:rsid w:val="00423E1F"/>
    <w:rsid w:val="00431F19"/>
    <w:rsid w:val="004343BE"/>
    <w:rsid w:val="00436966"/>
    <w:rsid w:val="00440B32"/>
    <w:rsid w:val="00444E86"/>
    <w:rsid w:val="004466D1"/>
    <w:rsid w:val="00447636"/>
    <w:rsid w:val="004533EC"/>
    <w:rsid w:val="00457517"/>
    <w:rsid w:val="0045BD87"/>
    <w:rsid w:val="0046078D"/>
    <w:rsid w:val="004728E4"/>
    <w:rsid w:val="00474625"/>
    <w:rsid w:val="00477172"/>
    <w:rsid w:val="00477D34"/>
    <w:rsid w:val="0048168C"/>
    <w:rsid w:val="00482621"/>
    <w:rsid w:val="00492526"/>
    <w:rsid w:val="0049710C"/>
    <w:rsid w:val="00497CCA"/>
    <w:rsid w:val="004A2ED8"/>
    <w:rsid w:val="004A32A1"/>
    <w:rsid w:val="004A3D3F"/>
    <w:rsid w:val="004A5579"/>
    <w:rsid w:val="004A74CA"/>
    <w:rsid w:val="004B2CF3"/>
    <w:rsid w:val="004C063D"/>
    <w:rsid w:val="004C1FB6"/>
    <w:rsid w:val="004C6C23"/>
    <w:rsid w:val="004D121C"/>
    <w:rsid w:val="004D12D1"/>
    <w:rsid w:val="004D1760"/>
    <w:rsid w:val="004D38C4"/>
    <w:rsid w:val="004D497C"/>
    <w:rsid w:val="004D7AD7"/>
    <w:rsid w:val="004E2C6A"/>
    <w:rsid w:val="004E5587"/>
    <w:rsid w:val="004E5C8C"/>
    <w:rsid w:val="004E6CD0"/>
    <w:rsid w:val="004E7F4F"/>
    <w:rsid w:val="004F2D66"/>
    <w:rsid w:val="004F3323"/>
    <w:rsid w:val="004F5BDA"/>
    <w:rsid w:val="0050177C"/>
    <w:rsid w:val="00501D2B"/>
    <w:rsid w:val="005035A9"/>
    <w:rsid w:val="00507CB7"/>
    <w:rsid w:val="00510908"/>
    <w:rsid w:val="005119C2"/>
    <w:rsid w:val="0051365D"/>
    <w:rsid w:val="005152AD"/>
    <w:rsid w:val="0051631E"/>
    <w:rsid w:val="0052267E"/>
    <w:rsid w:val="005226D0"/>
    <w:rsid w:val="00522754"/>
    <w:rsid w:val="00523A1C"/>
    <w:rsid w:val="00527432"/>
    <w:rsid w:val="005351E9"/>
    <w:rsid w:val="00535B27"/>
    <w:rsid w:val="0053776F"/>
    <w:rsid w:val="00537A1F"/>
    <w:rsid w:val="00541DD1"/>
    <w:rsid w:val="00543BCC"/>
    <w:rsid w:val="00556B7C"/>
    <w:rsid w:val="005577E9"/>
    <w:rsid w:val="0055C377"/>
    <w:rsid w:val="00560D8A"/>
    <w:rsid w:val="00566029"/>
    <w:rsid w:val="005667CA"/>
    <w:rsid w:val="00566901"/>
    <w:rsid w:val="00570712"/>
    <w:rsid w:val="00572779"/>
    <w:rsid w:val="005744CF"/>
    <w:rsid w:val="0057787C"/>
    <w:rsid w:val="00581342"/>
    <w:rsid w:val="00590163"/>
    <w:rsid w:val="005923CB"/>
    <w:rsid w:val="00596544"/>
    <w:rsid w:val="00596B77"/>
    <w:rsid w:val="005A00EB"/>
    <w:rsid w:val="005A1669"/>
    <w:rsid w:val="005A1845"/>
    <w:rsid w:val="005B0783"/>
    <w:rsid w:val="005B29BD"/>
    <w:rsid w:val="005B2B65"/>
    <w:rsid w:val="005B3500"/>
    <w:rsid w:val="005B391B"/>
    <w:rsid w:val="005B471B"/>
    <w:rsid w:val="005B5E7B"/>
    <w:rsid w:val="005C08E7"/>
    <w:rsid w:val="005C1477"/>
    <w:rsid w:val="005C41E2"/>
    <w:rsid w:val="005C51B4"/>
    <w:rsid w:val="005C7CC7"/>
    <w:rsid w:val="005D3D78"/>
    <w:rsid w:val="005D7F5A"/>
    <w:rsid w:val="005E2EF0"/>
    <w:rsid w:val="005E63C2"/>
    <w:rsid w:val="005E6960"/>
    <w:rsid w:val="005F0188"/>
    <w:rsid w:val="005F16AE"/>
    <w:rsid w:val="005F244D"/>
    <w:rsid w:val="005F5411"/>
    <w:rsid w:val="00601F07"/>
    <w:rsid w:val="00604A68"/>
    <w:rsid w:val="00610F33"/>
    <w:rsid w:val="00613347"/>
    <w:rsid w:val="00615EBA"/>
    <w:rsid w:val="00617C83"/>
    <w:rsid w:val="00617EAF"/>
    <w:rsid w:val="006212CB"/>
    <w:rsid w:val="00621B8E"/>
    <w:rsid w:val="00623BB1"/>
    <w:rsid w:val="00625AA3"/>
    <w:rsid w:val="00625D05"/>
    <w:rsid w:val="00634AA7"/>
    <w:rsid w:val="00644ADC"/>
    <w:rsid w:val="006465B0"/>
    <w:rsid w:val="00654A62"/>
    <w:rsid w:val="00654C0D"/>
    <w:rsid w:val="00661152"/>
    <w:rsid w:val="00662B25"/>
    <w:rsid w:val="00666E72"/>
    <w:rsid w:val="006724EC"/>
    <w:rsid w:val="006742F6"/>
    <w:rsid w:val="0067552D"/>
    <w:rsid w:val="00677EC0"/>
    <w:rsid w:val="00680C66"/>
    <w:rsid w:val="00680FAF"/>
    <w:rsid w:val="0068471E"/>
    <w:rsid w:val="006848DC"/>
    <w:rsid w:val="00684F98"/>
    <w:rsid w:val="0068503B"/>
    <w:rsid w:val="006929E7"/>
    <w:rsid w:val="00693FFD"/>
    <w:rsid w:val="006A64E1"/>
    <w:rsid w:val="006A7575"/>
    <w:rsid w:val="006B0830"/>
    <w:rsid w:val="006B4FBC"/>
    <w:rsid w:val="006B57AF"/>
    <w:rsid w:val="006B62EE"/>
    <w:rsid w:val="006B6E53"/>
    <w:rsid w:val="006C27AA"/>
    <w:rsid w:val="006C2B65"/>
    <w:rsid w:val="006C4287"/>
    <w:rsid w:val="006C7614"/>
    <w:rsid w:val="006D2159"/>
    <w:rsid w:val="006D28FF"/>
    <w:rsid w:val="006E09B1"/>
    <w:rsid w:val="006E1BC1"/>
    <w:rsid w:val="006E4224"/>
    <w:rsid w:val="006E4647"/>
    <w:rsid w:val="006F0FBE"/>
    <w:rsid w:val="006F6473"/>
    <w:rsid w:val="006F787C"/>
    <w:rsid w:val="007007B9"/>
    <w:rsid w:val="00700B20"/>
    <w:rsid w:val="00701D98"/>
    <w:rsid w:val="00702636"/>
    <w:rsid w:val="00715D59"/>
    <w:rsid w:val="0072111F"/>
    <w:rsid w:val="00721784"/>
    <w:rsid w:val="00722A88"/>
    <w:rsid w:val="00724507"/>
    <w:rsid w:val="0072489D"/>
    <w:rsid w:val="007330BE"/>
    <w:rsid w:val="007356CC"/>
    <w:rsid w:val="00735EA0"/>
    <w:rsid w:val="00736298"/>
    <w:rsid w:val="00736CD3"/>
    <w:rsid w:val="007431C0"/>
    <w:rsid w:val="00743665"/>
    <w:rsid w:val="007460EB"/>
    <w:rsid w:val="00753766"/>
    <w:rsid w:val="00755163"/>
    <w:rsid w:val="007555B3"/>
    <w:rsid w:val="00762A94"/>
    <w:rsid w:val="00764FDA"/>
    <w:rsid w:val="0076530D"/>
    <w:rsid w:val="007679E8"/>
    <w:rsid w:val="00773E6C"/>
    <w:rsid w:val="00774931"/>
    <w:rsid w:val="007777D6"/>
    <w:rsid w:val="0078080F"/>
    <w:rsid w:val="00780F1A"/>
    <w:rsid w:val="00781FB1"/>
    <w:rsid w:val="00783F07"/>
    <w:rsid w:val="00791D08"/>
    <w:rsid w:val="00795813"/>
    <w:rsid w:val="007974C7"/>
    <w:rsid w:val="007B0266"/>
    <w:rsid w:val="007B3118"/>
    <w:rsid w:val="007B3F2B"/>
    <w:rsid w:val="007B4C02"/>
    <w:rsid w:val="007C1852"/>
    <w:rsid w:val="007D3A5A"/>
    <w:rsid w:val="007D3C81"/>
    <w:rsid w:val="007E7A31"/>
    <w:rsid w:val="007E91A3"/>
    <w:rsid w:val="007F06EE"/>
    <w:rsid w:val="007F1F05"/>
    <w:rsid w:val="008012D2"/>
    <w:rsid w:val="008036D7"/>
    <w:rsid w:val="00813C37"/>
    <w:rsid w:val="00814029"/>
    <w:rsid w:val="00814450"/>
    <w:rsid w:val="00814853"/>
    <w:rsid w:val="00814B3A"/>
    <w:rsid w:val="008154B5"/>
    <w:rsid w:val="00822234"/>
    <w:rsid w:val="008228A1"/>
    <w:rsid w:val="00823174"/>
    <w:rsid w:val="00823907"/>
    <w:rsid w:val="00823962"/>
    <w:rsid w:val="0082719C"/>
    <w:rsid w:val="00837016"/>
    <w:rsid w:val="00840A21"/>
    <w:rsid w:val="00842C00"/>
    <w:rsid w:val="00850BBB"/>
    <w:rsid w:val="008515F4"/>
    <w:rsid w:val="00852719"/>
    <w:rsid w:val="00852AF2"/>
    <w:rsid w:val="00852DFB"/>
    <w:rsid w:val="00857B84"/>
    <w:rsid w:val="00860115"/>
    <w:rsid w:val="00860AB3"/>
    <w:rsid w:val="008640C4"/>
    <w:rsid w:val="008736D6"/>
    <w:rsid w:val="00875D3B"/>
    <w:rsid w:val="00877B38"/>
    <w:rsid w:val="00881364"/>
    <w:rsid w:val="008823B2"/>
    <w:rsid w:val="008830E8"/>
    <w:rsid w:val="0088783C"/>
    <w:rsid w:val="00891406"/>
    <w:rsid w:val="00893673"/>
    <w:rsid w:val="0089619B"/>
    <w:rsid w:val="008961B5"/>
    <w:rsid w:val="008A1D57"/>
    <w:rsid w:val="008A2F0C"/>
    <w:rsid w:val="008A3332"/>
    <w:rsid w:val="008A69F3"/>
    <w:rsid w:val="008B02EB"/>
    <w:rsid w:val="008B2067"/>
    <w:rsid w:val="008B2CE1"/>
    <w:rsid w:val="008B349B"/>
    <w:rsid w:val="008B4EAE"/>
    <w:rsid w:val="008B66D0"/>
    <w:rsid w:val="008B7FC8"/>
    <w:rsid w:val="008C0466"/>
    <w:rsid w:val="008C1FBD"/>
    <w:rsid w:val="008C48D2"/>
    <w:rsid w:val="008D1467"/>
    <w:rsid w:val="008D181E"/>
    <w:rsid w:val="008D3730"/>
    <w:rsid w:val="008D6CDA"/>
    <w:rsid w:val="008D7B9A"/>
    <w:rsid w:val="008E0D5F"/>
    <w:rsid w:val="008E210E"/>
    <w:rsid w:val="008E54EA"/>
    <w:rsid w:val="008E704B"/>
    <w:rsid w:val="008E7564"/>
    <w:rsid w:val="008E792C"/>
    <w:rsid w:val="008F44B1"/>
    <w:rsid w:val="008F5107"/>
    <w:rsid w:val="008F635B"/>
    <w:rsid w:val="00904367"/>
    <w:rsid w:val="00912549"/>
    <w:rsid w:val="009128DE"/>
    <w:rsid w:val="00912B40"/>
    <w:rsid w:val="009133FA"/>
    <w:rsid w:val="00914B65"/>
    <w:rsid w:val="009228CC"/>
    <w:rsid w:val="00924BB0"/>
    <w:rsid w:val="009264EA"/>
    <w:rsid w:val="009267E7"/>
    <w:rsid w:val="009370BC"/>
    <w:rsid w:val="00940147"/>
    <w:rsid w:val="00944332"/>
    <w:rsid w:val="009528E2"/>
    <w:rsid w:val="0096113F"/>
    <w:rsid w:val="009611F3"/>
    <w:rsid w:val="00970580"/>
    <w:rsid w:val="00975E24"/>
    <w:rsid w:val="00980350"/>
    <w:rsid w:val="00980D39"/>
    <w:rsid w:val="00983362"/>
    <w:rsid w:val="0098739B"/>
    <w:rsid w:val="00990EBC"/>
    <w:rsid w:val="009A05C8"/>
    <w:rsid w:val="009A629A"/>
    <w:rsid w:val="009A7FE4"/>
    <w:rsid w:val="009B61E5"/>
    <w:rsid w:val="009B63A5"/>
    <w:rsid w:val="009B6DC9"/>
    <w:rsid w:val="009B6E8C"/>
    <w:rsid w:val="009B7C7A"/>
    <w:rsid w:val="009C024B"/>
    <w:rsid w:val="009C0311"/>
    <w:rsid w:val="009C5321"/>
    <w:rsid w:val="009D06E1"/>
    <w:rsid w:val="009D1E89"/>
    <w:rsid w:val="009D3876"/>
    <w:rsid w:val="009D43F3"/>
    <w:rsid w:val="009D5077"/>
    <w:rsid w:val="009E00A2"/>
    <w:rsid w:val="009E3C7E"/>
    <w:rsid w:val="009E3D78"/>
    <w:rsid w:val="009E3FAA"/>
    <w:rsid w:val="009E58C2"/>
    <w:rsid w:val="009F119C"/>
    <w:rsid w:val="009F1834"/>
    <w:rsid w:val="009F465F"/>
    <w:rsid w:val="00A00C17"/>
    <w:rsid w:val="00A02D5A"/>
    <w:rsid w:val="00A0326A"/>
    <w:rsid w:val="00A03E76"/>
    <w:rsid w:val="00A108B1"/>
    <w:rsid w:val="00A1115C"/>
    <w:rsid w:val="00A17661"/>
    <w:rsid w:val="00A21195"/>
    <w:rsid w:val="00A22A65"/>
    <w:rsid w:val="00A22E46"/>
    <w:rsid w:val="00A23C93"/>
    <w:rsid w:val="00A24B2D"/>
    <w:rsid w:val="00A31494"/>
    <w:rsid w:val="00A40383"/>
    <w:rsid w:val="00A40966"/>
    <w:rsid w:val="00A40CBE"/>
    <w:rsid w:val="00A52B9F"/>
    <w:rsid w:val="00A60D51"/>
    <w:rsid w:val="00A6292E"/>
    <w:rsid w:val="00A644C6"/>
    <w:rsid w:val="00A80C0D"/>
    <w:rsid w:val="00A80D2B"/>
    <w:rsid w:val="00A8243F"/>
    <w:rsid w:val="00A82905"/>
    <w:rsid w:val="00A87317"/>
    <w:rsid w:val="00A912E5"/>
    <w:rsid w:val="00A921E0"/>
    <w:rsid w:val="00A922F4"/>
    <w:rsid w:val="00A92D9A"/>
    <w:rsid w:val="00A96204"/>
    <w:rsid w:val="00AA1BCD"/>
    <w:rsid w:val="00AA4F5D"/>
    <w:rsid w:val="00AB29C6"/>
    <w:rsid w:val="00AB3854"/>
    <w:rsid w:val="00AB6A7A"/>
    <w:rsid w:val="00AB74DA"/>
    <w:rsid w:val="00AC3549"/>
    <w:rsid w:val="00AC5BF8"/>
    <w:rsid w:val="00ACBF3F"/>
    <w:rsid w:val="00AD29A0"/>
    <w:rsid w:val="00AD6A8F"/>
    <w:rsid w:val="00AE09D1"/>
    <w:rsid w:val="00AE5526"/>
    <w:rsid w:val="00AE6A1F"/>
    <w:rsid w:val="00AE6CEE"/>
    <w:rsid w:val="00AF051B"/>
    <w:rsid w:val="00AF29CC"/>
    <w:rsid w:val="00AF3B0C"/>
    <w:rsid w:val="00AF4737"/>
    <w:rsid w:val="00AF9ED5"/>
    <w:rsid w:val="00B00F30"/>
    <w:rsid w:val="00B01578"/>
    <w:rsid w:val="00B0578C"/>
    <w:rsid w:val="00B0738F"/>
    <w:rsid w:val="00B174D1"/>
    <w:rsid w:val="00B26601"/>
    <w:rsid w:val="00B31E81"/>
    <w:rsid w:val="00B33AD0"/>
    <w:rsid w:val="00B34E0E"/>
    <w:rsid w:val="00B3671E"/>
    <w:rsid w:val="00B36FE1"/>
    <w:rsid w:val="00B41951"/>
    <w:rsid w:val="00B42664"/>
    <w:rsid w:val="00B4682C"/>
    <w:rsid w:val="00B46882"/>
    <w:rsid w:val="00B46E1D"/>
    <w:rsid w:val="00B5150A"/>
    <w:rsid w:val="00B53229"/>
    <w:rsid w:val="00B53498"/>
    <w:rsid w:val="00B5378B"/>
    <w:rsid w:val="00B54B20"/>
    <w:rsid w:val="00B6061A"/>
    <w:rsid w:val="00B61F61"/>
    <w:rsid w:val="00B62480"/>
    <w:rsid w:val="00B71587"/>
    <w:rsid w:val="00B757A4"/>
    <w:rsid w:val="00B814A1"/>
    <w:rsid w:val="00B81B70"/>
    <w:rsid w:val="00B8201F"/>
    <w:rsid w:val="00B9305A"/>
    <w:rsid w:val="00B93D82"/>
    <w:rsid w:val="00B97EEE"/>
    <w:rsid w:val="00BA0554"/>
    <w:rsid w:val="00BA27A9"/>
    <w:rsid w:val="00BC336E"/>
    <w:rsid w:val="00BD0724"/>
    <w:rsid w:val="00BD15A0"/>
    <w:rsid w:val="00BD2B91"/>
    <w:rsid w:val="00BD435E"/>
    <w:rsid w:val="00BD5B88"/>
    <w:rsid w:val="00BE0EE1"/>
    <w:rsid w:val="00BE10D3"/>
    <w:rsid w:val="00BE3A6F"/>
    <w:rsid w:val="00BE5521"/>
    <w:rsid w:val="00BE6BA4"/>
    <w:rsid w:val="00BF3D84"/>
    <w:rsid w:val="00BF7F24"/>
    <w:rsid w:val="00C043AD"/>
    <w:rsid w:val="00C05D01"/>
    <w:rsid w:val="00C1224D"/>
    <w:rsid w:val="00C13F0F"/>
    <w:rsid w:val="00C16081"/>
    <w:rsid w:val="00C21312"/>
    <w:rsid w:val="00C238B5"/>
    <w:rsid w:val="00C240A8"/>
    <w:rsid w:val="00C24D08"/>
    <w:rsid w:val="00C25496"/>
    <w:rsid w:val="00C25B70"/>
    <w:rsid w:val="00C26738"/>
    <w:rsid w:val="00C377C0"/>
    <w:rsid w:val="00C40455"/>
    <w:rsid w:val="00C441C0"/>
    <w:rsid w:val="00C47543"/>
    <w:rsid w:val="00C53263"/>
    <w:rsid w:val="00C5356D"/>
    <w:rsid w:val="00C66204"/>
    <w:rsid w:val="00C6769A"/>
    <w:rsid w:val="00C71E90"/>
    <w:rsid w:val="00C742BF"/>
    <w:rsid w:val="00C75F1D"/>
    <w:rsid w:val="00C80A1C"/>
    <w:rsid w:val="00C85637"/>
    <w:rsid w:val="00C86B5A"/>
    <w:rsid w:val="00C871E8"/>
    <w:rsid w:val="00C9051B"/>
    <w:rsid w:val="00C96731"/>
    <w:rsid w:val="00C96DB8"/>
    <w:rsid w:val="00CA3DC1"/>
    <w:rsid w:val="00CA45DE"/>
    <w:rsid w:val="00CB22CF"/>
    <w:rsid w:val="00CB68E8"/>
    <w:rsid w:val="00CC3F83"/>
    <w:rsid w:val="00CC4AE3"/>
    <w:rsid w:val="00CE4BDA"/>
    <w:rsid w:val="00CE4F61"/>
    <w:rsid w:val="00CE5657"/>
    <w:rsid w:val="00CE603D"/>
    <w:rsid w:val="00CE7679"/>
    <w:rsid w:val="00D00600"/>
    <w:rsid w:val="00D00A29"/>
    <w:rsid w:val="00D01962"/>
    <w:rsid w:val="00D04F01"/>
    <w:rsid w:val="00D06414"/>
    <w:rsid w:val="00D10951"/>
    <w:rsid w:val="00D109D0"/>
    <w:rsid w:val="00D13986"/>
    <w:rsid w:val="00D1467B"/>
    <w:rsid w:val="00D338E4"/>
    <w:rsid w:val="00D3650F"/>
    <w:rsid w:val="00D40664"/>
    <w:rsid w:val="00D433D7"/>
    <w:rsid w:val="00D44E06"/>
    <w:rsid w:val="00D46C1E"/>
    <w:rsid w:val="00D51947"/>
    <w:rsid w:val="00D532F0"/>
    <w:rsid w:val="00D54712"/>
    <w:rsid w:val="00D5760B"/>
    <w:rsid w:val="00D57AC6"/>
    <w:rsid w:val="00D65B47"/>
    <w:rsid w:val="00D70293"/>
    <w:rsid w:val="00D72EAC"/>
    <w:rsid w:val="00D77413"/>
    <w:rsid w:val="00D82759"/>
    <w:rsid w:val="00D82F88"/>
    <w:rsid w:val="00D831CA"/>
    <w:rsid w:val="00D83EB1"/>
    <w:rsid w:val="00D86DE4"/>
    <w:rsid w:val="00D876C8"/>
    <w:rsid w:val="00D910E1"/>
    <w:rsid w:val="00D9449D"/>
    <w:rsid w:val="00D97BFE"/>
    <w:rsid w:val="00DA1804"/>
    <w:rsid w:val="00DA2B08"/>
    <w:rsid w:val="00DA2EEA"/>
    <w:rsid w:val="00DA75CE"/>
    <w:rsid w:val="00DA7F14"/>
    <w:rsid w:val="00DB104C"/>
    <w:rsid w:val="00DB1628"/>
    <w:rsid w:val="00DB6EFA"/>
    <w:rsid w:val="00DC3A08"/>
    <w:rsid w:val="00DC4274"/>
    <w:rsid w:val="00DC70D6"/>
    <w:rsid w:val="00DD02C0"/>
    <w:rsid w:val="00DD26EE"/>
    <w:rsid w:val="00DD768B"/>
    <w:rsid w:val="00DD7805"/>
    <w:rsid w:val="00DE04AA"/>
    <w:rsid w:val="00DE365F"/>
    <w:rsid w:val="00DE51DB"/>
    <w:rsid w:val="00DE63A4"/>
    <w:rsid w:val="00DF1193"/>
    <w:rsid w:val="00DF122A"/>
    <w:rsid w:val="00DF2E04"/>
    <w:rsid w:val="00DF5504"/>
    <w:rsid w:val="00DF6BEF"/>
    <w:rsid w:val="00E00BFF"/>
    <w:rsid w:val="00E0242B"/>
    <w:rsid w:val="00E117A4"/>
    <w:rsid w:val="00E12161"/>
    <w:rsid w:val="00E1341D"/>
    <w:rsid w:val="00E16DE4"/>
    <w:rsid w:val="00E23F1D"/>
    <w:rsid w:val="00E24D7F"/>
    <w:rsid w:val="00E27EE4"/>
    <w:rsid w:val="00E30268"/>
    <w:rsid w:val="00E30E05"/>
    <w:rsid w:val="00E36361"/>
    <w:rsid w:val="00E413D1"/>
    <w:rsid w:val="00E4635E"/>
    <w:rsid w:val="00E4785B"/>
    <w:rsid w:val="00E529B3"/>
    <w:rsid w:val="00E55AE9"/>
    <w:rsid w:val="00E57C2F"/>
    <w:rsid w:val="00E57F2E"/>
    <w:rsid w:val="00E60B0F"/>
    <w:rsid w:val="00E664D6"/>
    <w:rsid w:val="00E70A67"/>
    <w:rsid w:val="00E70DB1"/>
    <w:rsid w:val="00E75238"/>
    <w:rsid w:val="00E767C5"/>
    <w:rsid w:val="00E77EEB"/>
    <w:rsid w:val="00E82339"/>
    <w:rsid w:val="00E828DD"/>
    <w:rsid w:val="00E83705"/>
    <w:rsid w:val="00E84585"/>
    <w:rsid w:val="00E84CF2"/>
    <w:rsid w:val="00E856FF"/>
    <w:rsid w:val="00E86E10"/>
    <w:rsid w:val="00E86FF9"/>
    <w:rsid w:val="00E878A2"/>
    <w:rsid w:val="00E906FC"/>
    <w:rsid w:val="00E9697D"/>
    <w:rsid w:val="00EA03CB"/>
    <w:rsid w:val="00EA47E9"/>
    <w:rsid w:val="00EA7C38"/>
    <w:rsid w:val="00EB09B9"/>
    <w:rsid w:val="00EB0C84"/>
    <w:rsid w:val="00EB2BF2"/>
    <w:rsid w:val="00EB4FA5"/>
    <w:rsid w:val="00EB684D"/>
    <w:rsid w:val="00EC0691"/>
    <w:rsid w:val="00EC168D"/>
    <w:rsid w:val="00EC408D"/>
    <w:rsid w:val="00EC45E0"/>
    <w:rsid w:val="00EC4FF7"/>
    <w:rsid w:val="00EC51E6"/>
    <w:rsid w:val="00EC7536"/>
    <w:rsid w:val="00EC7D64"/>
    <w:rsid w:val="00ED078F"/>
    <w:rsid w:val="00ED0B10"/>
    <w:rsid w:val="00ED3192"/>
    <w:rsid w:val="00ED3C3E"/>
    <w:rsid w:val="00ED42F8"/>
    <w:rsid w:val="00ED73E4"/>
    <w:rsid w:val="00ED7D2E"/>
    <w:rsid w:val="00ED7FC4"/>
    <w:rsid w:val="00EF7934"/>
    <w:rsid w:val="00EFC0FF"/>
    <w:rsid w:val="00F06993"/>
    <w:rsid w:val="00F13008"/>
    <w:rsid w:val="00F16BD0"/>
    <w:rsid w:val="00F32593"/>
    <w:rsid w:val="00F3397C"/>
    <w:rsid w:val="00F33ADF"/>
    <w:rsid w:val="00F33C17"/>
    <w:rsid w:val="00F3579C"/>
    <w:rsid w:val="00F35DED"/>
    <w:rsid w:val="00F40D53"/>
    <w:rsid w:val="00F43815"/>
    <w:rsid w:val="00F4525C"/>
    <w:rsid w:val="00F4741C"/>
    <w:rsid w:val="00F501B1"/>
    <w:rsid w:val="00F50D86"/>
    <w:rsid w:val="00F5145D"/>
    <w:rsid w:val="00F5284D"/>
    <w:rsid w:val="00F54F6A"/>
    <w:rsid w:val="00F54FCB"/>
    <w:rsid w:val="00F55C89"/>
    <w:rsid w:val="00F56B39"/>
    <w:rsid w:val="00F60694"/>
    <w:rsid w:val="00F6092E"/>
    <w:rsid w:val="00F652AD"/>
    <w:rsid w:val="00F77379"/>
    <w:rsid w:val="00F81091"/>
    <w:rsid w:val="00F815F4"/>
    <w:rsid w:val="00F842F0"/>
    <w:rsid w:val="00FA2DDE"/>
    <w:rsid w:val="00FA3923"/>
    <w:rsid w:val="00FA4566"/>
    <w:rsid w:val="00FA7597"/>
    <w:rsid w:val="00FB0003"/>
    <w:rsid w:val="00FB25AD"/>
    <w:rsid w:val="00FB3B99"/>
    <w:rsid w:val="00FB4162"/>
    <w:rsid w:val="00FB50FB"/>
    <w:rsid w:val="00FC0D81"/>
    <w:rsid w:val="00FC11A2"/>
    <w:rsid w:val="00FC2817"/>
    <w:rsid w:val="00FC29C9"/>
    <w:rsid w:val="00FC2CCA"/>
    <w:rsid w:val="00FC364C"/>
    <w:rsid w:val="00FC4CC1"/>
    <w:rsid w:val="00FD1065"/>
    <w:rsid w:val="00FE3E22"/>
    <w:rsid w:val="00FE3F0B"/>
    <w:rsid w:val="00FE6FC1"/>
    <w:rsid w:val="00FF14F6"/>
    <w:rsid w:val="00FF3895"/>
    <w:rsid w:val="00FF4FF0"/>
    <w:rsid w:val="00FF573E"/>
    <w:rsid w:val="010D8487"/>
    <w:rsid w:val="01207149"/>
    <w:rsid w:val="014E4ECB"/>
    <w:rsid w:val="0167040C"/>
    <w:rsid w:val="0174376A"/>
    <w:rsid w:val="017BD674"/>
    <w:rsid w:val="01AB2A4F"/>
    <w:rsid w:val="01BA27D1"/>
    <w:rsid w:val="01BBAAF8"/>
    <w:rsid w:val="01BE8953"/>
    <w:rsid w:val="01D5A821"/>
    <w:rsid w:val="01FA1E1A"/>
    <w:rsid w:val="021536BB"/>
    <w:rsid w:val="02331810"/>
    <w:rsid w:val="026E73BA"/>
    <w:rsid w:val="0272614D"/>
    <w:rsid w:val="029BF3A6"/>
    <w:rsid w:val="02A7E650"/>
    <w:rsid w:val="02B048C4"/>
    <w:rsid w:val="02B939E0"/>
    <w:rsid w:val="02BC7927"/>
    <w:rsid w:val="02EAFF58"/>
    <w:rsid w:val="02F35F26"/>
    <w:rsid w:val="02F84176"/>
    <w:rsid w:val="02FAD1B3"/>
    <w:rsid w:val="02FBE9D0"/>
    <w:rsid w:val="02FF1DD9"/>
    <w:rsid w:val="030FF5D3"/>
    <w:rsid w:val="031394A4"/>
    <w:rsid w:val="031D29F0"/>
    <w:rsid w:val="0320F14D"/>
    <w:rsid w:val="03243F38"/>
    <w:rsid w:val="03440B26"/>
    <w:rsid w:val="03473E5F"/>
    <w:rsid w:val="034CD1F8"/>
    <w:rsid w:val="034CD937"/>
    <w:rsid w:val="03510AFB"/>
    <w:rsid w:val="03668C0F"/>
    <w:rsid w:val="0371E4B7"/>
    <w:rsid w:val="037BE49B"/>
    <w:rsid w:val="038864D1"/>
    <w:rsid w:val="03902565"/>
    <w:rsid w:val="03977C8A"/>
    <w:rsid w:val="039CD4BA"/>
    <w:rsid w:val="03C0BCFE"/>
    <w:rsid w:val="03C4E670"/>
    <w:rsid w:val="03DB6F5E"/>
    <w:rsid w:val="03E3E378"/>
    <w:rsid w:val="03F549EE"/>
    <w:rsid w:val="0402436E"/>
    <w:rsid w:val="0416F3C7"/>
    <w:rsid w:val="04506C8B"/>
    <w:rsid w:val="045F8977"/>
    <w:rsid w:val="04860471"/>
    <w:rsid w:val="049ACD24"/>
    <w:rsid w:val="04FFE4F2"/>
    <w:rsid w:val="0527810E"/>
    <w:rsid w:val="05320167"/>
    <w:rsid w:val="054CE306"/>
    <w:rsid w:val="054EE84E"/>
    <w:rsid w:val="05988A92"/>
    <w:rsid w:val="05A3FD39"/>
    <w:rsid w:val="05ADB4B5"/>
    <w:rsid w:val="05B34AFA"/>
    <w:rsid w:val="05C8A885"/>
    <w:rsid w:val="05F487DC"/>
    <w:rsid w:val="06003761"/>
    <w:rsid w:val="060277A1"/>
    <w:rsid w:val="060CE09B"/>
    <w:rsid w:val="061D76B3"/>
    <w:rsid w:val="0638B479"/>
    <w:rsid w:val="063A1ACC"/>
    <w:rsid w:val="06411BE7"/>
    <w:rsid w:val="06444F33"/>
    <w:rsid w:val="0655069B"/>
    <w:rsid w:val="067496AB"/>
    <w:rsid w:val="067CC0B2"/>
    <w:rsid w:val="068D1FCA"/>
    <w:rsid w:val="0697CB6B"/>
    <w:rsid w:val="06DC81F1"/>
    <w:rsid w:val="06DF0891"/>
    <w:rsid w:val="06FBC5E3"/>
    <w:rsid w:val="0713224B"/>
    <w:rsid w:val="0719D34E"/>
    <w:rsid w:val="07352F3D"/>
    <w:rsid w:val="074EEF59"/>
    <w:rsid w:val="075F0885"/>
    <w:rsid w:val="077C417A"/>
    <w:rsid w:val="07B41394"/>
    <w:rsid w:val="07C02EB8"/>
    <w:rsid w:val="07D73FF8"/>
    <w:rsid w:val="07DB5ECC"/>
    <w:rsid w:val="07DC02CE"/>
    <w:rsid w:val="07DECB68"/>
    <w:rsid w:val="07E675D7"/>
    <w:rsid w:val="07F818BB"/>
    <w:rsid w:val="080C955E"/>
    <w:rsid w:val="0811CE61"/>
    <w:rsid w:val="08259E41"/>
    <w:rsid w:val="0843AE0D"/>
    <w:rsid w:val="0846E769"/>
    <w:rsid w:val="08566C35"/>
    <w:rsid w:val="086E827E"/>
    <w:rsid w:val="08820934"/>
    <w:rsid w:val="088792E2"/>
    <w:rsid w:val="0887DE9D"/>
    <w:rsid w:val="08A0C780"/>
    <w:rsid w:val="08A1A6EE"/>
    <w:rsid w:val="08A5B178"/>
    <w:rsid w:val="08A730FF"/>
    <w:rsid w:val="08A77AA8"/>
    <w:rsid w:val="08D132A8"/>
    <w:rsid w:val="08D97440"/>
    <w:rsid w:val="08EB98DB"/>
    <w:rsid w:val="090EBC3D"/>
    <w:rsid w:val="09241867"/>
    <w:rsid w:val="094BA8B5"/>
    <w:rsid w:val="095F8F1F"/>
    <w:rsid w:val="09932355"/>
    <w:rsid w:val="0995C6DA"/>
    <w:rsid w:val="09A77218"/>
    <w:rsid w:val="09AE21F7"/>
    <w:rsid w:val="09B963C7"/>
    <w:rsid w:val="09C9B4FB"/>
    <w:rsid w:val="09E6896B"/>
    <w:rsid w:val="09E86F9A"/>
    <w:rsid w:val="09F73BC4"/>
    <w:rsid w:val="09F93322"/>
    <w:rsid w:val="0A0847FD"/>
    <w:rsid w:val="0A350FF6"/>
    <w:rsid w:val="0A3526E4"/>
    <w:rsid w:val="0A3591AA"/>
    <w:rsid w:val="0A42137B"/>
    <w:rsid w:val="0A42F704"/>
    <w:rsid w:val="0A455677"/>
    <w:rsid w:val="0A4F2563"/>
    <w:rsid w:val="0A599BF8"/>
    <w:rsid w:val="0A638C17"/>
    <w:rsid w:val="0A745C5B"/>
    <w:rsid w:val="0A761D45"/>
    <w:rsid w:val="0A78F65D"/>
    <w:rsid w:val="0A8933D8"/>
    <w:rsid w:val="0A8E946A"/>
    <w:rsid w:val="0AB10CCB"/>
    <w:rsid w:val="0ACAA23C"/>
    <w:rsid w:val="0AE30832"/>
    <w:rsid w:val="0AEF94C2"/>
    <w:rsid w:val="0AF04987"/>
    <w:rsid w:val="0AFED119"/>
    <w:rsid w:val="0B2FDD37"/>
    <w:rsid w:val="0B5D4DC5"/>
    <w:rsid w:val="0B6EE534"/>
    <w:rsid w:val="0B7AE60C"/>
    <w:rsid w:val="0B7E392F"/>
    <w:rsid w:val="0BA5DC48"/>
    <w:rsid w:val="0BA9B152"/>
    <w:rsid w:val="0BB6119E"/>
    <w:rsid w:val="0BB74D5B"/>
    <w:rsid w:val="0BC8F617"/>
    <w:rsid w:val="0BE350B9"/>
    <w:rsid w:val="0BF24B68"/>
    <w:rsid w:val="0BFFE5F2"/>
    <w:rsid w:val="0C23A050"/>
    <w:rsid w:val="0C6215BD"/>
    <w:rsid w:val="0C93B01E"/>
    <w:rsid w:val="0CA784E2"/>
    <w:rsid w:val="0CB37936"/>
    <w:rsid w:val="0CB7D95D"/>
    <w:rsid w:val="0CD1B5DA"/>
    <w:rsid w:val="0CDAE847"/>
    <w:rsid w:val="0CEEEC83"/>
    <w:rsid w:val="0CF33E33"/>
    <w:rsid w:val="0D036495"/>
    <w:rsid w:val="0D03EE7F"/>
    <w:rsid w:val="0D1A2022"/>
    <w:rsid w:val="0D1AFA44"/>
    <w:rsid w:val="0D1C6FC2"/>
    <w:rsid w:val="0D24D737"/>
    <w:rsid w:val="0D30C6F4"/>
    <w:rsid w:val="0D3CCB73"/>
    <w:rsid w:val="0D44F936"/>
    <w:rsid w:val="0D47FB61"/>
    <w:rsid w:val="0D69D567"/>
    <w:rsid w:val="0D6DCDD8"/>
    <w:rsid w:val="0D77EF5A"/>
    <w:rsid w:val="0D7A1D4D"/>
    <w:rsid w:val="0D80A6FE"/>
    <w:rsid w:val="0D822489"/>
    <w:rsid w:val="0D836F22"/>
    <w:rsid w:val="0D92ADD9"/>
    <w:rsid w:val="0DA0DE1C"/>
    <w:rsid w:val="0DAFD755"/>
    <w:rsid w:val="0DB1811F"/>
    <w:rsid w:val="0DCC43C8"/>
    <w:rsid w:val="0DCE73A7"/>
    <w:rsid w:val="0DDF8B7E"/>
    <w:rsid w:val="0DEAD47A"/>
    <w:rsid w:val="0DFDBE39"/>
    <w:rsid w:val="0E1970A8"/>
    <w:rsid w:val="0E1FBA26"/>
    <w:rsid w:val="0E31B38F"/>
    <w:rsid w:val="0E404359"/>
    <w:rsid w:val="0E421514"/>
    <w:rsid w:val="0E47DD96"/>
    <w:rsid w:val="0E4EE551"/>
    <w:rsid w:val="0E5FBB7A"/>
    <w:rsid w:val="0E74EFEE"/>
    <w:rsid w:val="0E84D101"/>
    <w:rsid w:val="0E98E1FC"/>
    <w:rsid w:val="0EB9AB95"/>
    <w:rsid w:val="0EBDCA7B"/>
    <w:rsid w:val="0ECDA92D"/>
    <w:rsid w:val="0ED4BC44"/>
    <w:rsid w:val="0EDAF51F"/>
    <w:rsid w:val="0EEF6873"/>
    <w:rsid w:val="0EFB4AA4"/>
    <w:rsid w:val="0F243D10"/>
    <w:rsid w:val="0F289F98"/>
    <w:rsid w:val="0F530DAF"/>
    <w:rsid w:val="0F8CEF0C"/>
    <w:rsid w:val="0F8F2E81"/>
    <w:rsid w:val="0F9162CC"/>
    <w:rsid w:val="0FA6885A"/>
    <w:rsid w:val="0FA894B9"/>
    <w:rsid w:val="0FAD1307"/>
    <w:rsid w:val="0FBF7267"/>
    <w:rsid w:val="0FE052D1"/>
    <w:rsid w:val="0FE2CB5D"/>
    <w:rsid w:val="0FF476F0"/>
    <w:rsid w:val="10011311"/>
    <w:rsid w:val="10332685"/>
    <w:rsid w:val="10410C69"/>
    <w:rsid w:val="10560CA4"/>
    <w:rsid w:val="10591814"/>
    <w:rsid w:val="10614F98"/>
    <w:rsid w:val="108F3BAF"/>
    <w:rsid w:val="10B934D1"/>
    <w:rsid w:val="10DF464D"/>
    <w:rsid w:val="10F13DEF"/>
    <w:rsid w:val="10FBAD3A"/>
    <w:rsid w:val="11155833"/>
    <w:rsid w:val="111E996A"/>
    <w:rsid w:val="112A33C5"/>
    <w:rsid w:val="1148B30C"/>
    <w:rsid w:val="115E6CD5"/>
    <w:rsid w:val="118907A1"/>
    <w:rsid w:val="11AF7262"/>
    <w:rsid w:val="11C61C07"/>
    <w:rsid w:val="11E69B7D"/>
    <w:rsid w:val="1287EF00"/>
    <w:rsid w:val="12A3B7C5"/>
    <w:rsid w:val="12C36F3B"/>
    <w:rsid w:val="12D6A6F5"/>
    <w:rsid w:val="12DA27BF"/>
    <w:rsid w:val="12DB6C27"/>
    <w:rsid w:val="13106821"/>
    <w:rsid w:val="133E9759"/>
    <w:rsid w:val="137B0D47"/>
    <w:rsid w:val="139B3FA2"/>
    <w:rsid w:val="13ABBC2A"/>
    <w:rsid w:val="13ACF196"/>
    <w:rsid w:val="13B103B1"/>
    <w:rsid w:val="13B74FB7"/>
    <w:rsid w:val="13FD5187"/>
    <w:rsid w:val="1400F611"/>
    <w:rsid w:val="14045CC4"/>
    <w:rsid w:val="14342BBF"/>
    <w:rsid w:val="143CC7C5"/>
    <w:rsid w:val="14496D57"/>
    <w:rsid w:val="144DDA9E"/>
    <w:rsid w:val="1451B238"/>
    <w:rsid w:val="14546DD7"/>
    <w:rsid w:val="145B5CA9"/>
    <w:rsid w:val="1465C29D"/>
    <w:rsid w:val="1474F28E"/>
    <w:rsid w:val="1476B66B"/>
    <w:rsid w:val="147FC939"/>
    <w:rsid w:val="14921E9E"/>
    <w:rsid w:val="149BC0A0"/>
    <w:rsid w:val="149D9902"/>
    <w:rsid w:val="14C544F4"/>
    <w:rsid w:val="14D6A430"/>
    <w:rsid w:val="14E63C49"/>
    <w:rsid w:val="150CB559"/>
    <w:rsid w:val="151854D7"/>
    <w:rsid w:val="15254680"/>
    <w:rsid w:val="15279D94"/>
    <w:rsid w:val="152C324F"/>
    <w:rsid w:val="1532F41D"/>
    <w:rsid w:val="1546F889"/>
    <w:rsid w:val="15487A99"/>
    <w:rsid w:val="15513125"/>
    <w:rsid w:val="1568C4F7"/>
    <w:rsid w:val="157D2780"/>
    <w:rsid w:val="157D3ECB"/>
    <w:rsid w:val="157F009A"/>
    <w:rsid w:val="15A5DF12"/>
    <w:rsid w:val="15AD1CC2"/>
    <w:rsid w:val="15B02FE7"/>
    <w:rsid w:val="15B12778"/>
    <w:rsid w:val="15B4FEC9"/>
    <w:rsid w:val="15BE0383"/>
    <w:rsid w:val="15CECBFD"/>
    <w:rsid w:val="15DF4812"/>
    <w:rsid w:val="15EBE721"/>
    <w:rsid w:val="15F235C6"/>
    <w:rsid w:val="161D5522"/>
    <w:rsid w:val="16216DB4"/>
    <w:rsid w:val="162914C2"/>
    <w:rsid w:val="1632252B"/>
    <w:rsid w:val="1645D435"/>
    <w:rsid w:val="1647D584"/>
    <w:rsid w:val="1653EF13"/>
    <w:rsid w:val="168FD2C7"/>
    <w:rsid w:val="169A3EBB"/>
    <w:rsid w:val="16ADCCA4"/>
    <w:rsid w:val="16BA2F81"/>
    <w:rsid w:val="16C0D3DE"/>
    <w:rsid w:val="16D5A619"/>
    <w:rsid w:val="16D9E86E"/>
    <w:rsid w:val="16F01597"/>
    <w:rsid w:val="16F6D630"/>
    <w:rsid w:val="174CDF05"/>
    <w:rsid w:val="17512EFA"/>
    <w:rsid w:val="1755893E"/>
    <w:rsid w:val="17B58BF2"/>
    <w:rsid w:val="17BDEF41"/>
    <w:rsid w:val="17C484AE"/>
    <w:rsid w:val="17E010B2"/>
    <w:rsid w:val="1800B29F"/>
    <w:rsid w:val="181BB9D4"/>
    <w:rsid w:val="181C2A9E"/>
    <w:rsid w:val="18260C92"/>
    <w:rsid w:val="1831D361"/>
    <w:rsid w:val="183464A0"/>
    <w:rsid w:val="183B1FE1"/>
    <w:rsid w:val="1847C288"/>
    <w:rsid w:val="184AEF7F"/>
    <w:rsid w:val="184F433E"/>
    <w:rsid w:val="1866F175"/>
    <w:rsid w:val="18B8864B"/>
    <w:rsid w:val="18D44B6A"/>
    <w:rsid w:val="18E4F45D"/>
    <w:rsid w:val="1924594B"/>
    <w:rsid w:val="193B7753"/>
    <w:rsid w:val="1956D116"/>
    <w:rsid w:val="195F8D8C"/>
    <w:rsid w:val="19769C68"/>
    <w:rsid w:val="1979CF48"/>
    <w:rsid w:val="19823F20"/>
    <w:rsid w:val="19923351"/>
    <w:rsid w:val="19ADFA34"/>
    <w:rsid w:val="19B87EE2"/>
    <w:rsid w:val="19C9216E"/>
    <w:rsid w:val="19ECB031"/>
    <w:rsid w:val="1A0766DB"/>
    <w:rsid w:val="1A2FC0E9"/>
    <w:rsid w:val="1A48BE45"/>
    <w:rsid w:val="1A6183E1"/>
    <w:rsid w:val="1A7EFC2D"/>
    <w:rsid w:val="1AAF7200"/>
    <w:rsid w:val="1ACE42DA"/>
    <w:rsid w:val="1AE11983"/>
    <w:rsid w:val="1B000F72"/>
    <w:rsid w:val="1B00BFCC"/>
    <w:rsid w:val="1B0230C8"/>
    <w:rsid w:val="1B2BCCE4"/>
    <w:rsid w:val="1B2D64FC"/>
    <w:rsid w:val="1B4B38CF"/>
    <w:rsid w:val="1B508ED9"/>
    <w:rsid w:val="1B532C21"/>
    <w:rsid w:val="1B5B50B3"/>
    <w:rsid w:val="1B6A098D"/>
    <w:rsid w:val="1B8768F5"/>
    <w:rsid w:val="1B8D6DAE"/>
    <w:rsid w:val="1B92A4C8"/>
    <w:rsid w:val="1BA736CE"/>
    <w:rsid w:val="1BDAED25"/>
    <w:rsid w:val="1BE3544D"/>
    <w:rsid w:val="1C014A4C"/>
    <w:rsid w:val="1C071A66"/>
    <w:rsid w:val="1C17807D"/>
    <w:rsid w:val="1C1D43E2"/>
    <w:rsid w:val="1C21A89E"/>
    <w:rsid w:val="1C4169A1"/>
    <w:rsid w:val="1C5063D8"/>
    <w:rsid w:val="1C7157D5"/>
    <w:rsid w:val="1C91AA8B"/>
    <w:rsid w:val="1C969290"/>
    <w:rsid w:val="1C9C7DA9"/>
    <w:rsid w:val="1CC0E3AA"/>
    <w:rsid w:val="1CC1765D"/>
    <w:rsid w:val="1CC9C700"/>
    <w:rsid w:val="1CCE61C0"/>
    <w:rsid w:val="1CD22A9C"/>
    <w:rsid w:val="1CE706CF"/>
    <w:rsid w:val="1CF7AF57"/>
    <w:rsid w:val="1D4F00C5"/>
    <w:rsid w:val="1D953515"/>
    <w:rsid w:val="1D97940A"/>
    <w:rsid w:val="1DA26003"/>
    <w:rsid w:val="1DADAC3C"/>
    <w:rsid w:val="1DAFBABA"/>
    <w:rsid w:val="1DC6BA4D"/>
    <w:rsid w:val="1DD0BDC6"/>
    <w:rsid w:val="1E04195E"/>
    <w:rsid w:val="1E0885B5"/>
    <w:rsid w:val="1E20D5EC"/>
    <w:rsid w:val="1E22BFF9"/>
    <w:rsid w:val="1E26F6B7"/>
    <w:rsid w:val="1E29E7E2"/>
    <w:rsid w:val="1E2B38C0"/>
    <w:rsid w:val="1E3AA3CB"/>
    <w:rsid w:val="1E3EBA06"/>
    <w:rsid w:val="1E46B828"/>
    <w:rsid w:val="1E4A7429"/>
    <w:rsid w:val="1E52A422"/>
    <w:rsid w:val="1E6D8ED1"/>
    <w:rsid w:val="1E6DF308"/>
    <w:rsid w:val="1E80ECE4"/>
    <w:rsid w:val="1E9A2AF2"/>
    <w:rsid w:val="1EA33E62"/>
    <w:rsid w:val="1EAB6285"/>
    <w:rsid w:val="1ECE1719"/>
    <w:rsid w:val="1ECED897"/>
    <w:rsid w:val="1EDCF264"/>
    <w:rsid w:val="1EED8CDE"/>
    <w:rsid w:val="1EF375D8"/>
    <w:rsid w:val="1F00C738"/>
    <w:rsid w:val="1F0EEDDB"/>
    <w:rsid w:val="1F10C22C"/>
    <w:rsid w:val="1F14995E"/>
    <w:rsid w:val="1F4B070B"/>
    <w:rsid w:val="1F55576B"/>
    <w:rsid w:val="1F73A8C1"/>
    <w:rsid w:val="1F8C3D80"/>
    <w:rsid w:val="1FA59B1B"/>
    <w:rsid w:val="1FADF05E"/>
    <w:rsid w:val="1FBA2166"/>
    <w:rsid w:val="1FD04515"/>
    <w:rsid w:val="1FEF0342"/>
    <w:rsid w:val="1FFD14CB"/>
    <w:rsid w:val="1FFF5B91"/>
    <w:rsid w:val="2011682B"/>
    <w:rsid w:val="2012D945"/>
    <w:rsid w:val="2013E8E2"/>
    <w:rsid w:val="2026504B"/>
    <w:rsid w:val="202A2518"/>
    <w:rsid w:val="20403287"/>
    <w:rsid w:val="204AB133"/>
    <w:rsid w:val="204AE2C9"/>
    <w:rsid w:val="205AE375"/>
    <w:rsid w:val="20B7BBF3"/>
    <w:rsid w:val="20DE13B7"/>
    <w:rsid w:val="20DE47C4"/>
    <w:rsid w:val="20DF9879"/>
    <w:rsid w:val="20E74520"/>
    <w:rsid w:val="20EA6A0D"/>
    <w:rsid w:val="20F54418"/>
    <w:rsid w:val="20FDA903"/>
    <w:rsid w:val="21065118"/>
    <w:rsid w:val="210C2AC5"/>
    <w:rsid w:val="2126C2C0"/>
    <w:rsid w:val="21323BAB"/>
    <w:rsid w:val="21461C52"/>
    <w:rsid w:val="214F550F"/>
    <w:rsid w:val="2154D479"/>
    <w:rsid w:val="2157BF62"/>
    <w:rsid w:val="215DFF8D"/>
    <w:rsid w:val="216584E0"/>
    <w:rsid w:val="21692BCF"/>
    <w:rsid w:val="216B3E2A"/>
    <w:rsid w:val="21797734"/>
    <w:rsid w:val="21AAA240"/>
    <w:rsid w:val="21AC9219"/>
    <w:rsid w:val="21B669C3"/>
    <w:rsid w:val="21B6A2BD"/>
    <w:rsid w:val="21B90CB6"/>
    <w:rsid w:val="21BDF64D"/>
    <w:rsid w:val="21C6C06E"/>
    <w:rsid w:val="21F9515E"/>
    <w:rsid w:val="2202029C"/>
    <w:rsid w:val="2202B354"/>
    <w:rsid w:val="220698E4"/>
    <w:rsid w:val="220853F7"/>
    <w:rsid w:val="220962E8"/>
    <w:rsid w:val="220BD112"/>
    <w:rsid w:val="22307AB0"/>
    <w:rsid w:val="2233ACA2"/>
    <w:rsid w:val="2246A5E4"/>
    <w:rsid w:val="226B3EEC"/>
    <w:rsid w:val="22972045"/>
    <w:rsid w:val="22AF575E"/>
    <w:rsid w:val="22BAE03C"/>
    <w:rsid w:val="22F48F94"/>
    <w:rsid w:val="2317E902"/>
    <w:rsid w:val="233F0914"/>
    <w:rsid w:val="23422B4D"/>
    <w:rsid w:val="235E0367"/>
    <w:rsid w:val="23661F9E"/>
    <w:rsid w:val="2372C7D9"/>
    <w:rsid w:val="23740A73"/>
    <w:rsid w:val="23955BAA"/>
    <w:rsid w:val="23B8A049"/>
    <w:rsid w:val="23BC1B71"/>
    <w:rsid w:val="23EA7633"/>
    <w:rsid w:val="23F0AD4F"/>
    <w:rsid w:val="23F7B271"/>
    <w:rsid w:val="241340E5"/>
    <w:rsid w:val="241455D8"/>
    <w:rsid w:val="24277E72"/>
    <w:rsid w:val="242898EB"/>
    <w:rsid w:val="2429DAAA"/>
    <w:rsid w:val="243A6CF5"/>
    <w:rsid w:val="2445408A"/>
    <w:rsid w:val="244AC76C"/>
    <w:rsid w:val="244D55F7"/>
    <w:rsid w:val="2451A049"/>
    <w:rsid w:val="2452FFBF"/>
    <w:rsid w:val="2453D633"/>
    <w:rsid w:val="2462ABC5"/>
    <w:rsid w:val="24781D98"/>
    <w:rsid w:val="24838B43"/>
    <w:rsid w:val="2487E423"/>
    <w:rsid w:val="2495D042"/>
    <w:rsid w:val="2499BF92"/>
    <w:rsid w:val="249B5E18"/>
    <w:rsid w:val="24CC6B5B"/>
    <w:rsid w:val="24E076B8"/>
    <w:rsid w:val="24E2E179"/>
    <w:rsid w:val="24FF760B"/>
    <w:rsid w:val="2513CF10"/>
    <w:rsid w:val="25158388"/>
    <w:rsid w:val="2518C366"/>
    <w:rsid w:val="251CDE65"/>
    <w:rsid w:val="251D4B91"/>
    <w:rsid w:val="253C456D"/>
    <w:rsid w:val="25551C63"/>
    <w:rsid w:val="255859F6"/>
    <w:rsid w:val="256BE838"/>
    <w:rsid w:val="257E7ECC"/>
    <w:rsid w:val="25867BA7"/>
    <w:rsid w:val="25886E52"/>
    <w:rsid w:val="25ADA466"/>
    <w:rsid w:val="25AE63F8"/>
    <w:rsid w:val="25B5C2EC"/>
    <w:rsid w:val="25C5290A"/>
    <w:rsid w:val="25EE3D22"/>
    <w:rsid w:val="2601EB2B"/>
    <w:rsid w:val="2609040A"/>
    <w:rsid w:val="2612B6CD"/>
    <w:rsid w:val="2613AFF9"/>
    <w:rsid w:val="26315497"/>
    <w:rsid w:val="263616CD"/>
    <w:rsid w:val="263CA7AA"/>
    <w:rsid w:val="264C13C5"/>
    <w:rsid w:val="265495BC"/>
    <w:rsid w:val="2661F1B2"/>
    <w:rsid w:val="267FBB04"/>
    <w:rsid w:val="2698A88A"/>
    <w:rsid w:val="269A00C4"/>
    <w:rsid w:val="26B18883"/>
    <w:rsid w:val="26CF4635"/>
    <w:rsid w:val="26EC6FD9"/>
    <w:rsid w:val="270982B6"/>
    <w:rsid w:val="27293ECE"/>
    <w:rsid w:val="2738CDFE"/>
    <w:rsid w:val="273F5693"/>
    <w:rsid w:val="2750CDB0"/>
    <w:rsid w:val="27569B56"/>
    <w:rsid w:val="2782DA39"/>
    <w:rsid w:val="27B99B2F"/>
    <w:rsid w:val="27D8DAB2"/>
    <w:rsid w:val="27F47EAA"/>
    <w:rsid w:val="27FFAF5F"/>
    <w:rsid w:val="282AA77B"/>
    <w:rsid w:val="284FCFEB"/>
    <w:rsid w:val="2857A4EC"/>
    <w:rsid w:val="28606702"/>
    <w:rsid w:val="288F0919"/>
    <w:rsid w:val="28A9ECA9"/>
    <w:rsid w:val="28B0BA5B"/>
    <w:rsid w:val="28B7D8EA"/>
    <w:rsid w:val="28BED21B"/>
    <w:rsid w:val="28C72CD9"/>
    <w:rsid w:val="28ECC179"/>
    <w:rsid w:val="291818B6"/>
    <w:rsid w:val="29195F8E"/>
    <w:rsid w:val="291AE683"/>
    <w:rsid w:val="29242387"/>
    <w:rsid w:val="2928D9EB"/>
    <w:rsid w:val="295AF7AC"/>
    <w:rsid w:val="2965F4E9"/>
    <w:rsid w:val="296656BE"/>
    <w:rsid w:val="2981301F"/>
    <w:rsid w:val="2984C488"/>
    <w:rsid w:val="29ABE088"/>
    <w:rsid w:val="29C9BAAF"/>
    <w:rsid w:val="2A1D0BD6"/>
    <w:rsid w:val="2A25B081"/>
    <w:rsid w:val="2A38E03B"/>
    <w:rsid w:val="2A5B70A2"/>
    <w:rsid w:val="2A5BC341"/>
    <w:rsid w:val="2A635A48"/>
    <w:rsid w:val="2A68DBE8"/>
    <w:rsid w:val="2AA8BB89"/>
    <w:rsid w:val="2AB89C27"/>
    <w:rsid w:val="2ACBDF2C"/>
    <w:rsid w:val="2AD414E3"/>
    <w:rsid w:val="2AD78577"/>
    <w:rsid w:val="2AF20216"/>
    <w:rsid w:val="2AFA1D7B"/>
    <w:rsid w:val="2AFFE332"/>
    <w:rsid w:val="2B0F125C"/>
    <w:rsid w:val="2B1E1C97"/>
    <w:rsid w:val="2B24EF3C"/>
    <w:rsid w:val="2B3C470E"/>
    <w:rsid w:val="2B494F8F"/>
    <w:rsid w:val="2B6C6914"/>
    <w:rsid w:val="2B7A503E"/>
    <w:rsid w:val="2B890747"/>
    <w:rsid w:val="2B8EF6C4"/>
    <w:rsid w:val="2B9483B3"/>
    <w:rsid w:val="2BA9BF95"/>
    <w:rsid w:val="2BBFBF36"/>
    <w:rsid w:val="2BC2FCBC"/>
    <w:rsid w:val="2BDCC384"/>
    <w:rsid w:val="2BE1BE4D"/>
    <w:rsid w:val="2C10417C"/>
    <w:rsid w:val="2C126E2F"/>
    <w:rsid w:val="2C49DAD8"/>
    <w:rsid w:val="2C5B9BF3"/>
    <w:rsid w:val="2C62D414"/>
    <w:rsid w:val="2C633D38"/>
    <w:rsid w:val="2C7A83D0"/>
    <w:rsid w:val="2C83A031"/>
    <w:rsid w:val="2C8B10A8"/>
    <w:rsid w:val="2C960C3B"/>
    <w:rsid w:val="2C9DEB85"/>
    <w:rsid w:val="2C9F65DC"/>
    <w:rsid w:val="2CBE368B"/>
    <w:rsid w:val="2CCAFE21"/>
    <w:rsid w:val="2CF3FB6A"/>
    <w:rsid w:val="2CF96CA7"/>
    <w:rsid w:val="2CFF8D2F"/>
    <w:rsid w:val="2D136647"/>
    <w:rsid w:val="2D194006"/>
    <w:rsid w:val="2D1A21C3"/>
    <w:rsid w:val="2D271383"/>
    <w:rsid w:val="2D2ADB65"/>
    <w:rsid w:val="2D400400"/>
    <w:rsid w:val="2D497207"/>
    <w:rsid w:val="2D5CFD18"/>
    <w:rsid w:val="2D644D2F"/>
    <w:rsid w:val="2D7D8BCE"/>
    <w:rsid w:val="2D821DBC"/>
    <w:rsid w:val="2D94ECF7"/>
    <w:rsid w:val="2DC9EEB2"/>
    <w:rsid w:val="2DD52AA6"/>
    <w:rsid w:val="2DFA0C5D"/>
    <w:rsid w:val="2E0FCAB1"/>
    <w:rsid w:val="2E247D2D"/>
    <w:rsid w:val="2E3D1566"/>
    <w:rsid w:val="2E4077CD"/>
    <w:rsid w:val="2E48D331"/>
    <w:rsid w:val="2E591A27"/>
    <w:rsid w:val="2E5B8AFF"/>
    <w:rsid w:val="2E5C9E8F"/>
    <w:rsid w:val="2E5E4B3F"/>
    <w:rsid w:val="2EA2097C"/>
    <w:rsid w:val="2EBBF5C8"/>
    <w:rsid w:val="2EC3D0FC"/>
    <w:rsid w:val="2EDFF2C5"/>
    <w:rsid w:val="2EF4F73B"/>
    <w:rsid w:val="2EFA652B"/>
    <w:rsid w:val="2EFACB7E"/>
    <w:rsid w:val="2EFCF792"/>
    <w:rsid w:val="2F04CBB0"/>
    <w:rsid w:val="2F117EF1"/>
    <w:rsid w:val="2F2521E7"/>
    <w:rsid w:val="2F2A9622"/>
    <w:rsid w:val="2F43FE31"/>
    <w:rsid w:val="2F482A26"/>
    <w:rsid w:val="2F58798A"/>
    <w:rsid w:val="2F59413C"/>
    <w:rsid w:val="2F805B6A"/>
    <w:rsid w:val="2FB7C90A"/>
    <w:rsid w:val="2FB87B76"/>
    <w:rsid w:val="2FF3F08C"/>
    <w:rsid w:val="30064B1E"/>
    <w:rsid w:val="300C5499"/>
    <w:rsid w:val="301BFF97"/>
    <w:rsid w:val="303EF468"/>
    <w:rsid w:val="3052D7B9"/>
    <w:rsid w:val="30638EC9"/>
    <w:rsid w:val="306C7826"/>
    <w:rsid w:val="307368B8"/>
    <w:rsid w:val="30992FEC"/>
    <w:rsid w:val="30AB491D"/>
    <w:rsid w:val="30B198B4"/>
    <w:rsid w:val="30BF1E68"/>
    <w:rsid w:val="30D318FD"/>
    <w:rsid w:val="30D908EA"/>
    <w:rsid w:val="30DD8410"/>
    <w:rsid w:val="30F8EF9D"/>
    <w:rsid w:val="31032405"/>
    <w:rsid w:val="31091CE4"/>
    <w:rsid w:val="311E0856"/>
    <w:rsid w:val="3131A176"/>
    <w:rsid w:val="31343546"/>
    <w:rsid w:val="3134DE7B"/>
    <w:rsid w:val="3139FE3C"/>
    <w:rsid w:val="313EC418"/>
    <w:rsid w:val="313F002C"/>
    <w:rsid w:val="31575366"/>
    <w:rsid w:val="3179041C"/>
    <w:rsid w:val="3186795A"/>
    <w:rsid w:val="31897854"/>
    <w:rsid w:val="319FFEF9"/>
    <w:rsid w:val="31AE8FEE"/>
    <w:rsid w:val="31B18364"/>
    <w:rsid w:val="31C31A27"/>
    <w:rsid w:val="31CC1D24"/>
    <w:rsid w:val="31DB337E"/>
    <w:rsid w:val="31F8A4AC"/>
    <w:rsid w:val="320CEF1A"/>
    <w:rsid w:val="3211273D"/>
    <w:rsid w:val="3236092E"/>
    <w:rsid w:val="32415FA7"/>
    <w:rsid w:val="3242EF3D"/>
    <w:rsid w:val="32478B82"/>
    <w:rsid w:val="324D4A44"/>
    <w:rsid w:val="32723A5E"/>
    <w:rsid w:val="3278BC08"/>
    <w:rsid w:val="3295B1F7"/>
    <w:rsid w:val="329C6FB9"/>
    <w:rsid w:val="32A19E44"/>
    <w:rsid w:val="32D21098"/>
    <w:rsid w:val="33013070"/>
    <w:rsid w:val="3301B6E7"/>
    <w:rsid w:val="330452A8"/>
    <w:rsid w:val="331A619D"/>
    <w:rsid w:val="33249357"/>
    <w:rsid w:val="332C43AF"/>
    <w:rsid w:val="334F2816"/>
    <w:rsid w:val="336BAEE7"/>
    <w:rsid w:val="337F24CC"/>
    <w:rsid w:val="33C9F481"/>
    <w:rsid w:val="33D7C790"/>
    <w:rsid w:val="33E09F63"/>
    <w:rsid w:val="33E2A7C1"/>
    <w:rsid w:val="33ECA668"/>
    <w:rsid w:val="33F00392"/>
    <w:rsid w:val="33F9BE3A"/>
    <w:rsid w:val="3408A1F8"/>
    <w:rsid w:val="340AF07E"/>
    <w:rsid w:val="34150C75"/>
    <w:rsid w:val="34325E65"/>
    <w:rsid w:val="34943F47"/>
    <w:rsid w:val="34B9111E"/>
    <w:rsid w:val="34BD47BD"/>
    <w:rsid w:val="34C89238"/>
    <w:rsid w:val="34D12B32"/>
    <w:rsid w:val="34EB264D"/>
    <w:rsid w:val="34FDEA91"/>
    <w:rsid w:val="3504193B"/>
    <w:rsid w:val="351BBF67"/>
    <w:rsid w:val="35370C5C"/>
    <w:rsid w:val="353EC419"/>
    <w:rsid w:val="3558C475"/>
    <w:rsid w:val="35653ECA"/>
    <w:rsid w:val="356C9B86"/>
    <w:rsid w:val="3577A71F"/>
    <w:rsid w:val="3580961C"/>
    <w:rsid w:val="358C53B4"/>
    <w:rsid w:val="3597D85C"/>
    <w:rsid w:val="35C01871"/>
    <w:rsid w:val="35DC1C48"/>
    <w:rsid w:val="35E1B2EF"/>
    <w:rsid w:val="35ED46F5"/>
    <w:rsid w:val="35F40C19"/>
    <w:rsid w:val="35F52307"/>
    <w:rsid w:val="361A96A5"/>
    <w:rsid w:val="362FF609"/>
    <w:rsid w:val="3630B89E"/>
    <w:rsid w:val="365925AD"/>
    <w:rsid w:val="365AC64C"/>
    <w:rsid w:val="366D6C88"/>
    <w:rsid w:val="367984FF"/>
    <w:rsid w:val="3686131B"/>
    <w:rsid w:val="369B52D7"/>
    <w:rsid w:val="369C812C"/>
    <w:rsid w:val="36A37514"/>
    <w:rsid w:val="36C09673"/>
    <w:rsid w:val="36C69363"/>
    <w:rsid w:val="36D5BD9F"/>
    <w:rsid w:val="36DFDEFF"/>
    <w:rsid w:val="36E0B30F"/>
    <w:rsid w:val="36F6D69A"/>
    <w:rsid w:val="3709A5BD"/>
    <w:rsid w:val="370A1629"/>
    <w:rsid w:val="3719A905"/>
    <w:rsid w:val="3750F333"/>
    <w:rsid w:val="3752103A"/>
    <w:rsid w:val="37522E64"/>
    <w:rsid w:val="375DB1C7"/>
    <w:rsid w:val="376A5CB8"/>
    <w:rsid w:val="376ED108"/>
    <w:rsid w:val="3772DF7E"/>
    <w:rsid w:val="3783BDFD"/>
    <w:rsid w:val="379676AF"/>
    <w:rsid w:val="37A66932"/>
    <w:rsid w:val="37C46263"/>
    <w:rsid w:val="37D57F28"/>
    <w:rsid w:val="37E39F2F"/>
    <w:rsid w:val="37FF3763"/>
    <w:rsid w:val="380718AA"/>
    <w:rsid w:val="3818133D"/>
    <w:rsid w:val="385BFA38"/>
    <w:rsid w:val="387220E7"/>
    <w:rsid w:val="3883F114"/>
    <w:rsid w:val="3888DCC2"/>
    <w:rsid w:val="389CFF59"/>
    <w:rsid w:val="38A977FC"/>
    <w:rsid w:val="38BCBFF7"/>
    <w:rsid w:val="38C42E09"/>
    <w:rsid w:val="38EAEDE1"/>
    <w:rsid w:val="38FD4280"/>
    <w:rsid w:val="390BC4CF"/>
    <w:rsid w:val="392FE16E"/>
    <w:rsid w:val="3932CFA8"/>
    <w:rsid w:val="39716DE4"/>
    <w:rsid w:val="397E762A"/>
    <w:rsid w:val="39813767"/>
    <w:rsid w:val="398ECF33"/>
    <w:rsid w:val="39A4AA4A"/>
    <w:rsid w:val="39A536EF"/>
    <w:rsid w:val="39B54FA1"/>
    <w:rsid w:val="3A002B72"/>
    <w:rsid w:val="3A0966AA"/>
    <w:rsid w:val="3A0FD926"/>
    <w:rsid w:val="3A1C60E9"/>
    <w:rsid w:val="3A203B30"/>
    <w:rsid w:val="3A2B8F52"/>
    <w:rsid w:val="3A2DEF63"/>
    <w:rsid w:val="3A624E5D"/>
    <w:rsid w:val="3A6358DC"/>
    <w:rsid w:val="3A650EE7"/>
    <w:rsid w:val="3A6D7444"/>
    <w:rsid w:val="3A803B38"/>
    <w:rsid w:val="3A86B932"/>
    <w:rsid w:val="3AB891D1"/>
    <w:rsid w:val="3ACD904C"/>
    <w:rsid w:val="3B0665F5"/>
    <w:rsid w:val="3B0EB1D2"/>
    <w:rsid w:val="3B133913"/>
    <w:rsid w:val="3B1760C5"/>
    <w:rsid w:val="3B2385A2"/>
    <w:rsid w:val="3B2C1AA0"/>
    <w:rsid w:val="3B309CBA"/>
    <w:rsid w:val="3B3F4D9A"/>
    <w:rsid w:val="3B58FCD1"/>
    <w:rsid w:val="3B598355"/>
    <w:rsid w:val="3B822FA7"/>
    <w:rsid w:val="3B9ED12A"/>
    <w:rsid w:val="3BA1756A"/>
    <w:rsid w:val="3BA547DF"/>
    <w:rsid w:val="3BB3F310"/>
    <w:rsid w:val="3BC9A590"/>
    <w:rsid w:val="3BF5BC4D"/>
    <w:rsid w:val="3C254B77"/>
    <w:rsid w:val="3C3F657A"/>
    <w:rsid w:val="3C4F413E"/>
    <w:rsid w:val="3C7AD360"/>
    <w:rsid w:val="3C88DF23"/>
    <w:rsid w:val="3C9443A4"/>
    <w:rsid w:val="3CAC6078"/>
    <w:rsid w:val="3CBDCAAF"/>
    <w:rsid w:val="3CC62EBF"/>
    <w:rsid w:val="3CEBFFE2"/>
    <w:rsid w:val="3D4255B2"/>
    <w:rsid w:val="3D554E72"/>
    <w:rsid w:val="3D5AC3E2"/>
    <w:rsid w:val="3D5C9802"/>
    <w:rsid w:val="3D65AE44"/>
    <w:rsid w:val="3D702AF1"/>
    <w:rsid w:val="3D722BDE"/>
    <w:rsid w:val="3D782BEF"/>
    <w:rsid w:val="3D7DB4E8"/>
    <w:rsid w:val="3D985018"/>
    <w:rsid w:val="3D9DD754"/>
    <w:rsid w:val="3DAD769F"/>
    <w:rsid w:val="3DD58209"/>
    <w:rsid w:val="3DD8D3C4"/>
    <w:rsid w:val="3DE3FCEA"/>
    <w:rsid w:val="3DEE33A5"/>
    <w:rsid w:val="3DEEA8A8"/>
    <w:rsid w:val="3DF73967"/>
    <w:rsid w:val="3E07439A"/>
    <w:rsid w:val="3E2DC3C7"/>
    <w:rsid w:val="3E358D4D"/>
    <w:rsid w:val="3E3FDD97"/>
    <w:rsid w:val="3E42AA9E"/>
    <w:rsid w:val="3E4B7823"/>
    <w:rsid w:val="3E548263"/>
    <w:rsid w:val="3E6A37F1"/>
    <w:rsid w:val="3E6EDE00"/>
    <w:rsid w:val="3E79EA13"/>
    <w:rsid w:val="3E97B2B7"/>
    <w:rsid w:val="3EB1AA5C"/>
    <w:rsid w:val="3EC40930"/>
    <w:rsid w:val="3EDE50B5"/>
    <w:rsid w:val="3EF7D4CC"/>
    <w:rsid w:val="3F049FB7"/>
    <w:rsid w:val="3F0DCD40"/>
    <w:rsid w:val="3F177447"/>
    <w:rsid w:val="3F1BA6D0"/>
    <w:rsid w:val="3F1D40C6"/>
    <w:rsid w:val="3F237AB1"/>
    <w:rsid w:val="3F68BDA5"/>
    <w:rsid w:val="3F997C19"/>
    <w:rsid w:val="3FCA25D5"/>
    <w:rsid w:val="3FEA7ADB"/>
    <w:rsid w:val="40074D4D"/>
    <w:rsid w:val="400803BB"/>
    <w:rsid w:val="403794E2"/>
    <w:rsid w:val="403D735D"/>
    <w:rsid w:val="4044B35D"/>
    <w:rsid w:val="406461CF"/>
    <w:rsid w:val="406D4ADE"/>
    <w:rsid w:val="4087E488"/>
    <w:rsid w:val="40B36788"/>
    <w:rsid w:val="40B89D8B"/>
    <w:rsid w:val="40C792B1"/>
    <w:rsid w:val="40CBA6A0"/>
    <w:rsid w:val="40D831C2"/>
    <w:rsid w:val="4119BFA5"/>
    <w:rsid w:val="411C22F2"/>
    <w:rsid w:val="41622DD2"/>
    <w:rsid w:val="4164B275"/>
    <w:rsid w:val="416C8958"/>
    <w:rsid w:val="418463B4"/>
    <w:rsid w:val="4185465E"/>
    <w:rsid w:val="41982D9F"/>
    <w:rsid w:val="41A2D709"/>
    <w:rsid w:val="41C8D10F"/>
    <w:rsid w:val="41CFE763"/>
    <w:rsid w:val="423F0DC8"/>
    <w:rsid w:val="42554C92"/>
    <w:rsid w:val="427237C1"/>
    <w:rsid w:val="428D3416"/>
    <w:rsid w:val="42A27499"/>
    <w:rsid w:val="42CD14A4"/>
    <w:rsid w:val="42D8C4F1"/>
    <w:rsid w:val="42EE7254"/>
    <w:rsid w:val="42FEA5D6"/>
    <w:rsid w:val="430A34DB"/>
    <w:rsid w:val="430DB960"/>
    <w:rsid w:val="43744887"/>
    <w:rsid w:val="437D7CE9"/>
    <w:rsid w:val="43819654"/>
    <w:rsid w:val="43B8EDDF"/>
    <w:rsid w:val="43B9B30B"/>
    <w:rsid w:val="43C01EC3"/>
    <w:rsid w:val="43C37E31"/>
    <w:rsid w:val="43C8D8BB"/>
    <w:rsid w:val="43F40DA2"/>
    <w:rsid w:val="440F1649"/>
    <w:rsid w:val="441070DE"/>
    <w:rsid w:val="441BB400"/>
    <w:rsid w:val="442394AD"/>
    <w:rsid w:val="446E51EF"/>
    <w:rsid w:val="44837B17"/>
    <w:rsid w:val="4485F387"/>
    <w:rsid w:val="44988B71"/>
    <w:rsid w:val="449E8B5F"/>
    <w:rsid w:val="44A6D775"/>
    <w:rsid w:val="44B41F4E"/>
    <w:rsid w:val="44BC807E"/>
    <w:rsid w:val="44C5D199"/>
    <w:rsid w:val="44C85D2E"/>
    <w:rsid w:val="44CD7023"/>
    <w:rsid w:val="44E8D0B1"/>
    <w:rsid w:val="44EE8368"/>
    <w:rsid w:val="44F32AE2"/>
    <w:rsid w:val="450F0295"/>
    <w:rsid w:val="451458A8"/>
    <w:rsid w:val="453952DC"/>
    <w:rsid w:val="453AE622"/>
    <w:rsid w:val="453CAC30"/>
    <w:rsid w:val="45403F60"/>
    <w:rsid w:val="45418CCE"/>
    <w:rsid w:val="4544BEF0"/>
    <w:rsid w:val="4555388E"/>
    <w:rsid w:val="4559F29D"/>
    <w:rsid w:val="4561B592"/>
    <w:rsid w:val="45678AC9"/>
    <w:rsid w:val="456EF017"/>
    <w:rsid w:val="458DC900"/>
    <w:rsid w:val="4597326E"/>
    <w:rsid w:val="45B9722B"/>
    <w:rsid w:val="45BA99FD"/>
    <w:rsid w:val="45BD42E9"/>
    <w:rsid w:val="45CBCF0C"/>
    <w:rsid w:val="45E4B0C0"/>
    <w:rsid w:val="4604C11E"/>
    <w:rsid w:val="460BD08E"/>
    <w:rsid w:val="460CF76D"/>
    <w:rsid w:val="46115DF6"/>
    <w:rsid w:val="463604A0"/>
    <w:rsid w:val="46494162"/>
    <w:rsid w:val="46582418"/>
    <w:rsid w:val="466D8947"/>
    <w:rsid w:val="4677D75C"/>
    <w:rsid w:val="467FD1F2"/>
    <w:rsid w:val="46900FBB"/>
    <w:rsid w:val="4697FDA1"/>
    <w:rsid w:val="46A2CB88"/>
    <w:rsid w:val="46B6D1BC"/>
    <w:rsid w:val="46CA15F5"/>
    <w:rsid w:val="46D83DC8"/>
    <w:rsid w:val="46FE8599"/>
    <w:rsid w:val="4700998B"/>
    <w:rsid w:val="4701714E"/>
    <w:rsid w:val="47224706"/>
    <w:rsid w:val="472280BB"/>
    <w:rsid w:val="4725FB93"/>
    <w:rsid w:val="472B7C38"/>
    <w:rsid w:val="474EA14D"/>
    <w:rsid w:val="475A99EA"/>
    <w:rsid w:val="4771A9BA"/>
    <w:rsid w:val="478099D1"/>
    <w:rsid w:val="479EC0D3"/>
    <w:rsid w:val="47A4B9BE"/>
    <w:rsid w:val="47AAA811"/>
    <w:rsid w:val="47B4E6BF"/>
    <w:rsid w:val="48067B91"/>
    <w:rsid w:val="48109BAA"/>
    <w:rsid w:val="48396795"/>
    <w:rsid w:val="483A1C48"/>
    <w:rsid w:val="4846DB49"/>
    <w:rsid w:val="4857AB7C"/>
    <w:rsid w:val="485DFF81"/>
    <w:rsid w:val="48630FFF"/>
    <w:rsid w:val="486CFFCE"/>
    <w:rsid w:val="48709426"/>
    <w:rsid w:val="4876F911"/>
    <w:rsid w:val="48812594"/>
    <w:rsid w:val="489BFA83"/>
    <w:rsid w:val="489C99EC"/>
    <w:rsid w:val="489D8FDD"/>
    <w:rsid w:val="48AD2654"/>
    <w:rsid w:val="48AEE37F"/>
    <w:rsid w:val="48B66825"/>
    <w:rsid w:val="48B87402"/>
    <w:rsid w:val="48C5B887"/>
    <w:rsid w:val="48CF5F89"/>
    <w:rsid w:val="48E0D7DA"/>
    <w:rsid w:val="4902D1FA"/>
    <w:rsid w:val="490CF800"/>
    <w:rsid w:val="490D4609"/>
    <w:rsid w:val="490E2BBA"/>
    <w:rsid w:val="49157F7A"/>
    <w:rsid w:val="495D754B"/>
    <w:rsid w:val="4961C232"/>
    <w:rsid w:val="49671152"/>
    <w:rsid w:val="49694230"/>
    <w:rsid w:val="497473CC"/>
    <w:rsid w:val="498F3C8D"/>
    <w:rsid w:val="49A37EB5"/>
    <w:rsid w:val="49AE4AD7"/>
    <w:rsid w:val="49B3D769"/>
    <w:rsid w:val="49BB8BA0"/>
    <w:rsid w:val="49BF5E5A"/>
    <w:rsid w:val="49C21710"/>
    <w:rsid w:val="49FD955A"/>
    <w:rsid w:val="4A012F40"/>
    <w:rsid w:val="4A4B8A5B"/>
    <w:rsid w:val="4A57C59F"/>
    <w:rsid w:val="4A77C285"/>
    <w:rsid w:val="4A7AD21C"/>
    <w:rsid w:val="4A9CB068"/>
    <w:rsid w:val="4AB30207"/>
    <w:rsid w:val="4AB59899"/>
    <w:rsid w:val="4AB8C1AB"/>
    <w:rsid w:val="4AC1A294"/>
    <w:rsid w:val="4ACE8018"/>
    <w:rsid w:val="4ADE6EAA"/>
    <w:rsid w:val="4AF5F3EA"/>
    <w:rsid w:val="4B11339F"/>
    <w:rsid w:val="4B1AA29B"/>
    <w:rsid w:val="4B3B3DF1"/>
    <w:rsid w:val="4B3BFF93"/>
    <w:rsid w:val="4B40F5D6"/>
    <w:rsid w:val="4B5C14D0"/>
    <w:rsid w:val="4B7680AC"/>
    <w:rsid w:val="4B88E8F3"/>
    <w:rsid w:val="4B9358A9"/>
    <w:rsid w:val="4B93F3E7"/>
    <w:rsid w:val="4BA824B1"/>
    <w:rsid w:val="4BBA74FF"/>
    <w:rsid w:val="4BC7328E"/>
    <w:rsid w:val="4C10DD86"/>
    <w:rsid w:val="4C1569B7"/>
    <w:rsid w:val="4C1F75DC"/>
    <w:rsid w:val="4C2961DC"/>
    <w:rsid w:val="4C534348"/>
    <w:rsid w:val="4C54153A"/>
    <w:rsid w:val="4C591E71"/>
    <w:rsid w:val="4C61D546"/>
    <w:rsid w:val="4C668260"/>
    <w:rsid w:val="4CAE65B0"/>
    <w:rsid w:val="4CCB6608"/>
    <w:rsid w:val="4CD3BDFF"/>
    <w:rsid w:val="4CD43B84"/>
    <w:rsid w:val="4CE19673"/>
    <w:rsid w:val="4D0339B6"/>
    <w:rsid w:val="4D06B2C4"/>
    <w:rsid w:val="4D0C8049"/>
    <w:rsid w:val="4D33046F"/>
    <w:rsid w:val="4D4097E1"/>
    <w:rsid w:val="4D693BE0"/>
    <w:rsid w:val="4D734851"/>
    <w:rsid w:val="4DCC00DA"/>
    <w:rsid w:val="4DFF0E49"/>
    <w:rsid w:val="4E00C533"/>
    <w:rsid w:val="4E08F469"/>
    <w:rsid w:val="4E0A32CD"/>
    <w:rsid w:val="4E0F4068"/>
    <w:rsid w:val="4E1BC798"/>
    <w:rsid w:val="4E250166"/>
    <w:rsid w:val="4E37975C"/>
    <w:rsid w:val="4E3B283E"/>
    <w:rsid w:val="4E49AFAF"/>
    <w:rsid w:val="4E4AA8F0"/>
    <w:rsid w:val="4E575A37"/>
    <w:rsid w:val="4E5BEAE5"/>
    <w:rsid w:val="4E6EDB15"/>
    <w:rsid w:val="4E74AEC9"/>
    <w:rsid w:val="4EA2E1ED"/>
    <w:rsid w:val="4EA78B8C"/>
    <w:rsid w:val="4EB40E6B"/>
    <w:rsid w:val="4EC23E67"/>
    <w:rsid w:val="4EC53C08"/>
    <w:rsid w:val="4EDE4680"/>
    <w:rsid w:val="4EE16BFA"/>
    <w:rsid w:val="4F14B91D"/>
    <w:rsid w:val="4F2C603E"/>
    <w:rsid w:val="4F376A38"/>
    <w:rsid w:val="4F6C86D3"/>
    <w:rsid w:val="4F6D5B78"/>
    <w:rsid w:val="4F71C74B"/>
    <w:rsid w:val="4FB6A046"/>
    <w:rsid w:val="4FB9F435"/>
    <w:rsid w:val="4FBBDB6C"/>
    <w:rsid w:val="4FDFC8A2"/>
    <w:rsid w:val="501090CD"/>
    <w:rsid w:val="5015F744"/>
    <w:rsid w:val="5016F3CD"/>
    <w:rsid w:val="502D243E"/>
    <w:rsid w:val="502DE33F"/>
    <w:rsid w:val="5048C073"/>
    <w:rsid w:val="505D51EC"/>
    <w:rsid w:val="506BE40B"/>
    <w:rsid w:val="5075B76C"/>
    <w:rsid w:val="5079E579"/>
    <w:rsid w:val="508260FA"/>
    <w:rsid w:val="50923993"/>
    <w:rsid w:val="509E6AB7"/>
    <w:rsid w:val="50A31ED0"/>
    <w:rsid w:val="50A72769"/>
    <w:rsid w:val="50B9C52B"/>
    <w:rsid w:val="50BAA8B7"/>
    <w:rsid w:val="5124A5BA"/>
    <w:rsid w:val="513E4E4A"/>
    <w:rsid w:val="515A7F32"/>
    <w:rsid w:val="516D417B"/>
    <w:rsid w:val="516E06A8"/>
    <w:rsid w:val="5186E69C"/>
    <w:rsid w:val="51A30D1C"/>
    <w:rsid w:val="51AF1109"/>
    <w:rsid w:val="51BBAFFA"/>
    <w:rsid w:val="51CA1C44"/>
    <w:rsid w:val="51CCA95A"/>
    <w:rsid w:val="51E262E0"/>
    <w:rsid w:val="51EE5D19"/>
    <w:rsid w:val="51F48B2E"/>
    <w:rsid w:val="520041E5"/>
    <w:rsid w:val="523E7626"/>
    <w:rsid w:val="5248A394"/>
    <w:rsid w:val="525BB9CD"/>
    <w:rsid w:val="52735E73"/>
    <w:rsid w:val="527DA363"/>
    <w:rsid w:val="5291E037"/>
    <w:rsid w:val="5293C071"/>
    <w:rsid w:val="52CEF003"/>
    <w:rsid w:val="52E20D03"/>
    <w:rsid w:val="53023F23"/>
    <w:rsid w:val="5305795E"/>
    <w:rsid w:val="5307094F"/>
    <w:rsid w:val="53187FBF"/>
    <w:rsid w:val="5326F586"/>
    <w:rsid w:val="532B38A5"/>
    <w:rsid w:val="53311F16"/>
    <w:rsid w:val="5335D49B"/>
    <w:rsid w:val="533AAECF"/>
    <w:rsid w:val="5345682B"/>
    <w:rsid w:val="53678B69"/>
    <w:rsid w:val="5367ADD0"/>
    <w:rsid w:val="536B3707"/>
    <w:rsid w:val="53A8EEE3"/>
    <w:rsid w:val="53ACA9B9"/>
    <w:rsid w:val="53B78AA8"/>
    <w:rsid w:val="53B9B526"/>
    <w:rsid w:val="53BF61BF"/>
    <w:rsid w:val="53F053D2"/>
    <w:rsid w:val="53F29F5B"/>
    <w:rsid w:val="5403E400"/>
    <w:rsid w:val="540763CF"/>
    <w:rsid w:val="540873C9"/>
    <w:rsid w:val="5408E564"/>
    <w:rsid w:val="5412DE42"/>
    <w:rsid w:val="5426C08E"/>
    <w:rsid w:val="5435053F"/>
    <w:rsid w:val="546A21AD"/>
    <w:rsid w:val="5476FE8E"/>
    <w:rsid w:val="5483EFC1"/>
    <w:rsid w:val="549D879B"/>
    <w:rsid w:val="54A27150"/>
    <w:rsid w:val="54ABC389"/>
    <w:rsid w:val="54AE749C"/>
    <w:rsid w:val="54B13877"/>
    <w:rsid w:val="54D909F3"/>
    <w:rsid w:val="54DC1DAE"/>
    <w:rsid w:val="54E45FD0"/>
    <w:rsid w:val="54EBEA9F"/>
    <w:rsid w:val="54EE08D4"/>
    <w:rsid w:val="54F9B215"/>
    <w:rsid w:val="5500DCAE"/>
    <w:rsid w:val="550BF8EB"/>
    <w:rsid w:val="5534573C"/>
    <w:rsid w:val="553CF308"/>
    <w:rsid w:val="5563D7C7"/>
    <w:rsid w:val="5566977A"/>
    <w:rsid w:val="556A2B75"/>
    <w:rsid w:val="556C7DD1"/>
    <w:rsid w:val="558028A2"/>
    <w:rsid w:val="558BA352"/>
    <w:rsid w:val="559E3637"/>
    <w:rsid w:val="55A22312"/>
    <w:rsid w:val="55A81FBE"/>
    <w:rsid w:val="55D48B00"/>
    <w:rsid w:val="55E00B46"/>
    <w:rsid w:val="55F851D0"/>
    <w:rsid w:val="5603E4FD"/>
    <w:rsid w:val="5606BD77"/>
    <w:rsid w:val="562F69C7"/>
    <w:rsid w:val="5645E316"/>
    <w:rsid w:val="564BBF5E"/>
    <w:rsid w:val="56504927"/>
    <w:rsid w:val="56A11BC2"/>
    <w:rsid w:val="56ADA80B"/>
    <w:rsid w:val="56B6632E"/>
    <w:rsid w:val="56E53C7A"/>
    <w:rsid w:val="56FBF6E7"/>
    <w:rsid w:val="5735E378"/>
    <w:rsid w:val="57537048"/>
    <w:rsid w:val="575384C1"/>
    <w:rsid w:val="5799806C"/>
    <w:rsid w:val="57C6784F"/>
    <w:rsid w:val="57DAC8BB"/>
    <w:rsid w:val="57FF1063"/>
    <w:rsid w:val="580CF537"/>
    <w:rsid w:val="580FBE68"/>
    <w:rsid w:val="58111464"/>
    <w:rsid w:val="5816FBB4"/>
    <w:rsid w:val="584F26D8"/>
    <w:rsid w:val="58530AD2"/>
    <w:rsid w:val="585950E0"/>
    <w:rsid w:val="5869A763"/>
    <w:rsid w:val="586AA505"/>
    <w:rsid w:val="586BDD17"/>
    <w:rsid w:val="587A6371"/>
    <w:rsid w:val="589AF2B7"/>
    <w:rsid w:val="58A3BC49"/>
    <w:rsid w:val="58CF3913"/>
    <w:rsid w:val="58DEB8CF"/>
    <w:rsid w:val="58E1D45E"/>
    <w:rsid w:val="59043A31"/>
    <w:rsid w:val="591A1438"/>
    <w:rsid w:val="59207B9A"/>
    <w:rsid w:val="59474757"/>
    <w:rsid w:val="594D503B"/>
    <w:rsid w:val="5953EA8E"/>
    <w:rsid w:val="5962450B"/>
    <w:rsid w:val="5982D805"/>
    <w:rsid w:val="59B080AD"/>
    <w:rsid w:val="59CF21C0"/>
    <w:rsid w:val="59E71631"/>
    <w:rsid w:val="59ECFA56"/>
    <w:rsid w:val="5A039F14"/>
    <w:rsid w:val="5A03DF72"/>
    <w:rsid w:val="5A19A709"/>
    <w:rsid w:val="5A22A1D8"/>
    <w:rsid w:val="5A25E0D5"/>
    <w:rsid w:val="5A2EF6C9"/>
    <w:rsid w:val="5A343190"/>
    <w:rsid w:val="5A438E83"/>
    <w:rsid w:val="5A43AFBA"/>
    <w:rsid w:val="5A4D8C0B"/>
    <w:rsid w:val="5A69693A"/>
    <w:rsid w:val="5A80DA6C"/>
    <w:rsid w:val="5A85988A"/>
    <w:rsid w:val="5A8869AA"/>
    <w:rsid w:val="5A8CC965"/>
    <w:rsid w:val="5A8F8322"/>
    <w:rsid w:val="5A91F169"/>
    <w:rsid w:val="5A95B49C"/>
    <w:rsid w:val="5A990C20"/>
    <w:rsid w:val="5A991AE9"/>
    <w:rsid w:val="5AA0AD8B"/>
    <w:rsid w:val="5AA1AFFB"/>
    <w:rsid w:val="5AB250B7"/>
    <w:rsid w:val="5ABCA90B"/>
    <w:rsid w:val="5ADF6520"/>
    <w:rsid w:val="5AEB1B7D"/>
    <w:rsid w:val="5B25455B"/>
    <w:rsid w:val="5B33A0F2"/>
    <w:rsid w:val="5B38F696"/>
    <w:rsid w:val="5B3B8EFD"/>
    <w:rsid w:val="5B6C6830"/>
    <w:rsid w:val="5B7FCA24"/>
    <w:rsid w:val="5BD05258"/>
    <w:rsid w:val="5BD096F6"/>
    <w:rsid w:val="5BDD3999"/>
    <w:rsid w:val="5BE022F3"/>
    <w:rsid w:val="5BE6B8D8"/>
    <w:rsid w:val="5BFD150B"/>
    <w:rsid w:val="5C05681E"/>
    <w:rsid w:val="5C07185A"/>
    <w:rsid w:val="5C076A1E"/>
    <w:rsid w:val="5C0AF079"/>
    <w:rsid w:val="5C181CCC"/>
    <w:rsid w:val="5C2A951E"/>
    <w:rsid w:val="5C3CCE05"/>
    <w:rsid w:val="5C547CC9"/>
    <w:rsid w:val="5C67D9F4"/>
    <w:rsid w:val="5C85EDC6"/>
    <w:rsid w:val="5C9A9E13"/>
    <w:rsid w:val="5CA6C982"/>
    <w:rsid w:val="5CD06293"/>
    <w:rsid w:val="5CD15027"/>
    <w:rsid w:val="5CE43349"/>
    <w:rsid w:val="5CE80FA0"/>
    <w:rsid w:val="5CEB0AE8"/>
    <w:rsid w:val="5CED8400"/>
    <w:rsid w:val="5CF2D162"/>
    <w:rsid w:val="5D01E403"/>
    <w:rsid w:val="5D3AB507"/>
    <w:rsid w:val="5D4609A0"/>
    <w:rsid w:val="5D646B8B"/>
    <w:rsid w:val="5D73E14D"/>
    <w:rsid w:val="5D7BC900"/>
    <w:rsid w:val="5D92056E"/>
    <w:rsid w:val="5DADE97E"/>
    <w:rsid w:val="5E2494EA"/>
    <w:rsid w:val="5E32A569"/>
    <w:rsid w:val="5E4D591E"/>
    <w:rsid w:val="5E545665"/>
    <w:rsid w:val="5E6768DF"/>
    <w:rsid w:val="5E79ACAB"/>
    <w:rsid w:val="5E8629D4"/>
    <w:rsid w:val="5E899F73"/>
    <w:rsid w:val="5E8B93E2"/>
    <w:rsid w:val="5EB5E978"/>
    <w:rsid w:val="5EDBB478"/>
    <w:rsid w:val="5EE4E641"/>
    <w:rsid w:val="5EE5070E"/>
    <w:rsid w:val="5EE9AF77"/>
    <w:rsid w:val="5EFEC8D8"/>
    <w:rsid w:val="5F0D6061"/>
    <w:rsid w:val="5F3D0002"/>
    <w:rsid w:val="5F641F94"/>
    <w:rsid w:val="5F8D3C96"/>
    <w:rsid w:val="5FB46C15"/>
    <w:rsid w:val="5FCAF0CC"/>
    <w:rsid w:val="5FCD0C54"/>
    <w:rsid w:val="5FFB86D6"/>
    <w:rsid w:val="600CB77D"/>
    <w:rsid w:val="6039D1BD"/>
    <w:rsid w:val="603C1F36"/>
    <w:rsid w:val="604B5201"/>
    <w:rsid w:val="6068EA10"/>
    <w:rsid w:val="607203F2"/>
    <w:rsid w:val="6095D9E1"/>
    <w:rsid w:val="60A35934"/>
    <w:rsid w:val="60A6AB96"/>
    <w:rsid w:val="60B71B99"/>
    <w:rsid w:val="60C5DB2B"/>
    <w:rsid w:val="60CB3162"/>
    <w:rsid w:val="60CD3145"/>
    <w:rsid w:val="60E2B320"/>
    <w:rsid w:val="60E455F5"/>
    <w:rsid w:val="60EFD652"/>
    <w:rsid w:val="6100730D"/>
    <w:rsid w:val="6107F195"/>
    <w:rsid w:val="61205889"/>
    <w:rsid w:val="6136DB2D"/>
    <w:rsid w:val="6146BC93"/>
    <w:rsid w:val="616E608C"/>
    <w:rsid w:val="6184F26C"/>
    <w:rsid w:val="619FD0CC"/>
    <w:rsid w:val="61E6E09D"/>
    <w:rsid w:val="61F030CF"/>
    <w:rsid w:val="61F950FC"/>
    <w:rsid w:val="624C9104"/>
    <w:rsid w:val="6269953E"/>
    <w:rsid w:val="628BFB32"/>
    <w:rsid w:val="62A091F2"/>
    <w:rsid w:val="62B127CA"/>
    <w:rsid w:val="62B229D3"/>
    <w:rsid w:val="62B9857F"/>
    <w:rsid w:val="62CC8CEE"/>
    <w:rsid w:val="62FFE514"/>
    <w:rsid w:val="630BDFBC"/>
    <w:rsid w:val="63494ABB"/>
    <w:rsid w:val="635EB551"/>
    <w:rsid w:val="63601D67"/>
    <w:rsid w:val="63C870CF"/>
    <w:rsid w:val="63CABAB2"/>
    <w:rsid w:val="63D096D7"/>
    <w:rsid w:val="63D7CFD5"/>
    <w:rsid w:val="6412C08B"/>
    <w:rsid w:val="643C81D7"/>
    <w:rsid w:val="6442D7AC"/>
    <w:rsid w:val="64483AF9"/>
    <w:rsid w:val="644C48D7"/>
    <w:rsid w:val="645ED8D7"/>
    <w:rsid w:val="6473919D"/>
    <w:rsid w:val="6489253F"/>
    <w:rsid w:val="649A8B72"/>
    <w:rsid w:val="64A4B4F0"/>
    <w:rsid w:val="64BFA73F"/>
    <w:rsid w:val="64C1E0A6"/>
    <w:rsid w:val="64C6DD80"/>
    <w:rsid w:val="64CA2D25"/>
    <w:rsid w:val="64D645C5"/>
    <w:rsid w:val="64E8168D"/>
    <w:rsid w:val="64F6908C"/>
    <w:rsid w:val="65048AF2"/>
    <w:rsid w:val="652EDB06"/>
    <w:rsid w:val="6547C339"/>
    <w:rsid w:val="654D60B4"/>
    <w:rsid w:val="6553B710"/>
    <w:rsid w:val="65774B01"/>
    <w:rsid w:val="6577960B"/>
    <w:rsid w:val="65865D92"/>
    <w:rsid w:val="65878573"/>
    <w:rsid w:val="6591CC46"/>
    <w:rsid w:val="659897F8"/>
    <w:rsid w:val="65A066B2"/>
    <w:rsid w:val="65A2DBDC"/>
    <w:rsid w:val="65EF275B"/>
    <w:rsid w:val="65F44C33"/>
    <w:rsid w:val="65F90198"/>
    <w:rsid w:val="66030D11"/>
    <w:rsid w:val="6606E6E7"/>
    <w:rsid w:val="661CE1B8"/>
    <w:rsid w:val="661F5E2D"/>
    <w:rsid w:val="662FE5F3"/>
    <w:rsid w:val="66483432"/>
    <w:rsid w:val="6648DE1D"/>
    <w:rsid w:val="66681FE0"/>
    <w:rsid w:val="666C3AB9"/>
    <w:rsid w:val="668D483A"/>
    <w:rsid w:val="6692B4BB"/>
    <w:rsid w:val="669602F7"/>
    <w:rsid w:val="669BC03F"/>
    <w:rsid w:val="66A0375F"/>
    <w:rsid w:val="66A88DC7"/>
    <w:rsid w:val="66AE1FFF"/>
    <w:rsid w:val="66CBD527"/>
    <w:rsid w:val="66D9C5D4"/>
    <w:rsid w:val="66E4549D"/>
    <w:rsid w:val="66FA1561"/>
    <w:rsid w:val="66FD557D"/>
    <w:rsid w:val="6707119F"/>
    <w:rsid w:val="670F613D"/>
    <w:rsid w:val="6725F5E2"/>
    <w:rsid w:val="6749D322"/>
    <w:rsid w:val="6753CAB2"/>
    <w:rsid w:val="676C3FE9"/>
    <w:rsid w:val="676F972B"/>
    <w:rsid w:val="67798287"/>
    <w:rsid w:val="67922B89"/>
    <w:rsid w:val="67A083AB"/>
    <w:rsid w:val="67B7F286"/>
    <w:rsid w:val="67DF4DC4"/>
    <w:rsid w:val="67E67035"/>
    <w:rsid w:val="67E7D19C"/>
    <w:rsid w:val="68077287"/>
    <w:rsid w:val="6807DE31"/>
    <w:rsid w:val="68141E62"/>
    <w:rsid w:val="6882A782"/>
    <w:rsid w:val="6887CA57"/>
    <w:rsid w:val="68BE06D7"/>
    <w:rsid w:val="68CC52B9"/>
    <w:rsid w:val="68F13D82"/>
    <w:rsid w:val="691AF608"/>
    <w:rsid w:val="692557E8"/>
    <w:rsid w:val="6927181C"/>
    <w:rsid w:val="692FAFAE"/>
    <w:rsid w:val="69423DE4"/>
    <w:rsid w:val="6949804B"/>
    <w:rsid w:val="694BC3D0"/>
    <w:rsid w:val="6951C5D4"/>
    <w:rsid w:val="69649C94"/>
    <w:rsid w:val="697F084E"/>
    <w:rsid w:val="6981B814"/>
    <w:rsid w:val="698400C1"/>
    <w:rsid w:val="698E53D5"/>
    <w:rsid w:val="69A5BFC4"/>
    <w:rsid w:val="69A7B4EB"/>
    <w:rsid w:val="69A9992B"/>
    <w:rsid w:val="69F75037"/>
    <w:rsid w:val="69FC2734"/>
    <w:rsid w:val="6A0026D8"/>
    <w:rsid w:val="6A04AD53"/>
    <w:rsid w:val="6A156817"/>
    <w:rsid w:val="6A1C15E6"/>
    <w:rsid w:val="6A3781F8"/>
    <w:rsid w:val="6A5E677D"/>
    <w:rsid w:val="6A61410D"/>
    <w:rsid w:val="6A71CE74"/>
    <w:rsid w:val="6A8E98D5"/>
    <w:rsid w:val="6A93C071"/>
    <w:rsid w:val="6A99A2E5"/>
    <w:rsid w:val="6AA62133"/>
    <w:rsid w:val="6AA658E6"/>
    <w:rsid w:val="6AC06D17"/>
    <w:rsid w:val="6AEF1D3E"/>
    <w:rsid w:val="6AF71D60"/>
    <w:rsid w:val="6B03428A"/>
    <w:rsid w:val="6B04C5E1"/>
    <w:rsid w:val="6B072706"/>
    <w:rsid w:val="6B072A7B"/>
    <w:rsid w:val="6B0A6D32"/>
    <w:rsid w:val="6B2DB4D5"/>
    <w:rsid w:val="6B47050B"/>
    <w:rsid w:val="6B62A930"/>
    <w:rsid w:val="6B68D53E"/>
    <w:rsid w:val="6B8639D9"/>
    <w:rsid w:val="6BCB2FE3"/>
    <w:rsid w:val="6BDD40C8"/>
    <w:rsid w:val="6BE3BFAB"/>
    <w:rsid w:val="6BE5B54F"/>
    <w:rsid w:val="6BF1CC2A"/>
    <w:rsid w:val="6C03D81C"/>
    <w:rsid w:val="6C12DD76"/>
    <w:rsid w:val="6C1976E9"/>
    <w:rsid w:val="6C19ADB1"/>
    <w:rsid w:val="6C241F91"/>
    <w:rsid w:val="6C5BC187"/>
    <w:rsid w:val="6C642FBA"/>
    <w:rsid w:val="6C662432"/>
    <w:rsid w:val="6C66D77C"/>
    <w:rsid w:val="6C7023B4"/>
    <w:rsid w:val="6C7AC2D4"/>
    <w:rsid w:val="6C843997"/>
    <w:rsid w:val="6C9A2052"/>
    <w:rsid w:val="6CA57D92"/>
    <w:rsid w:val="6CA88066"/>
    <w:rsid w:val="6CB9C120"/>
    <w:rsid w:val="6CBE5561"/>
    <w:rsid w:val="6D03D1B9"/>
    <w:rsid w:val="6D0580A6"/>
    <w:rsid w:val="6D0713C0"/>
    <w:rsid w:val="6D1163EA"/>
    <w:rsid w:val="6D344C91"/>
    <w:rsid w:val="6D358402"/>
    <w:rsid w:val="6D35A5C7"/>
    <w:rsid w:val="6D3DBF41"/>
    <w:rsid w:val="6D47A1B4"/>
    <w:rsid w:val="6D574FDE"/>
    <w:rsid w:val="6D5B3D1F"/>
    <w:rsid w:val="6D751CB7"/>
    <w:rsid w:val="6D83DE4D"/>
    <w:rsid w:val="6DBB411B"/>
    <w:rsid w:val="6DDBE197"/>
    <w:rsid w:val="6DDE3C4B"/>
    <w:rsid w:val="6DF92467"/>
    <w:rsid w:val="6E0C02E6"/>
    <w:rsid w:val="6E36055C"/>
    <w:rsid w:val="6E45BCC9"/>
    <w:rsid w:val="6E49AD20"/>
    <w:rsid w:val="6E54DF7F"/>
    <w:rsid w:val="6E73E7AF"/>
    <w:rsid w:val="6E7DF449"/>
    <w:rsid w:val="6EA27741"/>
    <w:rsid w:val="6EABAFCF"/>
    <w:rsid w:val="6ED3CC2A"/>
    <w:rsid w:val="6ED5D70B"/>
    <w:rsid w:val="6EF91552"/>
    <w:rsid w:val="6F096BBF"/>
    <w:rsid w:val="6F2715A5"/>
    <w:rsid w:val="6F2999FE"/>
    <w:rsid w:val="6F4CCC29"/>
    <w:rsid w:val="6F713103"/>
    <w:rsid w:val="6F83E9A4"/>
    <w:rsid w:val="6F93B5B1"/>
    <w:rsid w:val="6F992E9C"/>
    <w:rsid w:val="6F9967D2"/>
    <w:rsid w:val="6FD9030C"/>
    <w:rsid w:val="6FDD4190"/>
    <w:rsid w:val="6FEB790B"/>
    <w:rsid w:val="703036D0"/>
    <w:rsid w:val="703C0C54"/>
    <w:rsid w:val="7041B2C3"/>
    <w:rsid w:val="704A725A"/>
    <w:rsid w:val="704CE309"/>
    <w:rsid w:val="706C1566"/>
    <w:rsid w:val="70774DF8"/>
    <w:rsid w:val="70B13D43"/>
    <w:rsid w:val="70BBA667"/>
    <w:rsid w:val="70F41F73"/>
    <w:rsid w:val="70F615BC"/>
    <w:rsid w:val="70F66AC9"/>
    <w:rsid w:val="7111FC7C"/>
    <w:rsid w:val="71181BC8"/>
    <w:rsid w:val="71276564"/>
    <w:rsid w:val="71421373"/>
    <w:rsid w:val="71613771"/>
    <w:rsid w:val="716B19BD"/>
    <w:rsid w:val="7172FA65"/>
    <w:rsid w:val="717988AD"/>
    <w:rsid w:val="718E1F47"/>
    <w:rsid w:val="7198118D"/>
    <w:rsid w:val="71999405"/>
    <w:rsid w:val="719CEF11"/>
    <w:rsid w:val="71B815CA"/>
    <w:rsid w:val="71C33490"/>
    <w:rsid w:val="71FF5D47"/>
    <w:rsid w:val="7213BC41"/>
    <w:rsid w:val="722C834C"/>
    <w:rsid w:val="72301FCA"/>
    <w:rsid w:val="7263F2F1"/>
    <w:rsid w:val="726C32A5"/>
    <w:rsid w:val="729240D0"/>
    <w:rsid w:val="729329B4"/>
    <w:rsid w:val="729394A6"/>
    <w:rsid w:val="72B5B9FF"/>
    <w:rsid w:val="72C7F468"/>
    <w:rsid w:val="72D91DF1"/>
    <w:rsid w:val="72F2B136"/>
    <w:rsid w:val="72FB3859"/>
    <w:rsid w:val="72FCF0CD"/>
    <w:rsid w:val="72FE4FBD"/>
    <w:rsid w:val="73117ED8"/>
    <w:rsid w:val="7320D1FC"/>
    <w:rsid w:val="7326CD33"/>
    <w:rsid w:val="732BF8FC"/>
    <w:rsid w:val="73304AD8"/>
    <w:rsid w:val="735E3191"/>
    <w:rsid w:val="73746046"/>
    <w:rsid w:val="7395E9C7"/>
    <w:rsid w:val="739E3FFA"/>
    <w:rsid w:val="73AB17A2"/>
    <w:rsid w:val="73B2C1F0"/>
    <w:rsid w:val="73C2A32C"/>
    <w:rsid w:val="73CABC6A"/>
    <w:rsid w:val="73D29606"/>
    <w:rsid w:val="73DFD4E1"/>
    <w:rsid w:val="73E0525A"/>
    <w:rsid w:val="73E53574"/>
    <w:rsid w:val="7410EBEE"/>
    <w:rsid w:val="7414350D"/>
    <w:rsid w:val="7419A4F7"/>
    <w:rsid w:val="74290C45"/>
    <w:rsid w:val="742F571C"/>
    <w:rsid w:val="7439F6CD"/>
    <w:rsid w:val="74444274"/>
    <w:rsid w:val="744683F1"/>
    <w:rsid w:val="7469C7FB"/>
    <w:rsid w:val="747A6DD1"/>
    <w:rsid w:val="748F31E2"/>
    <w:rsid w:val="749582AC"/>
    <w:rsid w:val="749D22FF"/>
    <w:rsid w:val="74C31CC6"/>
    <w:rsid w:val="74DD87C1"/>
    <w:rsid w:val="74E82288"/>
    <w:rsid w:val="74EECFE8"/>
    <w:rsid w:val="74FDF52A"/>
    <w:rsid w:val="75105DC2"/>
    <w:rsid w:val="7521BBCC"/>
    <w:rsid w:val="753FFF41"/>
    <w:rsid w:val="755A3A1D"/>
    <w:rsid w:val="755B50A3"/>
    <w:rsid w:val="756CC176"/>
    <w:rsid w:val="758819E8"/>
    <w:rsid w:val="75D43CEA"/>
    <w:rsid w:val="75F8C5E7"/>
    <w:rsid w:val="75FFD3BD"/>
    <w:rsid w:val="760D2E80"/>
    <w:rsid w:val="762717AC"/>
    <w:rsid w:val="76391C3F"/>
    <w:rsid w:val="763AEFB5"/>
    <w:rsid w:val="7650D921"/>
    <w:rsid w:val="76603D10"/>
    <w:rsid w:val="76775C4F"/>
    <w:rsid w:val="767AE4A0"/>
    <w:rsid w:val="76D8D6E9"/>
    <w:rsid w:val="76DFE800"/>
    <w:rsid w:val="76E5C59E"/>
    <w:rsid w:val="76FA5ADC"/>
    <w:rsid w:val="76FA7DCF"/>
    <w:rsid w:val="77076344"/>
    <w:rsid w:val="7734627B"/>
    <w:rsid w:val="773583CB"/>
    <w:rsid w:val="773CC719"/>
    <w:rsid w:val="7743B417"/>
    <w:rsid w:val="77469B81"/>
    <w:rsid w:val="775D5490"/>
    <w:rsid w:val="775F3A9B"/>
    <w:rsid w:val="7781F254"/>
    <w:rsid w:val="77967D9E"/>
    <w:rsid w:val="779ABD1F"/>
    <w:rsid w:val="779B10F5"/>
    <w:rsid w:val="779B9380"/>
    <w:rsid w:val="779F4618"/>
    <w:rsid w:val="77E23D12"/>
    <w:rsid w:val="77EAD27B"/>
    <w:rsid w:val="780366C9"/>
    <w:rsid w:val="782B97A4"/>
    <w:rsid w:val="7831AA82"/>
    <w:rsid w:val="784E0328"/>
    <w:rsid w:val="784F007E"/>
    <w:rsid w:val="78823C23"/>
    <w:rsid w:val="788BF5B0"/>
    <w:rsid w:val="788DD35E"/>
    <w:rsid w:val="78C93BD0"/>
    <w:rsid w:val="78D5403F"/>
    <w:rsid w:val="78E70D99"/>
    <w:rsid w:val="78EABA08"/>
    <w:rsid w:val="78EC42D0"/>
    <w:rsid w:val="790F5B2A"/>
    <w:rsid w:val="7918AD49"/>
    <w:rsid w:val="79265DAF"/>
    <w:rsid w:val="792B78E3"/>
    <w:rsid w:val="792F78C3"/>
    <w:rsid w:val="797D5AD5"/>
    <w:rsid w:val="7981109B"/>
    <w:rsid w:val="79960C82"/>
    <w:rsid w:val="79BCBF9A"/>
    <w:rsid w:val="79C75F26"/>
    <w:rsid w:val="79CA6665"/>
    <w:rsid w:val="79CF626D"/>
    <w:rsid w:val="79ED1AA0"/>
    <w:rsid w:val="79FB859F"/>
    <w:rsid w:val="7A23FFEB"/>
    <w:rsid w:val="7A294170"/>
    <w:rsid w:val="7A379801"/>
    <w:rsid w:val="7A3ADFC9"/>
    <w:rsid w:val="7A406C77"/>
    <w:rsid w:val="7A66BF4F"/>
    <w:rsid w:val="7A75D83D"/>
    <w:rsid w:val="7A7A9D71"/>
    <w:rsid w:val="7A7D7477"/>
    <w:rsid w:val="7A8A7402"/>
    <w:rsid w:val="7AAFA1F1"/>
    <w:rsid w:val="7AB685FC"/>
    <w:rsid w:val="7ADDF4FD"/>
    <w:rsid w:val="7ADDFFAC"/>
    <w:rsid w:val="7ADFD0D8"/>
    <w:rsid w:val="7AEC6A3B"/>
    <w:rsid w:val="7AECB61F"/>
    <w:rsid w:val="7AF50C29"/>
    <w:rsid w:val="7AF7F68B"/>
    <w:rsid w:val="7AFCB026"/>
    <w:rsid w:val="7B00DA45"/>
    <w:rsid w:val="7B2FA74A"/>
    <w:rsid w:val="7B32B0AE"/>
    <w:rsid w:val="7B32CA7A"/>
    <w:rsid w:val="7B3ACD42"/>
    <w:rsid w:val="7B5E82E0"/>
    <w:rsid w:val="7B84E663"/>
    <w:rsid w:val="7B877DAC"/>
    <w:rsid w:val="7B8B8883"/>
    <w:rsid w:val="7B8E39B8"/>
    <w:rsid w:val="7BACE48F"/>
    <w:rsid w:val="7BDB80DF"/>
    <w:rsid w:val="7C1C74E0"/>
    <w:rsid w:val="7C2113B3"/>
    <w:rsid w:val="7C72DBD4"/>
    <w:rsid w:val="7C7DC3BC"/>
    <w:rsid w:val="7C87E8A3"/>
    <w:rsid w:val="7C9AFF20"/>
    <w:rsid w:val="7CA4E59A"/>
    <w:rsid w:val="7CA5F19A"/>
    <w:rsid w:val="7CAE455C"/>
    <w:rsid w:val="7CC539AD"/>
    <w:rsid w:val="7CD5D802"/>
    <w:rsid w:val="7CD62FBE"/>
    <w:rsid w:val="7CD71E3F"/>
    <w:rsid w:val="7CE76C39"/>
    <w:rsid w:val="7CE98516"/>
    <w:rsid w:val="7D12EEB6"/>
    <w:rsid w:val="7D193C77"/>
    <w:rsid w:val="7D288F38"/>
    <w:rsid w:val="7D3291ED"/>
    <w:rsid w:val="7D66E8D5"/>
    <w:rsid w:val="7D6AA3F1"/>
    <w:rsid w:val="7D7684EE"/>
    <w:rsid w:val="7D83E412"/>
    <w:rsid w:val="7DB92CD0"/>
    <w:rsid w:val="7DCDD7D8"/>
    <w:rsid w:val="7DE29051"/>
    <w:rsid w:val="7DFEFF8B"/>
    <w:rsid w:val="7E1D8758"/>
    <w:rsid w:val="7E60953E"/>
    <w:rsid w:val="7E76A441"/>
    <w:rsid w:val="7E87C1E1"/>
    <w:rsid w:val="7E8F7E4D"/>
    <w:rsid w:val="7EBAFB36"/>
    <w:rsid w:val="7EC2A791"/>
    <w:rsid w:val="7EDDA695"/>
    <w:rsid w:val="7EE75B9F"/>
    <w:rsid w:val="7F312EA3"/>
    <w:rsid w:val="7F437FDD"/>
    <w:rsid w:val="7F439E57"/>
    <w:rsid w:val="7F55B5DC"/>
    <w:rsid w:val="7F5FDAFC"/>
    <w:rsid w:val="7FBA8F2C"/>
    <w:rsid w:val="7FBB0F1D"/>
    <w:rsid w:val="7FC3E658"/>
    <w:rsid w:val="7FC5D075"/>
    <w:rsid w:val="7FDC089D"/>
    <w:rsid w:val="7FDE46E3"/>
    <w:rsid w:val="7FEC5E1E"/>
    <w:rsid w:val="7FFF4E7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C2251"/>
  <w15:docId w15:val="{F2E2F2C2-0DE7-0549-9DCC-A65400296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7AF"/>
  </w:style>
  <w:style w:type="paragraph" w:styleId="Heading1">
    <w:name w:val="heading 1"/>
    <w:basedOn w:val="VCAAHeading1"/>
    <w:next w:val="Normal"/>
    <w:link w:val="Heading1Char"/>
    <w:uiPriority w:val="9"/>
    <w:qFormat/>
    <w:rsid w:val="005A1845"/>
    <w:pPr>
      <w:spacing w:before="0" w:after="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721784"/>
    <w:pPr>
      <w:spacing w:after="160" w:line="560" w:lineRule="exact"/>
      <w:outlineLvl w:val="0"/>
    </w:pPr>
    <w:rPr>
      <w:rFonts w:ascii="Arial" w:hAnsi="Arial" w:cs="Arial"/>
      <w:bCs/>
      <w:noProof/>
      <w:color w:val="0F7EB4"/>
      <w:sz w:val="40"/>
      <w:szCs w:val="28"/>
      <w:lang w:val="en-AU" w:eastAsia="en-AU"/>
    </w:rPr>
  </w:style>
  <w:style w:type="paragraph" w:customStyle="1" w:styleId="VCAAHeading1">
    <w:name w:val="VCAA Heading 1"/>
    <w:next w:val="VCAAbody"/>
    <w:qFormat/>
    <w:rsid w:val="00202DEA"/>
    <w:pPr>
      <w:spacing w:before="120" w:after="120" w:line="560" w:lineRule="exact"/>
      <w:outlineLvl w:val="1"/>
    </w:pPr>
    <w:rPr>
      <w:rFonts w:ascii="Arial" w:hAnsi="Arial" w:cs="Arial"/>
      <w:b/>
      <w:bCs/>
      <w:noProof/>
      <w:color w:val="0F7EB4"/>
      <w:sz w:val="24"/>
      <w:szCs w:val="40"/>
    </w:rPr>
  </w:style>
  <w:style w:type="paragraph" w:customStyle="1" w:styleId="VCAAHeading2">
    <w:name w:val="VCAA Heading 2"/>
    <w:next w:val="VCAAbody"/>
    <w:qFormat/>
    <w:rsid w:val="00262DE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262DE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D0060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9F119C"/>
    <w:pPr>
      <w:spacing w:before="80" w:after="80" w:line="240" w:lineRule="auto"/>
    </w:pPr>
    <w:rPr>
      <w:rFonts w:ascii="Arial Narrow" w:hAnsi="Arial Narrow" w:cs="Arial"/>
      <w:sz w:val="20"/>
    </w:rPr>
  </w:style>
  <w:style w:type="paragraph" w:customStyle="1" w:styleId="VCAAtablecondensedheading">
    <w:name w:val="VCAA table condensed heading"/>
    <w:basedOn w:val="VCAAtablecondensed"/>
    <w:qFormat/>
    <w:rsid w:val="00A22A65"/>
  </w:style>
  <w:style w:type="paragraph" w:customStyle="1" w:styleId="VCAAbullet">
    <w:name w:val="VCAA bullet"/>
    <w:basedOn w:val="VCAAbody"/>
    <w:autoRedefine/>
    <w:qFormat/>
    <w:rsid w:val="004A32A1"/>
    <w:pPr>
      <w:numPr>
        <w:numId w:val="58"/>
      </w:numPr>
      <w:tabs>
        <w:tab w:val="left" w:pos="425"/>
      </w:tabs>
      <w:spacing w:before="60" w:after="60"/>
      <w:ind w:left="357" w:hanging="357"/>
      <w:contextualSpacing/>
    </w:pPr>
    <w:rPr>
      <w:rFonts w:eastAsia="Times New Roman"/>
      <w:noProof/>
      <w:kern w:val="22"/>
      <w:lang w:val="en-GB" w:eastAsia="ja-JP"/>
    </w:rPr>
  </w:style>
  <w:style w:type="paragraph" w:customStyle="1" w:styleId="VCAAbulletlevel2">
    <w:name w:val="VCAA bullet level 2"/>
    <w:basedOn w:val="VCAAbullet"/>
    <w:qFormat/>
    <w:rsid w:val="00D00600"/>
    <w:pPr>
      <w:numPr>
        <w:numId w:val="52"/>
      </w:numPr>
      <w:ind w:left="850" w:hanging="425"/>
    </w:pPr>
  </w:style>
  <w:style w:type="paragraph" w:customStyle="1" w:styleId="VCAAnumbers">
    <w:name w:val="VCAA numbers"/>
    <w:basedOn w:val="VCAAbullet"/>
    <w:qFormat/>
    <w:rsid w:val="00D00600"/>
    <w:pPr>
      <w:numPr>
        <w:numId w:val="53"/>
      </w:numPr>
      <w:ind w:left="425" w:hanging="425"/>
    </w:pPr>
    <w:rPr>
      <w:lang w:val="en-US"/>
    </w:rPr>
  </w:style>
  <w:style w:type="paragraph" w:customStyle="1" w:styleId="VCAAtablecondensedbullet">
    <w:name w:val="VCAA table condensed bullet"/>
    <w:basedOn w:val="Normal"/>
    <w:qFormat/>
    <w:rsid w:val="00D00600"/>
    <w:pPr>
      <w:numPr>
        <w:numId w:val="5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basedOn w:val="VCAAHeading3"/>
    <w:qFormat/>
    <w:rsid w:val="00262DE9"/>
    <w:pPr>
      <w:spacing w:before="280" w:line="360" w:lineRule="exact"/>
      <w:outlineLvl w:val="4"/>
    </w:pPr>
    <w:rPr>
      <w:sz w:val="28"/>
      <w:szCs w:val="22"/>
      <w:lang w:val="en" w:eastAsia="en-AU"/>
    </w:rPr>
  </w:style>
  <w:style w:type="paragraph" w:customStyle="1" w:styleId="VCAAcaptionsandfootnotes">
    <w:name w:val="VCAA captions and footnotes"/>
    <w:basedOn w:val="VCAAbody"/>
    <w:qFormat/>
    <w:rsid w:val="00D83EB1"/>
    <w:pPr>
      <w:spacing w:after="360"/>
    </w:pPr>
    <w:rPr>
      <w:sz w:val="18"/>
      <w:szCs w:val="18"/>
    </w:rPr>
  </w:style>
  <w:style w:type="paragraph" w:customStyle="1" w:styleId="VCAAHeading5">
    <w:name w:val="VCAA Heading 5"/>
    <w:basedOn w:val="VCAAHeading4"/>
    <w:next w:val="VCAAbody"/>
    <w:qFormat/>
    <w:rsid w:val="00262DE9"/>
    <w:pPr>
      <w:spacing w:before="240" w:line="320" w:lineRule="exact"/>
      <w:outlineLvl w:val="5"/>
    </w:pPr>
    <w:rPr>
      <w:sz w:val="24"/>
      <w:szCs w:val="20"/>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8E210E"/>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A23C93"/>
    <w:pPr>
      <w:numPr>
        <w:numId w:val="55"/>
      </w:numPr>
      <w:ind w:left="425" w:hanging="425"/>
    </w:pPr>
    <w:rPr>
      <w:color w:val="000000" w:themeColor="text1"/>
    </w:rPr>
  </w:style>
  <w:style w:type="table" w:customStyle="1" w:styleId="VCAATableClosed">
    <w:name w:val="VCAA Table Closed"/>
    <w:basedOn w:val="VCAATable"/>
    <w:uiPriority w:val="99"/>
    <w:rsid w:val="008E210E"/>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983362"/>
    <w:pPr>
      <w:spacing w:line="240" w:lineRule="auto"/>
      <w:jc w:val="center"/>
    </w:pPr>
    <w:rPr>
      <w:noProof/>
    </w:rPr>
  </w:style>
  <w:style w:type="character" w:customStyle="1" w:styleId="VCAAbodyChar">
    <w:name w:val="VCAA body Char"/>
    <w:basedOn w:val="DefaultParagraphFont"/>
    <w:link w:val="VCAAbody"/>
    <w:rsid w:val="00D00600"/>
    <w:rPr>
      <w:rFonts w:ascii="Arial" w:hAnsi="Arial" w:cs="Arial"/>
      <w:color w:val="000000" w:themeColor="text1"/>
      <w:sz w:val="20"/>
    </w:rPr>
  </w:style>
  <w:style w:type="character" w:customStyle="1" w:styleId="VCAAfiguresChar">
    <w:name w:val="VCAA figures Char"/>
    <w:basedOn w:val="VCAAbodyChar"/>
    <w:link w:val="VCAAfigures"/>
    <w:rsid w:val="00983362"/>
    <w:rPr>
      <w:rFonts w:ascii="Arial" w:hAnsi="Arial" w:cs="Arial"/>
      <w:noProof/>
      <w:color w:val="000000" w:themeColor="text1"/>
      <w:sz w:val="20"/>
    </w:rPr>
  </w:style>
  <w:style w:type="table" w:customStyle="1" w:styleId="Style1">
    <w:name w:val="Style1"/>
    <w:basedOn w:val="TableNormal"/>
    <w:uiPriority w:val="99"/>
    <w:rsid w:val="00680C66"/>
    <w:pPr>
      <w:spacing w:after="0" w:line="240" w:lineRule="auto"/>
    </w:pPr>
    <w:tblPr/>
  </w:style>
  <w:style w:type="paragraph" w:styleId="ListParagraph">
    <w:name w:val="List Paragraph"/>
    <w:basedOn w:val="Normal"/>
    <w:uiPriority w:val="34"/>
    <w:qFormat/>
    <w:rsid w:val="00680C66"/>
    <w:pPr>
      <w:spacing w:after="0" w:line="240" w:lineRule="auto"/>
      <w:ind w:left="720"/>
      <w:contextualSpacing/>
    </w:pPr>
    <w:rPr>
      <w:rFonts w:ascii="Arial" w:eastAsia="Times New Roman" w:hAnsi="Arial" w:cs="Times New Roman"/>
      <w:sz w:val="24"/>
      <w:szCs w:val="24"/>
    </w:rPr>
  </w:style>
  <w:style w:type="character" w:styleId="FollowedHyperlink">
    <w:name w:val="FollowedHyperlink"/>
    <w:basedOn w:val="DefaultParagraphFont"/>
    <w:uiPriority w:val="99"/>
    <w:semiHidden/>
    <w:unhideWhenUsed/>
    <w:rsid w:val="00680C66"/>
    <w:rPr>
      <w:color w:val="8DB3E2" w:themeColor="followedHyperlink"/>
      <w:u w:val="single"/>
    </w:rPr>
  </w:style>
  <w:style w:type="table" w:customStyle="1" w:styleId="TableGrid1">
    <w:name w:val="Table Grid1"/>
    <w:basedOn w:val="TableNormal"/>
    <w:next w:val="TableGrid"/>
    <w:uiPriority w:val="59"/>
    <w:rsid w:val="00680C66"/>
    <w:pPr>
      <w:spacing w:after="0" w:line="240" w:lineRule="auto"/>
    </w:pPr>
    <w:rPr>
      <w:rFonts w:ascii="Arial" w:eastAsia="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80C66"/>
    <w:rPr>
      <w:color w:val="605E5C"/>
      <w:shd w:val="clear" w:color="auto" w:fill="E1DFDD"/>
    </w:rPr>
  </w:style>
  <w:style w:type="paragraph" w:customStyle="1" w:styleId="VCAAtabletextnarrow">
    <w:name w:val="VCAA table text narrow"/>
    <w:link w:val="VCAAtabletextnarrowChar"/>
    <w:qFormat/>
    <w:rsid w:val="009A629A"/>
    <w:pPr>
      <w:spacing w:before="80" w:after="80" w:line="280" w:lineRule="exact"/>
    </w:pPr>
    <w:rPr>
      <w:rFonts w:ascii="Arial Narrow" w:eastAsiaTheme="minorEastAsia" w:hAnsi="Arial Narrow" w:cs="Arial"/>
      <w:color w:val="000000" w:themeColor="text1"/>
      <w:sz w:val="20"/>
    </w:rPr>
  </w:style>
  <w:style w:type="character" w:customStyle="1" w:styleId="VCAAtabletextnarrowChar">
    <w:name w:val="VCAA table text narrow Char"/>
    <w:basedOn w:val="DefaultParagraphFont"/>
    <w:link w:val="VCAAtabletextnarrow"/>
    <w:rsid w:val="009A629A"/>
    <w:rPr>
      <w:rFonts w:ascii="Arial Narrow" w:eastAsiaTheme="minorEastAsia" w:hAnsi="Arial Narrow" w:cs="Arial"/>
      <w:color w:val="000000" w:themeColor="text1"/>
      <w:sz w:val="20"/>
    </w:rPr>
  </w:style>
  <w:style w:type="paragraph" w:customStyle="1" w:styleId="VCAAVC2curriculumcode">
    <w:name w:val="VCAA VC2 curriculum code"/>
    <w:basedOn w:val="VCAAtabletextnarrow"/>
    <w:qFormat/>
    <w:rsid w:val="009A629A"/>
    <w:rPr>
      <w:color w:val="auto"/>
      <w:lang w:val="en-AU"/>
    </w:rPr>
  </w:style>
  <w:style w:type="character" w:customStyle="1" w:styleId="Inputdetaild">
    <w:name w:val="Input detaild"/>
    <w:basedOn w:val="DefaultParagraphFont"/>
    <w:uiPriority w:val="1"/>
    <w:rsid w:val="003622A3"/>
    <w:rPr>
      <w:color w:val="0070C0"/>
    </w:rPr>
  </w:style>
  <w:style w:type="character" w:customStyle="1" w:styleId="Heading1Char">
    <w:name w:val="Heading 1 Char"/>
    <w:basedOn w:val="DefaultParagraphFont"/>
    <w:link w:val="Heading1"/>
    <w:uiPriority w:val="9"/>
    <w:rsid w:val="005A1845"/>
    <w:rPr>
      <w:rFonts w:ascii="Arial" w:hAnsi="Arial" w:cs="Arial"/>
      <w:b/>
      <w:bCs/>
      <w:noProof/>
      <w:color w:val="0F7EB4"/>
      <w:sz w:val="24"/>
      <w:szCs w:val="4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70A67"/>
    <w:rPr>
      <w:b/>
      <w:bCs/>
    </w:rPr>
  </w:style>
  <w:style w:type="character" w:customStyle="1" w:styleId="CommentSubjectChar">
    <w:name w:val="Comment Subject Char"/>
    <w:basedOn w:val="CommentTextChar"/>
    <w:link w:val="CommentSubject"/>
    <w:uiPriority w:val="99"/>
    <w:semiHidden/>
    <w:rsid w:val="00E70A67"/>
    <w:rPr>
      <w:b/>
      <w:bCs/>
      <w:sz w:val="20"/>
      <w:szCs w:val="20"/>
    </w:rPr>
  </w:style>
  <w:style w:type="paragraph" w:customStyle="1" w:styleId="paragraph">
    <w:name w:val="paragraph"/>
    <w:basedOn w:val="Normal"/>
    <w:rsid w:val="00AD29A0"/>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normaltextrun">
    <w:name w:val="normaltextrun"/>
    <w:basedOn w:val="DefaultParagraphFont"/>
    <w:rsid w:val="00AD29A0"/>
  </w:style>
  <w:style w:type="character" w:customStyle="1" w:styleId="eop">
    <w:name w:val="eop"/>
    <w:basedOn w:val="DefaultParagraphFont"/>
    <w:rsid w:val="00AD29A0"/>
  </w:style>
  <w:style w:type="character" w:customStyle="1" w:styleId="contentcontrolboundarysink">
    <w:name w:val="contentcontrolboundarysink"/>
    <w:basedOn w:val="DefaultParagraphFont"/>
    <w:rsid w:val="00AD29A0"/>
  </w:style>
  <w:style w:type="paragraph" w:styleId="Revision">
    <w:name w:val="Revision"/>
    <w:hidden/>
    <w:uiPriority w:val="99"/>
    <w:semiHidden/>
    <w:rsid w:val="00DC4274"/>
    <w:pPr>
      <w:spacing w:after="0" w:line="240" w:lineRule="auto"/>
    </w:pPr>
  </w:style>
  <w:style w:type="character" w:styleId="Mention">
    <w:name w:val="Mention"/>
    <w:basedOn w:val="DefaultParagraphFont"/>
    <w:uiPriority w:val="99"/>
    <w:unhideWhenUsed/>
    <w:rsid w:val="00F13008"/>
    <w:rPr>
      <w:color w:val="2B579A"/>
      <w:shd w:val="clear" w:color="auto" w:fill="E1DFDD"/>
    </w:rPr>
  </w:style>
  <w:style w:type="paragraph" w:customStyle="1" w:styleId="VCAAbodynumber">
    <w:name w:val="VCAA body number"/>
    <w:basedOn w:val="Normal"/>
    <w:uiPriority w:val="1"/>
    <w:qFormat/>
    <w:rsid w:val="000C1C7D"/>
    <w:pPr>
      <w:spacing w:before="120" w:after="120" w:line="280" w:lineRule="exact"/>
      <w:ind w:left="360" w:hanging="360"/>
    </w:pPr>
    <w:rPr>
      <w:rFonts w:eastAsiaTheme="minorEastAsia"/>
      <w:noProof/>
      <w:color w:val="000000" w:themeColor="text1"/>
      <w:sz w:val="20"/>
      <w:szCs w:val="20"/>
    </w:rPr>
  </w:style>
  <w:style w:type="paragraph" w:styleId="EndnoteText">
    <w:name w:val="endnote text"/>
    <w:basedOn w:val="Normal"/>
    <w:link w:val="EndnoteTextChar"/>
    <w:uiPriority w:val="99"/>
    <w:semiHidden/>
    <w:unhideWhenUsed/>
    <w:rsid w:val="00543BC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43BCC"/>
    <w:rPr>
      <w:sz w:val="20"/>
      <w:szCs w:val="20"/>
    </w:rPr>
  </w:style>
  <w:style w:type="character" w:styleId="EndnoteReference">
    <w:name w:val="endnote reference"/>
    <w:basedOn w:val="DefaultParagraphFont"/>
    <w:uiPriority w:val="99"/>
    <w:semiHidden/>
    <w:unhideWhenUsed/>
    <w:rsid w:val="00543BC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404386">
      <w:bodyDiv w:val="1"/>
      <w:marLeft w:val="0"/>
      <w:marRight w:val="0"/>
      <w:marTop w:val="0"/>
      <w:marBottom w:val="0"/>
      <w:divBdr>
        <w:top w:val="none" w:sz="0" w:space="0" w:color="auto"/>
        <w:left w:val="none" w:sz="0" w:space="0" w:color="auto"/>
        <w:bottom w:val="none" w:sz="0" w:space="0" w:color="auto"/>
        <w:right w:val="none" w:sz="0" w:space="0" w:color="auto"/>
      </w:divBdr>
    </w:div>
    <w:div w:id="1141193987">
      <w:bodyDiv w:val="1"/>
      <w:marLeft w:val="0"/>
      <w:marRight w:val="0"/>
      <w:marTop w:val="0"/>
      <w:marBottom w:val="0"/>
      <w:divBdr>
        <w:top w:val="none" w:sz="0" w:space="0" w:color="auto"/>
        <w:left w:val="none" w:sz="0" w:space="0" w:color="auto"/>
        <w:bottom w:val="none" w:sz="0" w:space="0" w:color="auto"/>
        <w:right w:val="none" w:sz="0" w:space="0" w:color="auto"/>
      </w:divBdr>
    </w:div>
    <w:div w:id="2017462571">
      <w:bodyDiv w:val="1"/>
      <w:marLeft w:val="0"/>
      <w:marRight w:val="0"/>
      <w:marTop w:val="0"/>
      <w:marBottom w:val="0"/>
      <w:divBdr>
        <w:top w:val="none" w:sz="0" w:space="0" w:color="auto"/>
        <w:left w:val="none" w:sz="0" w:space="0" w:color="auto"/>
        <w:bottom w:val="none" w:sz="0" w:space="0" w:color="auto"/>
        <w:right w:val="none" w:sz="0" w:space="0" w:color="auto"/>
      </w:divBdr>
      <w:divsChild>
        <w:div w:id="55318271">
          <w:marLeft w:val="0"/>
          <w:marRight w:val="0"/>
          <w:marTop w:val="0"/>
          <w:marBottom w:val="0"/>
          <w:divBdr>
            <w:top w:val="none" w:sz="0" w:space="0" w:color="auto"/>
            <w:left w:val="none" w:sz="0" w:space="0" w:color="auto"/>
            <w:bottom w:val="none" w:sz="0" w:space="0" w:color="auto"/>
            <w:right w:val="none" w:sz="0" w:space="0" w:color="auto"/>
          </w:divBdr>
          <w:divsChild>
            <w:div w:id="800685348">
              <w:marLeft w:val="0"/>
              <w:marRight w:val="0"/>
              <w:marTop w:val="0"/>
              <w:marBottom w:val="0"/>
              <w:divBdr>
                <w:top w:val="none" w:sz="0" w:space="0" w:color="auto"/>
                <w:left w:val="none" w:sz="0" w:space="0" w:color="auto"/>
                <w:bottom w:val="none" w:sz="0" w:space="0" w:color="auto"/>
                <w:right w:val="none" w:sz="0" w:space="0" w:color="auto"/>
              </w:divBdr>
            </w:div>
          </w:divsChild>
        </w:div>
        <w:div w:id="64885523">
          <w:marLeft w:val="0"/>
          <w:marRight w:val="0"/>
          <w:marTop w:val="0"/>
          <w:marBottom w:val="0"/>
          <w:divBdr>
            <w:top w:val="none" w:sz="0" w:space="0" w:color="auto"/>
            <w:left w:val="none" w:sz="0" w:space="0" w:color="auto"/>
            <w:bottom w:val="none" w:sz="0" w:space="0" w:color="auto"/>
            <w:right w:val="none" w:sz="0" w:space="0" w:color="auto"/>
          </w:divBdr>
          <w:divsChild>
            <w:div w:id="1317146825">
              <w:marLeft w:val="0"/>
              <w:marRight w:val="0"/>
              <w:marTop w:val="0"/>
              <w:marBottom w:val="0"/>
              <w:divBdr>
                <w:top w:val="none" w:sz="0" w:space="0" w:color="auto"/>
                <w:left w:val="none" w:sz="0" w:space="0" w:color="auto"/>
                <w:bottom w:val="none" w:sz="0" w:space="0" w:color="auto"/>
                <w:right w:val="none" w:sz="0" w:space="0" w:color="auto"/>
              </w:divBdr>
            </w:div>
          </w:divsChild>
        </w:div>
        <w:div w:id="96949372">
          <w:marLeft w:val="0"/>
          <w:marRight w:val="0"/>
          <w:marTop w:val="0"/>
          <w:marBottom w:val="0"/>
          <w:divBdr>
            <w:top w:val="none" w:sz="0" w:space="0" w:color="auto"/>
            <w:left w:val="none" w:sz="0" w:space="0" w:color="auto"/>
            <w:bottom w:val="none" w:sz="0" w:space="0" w:color="auto"/>
            <w:right w:val="none" w:sz="0" w:space="0" w:color="auto"/>
          </w:divBdr>
          <w:divsChild>
            <w:div w:id="1832216890">
              <w:marLeft w:val="0"/>
              <w:marRight w:val="0"/>
              <w:marTop w:val="0"/>
              <w:marBottom w:val="0"/>
              <w:divBdr>
                <w:top w:val="none" w:sz="0" w:space="0" w:color="auto"/>
                <w:left w:val="none" w:sz="0" w:space="0" w:color="auto"/>
                <w:bottom w:val="none" w:sz="0" w:space="0" w:color="auto"/>
                <w:right w:val="none" w:sz="0" w:space="0" w:color="auto"/>
              </w:divBdr>
            </w:div>
          </w:divsChild>
        </w:div>
        <w:div w:id="115413056">
          <w:marLeft w:val="0"/>
          <w:marRight w:val="0"/>
          <w:marTop w:val="0"/>
          <w:marBottom w:val="0"/>
          <w:divBdr>
            <w:top w:val="none" w:sz="0" w:space="0" w:color="auto"/>
            <w:left w:val="none" w:sz="0" w:space="0" w:color="auto"/>
            <w:bottom w:val="none" w:sz="0" w:space="0" w:color="auto"/>
            <w:right w:val="none" w:sz="0" w:space="0" w:color="auto"/>
          </w:divBdr>
          <w:divsChild>
            <w:div w:id="1938638376">
              <w:marLeft w:val="0"/>
              <w:marRight w:val="0"/>
              <w:marTop w:val="0"/>
              <w:marBottom w:val="0"/>
              <w:divBdr>
                <w:top w:val="none" w:sz="0" w:space="0" w:color="auto"/>
                <w:left w:val="none" w:sz="0" w:space="0" w:color="auto"/>
                <w:bottom w:val="none" w:sz="0" w:space="0" w:color="auto"/>
                <w:right w:val="none" w:sz="0" w:space="0" w:color="auto"/>
              </w:divBdr>
            </w:div>
          </w:divsChild>
        </w:div>
        <w:div w:id="118037971">
          <w:marLeft w:val="0"/>
          <w:marRight w:val="0"/>
          <w:marTop w:val="0"/>
          <w:marBottom w:val="0"/>
          <w:divBdr>
            <w:top w:val="none" w:sz="0" w:space="0" w:color="auto"/>
            <w:left w:val="none" w:sz="0" w:space="0" w:color="auto"/>
            <w:bottom w:val="none" w:sz="0" w:space="0" w:color="auto"/>
            <w:right w:val="none" w:sz="0" w:space="0" w:color="auto"/>
          </w:divBdr>
          <w:divsChild>
            <w:div w:id="12996934">
              <w:marLeft w:val="0"/>
              <w:marRight w:val="0"/>
              <w:marTop w:val="0"/>
              <w:marBottom w:val="0"/>
              <w:divBdr>
                <w:top w:val="none" w:sz="0" w:space="0" w:color="auto"/>
                <w:left w:val="none" w:sz="0" w:space="0" w:color="auto"/>
                <w:bottom w:val="none" w:sz="0" w:space="0" w:color="auto"/>
                <w:right w:val="none" w:sz="0" w:space="0" w:color="auto"/>
              </w:divBdr>
            </w:div>
          </w:divsChild>
        </w:div>
        <w:div w:id="159539325">
          <w:marLeft w:val="0"/>
          <w:marRight w:val="0"/>
          <w:marTop w:val="0"/>
          <w:marBottom w:val="0"/>
          <w:divBdr>
            <w:top w:val="none" w:sz="0" w:space="0" w:color="auto"/>
            <w:left w:val="none" w:sz="0" w:space="0" w:color="auto"/>
            <w:bottom w:val="none" w:sz="0" w:space="0" w:color="auto"/>
            <w:right w:val="none" w:sz="0" w:space="0" w:color="auto"/>
          </w:divBdr>
          <w:divsChild>
            <w:div w:id="1445928165">
              <w:marLeft w:val="0"/>
              <w:marRight w:val="0"/>
              <w:marTop w:val="0"/>
              <w:marBottom w:val="0"/>
              <w:divBdr>
                <w:top w:val="none" w:sz="0" w:space="0" w:color="auto"/>
                <w:left w:val="none" w:sz="0" w:space="0" w:color="auto"/>
                <w:bottom w:val="none" w:sz="0" w:space="0" w:color="auto"/>
                <w:right w:val="none" w:sz="0" w:space="0" w:color="auto"/>
              </w:divBdr>
            </w:div>
          </w:divsChild>
        </w:div>
        <w:div w:id="161094515">
          <w:marLeft w:val="0"/>
          <w:marRight w:val="0"/>
          <w:marTop w:val="0"/>
          <w:marBottom w:val="0"/>
          <w:divBdr>
            <w:top w:val="none" w:sz="0" w:space="0" w:color="auto"/>
            <w:left w:val="none" w:sz="0" w:space="0" w:color="auto"/>
            <w:bottom w:val="none" w:sz="0" w:space="0" w:color="auto"/>
            <w:right w:val="none" w:sz="0" w:space="0" w:color="auto"/>
          </w:divBdr>
          <w:divsChild>
            <w:div w:id="903444765">
              <w:marLeft w:val="0"/>
              <w:marRight w:val="0"/>
              <w:marTop w:val="0"/>
              <w:marBottom w:val="0"/>
              <w:divBdr>
                <w:top w:val="none" w:sz="0" w:space="0" w:color="auto"/>
                <w:left w:val="none" w:sz="0" w:space="0" w:color="auto"/>
                <w:bottom w:val="none" w:sz="0" w:space="0" w:color="auto"/>
                <w:right w:val="none" w:sz="0" w:space="0" w:color="auto"/>
              </w:divBdr>
            </w:div>
          </w:divsChild>
        </w:div>
        <w:div w:id="209462209">
          <w:marLeft w:val="0"/>
          <w:marRight w:val="0"/>
          <w:marTop w:val="0"/>
          <w:marBottom w:val="0"/>
          <w:divBdr>
            <w:top w:val="none" w:sz="0" w:space="0" w:color="auto"/>
            <w:left w:val="none" w:sz="0" w:space="0" w:color="auto"/>
            <w:bottom w:val="none" w:sz="0" w:space="0" w:color="auto"/>
            <w:right w:val="none" w:sz="0" w:space="0" w:color="auto"/>
          </w:divBdr>
          <w:divsChild>
            <w:div w:id="1557933216">
              <w:marLeft w:val="0"/>
              <w:marRight w:val="0"/>
              <w:marTop w:val="0"/>
              <w:marBottom w:val="0"/>
              <w:divBdr>
                <w:top w:val="none" w:sz="0" w:space="0" w:color="auto"/>
                <w:left w:val="none" w:sz="0" w:space="0" w:color="auto"/>
                <w:bottom w:val="none" w:sz="0" w:space="0" w:color="auto"/>
                <w:right w:val="none" w:sz="0" w:space="0" w:color="auto"/>
              </w:divBdr>
            </w:div>
          </w:divsChild>
        </w:div>
        <w:div w:id="216284670">
          <w:marLeft w:val="0"/>
          <w:marRight w:val="0"/>
          <w:marTop w:val="0"/>
          <w:marBottom w:val="0"/>
          <w:divBdr>
            <w:top w:val="none" w:sz="0" w:space="0" w:color="auto"/>
            <w:left w:val="none" w:sz="0" w:space="0" w:color="auto"/>
            <w:bottom w:val="none" w:sz="0" w:space="0" w:color="auto"/>
            <w:right w:val="none" w:sz="0" w:space="0" w:color="auto"/>
          </w:divBdr>
          <w:divsChild>
            <w:div w:id="1791513599">
              <w:marLeft w:val="0"/>
              <w:marRight w:val="0"/>
              <w:marTop w:val="0"/>
              <w:marBottom w:val="0"/>
              <w:divBdr>
                <w:top w:val="none" w:sz="0" w:space="0" w:color="auto"/>
                <w:left w:val="none" w:sz="0" w:space="0" w:color="auto"/>
                <w:bottom w:val="none" w:sz="0" w:space="0" w:color="auto"/>
                <w:right w:val="none" w:sz="0" w:space="0" w:color="auto"/>
              </w:divBdr>
            </w:div>
          </w:divsChild>
        </w:div>
        <w:div w:id="222526896">
          <w:marLeft w:val="0"/>
          <w:marRight w:val="0"/>
          <w:marTop w:val="0"/>
          <w:marBottom w:val="0"/>
          <w:divBdr>
            <w:top w:val="none" w:sz="0" w:space="0" w:color="auto"/>
            <w:left w:val="none" w:sz="0" w:space="0" w:color="auto"/>
            <w:bottom w:val="none" w:sz="0" w:space="0" w:color="auto"/>
            <w:right w:val="none" w:sz="0" w:space="0" w:color="auto"/>
          </w:divBdr>
          <w:divsChild>
            <w:div w:id="1203397726">
              <w:marLeft w:val="0"/>
              <w:marRight w:val="0"/>
              <w:marTop w:val="0"/>
              <w:marBottom w:val="0"/>
              <w:divBdr>
                <w:top w:val="none" w:sz="0" w:space="0" w:color="auto"/>
                <w:left w:val="none" w:sz="0" w:space="0" w:color="auto"/>
                <w:bottom w:val="none" w:sz="0" w:space="0" w:color="auto"/>
                <w:right w:val="none" w:sz="0" w:space="0" w:color="auto"/>
              </w:divBdr>
            </w:div>
          </w:divsChild>
        </w:div>
        <w:div w:id="233636269">
          <w:marLeft w:val="0"/>
          <w:marRight w:val="0"/>
          <w:marTop w:val="0"/>
          <w:marBottom w:val="0"/>
          <w:divBdr>
            <w:top w:val="none" w:sz="0" w:space="0" w:color="auto"/>
            <w:left w:val="none" w:sz="0" w:space="0" w:color="auto"/>
            <w:bottom w:val="none" w:sz="0" w:space="0" w:color="auto"/>
            <w:right w:val="none" w:sz="0" w:space="0" w:color="auto"/>
          </w:divBdr>
          <w:divsChild>
            <w:div w:id="176889478">
              <w:marLeft w:val="0"/>
              <w:marRight w:val="0"/>
              <w:marTop w:val="0"/>
              <w:marBottom w:val="0"/>
              <w:divBdr>
                <w:top w:val="none" w:sz="0" w:space="0" w:color="auto"/>
                <w:left w:val="none" w:sz="0" w:space="0" w:color="auto"/>
                <w:bottom w:val="none" w:sz="0" w:space="0" w:color="auto"/>
                <w:right w:val="none" w:sz="0" w:space="0" w:color="auto"/>
              </w:divBdr>
            </w:div>
          </w:divsChild>
        </w:div>
        <w:div w:id="267469543">
          <w:marLeft w:val="0"/>
          <w:marRight w:val="0"/>
          <w:marTop w:val="0"/>
          <w:marBottom w:val="0"/>
          <w:divBdr>
            <w:top w:val="none" w:sz="0" w:space="0" w:color="auto"/>
            <w:left w:val="none" w:sz="0" w:space="0" w:color="auto"/>
            <w:bottom w:val="none" w:sz="0" w:space="0" w:color="auto"/>
            <w:right w:val="none" w:sz="0" w:space="0" w:color="auto"/>
          </w:divBdr>
          <w:divsChild>
            <w:div w:id="2015574370">
              <w:marLeft w:val="0"/>
              <w:marRight w:val="0"/>
              <w:marTop w:val="0"/>
              <w:marBottom w:val="0"/>
              <w:divBdr>
                <w:top w:val="none" w:sz="0" w:space="0" w:color="auto"/>
                <w:left w:val="none" w:sz="0" w:space="0" w:color="auto"/>
                <w:bottom w:val="none" w:sz="0" w:space="0" w:color="auto"/>
                <w:right w:val="none" w:sz="0" w:space="0" w:color="auto"/>
              </w:divBdr>
            </w:div>
          </w:divsChild>
        </w:div>
        <w:div w:id="268317713">
          <w:marLeft w:val="0"/>
          <w:marRight w:val="0"/>
          <w:marTop w:val="0"/>
          <w:marBottom w:val="0"/>
          <w:divBdr>
            <w:top w:val="none" w:sz="0" w:space="0" w:color="auto"/>
            <w:left w:val="none" w:sz="0" w:space="0" w:color="auto"/>
            <w:bottom w:val="none" w:sz="0" w:space="0" w:color="auto"/>
            <w:right w:val="none" w:sz="0" w:space="0" w:color="auto"/>
          </w:divBdr>
          <w:divsChild>
            <w:div w:id="325861648">
              <w:marLeft w:val="0"/>
              <w:marRight w:val="0"/>
              <w:marTop w:val="0"/>
              <w:marBottom w:val="0"/>
              <w:divBdr>
                <w:top w:val="none" w:sz="0" w:space="0" w:color="auto"/>
                <w:left w:val="none" w:sz="0" w:space="0" w:color="auto"/>
                <w:bottom w:val="none" w:sz="0" w:space="0" w:color="auto"/>
                <w:right w:val="none" w:sz="0" w:space="0" w:color="auto"/>
              </w:divBdr>
            </w:div>
          </w:divsChild>
        </w:div>
        <w:div w:id="294409766">
          <w:marLeft w:val="0"/>
          <w:marRight w:val="0"/>
          <w:marTop w:val="0"/>
          <w:marBottom w:val="0"/>
          <w:divBdr>
            <w:top w:val="none" w:sz="0" w:space="0" w:color="auto"/>
            <w:left w:val="none" w:sz="0" w:space="0" w:color="auto"/>
            <w:bottom w:val="none" w:sz="0" w:space="0" w:color="auto"/>
            <w:right w:val="none" w:sz="0" w:space="0" w:color="auto"/>
          </w:divBdr>
          <w:divsChild>
            <w:div w:id="2056158347">
              <w:marLeft w:val="0"/>
              <w:marRight w:val="0"/>
              <w:marTop w:val="0"/>
              <w:marBottom w:val="0"/>
              <w:divBdr>
                <w:top w:val="none" w:sz="0" w:space="0" w:color="auto"/>
                <w:left w:val="none" w:sz="0" w:space="0" w:color="auto"/>
                <w:bottom w:val="none" w:sz="0" w:space="0" w:color="auto"/>
                <w:right w:val="none" w:sz="0" w:space="0" w:color="auto"/>
              </w:divBdr>
            </w:div>
          </w:divsChild>
        </w:div>
        <w:div w:id="322468352">
          <w:marLeft w:val="0"/>
          <w:marRight w:val="0"/>
          <w:marTop w:val="0"/>
          <w:marBottom w:val="0"/>
          <w:divBdr>
            <w:top w:val="none" w:sz="0" w:space="0" w:color="auto"/>
            <w:left w:val="none" w:sz="0" w:space="0" w:color="auto"/>
            <w:bottom w:val="none" w:sz="0" w:space="0" w:color="auto"/>
            <w:right w:val="none" w:sz="0" w:space="0" w:color="auto"/>
          </w:divBdr>
          <w:divsChild>
            <w:div w:id="1930311321">
              <w:marLeft w:val="0"/>
              <w:marRight w:val="0"/>
              <w:marTop w:val="0"/>
              <w:marBottom w:val="0"/>
              <w:divBdr>
                <w:top w:val="none" w:sz="0" w:space="0" w:color="auto"/>
                <w:left w:val="none" w:sz="0" w:space="0" w:color="auto"/>
                <w:bottom w:val="none" w:sz="0" w:space="0" w:color="auto"/>
                <w:right w:val="none" w:sz="0" w:space="0" w:color="auto"/>
              </w:divBdr>
            </w:div>
          </w:divsChild>
        </w:div>
        <w:div w:id="342828188">
          <w:marLeft w:val="0"/>
          <w:marRight w:val="0"/>
          <w:marTop w:val="0"/>
          <w:marBottom w:val="0"/>
          <w:divBdr>
            <w:top w:val="none" w:sz="0" w:space="0" w:color="auto"/>
            <w:left w:val="none" w:sz="0" w:space="0" w:color="auto"/>
            <w:bottom w:val="none" w:sz="0" w:space="0" w:color="auto"/>
            <w:right w:val="none" w:sz="0" w:space="0" w:color="auto"/>
          </w:divBdr>
          <w:divsChild>
            <w:div w:id="1938370296">
              <w:marLeft w:val="0"/>
              <w:marRight w:val="0"/>
              <w:marTop w:val="0"/>
              <w:marBottom w:val="0"/>
              <w:divBdr>
                <w:top w:val="none" w:sz="0" w:space="0" w:color="auto"/>
                <w:left w:val="none" w:sz="0" w:space="0" w:color="auto"/>
                <w:bottom w:val="none" w:sz="0" w:space="0" w:color="auto"/>
                <w:right w:val="none" w:sz="0" w:space="0" w:color="auto"/>
              </w:divBdr>
            </w:div>
            <w:div w:id="1960333425">
              <w:marLeft w:val="0"/>
              <w:marRight w:val="0"/>
              <w:marTop w:val="0"/>
              <w:marBottom w:val="0"/>
              <w:divBdr>
                <w:top w:val="none" w:sz="0" w:space="0" w:color="auto"/>
                <w:left w:val="none" w:sz="0" w:space="0" w:color="auto"/>
                <w:bottom w:val="none" w:sz="0" w:space="0" w:color="auto"/>
                <w:right w:val="none" w:sz="0" w:space="0" w:color="auto"/>
              </w:divBdr>
            </w:div>
          </w:divsChild>
        </w:div>
        <w:div w:id="375200539">
          <w:marLeft w:val="0"/>
          <w:marRight w:val="0"/>
          <w:marTop w:val="0"/>
          <w:marBottom w:val="0"/>
          <w:divBdr>
            <w:top w:val="none" w:sz="0" w:space="0" w:color="auto"/>
            <w:left w:val="none" w:sz="0" w:space="0" w:color="auto"/>
            <w:bottom w:val="none" w:sz="0" w:space="0" w:color="auto"/>
            <w:right w:val="none" w:sz="0" w:space="0" w:color="auto"/>
          </w:divBdr>
          <w:divsChild>
            <w:div w:id="1132332310">
              <w:marLeft w:val="0"/>
              <w:marRight w:val="0"/>
              <w:marTop w:val="0"/>
              <w:marBottom w:val="0"/>
              <w:divBdr>
                <w:top w:val="none" w:sz="0" w:space="0" w:color="auto"/>
                <w:left w:val="none" w:sz="0" w:space="0" w:color="auto"/>
                <w:bottom w:val="none" w:sz="0" w:space="0" w:color="auto"/>
                <w:right w:val="none" w:sz="0" w:space="0" w:color="auto"/>
              </w:divBdr>
            </w:div>
          </w:divsChild>
        </w:div>
        <w:div w:id="412705478">
          <w:marLeft w:val="0"/>
          <w:marRight w:val="0"/>
          <w:marTop w:val="0"/>
          <w:marBottom w:val="0"/>
          <w:divBdr>
            <w:top w:val="none" w:sz="0" w:space="0" w:color="auto"/>
            <w:left w:val="none" w:sz="0" w:space="0" w:color="auto"/>
            <w:bottom w:val="none" w:sz="0" w:space="0" w:color="auto"/>
            <w:right w:val="none" w:sz="0" w:space="0" w:color="auto"/>
          </w:divBdr>
          <w:divsChild>
            <w:div w:id="1657564695">
              <w:marLeft w:val="0"/>
              <w:marRight w:val="0"/>
              <w:marTop w:val="0"/>
              <w:marBottom w:val="0"/>
              <w:divBdr>
                <w:top w:val="none" w:sz="0" w:space="0" w:color="auto"/>
                <w:left w:val="none" w:sz="0" w:space="0" w:color="auto"/>
                <w:bottom w:val="none" w:sz="0" w:space="0" w:color="auto"/>
                <w:right w:val="none" w:sz="0" w:space="0" w:color="auto"/>
              </w:divBdr>
            </w:div>
          </w:divsChild>
        </w:div>
        <w:div w:id="455878740">
          <w:marLeft w:val="0"/>
          <w:marRight w:val="0"/>
          <w:marTop w:val="0"/>
          <w:marBottom w:val="0"/>
          <w:divBdr>
            <w:top w:val="none" w:sz="0" w:space="0" w:color="auto"/>
            <w:left w:val="none" w:sz="0" w:space="0" w:color="auto"/>
            <w:bottom w:val="none" w:sz="0" w:space="0" w:color="auto"/>
            <w:right w:val="none" w:sz="0" w:space="0" w:color="auto"/>
          </w:divBdr>
          <w:divsChild>
            <w:div w:id="1256861069">
              <w:marLeft w:val="0"/>
              <w:marRight w:val="0"/>
              <w:marTop w:val="0"/>
              <w:marBottom w:val="0"/>
              <w:divBdr>
                <w:top w:val="none" w:sz="0" w:space="0" w:color="auto"/>
                <w:left w:val="none" w:sz="0" w:space="0" w:color="auto"/>
                <w:bottom w:val="none" w:sz="0" w:space="0" w:color="auto"/>
                <w:right w:val="none" w:sz="0" w:space="0" w:color="auto"/>
              </w:divBdr>
            </w:div>
          </w:divsChild>
        </w:div>
        <w:div w:id="479662162">
          <w:marLeft w:val="0"/>
          <w:marRight w:val="0"/>
          <w:marTop w:val="0"/>
          <w:marBottom w:val="0"/>
          <w:divBdr>
            <w:top w:val="none" w:sz="0" w:space="0" w:color="auto"/>
            <w:left w:val="none" w:sz="0" w:space="0" w:color="auto"/>
            <w:bottom w:val="none" w:sz="0" w:space="0" w:color="auto"/>
            <w:right w:val="none" w:sz="0" w:space="0" w:color="auto"/>
          </w:divBdr>
          <w:divsChild>
            <w:div w:id="571357402">
              <w:marLeft w:val="0"/>
              <w:marRight w:val="0"/>
              <w:marTop w:val="0"/>
              <w:marBottom w:val="0"/>
              <w:divBdr>
                <w:top w:val="none" w:sz="0" w:space="0" w:color="auto"/>
                <w:left w:val="none" w:sz="0" w:space="0" w:color="auto"/>
                <w:bottom w:val="none" w:sz="0" w:space="0" w:color="auto"/>
                <w:right w:val="none" w:sz="0" w:space="0" w:color="auto"/>
              </w:divBdr>
            </w:div>
          </w:divsChild>
        </w:div>
        <w:div w:id="499810274">
          <w:marLeft w:val="0"/>
          <w:marRight w:val="0"/>
          <w:marTop w:val="0"/>
          <w:marBottom w:val="0"/>
          <w:divBdr>
            <w:top w:val="none" w:sz="0" w:space="0" w:color="auto"/>
            <w:left w:val="none" w:sz="0" w:space="0" w:color="auto"/>
            <w:bottom w:val="none" w:sz="0" w:space="0" w:color="auto"/>
            <w:right w:val="none" w:sz="0" w:space="0" w:color="auto"/>
          </w:divBdr>
          <w:divsChild>
            <w:div w:id="740295501">
              <w:marLeft w:val="0"/>
              <w:marRight w:val="0"/>
              <w:marTop w:val="0"/>
              <w:marBottom w:val="0"/>
              <w:divBdr>
                <w:top w:val="none" w:sz="0" w:space="0" w:color="auto"/>
                <w:left w:val="none" w:sz="0" w:space="0" w:color="auto"/>
                <w:bottom w:val="none" w:sz="0" w:space="0" w:color="auto"/>
                <w:right w:val="none" w:sz="0" w:space="0" w:color="auto"/>
              </w:divBdr>
            </w:div>
          </w:divsChild>
        </w:div>
        <w:div w:id="514618729">
          <w:marLeft w:val="0"/>
          <w:marRight w:val="0"/>
          <w:marTop w:val="0"/>
          <w:marBottom w:val="0"/>
          <w:divBdr>
            <w:top w:val="none" w:sz="0" w:space="0" w:color="auto"/>
            <w:left w:val="none" w:sz="0" w:space="0" w:color="auto"/>
            <w:bottom w:val="none" w:sz="0" w:space="0" w:color="auto"/>
            <w:right w:val="none" w:sz="0" w:space="0" w:color="auto"/>
          </w:divBdr>
          <w:divsChild>
            <w:div w:id="1230193576">
              <w:marLeft w:val="0"/>
              <w:marRight w:val="0"/>
              <w:marTop w:val="0"/>
              <w:marBottom w:val="0"/>
              <w:divBdr>
                <w:top w:val="none" w:sz="0" w:space="0" w:color="auto"/>
                <w:left w:val="none" w:sz="0" w:space="0" w:color="auto"/>
                <w:bottom w:val="none" w:sz="0" w:space="0" w:color="auto"/>
                <w:right w:val="none" w:sz="0" w:space="0" w:color="auto"/>
              </w:divBdr>
            </w:div>
          </w:divsChild>
        </w:div>
        <w:div w:id="519246207">
          <w:marLeft w:val="0"/>
          <w:marRight w:val="0"/>
          <w:marTop w:val="0"/>
          <w:marBottom w:val="0"/>
          <w:divBdr>
            <w:top w:val="none" w:sz="0" w:space="0" w:color="auto"/>
            <w:left w:val="none" w:sz="0" w:space="0" w:color="auto"/>
            <w:bottom w:val="none" w:sz="0" w:space="0" w:color="auto"/>
            <w:right w:val="none" w:sz="0" w:space="0" w:color="auto"/>
          </w:divBdr>
          <w:divsChild>
            <w:div w:id="743768211">
              <w:marLeft w:val="0"/>
              <w:marRight w:val="0"/>
              <w:marTop w:val="0"/>
              <w:marBottom w:val="0"/>
              <w:divBdr>
                <w:top w:val="none" w:sz="0" w:space="0" w:color="auto"/>
                <w:left w:val="none" w:sz="0" w:space="0" w:color="auto"/>
                <w:bottom w:val="none" w:sz="0" w:space="0" w:color="auto"/>
                <w:right w:val="none" w:sz="0" w:space="0" w:color="auto"/>
              </w:divBdr>
            </w:div>
          </w:divsChild>
        </w:div>
        <w:div w:id="575088879">
          <w:marLeft w:val="0"/>
          <w:marRight w:val="0"/>
          <w:marTop w:val="0"/>
          <w:marBottom w:val="0"/>
          <w:divBdr>
            <w:top w:val="none" w:sz="0" w:space="0" w:color="auto"/>
            <w:left w:val="none" w:sz="0" w:space="0" w:color="auto"/>
            <w:bottom w:val="none" w:sz="0" w:space="0" w:color="auto"/>
            <w:right w:val="none" w:sz="0" w:space="0" w:color="auto"/>
          </w:divBdr>
          <w:divsChild>
            <w:div w:id="494537206">
              <w:marLeft w:val="0"/>
              <w:marRight w:val="0"/>
              <w:marTop w:val="0"/>
              <w:marBottom w:val="0"/>
              <w:divBdr>
                <w:top w:val="none" w:sz="0" w:space="0" w:color="auto"/>
                <w:left w:val="none" w:sz="0" w:space="0" w:color="auto"/>
                <w:bottom w:val="none" w:sz="0" w:space="0" w:color="auto"/>
                <w:right w:val="none" w:sz="0" w:space="0" w:color="auto"/>
              </w:divBdr>
            </w:div>
          </w:divsChild>
        </w:div>
        <w:div w:id="581139374">
          <w:marLeft w:val="0"/>
          <w:marRight w:val="0"/>
          <w:marTop w:val="0"/>
          <w:marBottom w:val="0"/>
          <w:divBdr>
            <w:top w:val="none" w:sz="0" w:space="0" w:color="auto"/>
            <w:left w:val="none" w:sz="0" w:space="0" w:color="auto"/>
            <w:bottom w:val="none" w:sz="0" w:space="0" w:color="auto"/>
            <w:right w:val="none" w:sz="0" w:space="0" w:color="auto"/>
          </w:divBdr>
          <w:divsChild>
            <w:div w:id="1047340959">
              <w:marLeft w:val="0"/>
              <w:marRight w:val="0"/>
              <w:marTop w:val="0"/>
              <w:marBottom w:val="0"/>
              <w:divBdr>
                <w:top w:val="none" w:sz="0" w:space="0" w:color="auto"/>
                <w:left w:val="none" w:sz="0" w:space="0" w:color="auto"/>
                <w:bottom w:val="none" w:sz="0" w:space="0" w:color="auto"/>
                <w:right w:val="none" w:sz="0" w:space="0" w:color="auto"/>
              </w:divBdr>
            </w:div>
          </w:divsChild>
        </w:div>
        <w:div w:id="610210019">
          <w:marLeft w:val="0"/>
          <w:marRight w:val="0"/>
          <w:marTop w:val="0"/>
          <w:marBottom w:val="0"/>
          <w:divBdr>
            <w:top w:val="none" w:sz="0" w:space="0" w:color="auto"/>
            <w:left w:val="none" w:sz="0" w:space="0" w:color="auto"/>
            <w:bottom w:val="none" w:sz="0" w:space="0" w:color="auto"/>
            <w:right w:val="none" w:sz="0" w:space="0" w:color="auto"/>
          </w:divBdr>
          <w:divsChild>
            <w:div w:id="98647859">
              <w:marLeft w:val="0"/>
              <w:marRight w:val="0"/>
              <w:marTop w:val="0"/>
              <w:marBottom w:val="0"/>
              <w:divBdr>
                <w:top w:val="none" w:sz="0" w:space="0" w:color="auto"/>
                <w:left w:val="none" w:sz="0" w:space="0" w:color="auto"/>
                <w:bottom w:val="none" w:sz="0" w:space="0" w:color="auto"/>
                <w:right w:val="none" w:sz="0" w:space="0" w:color="auto"/>
              </w:divBdr>
            </w:div>
            <w:div w:id="681129217">
              <w:marLeft w:val="0"/>
              <w:marRight w:val="0"/>
              <w:marTop w:val="0"/>
              <w:marBottom w:val="0"/>
              <w:divBdr>
                <w:top w:val="none" w:sz="0" w:space="0" w:color="auto"/>
                <w:left w:val="none" w:sz="0" w:space="0" w:color="auto"/>
                <w:bottom w:val="none" w:sz="0" w:space="0" w:color="auto"/>
                <w:right w:val="none" w:sz="0" w:space="0" w:color="auto"/>
              </w:divBdr>
            </w:div>
          </w:divsChild>
        </w:div>
        <w:div w:id="618337572">
          <w:marLeft w:val="0"/>
          <w:marRight w:val="0"/>
          <w:marTop w:val="0"/>
          <w:marBottom w:val="0"/>
          <w:divBdr>
            <w:top w:val="none" w:sz="0" w:space="0" w:color="auto"/>
            <w:left w:val="none" w:sz="0" w:space="0" w:color="auto"/>
            <w:bottom w:val="none" w:sz="0" w:space="0" w:color="auto"/>
            <w:right w:val="none" w:sz="0" w:space="0" w:color="auto"/>
          </w:divBdr>
          <w:divsChild>
            <w:div w:id="191576062">
              <w:marLeft w:val="0"/>
              <w:marRight w:val="0"/>
              <w:marTop w:val="0"/>
              <w:marBottom w:val="0"/>
              <w:divBdr>
                <w:top w:val="none" w:sz="0" w:space="0" w:color="auto"/>
                <w:left w:val="none" w:sz="0" w:space="0" w:color="auto"/>
                <w:bottom w:val="none" w:sz="0" w:space="0" w:color="auto"/>
                <w:right w:val="none" w:sz="0" w:space="0" w:color="auto"/>
              </w:divBdr>
            </w:div>
          </w:divsChild>
        </w:div>
        <w:div w:id="620067174">
          <w:marLeft w:val="0"/>
          <w:marRight w:val="0"/>
          <w:marTop w:val="0"/>
          <w:marBottom w:val="0"/>
          <w:divBdr>
            <w:top w:val="none" w:sz="0" w:space="0" w:color="auto"/>
            <w:left w:val="none" w:sz="0" w:space="0" w:color="auto"/>
            <w:bottom w:val="none" w:sz="0" w:space="0" w:color="auto"/>
            <w:right w:val="none" w:sz="0" w:space="0" w:color="auto"/>
          </w:divBdr>
          <w:divsChild>
            <w:div w:id="519439341">
              <w:marLeft w:val="0"/>
              <w:marRight w:val="0"/>
              <w:marTop w:val="0"/>
              <w:marBottom w:val="0"/>
              <w:divBdr>
                <w:top w:val="none" w:sz="0" w:space="0" w:color="auto"/>
                <w:left w:val="none" w:sz="0" w:space="0" w:color="auto"/>
                <w:bottom w:val="none" w:sz="0" w:space="0" w:color="auto"/>
                <w:right w:val="none" w:sz="0" w:space="0" w:color="auto"/>
              </w:divBdr>
            </w:div>
          </w:divsChild>
        </w:div>
        <w:div w:id="620762971">
          <w:marLeft w:val="0"/>
          <w:marRight w:val="0"/>
          <w:marTop w:val="0"/>
          <w:marBottom w:val="0"/>
          <w:divBdr>
            <w:top w:val="none" w:sz="0" w:space="0" w:color="auto"/>
            <w:left w:val="none" w:sz="0" w:space="0" w:color="auto"/>
            <w:bottom w:val="none" w:sz="0" w:space="0" w:color="auto"/>
            <w:right w:val="none" w:sz="0" w:space="0" w:color="auto"/>
          </w:divBdr>
          <w:divsChild>
            <w:div w:id="466582437">
              <w:marLeft w:val="0"/>
              <w:marRight w:val="0"/>
              <w:marTop w:val="0"/>
              <w:marBottom w:val="0"/>
              <w:divBdr>
                <w:top w:val="none" w:sz="0" w:space="0" w:color="auto"/>
                <w:left w:val="none" w:sz="0" w:space="0" w:color="auto"/>
                <w:bottom w:val="none" w:sz="0" w:space="0" w:color="auto"/>
                <w:right w:val="none" w:sz="0" w:space="0" w:color="auto"/>
              </w:divBdr>
            </w:div>
          </w:divsChild>
        </w:div>
        <w:div w:id="633677092">
          <w:marLeft w:val="0"/>
          <w:marRight w:val="0"/>
          <w:marTop w:val="0"/>
          <w:marBottom w:val="0"/>
          <w:divBdr>
            <w:top w:val="none" w:sz="0" w:space="0" w:color="auto"/>
            <w:left w:val="none" w:sz="0" w:space="0" w:color="auto"/>
            <w:bottom w:val="none" w:sz="0" w:space="0" w:color="auto"/>
            <w:right w:val="none" w:sz="0" w:space="0" w:color="auto"/>
          </w:divBdr>
          <w:divsChild>
            <w:div w:id="571699863">
              <w:marLeft w:val="0"/>
              <w:marRight w:val="0"/>
              <w:marTop w:val="0"/>
              <w:marBottom w:val="0"/>
              <w:divBdr>
                <w:top w:val="none" w:sz="0" w:space="0" w:color="auto"/>
                <w:left w:val="none" w:sz="0" w:space="0" w:color="auto"/>
                <w:bottom w:val="none" w:sz="0" w:space="0" w:color="auto"/>
                <w:right w:val="none" w:sz="0" w:space="0" w:color="auto"/>
              </w:divBdr>
            </w:div>
          </w:divsChild>
        </w:div>
        <w:div w:id="638418763">
          <w:marLeft w:val="0"/>
          <w:marRight w:val="0"/>
          <w:marTop w:val="0"/>
          <w:marBottom w:val="0"/>
          <w:divBdr>
            <w:top w:val="none" w:sz="0" w:space="0" w:color="auto"/>
            <w:left w:val="none" w:sz="0" w:space="0" w:color="auto"/>
            <w:bottom w:val="none" w:sz="0" w:space="0" w:color="auto"/>
            <w:right w:val="none" w:sz="0" w:space="0" w:color="auto"/>
          </w:divBdr>
          <w:divsChild>
            <w:div w:id="79914155">
              <w:marLeft w:val="0"/>
              <w:marRight w:val="0"/>
              <w:marTop w:val="0"/>
              <w:marBottom w:val="0"/>
              <w:divBdr>
                <w:top w:val="none" w:sz="0" w:space="0" w:color="auto"/>
                <w:left w:val="none" w:sz="0" w:space="0" w:color="auto"/>
                <w:bottom w:val="none" w:sz="0" w:space="0" w:color="auto"/>
                <w:right w:val="none" w:sz="0" w:space="0" w:color="auto"/>
              </w:divBdr>
            </w:div>
            <w:div w:id="320086435">
              <w:marLeft w:val="0"/>
              <w:marRight w:val="0"/>
              <w:marTop w:val="0"/>
              <w:marBottom w:val="0"/>
              <w:divBdr>
                <w:top w:val="none" w:sz="0" w:space="0" w:color="auto"/>
                <w:left w:val="none" w:sz="0" w:space="0" w:color="auto"/>
                <w:bottom w:val="none" w:sz="0" w:space="0" w:color="auto"/>
                <w:right w:val="none" w:sz="0" w:space="0" w:color="auto"/>
              </w:divBdr>
            </w:div>
          </w:divsChild>
        </w:div>
        <w:div w:id="642344857">
          <w:marLeft w:val="0"/>
          <w:marRight w:val="0"/>
          <w:marTop w:val="0"/>
          <w:marBottom w:val="0"/>
          <w:divBdr>
            <w:top w:val="none" w:sz="0" w:space="0" w:color="auto"/>
            <w:left w:val="none" w:sz="0" w:space="0" w:color="auto"/>
            <w:bottom w:val="none" w:sz="0" w:space="0" w:color="auto"/>
            <w:right w:val="none" w:sz="0" w:space="0" w:color="auto"/>
          </w:divBdr>
          <w:divsChild>
            <w:div w:id="960653684">
              <w:marLeft w:val="0"/>
              <w:marRight w:val="0"/>
              <w:marTop w:val="0"/>
              <w:marBottom w:val="0"/>
              <w:divBdr>
                <w:top w:val="none" w:sz="0" w:space="0" w:color="auto"/>
                <w:left w:val="none" w:sz="0" w:space="0" w:color="auto"/>
                <w:bottom w:val="none" w:sz="0" w:space="0" w:color="auto"/>
                <w:right w:val="none" w:sz="0" w:space="0" w:color="auto"/>
              </w:divBdr>
            </w:div>
          </w:divsChild>
        </w:div>
        <w:div w:id="660814492">
          <w:marLeft w:val="0"/>
          <w:marRight w:val="0"/>
          <w:marTop w:val="0"/>
          <w:marBottom w:val="0"/>
          <w:divBdr>
            <w:top w:val="none" w:sz="0" w:space="0" w:color="auto"/>
            <w:left w:val="none" w:sz="0" w:space="0" w:color="auto"/>
            <w:bottom w:val="none" w:sz="0" w:space="0" w:color="auto"/>
            <w:right w:val="none" w:sz="0" w:space="0" w:color="auto"/>
          </w:divBdr>
          <w:divsChild>
            <w:div w:id="278922862">
              <w:marLeft w:val="0"/>
              <w:marRight w:val="0"/>
              <w:marTop w:val="0"/>
              <w:marBottom w:val="0"/>
              <w:divBdr>
                <w:top w:val="none" w:sz="0" w:space="0" w:color="auto"/>
                <w:left w:val="none" w:sz="0" w:space="0" w:color="auto"/>
                <w:bottom w:val="none" w:sz="0" w:space="0" w:color="auto"/>
                <w:right w:val="none" w:sz="0" w:space="0" w:color="auto"/>
              </w:divBdr>
            </w:div>
          </w:divsChild>
        </w:div>
        <w:div w:id="662971757">
          <w:marLeft w:val="0"/>
          <w:marRight w:val="0"/>
          <w:marTop w:val="0"/>
          <w:marBottom w:val="0"/>
          <w:divBdr>
            <w:top w:val="none" w:sz="0" w:space="0" w:color="auto"/>
            <w:left w:val="none" w:sz="0" w:space="0" w:color="auto"/>
            <w:bottom w:val="none" w:sz="0" w:space="0" w:color="auto"/>
            <w:right w:val="none" w:sz="0" w:space="0" w:color="auto"/>
          </w:divBdr>
          <w:divsChild>
            <w:div w:id="1086918958">
              <w:marLeft w:val="0"/>
              <w:marRight w:val="0"/>
              <w:marTop w:val="0"/>
              <w:marBottom w:val="0"/>
              <w:divBdr>
                <w:top w:val="none" w:sz="0" w:space="0" w:color="auto"/>
                <w:left w:val="none" w:sz="0" w:space="0" w:color="auto"/>
                <w:bottom w:val="none" w:sz="0" w:space="0" w:color="auto"/>
                <w:right w:val="none" w:sz="0" w:space="0" w:color="auto"/>
              </w:divBdr>
            </w:div>
          </w:divsChild>
        </w:div>
        <w:div w:id="669529139">
          <w:marLeft w:val="0"/>
          <w:marRight w:val="0"/>
          <w:marTop w:val="0"/>
          <w:marBottom w:val="0"/>
          <w:divBdr>
            <w:top w:val="none" w:sz="0" w:space="0" w:color="auto"/>
            <w:left w:val="none" w:sz="0" w:space="0" w:color="auto"/>
            <w:bottom w:val="none" w:sz="0" w:space="0" w:color="auto"/>
            <w:right w:val="none" w:sz="0" w:space="0" w:color="auto"/>
          </w:divBdr>
          <w:divsChild>
            <w:div w:id="103229667">
              <w:marLeft w:val="0"/>
              <w:marRight w:val="0"/>
              <w:marTop w:val="0"/>
              <w:marBottom w:val="0"/>
              <w:divBdr>
                <w:top w:val="none" w:sz="0" w:space="0" w:color="auto"/>
                <w:left w:val="none" w:sz="0" w:space="0" w:color="auto"/>
                <w:bottom w:val="none" w:sz="0" w:space="0" w:color="auto"/>
                <w:right w:val="none" w:sz="0" w:space="0" w:color="auto"/>
              </w:divBdr>
            </w:div>
          </w:divsChild>
        </w:div>
        <w:div w:id="683021076">
          <w:marLeft w:val="0"/>
          <w:marRight w:val="0"/>
          <w:marTop w:val="0"/>
          <w:marBottom w:val="0"/>
          <w:divBdr>
            <w:top w:val="none" w:sz="0" w:space="0" w:color="auto"/>
            <w:left w:val="none" w:sz="0" w:space="0" w:color="auto"/>
            <w:bottom w:val="none" w:sz="0" w:space="0" w:color="auto"/>
            <w:right w:val="none" w:sz="0" w:space="0" w:color="auto"/>
          </w:divBdr>
          <w:divsChild>
            <w:div w:id="1860699194">
              <w:marLeft w:val="0"/>
              <w:marRight w:val="0"/>
              <w:marTop w:val="0"/>
              <w:marBottom w:val="0"/>
              <w:divBdr>
                <w:top w:val="none" w:sz="0" w:space="0" w:color="auto"/>
                <w:left w:val="none" w:sz="0" w:space="0" w:color="auto"/>
                <w:bottom w:val="none" w:sz="0" w:space="0" w:color="auto"/>
                <w:right w:val="none" w:sz="0" w:space="0" w:color="auto"/>
              </w:divBdr>
            </w:div>
          </w:divsChild>
        </w:div>
        <w:div w:id="723674076">
          <w:marLeft w:val="0"/>
          <w:marRight w:val="0"/>
          <w:marTop w:val="0"/>
          <w:marBottom w:val="0"/>
          <w:divBdr>
            <w:top w:val="none" w:sz="0" w:space="0" w:color="auto"/>
            <w:left w:val="none" w:sz="0" w:space="0" w:color="auto"/>
            <w:bottom w:val="none" w:sz="0" w:space="0" w:color="auto"/>
            <w:right w:val="none" w:sz="0" w:space="0" w:color="auto"/>
          </w:divBdr>
          <w:divsChild>
            <w:div w:id="738795803">
              <w:marLeft w:val="0"/>
              <w:marRight w:val="0"/>
              <w:marTop w:val="0"/>
              <w:marBottom w:val="0"/>
              <w:divBdr>
                <w:top w:val="none" w:sz="0" w:space="0" w:color="auto"/>
                <w:left w:val="none" w:sz="0" w:space="0" w:color="auto"/>
                <w:bottom w:val="none" w:sz="0" w:space="0" w:color="auto"/>
                <w:right w:val="none" w:sz="0" w:space="0" w:color="auto"/>
              </w:divBdr>
            </w:div>
          </w:divsChild>
        </w:div>
        <w:div w:id="725496877">
          <w:marLeft w:val="0"/>
          <w:marRight w:val="0"/>
          <w:marTop w:val="0"/>
          <w:marBottom w:val="0"/>
          <w:divBdr>
            <w:top w:val="none" w:sz="0" w:space="0" w:color="auto"/>
            <w:left w:val="none" w:sz="0" w:space="0" w:color="auto"/>
            <w:bottom w:val="none" w:sz="0" w:space="0" w:color="auto"/>
            <w:right w:val="none" w:sz="0" w:space="0" w:color="auto"/>
          </w:divBdr>
          <w:divsChild>
            <w:div w:id="1576009796">
              <w:marLeft w:val="0"/>
              <w:marRight w:val="0"/>
              <w:marTop w:val="0"/>
              <w:marBottom w:val="0"/>
              <w:divBdr>
                <w:top w:val="none" w:sz="0" w:space="0" w:color="auto"/>
                <w:left w:val="none" w:sz="0" w:space="0" w:color="auto"/>
                <w:bottom w:val="none" w:sz="0" w:space="0" w:color="auto"/>
                <w:right w:val="none" w:sz="0" w:space="0" w:color="auto"/>
              </w:divBdr>
            </w:div>
          </w:divsChild>
        </w:div>
        <w:div w:id="735974175">
          <w:marLeft w:val="0"/>
          <w:marRight w:val="0"/>
          <w:marTop w:val="0"/>
          <w:marBottom w:val="0"/>
          <w:divBdr>
            <w:top w:val="none" w:sz="0" w:space="0" w:color="auto"/>
            <w:left w:val="none" w:sz="0" w:space="0" w:color="auto"/>
            <w:bottom w:val="none" w:sz="0" w:space="0" w:color="auto"/>
            <w:right w:val="none" w:sz="0" w:space="0" w:color="auto"/>
          </w:divBdr>
          <w:divsChild>
            <w:div w:id="1624269618">
              <w:marLeft w:val="0"/>
              <w:marRight w:val="0"/>
              <w:marTop w:val="0"/>
              <w:marBottom w:val="0"/>
              <w:divBdr>
                <w:top w:val="none" w:sz="0" w:space="0" w:color="auto"/>
                <w:left w:val="none" w:sz="0" w:space="0" w:color="auto"/>
                <w:bottom w:val="none" w:sz="0" w:space="0" w:color="auto"/>
                <w:right w:val="none" w:sz="0" w:space="0" w:color="auto"/>
              </w:divBdr>
            </w:div>
          </w:divsChild>
        </w:div>
        <w:div w:id="792944510">
          <w:marLeft w:val="0"/>
          <w:marRight w:val="0"/>
          <w:marTop w:val="0"/>
          <w:marBottom w:val="0"/>
          <w:divBdr>
            <w:top w:val="none" w:sz="0" w:space="0" w:color="auto"/>
            <w:left w:val="none" w:sz="0" w:space="0" w:color="auto"/>
            <w:bottom w:val="none" w:sz="0" w:space="0" w:color="auto"/>
            <w:right w:val="none" w:sz="0" w:space="0" w:color="auto"/>
          </w:divBdr>
          <w:divsChild>
            <w:div w:id="781610867">
              <w:marLeft w:val="0"/>
              <w:marRight w:val="0"/>
              <w:marTop w:val="0"/>
              <w:marBottom w:val="0"/>
              <w:divBdr>
                <w:top w:val="none" w:sz="0" w:space="0" w:color="auto"/>
                <w:left w:val="none" w:sz="0" w:space="0" w:color="auto"/>
                <w:bottom w:val="none" w:sz="0" w:space="0" w:color="auto"/>
                <w:right w:val="none" w:sz="0" w:space="0" w:color="auto"/>
              </w:divBdr>
            </w:div>
          </w:divsChild>
        </w:div>
        <w:div w:id="805394554">
          <w:marLeft w:val="0"/>
          <w:marRight w:val="0"/>
          <w:marTop w:val="0"/>
          <w:marBottom w:val="0"/>
          <w:divBdr>
            <w:top w:val="none" w:sz="0" w:space="0" w:color="auto"/>
            <w:left w:val="none" w:sz="0" w:space="0" w:color="auto"/>
            <w:bottom w:val="none" w:sz="0" w:space="0" w:color="auto"/>
            <w:right w:val="none" w:sz="0" w:space="0" w:color="auto"/>
          </w:divBdr>
          <w:divsChild>
            <w:div w:id="1273515972">
              <w:marLeft w:val="0"/>
              <w:marRight w:val="0"/>
              <w:marTop w:val="0"/>
              <w:marBottom w:val="0"/>
              <w:divBdr>
                <w:top w:val="none" w:sz="0" w:space="0" w:color="auto"/>
                <w:left w:val="none" w:sz="0" w:space="0" w:color="auto"/>
                <w:bottom w:val="none" w:sz="0" w:space="0" w:color="auto"/>
                <w:right w:val="none" w:sz="0" w:space="0" w:color="auto"/>
              </w:divBdr>
            </w:div>
          </w:divsChild>
        </w:div>
        <w:div w:id="806243750">
          <w:marLeft w:val="0"/>
          <w:marRight w:val="0"/>
          <w:marTop w:val="0"/>
          <w:marBottom w:val="0"/>
          <w:divBdr>
            <w:top w:val="none" w:sz="0" w:space="0" w:color="auto"/>
            <w:left w:val="none" w:sz="0" w:space="0" w:color="auto"/>
            <w:bottom w:val="none" w:sz="0" w:space="0" w:color="auto"/>
            <w:right w:val="none" w:sz="0" w:space="0" w:color="auto"/>
          </w:divBdr>
          <w:divsChild>
            <w:div w:id="1658801379">
              <w:marLeft w:val="0"/>
              <w:marRight w:val="0"/>
              <w:marTop w:val="0"/>
              <w:marBottom w:val="0"/>
              <w:divBdr>
                <w:top w:val="none" w:sz="0" w:space="0" w:color="auto"/>
                <w:left w:val="none" w:sz="0" w:space="0" w:color="auto"/>
                <w:bottom w:val="none" w:sz="0" w:space="0" w:color="auto"/>
                <w:right w:val="none" w:sz="0" w:space="0" w:color="auto"/>
              </w:divBdr>
            </w:div>
          </w:divsChild>
        </w:div>
        <w:div w:id="815151376">
          <w:marLeft w:val="0"/>
          <w:marRight w:val="0"/>
          <w:marTop w:val="0"/>
          <w:marBottom w:val="0"/>
          <w:divBdr>
            <w:top w:val="none" w:sz="0" w:space="0" w:color="auto"/>
            <w:left w:val="none" w:sz="0" w:space="0" w:color="auto"/>
            <w:bottom w:val="none" w:sz="0" w:space="0" w:color="auto"/>
            <w:right w:val="none" w:sz="0" w:space="0" w:color="auto"/>
          </w:divBdr>
          <w:divsChild>
            <w:div w:id="1769888165">
              <w:marLeft w:val="0"/>
              <w:marRight w:val="0"/>
              <w:marTop w:val="0"/>
              <w:marBottom w:val="0"/>
              <w:divBdr>
                <w:top w:val="none" w:sz="0" w:space="0" w:color="auto"/>
                <w:left w:val="none" w:sz="0" w:space="0" w:color="auto"/>
                <w:bottom w:val="none" w:sz="0" w:space="0" w:color="auto"/>
                <w:right w:val="none" w:sz="0" w:space="0" w:color="auto"/>
              </w:divBdr>
            </w:div>
          </w:divsChild>
        </w:div>
        <w:div w:id="833954079">
          <w:marLeft w:val="0"/>
          <w:marRight w:val="0"/>
          <w:marTop w:val="0"/>
          <w:marBottom w:val="0"/>
          <w:divBdr>
            <w:top w:val="none" w:sz="0" w:space="0" w:color="auto"/>
            <w:left w:val="none" w:sz="0" w:space="0" w:color="auto"/>
            <w:bottom w:val="none" w:sz="0" w:space="0" w:color="auto"/>
            <w:right w:val="none" w:sz="0" w:space="0" w:color="auto"/>
          </w:divBdr>
          <w:divsChild>
            <w:div w:id="162013091">
              <w:marLeft w:val="0"/>
              <w:marRight w:val="0"/>
              <w:marTop w:val="0"/>
              <w:marBottom w:val="0"/>
              <w:divBdr>
                <w:top w:val="none" w:sz="0" w:space="0" w:color="auto"/>
                <w:left w:val="none" w:sz="0" w:space="0" w:color="auto"/>
                <w:bottom w:val="none" w:sz="0" w:space="0" w:color="auto"/>
                <w:right w:val="none" w:sz="0" w:space="0" w:color="auto"/>
              </w:divBdr>
            </w:div>
          </w:divsChild>
        </w:div>
        <w:div w:id="892541334">
          <w:marLeft w:val="0"/>
          <w:marRight w:val="0"/>
          <w:marTop w:val="0"/>
          <w:marBottom w:val="0"/>
          <w:divBdr>
            <w:top w:val="none" w:sz="0" w:space="0" w:color="auto"/>
            <w:left w:val="none" w:sz="0" w:space="0" w:color="auto"/>
            <w:bottom w:val="none" w:sz="0" w:space="0" w:color="auto"/>
            <w:right w:val="none" w:sz="0" w:space="0" w:color="auto"/>
          </w:divBdr>
          <w:divsChild>
            <w:div w:id="1465779495">
              <w:marLeft w:val="0"/>
              <w:marRight w:val="0"/>
              <w:marTop w:val="0"/>
              <w:marBottom w:val="0"/>
              <w:divBdr>
                <w:top w:val="none" w:sz="0" w:space="0" w:color="auto"/>
                <w:left w:val="none" w:sz="0" w:space="0" w:color="auto"/>
                <w:bottom w:val="none" w:sz="0" w:space="0" w:color="auto"/>
                <w:right w:val="none" w:sz="0" w:space="0" w:color="auto"/>
              </w:divBdr>
            </w:div>
            <w:div w:id="1920284561">
              <w:marLeft w:val="0"/>
              <w:marRight w:val="0"/>
              <w:marTop w:val="0"/>
              <w:marBottom w:val="0"/>
              <w:divBdr>
                <w:top w:val="none" w:sz="0" w:space="0" w:color="auto"/>
                <w:left w:val="none" w:sz="0" w:space="0" w:color="auto"/>
                <w:bottom w:val="none" w:sz="0" w:space="0" w:color="auto"/>
                <w:right w:val="none" w:sz="0" w:space="0" w:color="auto"/>
              </w:divBdr>
            </w:div>
          </w:divsChild>
        </w:div>
        <w:div w:id="904532422">
          <w:marLeft w:val="0"/>
          <w:marRight w:val="0"/>
          <w:marTop w:val="0"/>
          <w:marBottom w:val="0"/>
          <w:divBdr>
            <w:top w:val="none" w:sz="0" w:space="0" w:color="auto"/>
            <w:left w:val="none" w:sz="0" w:space="0" w:color="auto"/>
            <w:bottom w:val="none" w:sz="0" w:space="0" w:color="auto"/>
            <w:right w:val="none" w:sz="0" w:space="0" w:color="auto"/>
          </w:divBdr>
          <w:divsChild>
            <w:div w:id="1424106430">
              <w:marLeft w:val="0"/>
              <w:marRight w:val="0"/>
              <w:marTop w:val="0"/>
              <w:marBottom w:val="0"/>
              <w:divBdr>
                <w:top w:val="none" w:sz="0" w:space="0" w:color="auto"/>
                <w:left w:val="none" w:sz="0" w:space="0" w:color="auto"/>
                <w:bottom w:val="none" w:sz="0" w:space="0" w:color="auto"/>
                <w:right w:val="none" w:sz="0" w:space="0" w:color="auto"/>
              </w:divBdr>
            </w:div>
          </w:divsChild>
        </w:div>
        <w:div w:id="906500224">
          <w:marLeft w:val="0"/>
          <w:marRight w:val="0"/>
          <w:marTop w:val="0"/>
          <w:marBottom w:val="0"/>
          <w:divBdr>
            <w:top w:val="none" w:sz="0" w:space="0" w:color="auto"/>
            <w:left w:val="none" w:sz="0" w:space="0" w:color="auto"/>
            <w:bottom w:val="none" w:sz="0" w:space="0" w:color="auto"/>
            <w:right w:val="none" w:sz="0" w:space="0" w:color="auto"/>
          </w:divBdr>
          <w:divsChild>
            <w:div w:id="201409278">
              <w:marLeft w:val="0"/>
              <w:marRight w:val="0"/>
              <w:marTop w:val="0"/>
              <w:marBottom w:val="0"/>
              <w:divBdr>
                <w:top w:val="none" w:sz="0" w:space="0" w:color="auto"/>
                <w:left w:val="none" w:sz="0" w:space="0" w:color="auto"/>
                <w:bottom w:val="none" w:sz="0" w:space="0" w:color="auto"/>
                <w:right w:val="none" w:sz="0" w:space="0" w:color="auto"/>
              </w:divBdr>
            </w:div>
            <w:div w:id="1739598561">
              <w:marLeft w:val="0"/>
              <w:marRight w:val="0"/>
              <w:marTop w:val="0"/>
              <w:marBottom w:val="0"/>
              <w:divBdr>
                <w:top w:val="none" w:sz="0" w:space="0" w:color="auto"/>
                <w:left w:val="none" w:sz="0" w:space="0" w:color="auto"/>
                <w:bottom w:val="none" w:sz="0" w:space="0" w:color="auto"/>
                <w:right w:val="none" w:sz="0" w:space="0" w:color="auto"/>
              </w:divBdr>
            </w:div>
          </w:divsChild>
        </w:div>
        <w:div w:id="923683750">
          <w:marLeft w:val="0"/>
          <w:marRight w:val="0"/>
          <w:marTop w:val="0"/>
          <w:marBottom w:val="0"/>
          <w:divBdr>
            <w:top w:val="none" w:sz="0" w:space="0" w:color="auto"/>
            <w:left w:val="none" w:sz="0" w:space="0" w:color="auto"/>
            <w:bottom w:val="none" w:sz="0" w:space="0" w:color="auto"/>
            <w:right w:val="none" w:sz="0" w:space="0" w:color="auto"/>
          </w:divBdr>
          <w:divsChild>
            <w:div w:id="132065678">
              <w:marLeft w:val="0"/>
              <w:marRight w:val="0"/>
              <w:marTop w:val="0"/>
              <w:marBottom w:val="0"/>
              <w:divBdr>
                <w:top w:val="none" w:sz="0" w:space="0" w:color="auto"/>
                <w:left w:val="none" w:sz="0" w:space="0" w:color="auto"/>
                <w:bottom w:val="none" w:sz="0" w:space="0" w:color="auto"/>
                <w:right w:val="none" w:sz="0" w:space="0" w:color="auto"/>
              </w:divBdr>
            </w:div>
          </w:divsChild>
        </w:div>
        <w:div w:id="968825466">
          <w:marLeft w:val="0"/>
          <w:marRight w:val="0"/>
          <w:marTop w:val="0"/>
          <w:marBottom w:val="0"/>
          <w:divBdr>
            <w:top w:val="none" w:sz="0" w:space="0" w:color="auto"/>
            <w:left w:val="none" w:sz="0" w:space="0" w:color="auto"/>
            <w:bottom w:val="none" w:sz="0" w:space="0" w:color="auto"/>
            <w:right w:val="none" w:sz="0" w:space="0" w:color="auto"/>
          </w:divBdr>
          <w:divsChild>
            <w:div w:id="1251894667">
              <w:marLeft w:val="0"/>
              <w:marRight w:val="0"/>
              <w:marTop w:val="0"/>
              <w:marBottom w:val="0"/>
              <w:divBdr>
                <w:top w:val="none" w:sz="0" w:space="0" w:color="auto"/>
                <w:left w:val="none" w:sz="0" w:space="0" w:color="auto"/>
                <w:bottom w:val="none" w:sz="0" w:space="0" w:color="auto"/>
                <w:right w:val="none" w:sz="0" w:space="0" w:color="auto"/>
              </w:divBdr>
            </w:div>
          </w:divsChild>
        </w:div>
        <w:div w:id="971718297">
          <w:marLeft w:val="0"/>
          <w:marRight w:val="0"/>
          <w:marTop w:val="0"/>
          <w:marBottom w:val="0"/>
          <w:divBdr>
            <w:top w:val="none" w:sz="0" w:space="0" w:color="auto"/>
            <w:left w:val="none" w:sz="0" w:space="0" w:color="auto"/>
            <w:bottom w:val="none" w:sz="0" w:space="0" w:color="auto"/>
            <w:right w:val="none" w:sz="0" w:space="0" w:color="auto"/>
          </w:divBdr>
          <w:divsChild>
            <w:div w:id="1413813004">
              <w:marLeft w:val="0"/>
              <w:marRight w:val="0"/>
              <w:marTop w:val="0"/>
              <w:marBottom w:val="0"/>
              <w:divBdr>
                <w:top w:val="none" w:sz="0" w:space="0" w:color="auto"/>
                <w:left w:val="none" w:sz="0" w:space="0" w:color="auto"/>
                <w:bottom w:val="none" w:sz="0" w:space="0" w:color="auto"/>
                <w:right w:val="none" w:sz="0" w:space="0" w:color="auto"/>
              </w:divBdr>
            </w:div>
          </w:divsChild>
        </w:div>
        <w:div w:id="993948167">
          <w:marLeft w:val="0"/>
          <w:marRight w:val="0"/>
          <w:marTop w:val="0"/>
          <w:marBottom w:val="0"/>
          <w:divBdr>
            <w:top w:val="none" w:sz="0" w:space="0" w:color="auto"/>
            <w:left w:val="none" w:sz="0" w:space="0" w:color="auto"/>
            <w:bottom w:val="none" w:sz="0" w:space="0" w:color="auto"/>
            <w:right w:val="none" w:sz="0" w:space="0" w:color="auto"/>
          </w:divBdr>
          <w:divsChild>
            <w:div w:id="43331477">
              <w:marLeft w:val="0"/>
              <w:marRight w:val="0"/>
              <w:marTop w:val="0"/>
              <w:marBottom w:val="0"/>
              <w:divBdr>
                <w:top w:val="none" w:sz="0" w:space="0" w:color="auto"/>
                <w:left w:val="none" w:sz="0" w:space="0" w:color="auto"/>
                <w:bottom w:val="none" w:sz="0" w:space="0" w:color="auto"/>
                <w:right w:val="none" w:sz="0" w:space="0" w:color="auto"/>
              </w:divBdr>
            </w:div>
            <w:div w:id="2127387652">
              <w:marLeft w:val="0"/>
              <w:marRight w:val="0"/>
              <w:marTop w:val="0"/>
              <w:marBottom w:val="0"/>
              <w:divBdr>
                <w:top w:val="none" w:sz="0" w:space="0" w:color="auto"/>
                <w:left w:val="none" w:sz="0" w:space="0" w:color="auto"/>
                <w:bottom w:val="none" w:sz="0" w:space="0" w:color="auto"/>
                <w:right w:val="none" w:sz="0" w:space="0" w:color="auto"/>
              </w:divBdr>
            </w:div>
          </w:divsChild>
        </w:div>
        <w:div w:id="994917509">
          <w:marLeft w:val="0"/>
          <w:marRight w:val="0"/>
          <w:marTop w:val="0"/>
          <w:marBottom w:val="0"/>
          <w:divBdr>
            <w:top w:val="none" w:sz="0" w:space="0" w:color="auto"/>
            <w:left w:val="none" w:sz="0" w:space="0" w:color="auto"/>
            <w:bottom w:val="none" w:sz="0" w:space="0" w:color="auto"/>
            <w:right w:val="none" w:sz="0" w:space="0" w:color="auto"/>
          </w:divBdr>
          <w:divsChild>
            <w:div w:id="1765420931">
              <w:marLeft w:val="0"/>
              <w:marRight w:val="0"/>
              <w:marTop w:val="0"/>
              <w:marBottom w:val="0"/>
              <w:divBdr>
                <w:top w:val="none" w:sz="0" w:space="0" w:color="auto"/>
                <w:left w:val="none" w:sz="0" w:space="0" w:color="auto"/>
                <w:bottom w:val="none" w:sz="0" w:space="0" w:color="auto"/>
                <w:right w:val="none" w:sz="0" w:space="0" w:color="auto"/>
              </w:divBdr>
            </w:div>
          </w:divsChild>
        </w:div>
        <w:div w:id="998535094">
          <w:marLeft w:val="0"/>
          <w:marRight w:val="0"/>
          <w:marTop w:val="0"/>
          <w:marBottom w:val="0"/>
          <w:divBdr>
            <w:top w:val="none" w:sz="0" w:space="0" w:color="auto"/>
            <w:left w:val="none" w:sz="0" w:space="0" w:color="auto"/>
            <w:bottom w:val="none" w:sz="0" w:space="0" w:color="auto"/>
            <w:right w:val="none" w:sz="0" w:space="0" w:color="auto"/>
          </w:divBdr>
          <w:divsChild>
            <w:div w:id="1749881555">
              <w:marLeft w:val="0"/>
              <w:marRight w:val="0"/>
              <w:marTop w:val="0"/>
              <w:marBottom w:val="0"/>
              <w:divBdr>
                <w:top w:val="none" w:sz="0" w:space="0" w:color="auto"/>
                <w:left w:val="none" w:sz="0" w:space="0" w:color="auto"/>
                <w:bottom w:val="none" w:sz="0" w:space="0" w:color="auto"/>
                <w:right w:val="none" w:sz="0" w:space="0" w:color="auto"/>
              </w:divBdr>
            </w:div>
          </w:divsChild>
        </w:div>
        <w:div w:id="1013918900">
          <w:marLeft w:val="0"/>
          <w:marRight w:val="0"/>
          <w:marTop w:val="0"/>
          <w:marBottom w:val="0"/>
          <w:divBdr>
            <w:top w:val="none" w:sz="0" w:space="0" w:color="auto"/>
            <w:left w:val="none" w:sz="0" w:space="0" w:color="auto"/>
            <w:bottom w:val="none" w:sz="0" w:space="0" w:color="auto"/>
            <w:right w:val="none" w:sz="0" w:space="0" w:color="auto"/>
          </w:divBdr>
          <w:divsChild>
            <w:div w:id="1231429512">
              <w:marLeft w:val="0"/>
              <w:marRight w:val="0"/>
              <w:marTop w:val="0"/>
              <w:marBottom w:val="0"/>
              <w:divBdr>
                <w:top w:val="none" w:sz="0" w:space="0" w:color="auto"/>
                <w:left w:val="none" w:sz="0" w:space="0" w:color="auto"/>
                <w:bottom w:val="none" w:sz="0" w:space="0" w:color="auto"/>
                <w:right w:val="none" w:sz="0" w:space="0" w:color="auto"/>
              </w:divBdr>
            </w:div>
          </w:divsChild>
        </w:div>
        <w:div w:id="1029530807">
          <w:marLeft w:val="0"/>
          <w:marRight w:val="0"/>
          <w:marTop w:val="0"/>
          <w:marBottom w:val="0"/>
          <w:divBdr>
            <w:top w:val="none" w:sz="0" w:space="0" w:color="auto"/>
            <w:left w:val="none" w:sz="0" w:space="0" w:color="auto"/>
            <w:bottom w:val="none" w:sz="0" w:space="0" w:color="auto"/>
            <w:right w:val="none" w:sz="0" w:space="0" w:color="auto"/>
          </w:divBdr>
          <w:divsChild>
            <w:div w:id="2074621360">
              <w:marLeft w:val="0"/>
              <w:marRight w:val="0"/>
              <w:marTop w:val="0"/>
              <w:marBottom w:val="0"/>
              <w:divBdr>
                <w:top w:val="none" w:sz="0" w:space="0" w:color="auto"/>
                <w:left w:val="none" w:sz="0" w:space="0" w:color="auto"/>
                <w:bottom w:val="none" w:sz="0" w:space="0" w:color="auto"/>
                <w:right w:val="none" w:sz="0" w:space="0" w:color="auto"/>
              </w:divBdr>
            </w:div>
          </w:divsChild>
        </w:div>
        <w:div w:id="1034885370">
          <w:marLeft w:val="0"/>
          <w:marRight w:val="0"/>
          <w:marTop w:val="0"/>
          <w:marBottom w:val="0"/>
          <w:divBdr>
            <w:top w:val="none" w:sz="0" w:space="0" w:color="auto"/>
            <w:left w:val="none" w:sz="0" w:space="0" w:color="auto"/>
            <w:bottom w:val="none" w:sz="0" w:space="0" w:color="auto"/>
            <w:right w:val="none" w:sz="0" w:space="0" w:color="auto"/>
          </w:divBdr>
          <w:divsChild>
            <w:div w:id="781343268">
              <w:marLeft w:val="0"/>
              <w:marRight w:val="0"/>
              <w:marTop w:val="0"/>
              <w:marBottom w:val="0"/>
              <w:divBdr>
                <w:top w:val="none" w:sz="0" w:space="0" w:color="auto"/>
                <w:left w:val="none" w:sz="0" w:space="0" w:color="auto"/>
                <w:bottom w:val="none" w:sz="0" w:space="0" w:color="auto"/>
                <w:right w:val="none" w:sz="0" w:space="0" w:color="auto"/>
              </w:divBdr>
            </w:div>
          </w:divsChild>
        </w:div>
        <w:div w:id="1048332843">
          <w:marLeft w:val="0"/>
          <w:marRight w:val="0"/>
          <w:marTop w:val="0"/>
          <w:marBottom w:val="0"/>
          <w:divBdr>
            <w:top w:val="none" w:sz="0" w:space="0" w:color="auto"/>
            <w:left w:val="none" w:sz="0" w:space="0" w:color="auto"/>
            <w:bottom w:val="none" w:sz="0" w:space="0" w:color="auto"/>
            <w:right w:val="none" w:sz="0" w:space="0" w:color="auto"/>
          </w:divBdr>
          <w:divsChild>
            <w:div w:id="1761902049">
              <w:marLeft w:val="0"/>
              <w:marRight w:val="0"/>
              <w:marTop w:val="0"/>
              <w:marBottom w:val="0"/>
              <w:divBdr>
                <w:top w:val="none" w:sz="0" w:space="0" w:color="auto"/>
                <w:left w:val="none" w:sz="0" w:space="0" w:color="auto"/>
                <w:bottom w:val="none" w:sz="0" w:space="0" w:color="auto"/>
                <w:right w:val="none" w:sz="0" w:space="0" w:color="auto"/>
              </w:divBdr>
            </w:div>
          </w:divsChild>
        </w:div>
        <w:div w:id="1062095197">
          <w:marLeft w:val="0"/>
          <w:marRight w:val="0"/>
          <w:marTop w:val="0"/>
          <w:marBottom w:val="0"/>
          <w:divBdr>
            <w:top w:val="none" w:sz="0" w:space="0" w:color="auto"/>
            <w:left w:val="none" w:sz="0" w:space="0" w:color="auto"/>
            <w:bottom w:val="none" w:sz="0" w:space="0" w:color="auto"/>
            <w:right w:val="none" w:sz="0" w:space="0" w:color="auto"/>
          </w:divBdr>
          <w:divsChild>
            <w:div w:id="1286737028">
              <w:marLeft w:val="0"/>
              <w:marRight w:val="0"/>
              <w:marTop w:val="0"/>
              <w:marBottom w:val="0"/>
              <w:divBdr>
                <w:top w:val="none" w:sz="0" w:space="0" w:color="auto"/>
                <w:left w:val="none" w:sz="0" w:space="0" w:color="auto"/>
                <w:bottom w:val="none" w:sz="0" w:space="0" w:color="auto"/>
                <w:right w:val="none" w:sz="0" w:space="0" w:color="auto"/>
              </w:divBdr>
            </w:div>
          </w:divsChild>
        </w:div>
        <w:div w:id="1063288437">
          <w:marLeft w:val="0"/>
          <w:marRight w:val="0"/>
          <w:marTop w:val="0"/>
          <w:marBottom w:val="0"/>
          <w:divBdr>
            <w:top w:val="none" w:sz="0" w:space="0" w:color="auto"/>
            <w:left w:val="none" w:sz="0" w:space="0" w:color="auto"/>
            <w:bottom w:val="none" w:sz="0" w:space="0" w:color="auto"/>
            <w:right w:val="none" w:sz="0" w:space="0" w:color="auto"/>
          </w:divBdr>
          <w:divsChild>
            <w:div w:id="394083334">
              <w:marLeft w:val="0"/>
              <w:marRight w:val="0"/>
              <w:marTop w:val="0"/>
              <w:marBottom w:val="0"/>
              <w:divBdr>
                <w:top w:val="none" w:sz="0" w:space="0" w:color="auto"/>
                <w:left w:val="none" w:sz="0" w:space="0" w:color="auto"/>
                <w:bottom w:val="none" w:sz="0" w:space="0" w:color="auto"/>
                <w:right w:val="none" w:sz="0" w:space="0" w:color="auto"/>
              </w:divBdr>
            </w:div>
          </w:divsChild>
        </w:div>
        <w:div w:id="1065681572">
          <w:marLeft w:val="0"/>
          <w:marRight w:val="0"/>
          <w:marTop w:val="0"/>
          <w:marBottom w:val="0"/>
          <w:divBdr>
            <w:top w:val="none" w:sz="0" w:space="0" w:color="auto"/>
            <w:left w:val="none" w:sz="0" w:space="0" w:color="auto"/>
            <w:bottom w:val="none" w:sz="0" w:space="0" w:color="auto"/>
            <w:right w:val="none" w:sz="0" w:space="0" w:color="auto"/>
          </w:divBdr>
          <w:divsChild>
            <w:div w:id="1541355679">
              <w:marLeft w:val="0"/>
              <w:marRight w:val="0"/>
              <w:marTop w:val="0"/>
              <w:marBottom w:val="0"/>
              <w:divBdr>
                <w:top w:val="none" w:sz="0" w:space="0" w:color="auto"/>
                <w:left w:val="none" w:sz="0" w:space="0" w:color="auto"/>
                <w:bottom w:val="none" w:sz="0" w:space="0" w:color="auto"/>
                <w:right w:val="none" w:sz="0" w:space="0" w:color="auto"/>
              </w:divBdr>
            </w:div>
          </w:divsChild>
        </w:div>
        <w:div w:id="1068334895">
          <w:marLeft w:val="0"/>
          <w:marRight w:val="0"/>
          <w:marTop w:val="0"/>
          <w:marBottom w:val="0"/>
          <w:divBdr>
            <w:top w:val="none" w:sz="0" w:space="0" w:color="auto"/>
            <w:left w:val="none" w:sz="0" w:space="0" w:color="auto"/>
            <w:bottom w:val="none" w:sz="0" w:space="0" w:color="auto"/>
            <w:right w:val="none" w:sz="0" w:space="0" w:color="auto"/>
          </w:divBdr>
          <w:divsChild>
            <w:div w:id="1232351647">
              <w:marLeft w:val="0"/>
              <w:marRight w:val="0"/>
              <w:marTop w:val="0"/>
              <w:marBottom w:val="0"/>
              <w:divBdr>
                <w:top w:val="none" w:sz="0" w:space="0" w:color="auto"/>
                <w:left w:val="none" w:sz="0" w:space="0" w:color="auto"/>
                <w:bottom w:val="none" w:sz="0" w:space="0" w:color="auto"/>
                <w:right w:val="none" w:sz="0" w:space="0" w:color="auto"/>
              </w:divBdr>
            </w:div>
          </w:divsChild>
        </w:div>
        <w:div w:id="1079906779">
          <w:marLeft w:val="0"/>
          <w:marRight w:val="0"/>
          <w:marTop w:val="0"/>
          <w:marBottom w:val="0"/>
          <w:divBdr>
            <w:top w:val="none" w:sz="0" w:space="0" w:color="auto"/>
            <w:left w:val="none" w:sz="0" w:space="0" w:color="auto"/>
            <w:bottom w:val="none" w:sz="0" w:space="0" w:color="auto"/>
            <w:right w:val="none" w:sz="0" w:space="0" w:color="auto"/>
          </w:divBdr>
          <w:divsChild>
            <w:div w:id="864946402">
              <w:marLeft w:val="0"/>
              <w:marRight w:val="0"/>
              <w:marTop w:val="0"/>
              <w:marBottom w:val="0"/>
              <w:divBdr>
                <w:top w:val="none" w:sz="0" w:space="0" w:color="auto"/>
                <w:left w:val="none" w:sz="0" w:space="0" w:color="auto"/>
                <w:bottom w:val="none" w:sz="0" w:space="0" w:color="auto"/>
                <w:right w:val="none" w:sz="0" w:space="0" w:color="auto"/>
              </w:divBdr>
            </w:div>
          </w:divsChild>
        </w:div>
        <w:div w:id="1092969867">
          <w:marLeft w:val="0"/>
          <w:marRight w:val="0"/>
          <w:marTop w:val="0"/>
          <w:marBottom w:val="0"/>
          <w:divBdr>
            <w:top w:val="none" w:sz="0" w:space="0" w:color="auto"/>
            <w:left w:val="none" w:sz="0" w:space="0" w:color="auto"/>
            <w:bottom w:val="none" w:sz="0" w:space="0" w:color="auto"/>
            <w:right w:val="none" w:sz="0" w:space="0" w:color="auto"/>
          </w:divBdr>
          <w:divsChild>
            <w:div w:id="256645030">
              <w:marLeft w:val="0"/>
              <w:marRight w:val="0"/>
              <w:marTop w:val="0"/>
              <w:marBottom w:val="0"/>
              <w:divBdr>
                <w:top w:val="none" w:sz="0" w:space="0" w:color="auto"/>
                <w:left w:val="none" w:sz="0" w:space="0" w:color="auto"/>
                <w:bottom w:val="none" w:sz="0" w:space="0" w:color="auto"/>
                <w:right w:val="none" w:sz="0" w:space="0" w:color="auto"/>
              </w:divBdr>
            </w:div>
          </w:divsChild>
        </w:div>
        <w:div w:id="1118797545">
          <w:marLeft w:val="0"/>
          <w:marRight w:val="0"/>
          <w:marTop w:val="0"/>
          <w:marBottom w:val="0"/>
          <w:divBdr>
            <w:top w:val="none" w:sz="0" w:space="0" w:color="auto"/>
            <w:left w:val="none" w:sz="0" w:space="0" w:color="auto"/>
            <w:bottom w:val="none" w:sz="0" w:space="0" w:color="auto"/>
            <w:right w:val="none" w:sz="0" w:space="0" w:color="auto"/>
          </w:divBdr>
          <w:divsChild>
            <w:div w:id="796797636">
              <w:marLeft w:val="0"/>
              <w:marRight w:val="0"/>
              <w:marTop w:val="0"/>
              <w:marBottom w:val="0"/>
              <w:divBdr>
                <w:top w:val="none" w:sz="0" w:space="0" w:color="auto"/>
                <w:left w:val="none" w:sz="0" w:space="0" w:color="auto"/>
                <w:bottom w:val="none" w:sz="0" w:space="0" w:color="auto"/>
                <w:right w:val="none" w:sz="0" w:space="0" w:color="auto"/>
              </w:divBdr>
            </w:div>
          </w:divsChild>
        </w:div>
        <w:div w:id="1130511591">
          <w:marLeft w:val="0"/>
          <w:marRight w:val="0"/>
          <w:marTop w:val="0"/>
          <w:marBottom w:val="0"/>
          <w:divBdr>
            <w:top w:val="none" w:sz="0" w:space="0" w:color="auto"/>
            <w:left w:val="none" w:sz="0" w:space="0" w:color="auto"/>
            <w:bottom w:val="none" w:sz="0" w:space="0" w:color="auto"/>
            <w:right w:val="none" w:sz="0" w:space="0" w:color="auto"/>
          </w:divBdr>
          <w:divsChild>
            <w:div w:id="1486161382">
              <w:marLeft w:val="0"/>
              <w:marRight w:val="0"/>
              <w:marTop w:val="0"/>
              <w:marBottom w:val="0"/>
              <w:divBdr>
                <w:top w:val="none" w:sz="0" w:space="0" w:color="auto"/>
                <w:left w:val="none" w:sz="0" w:space="0" w:color="auto"/>
                <w:bottom w:val="none" w:sz="0" w:space="0" w:color="auto"/>
                <w:right w:val="none" w:sz="0" w:space="0" w:color="auto"/>
              </w:divBdr>
            </w:div>
          </w:divsChild>
        </w:div>
        <w:div w:id="1136604567">
          <w:marLeft w:val="0"/>
          <w:marRight w:val="0"/>
          <w:marTop w:val="0"/>
          <w:marBottom w:val="0"/>
          <w:divBdr>
            <w:top w:val="none" w:sz="0" w:space="0" w:color="auto"/>
            <w:left w:val="none" w:sz="0" w:space="0" w:color="auto"/>
            <w:bottom w:val="none" w:sz="0" w:space="0" w:color="auto"/>
            <w:right w:val="none" w:sz="0" w:space="0" w:color="auto"/>
          </w:divBdr>
          <w:divsChild>
            <w:div w:id="2087721867">
              <w:marLeft w:val="0"/>
              <w:marRight w:val="0"/>
              <w:marTop w:val="0"/>
              <w:marBottom w:val="0"/>
              <w:divBdr>
                <w:top w:val="none" w:sz="0" w:space="0" w:color="auto"/>
                <w:left w:val="none" w:sz="0" w:space="0" w:color="auto"/>
                <w:bottom w:val="none" w:sz="0" w:space="0" w:color="auto"/>
                <w:right w:val="none" w:sz="0" w:space="0" w:color="auto"/>
              </w:divBdr>
            </w:div>
          </w:divsChild>
        </w:div>
        <w:div w:id="1167792885">
          <w:marLeft w:val="0"/>
          <w:marRight w:val="0"/>
          <w:marTop w:val="0"/>
          <w:marBottom w:val="0"/>
          <w:divBdr>
            <w:top w:val="none" w:sz="0" w:space="0" w:color="auto"/>
            <w:left w:val="none" w:sz="0" w:space="0" w:color="auto"/>
            <w:bottom w:val="none" w:sz="0" w:space="0" w:color="auto"/>
            <w:right w:val="none" w:sz="0" w:space="0" w:color="auto"/>
          </w:divBdr>
          <w:divsChild>
            <w:div w:id="536311268">
              <w:marLeft w:val="0"/>
              <w:marRight w:val="0"/>
              <w:marTop w:val="0"/>
              <w:marBottom w:val="0"/>
              <w:divBdr>
                <w:top w:val="none" w:sz="0" w:space="0" w:color="auto"/>
                <w:left w:val="none" w:sz="0" w:space="0" w:color="auto"/>
                <w:bottom w:val="none" w:sz="0" w:space="0" w:color="auto"/>
                <w:right w:val="none" w:sz="0" w:space="0" w:color="auto"/>
              </w:divBdr>
            </w:div>
          </w:divsChild>
        </w:div>
        <w:div w:id="1173305352">
          <w:marLeft w:val="0"/>
          <w:marRight w:val="0"/>
          <w:marTop w:val="0"/>
          <w:marBottom w:val="0"/>
          <w:divBdr>
            <w:top w:val="none" w:sz="0" w:space="0" w:color="auto"/>
            <w:left w:val="none" w:sz="0" w:space="0" w:color="auto"/>
            <w:bottom w:val="none" w:sz="0" w:space="0" w:color="auto"/>
            <w:right w:val="none" w:sz="0" w:space="0" w:color="auto"/>
          </w:divBdr>
          <w:divsChild>
            <w:div w:id="1721783053">
              <w:marLeft w:val="0"/>
              <w:marRight w:val="0"/>
              <w:marTop w:val="0"/>
              <w:marBottom w:val="0"/>
              <w:divBdr>
                <w:top w:val="none" w:sz="0" w:space="0" w:color="auto"/>
                <w:left w:val="none" w:sz="0" w:space="0" w:color="auto"/>
                <w:bottom w:val="none" w:sz="0" w:space="0" w:color="auto"/>
                <w:right w:val="none" w:sz="0" w:space="0" w:color="auto"/>
              </w:divBdr>
            </w:div>
          </w:divsChild>
        </w:div>
        <w:div w:id="1178034545">
          <w:marLeft w:val="0"/>
          <w:marRight w:val="0"/>
          <w:marTop w:val="0"/>
          <w:marBottom w:val="0"/>
          <w:divBdr>
            <w:top w:val="none" w:sz="0" w:space="0" w:color="auto"/>
            <w:left w:val="none" w:sz="0" w:space="0" w:color="auto"/>
            <w:bottom w:val="none" w:sz="0" w:space="0" w:color="auto"/>
            <w:right w:val="none" w:sz="0" w:space="0" w:color="auto"/>
          </w:divBdr>
          <w:divsChild>
            <w:div w:id="304699673">
              <w:marLeft w:val="0"/>
              <w:marRight w:val="0"/>
              <w:marTop w:val="0"/>
              <w:marBottom w:val="0"/>
              <w:divBdr>
                <w:top w:val="none" w:sz="0" w:space="0" w:color="auto"/>
                <w:left w:val="none" w:sz="0" w:space="0" w:color="auto"/>
                <w:bottom w:val="none" w:sz="0" w:space="0" w:color="auto"/>
                <w:right w:val="none" w:sz="0" w:space="0" w:color="auto"/>
              </w:divBdr>
            </w:div>
          </w:divsChild>
        </w:div>
        <w:div w:id="1233195903">
          <w:marLeft w:val="0"/>
          <w:marRight w:val="0"/>
          <w:marTop w:val="0"/>
          <w:marBottom w:val="0"/>
          <w:divBdr>
            <w:top w:val="none" w:sz="0" w:space="0" w:color="auto"/>
            <w:left w:val="none" w:sz="0" w:space="0" w:color="auto"/>
            <w:bottom w:val="none" w:sz="0" w:space="0" w:color="auto"/>
            <w:right w:val="none" w:sz="0" w:space="0" w:color="auto"/>
          </w:divBdr>
          <w:divsChild>
            <w:div w:id="773213438">
              <w:marLeft w:val="0"/>
              <w:marRight w:val="0"/>
              <w:marTop w:val="0"/>
              <w:marBottom w:val="0"/>
              <w:divBdr>
                <w:top w:val="none" w:sz="0" w:space="0" w:color="auto"/>
                <w:left w:val="none" w:sz="0" w:space="0" w:color="auto"/>
                <w:bottom w:val="none" w:sz="0" w:space="0" w:color="auto"/>
                <w:right w:val="none" w:sz="0" w:space="0" w:color="auto"/>
              </w:divBdr>
            </w:div>
          </w:divsChild>
        </w:div>
        <w:div w:id="1257981576">
          <w:marLeft w:val="0"/>
          <w:marRight w:val="0"/>
          <w:marTop w:val="0"/>
          <w:marBottom w:val="0"/>
          <w:divBdr>
            <w:top w:val="none" w:sz="0" w:space="0" w:color="auto"/>
            <w:left w:val="none" w:sz="0" w:space="0" w:color="auto"/>
            <w:bottom w:val="none" w:sz="0" w:space="0" w:color="auto"/>
            <w:right w:val="none" w:sz="0" w:space="0" w:color="auto"/>
          </w:divBdr>
          <w:divsChild>
            <w:div w:id="164173217">
              <w:marLeft w:val="0"/>
              <w:marRight w:val="0"/>
              <w:marTop w:val="0"/>
              <w:marBottom w:val="0"/>
              <w:divBdr>
                <w:top w:val="none" w:sz="0" w:space="0" w:color="auto"/>
                <w:left w:val="none" w:sz="0" w:space="0" w:color="auto"/>
                <w:bottom w:val="none" w:sz="0" w:space="0" w:color="auto"/>
                <w:right w:val="none" w:sz="0" w:space="0" w:color="auto"/>
              </w:divBdr>
            </w:div>
          </w:divsChild>
        </w:div>
        <w:div w:id="1286735532">
          <w:marLeft w:val="0"/>
          <w:marRight w:val="0"/>
          <w:marTop w:val="0"/>
          <w:marBottom w:val="0"/>
          <w:divBdr>
            <w:top w:val="none" w:sz="0" w:space="0" w:color="auto"/>
            <w:left w:val="none" w:sz="0" w:space="0" w:color="auto"/>
            <w:bottom w:val="none" w:sz="0" w:space="0" w:color="auto"/>
            <w:right w:val="none" w:sz="0" w:space="0" w:color="auto"/>
          </w:divBdr>
          <w:divsChild>
            <w:div w:id="1777216977">
              <w:marLeft w:val="0"/>
              <w:marRight w:val="0"/>
              <w:marTop w:val="0"/>
              <w:marBottom w:val="0"/>
              <w:divBdr>
                <w:top w:val="none" w:sz="0" w:space="0" w:color="auto"/>
                <w:left w:val="none" w:sz="0" w:space="0" w:color="auto"/>
                <w:bottom w:val="none" w:sz="0" w:space="0" w:color="auto"/>
                <w:right w:val="none" w:sz="0" w:space="0" w:color="auto"/>
              </w:divBdr>
            </w:div>
          </w:divsChild>
        </w:div>
        <w:div w:id="1312321745">
          <w:marLeft w:val="0"/>
          <w:marRight w:val="0"/>
          <w:marTop w:val="0"/>
          <w:marBottom w:val="0"/>
          <w:divBdr>
            <w:top w:val="none" w:sz="0" w:space="0" w:color="auto"/>
            <w:left w:val="none" w:sz="0" w:space="0" w:color="auto"/>
            <w:bottom w:val="none" w:sz="0" w:space="0" w:color="auto"/>
            <w:right w:val="none" w:sz="0" w:space="0" w:color="auto"/>
          </w:divBdr>
          <w:divsChild>
            <w:div w:id="1326697">
              <w:marLeft w:val="0"/>
              <w:marRight w:val="0"/>
              <w:marTop w:val="0"/>
              <w:marBottom w:val="0"/>
              <w:divBdr>
                <w:top w:val="none" w:sz="0" w:space="0" w:color="auto"/>
                <w:left w:val="none" w:sz="0" w:space="0" w:color="auto"/>
                <w:bottom w:val="none" w:sz="0" w:space="0" w:color="auto"/>
                <w:right w:val="none" w:sz="0" w:space="0" w:color="auto"/>
              </w:divBdr>
            </w:div>
          </w:divsChild>
        </w:div>
        <w:div w:id="1313563426">
          <w:marLeft w:val="0"/>
          <w:marRight w:val="0"/>
          <w:marTop w:val="0"/>
          <w:marBottom w:val="0"/>
          <w:divBdr>
            <w:top w:val="none" w:sz="0" w:space="0" w:color="auto"/>
            <w:left w:val="none" w:sz="0" w:space="0" w:color="auto"/>
            <w:bottom w:val="none" w:sz="0" w:space="0" w:color="auto"/>
            <w:right w:val="none" w:sz="0" w:space="0" w:color="auto"/>
          </w:divBdr>
          <w:divsChild>
            <w:div w:id="1915777831">
              <w:marLeft w:val="0"/>
              <w:marRight w:val="0"/>
              <w:marTop w:val="0"/>
              <w:marBottom w:val="0"/>
              <w:divBdr>
                <w:top w:val="none" w:sz="0" w:space="0" w:color="auto"/>
                <w:left w:val="none" w:sz="0" w:space="0" w:color="auto"/>
                <w:bottom w:val="none" w:sz="0" w:space="0" w:color="auto"/>
                <w:right w:val="none" w:sz="0" w:space="0" w:color="auto"/>
              </w:divBdr>
            </w:div>
          </w:divsChild>
        </w:div>
        <w:div w:id="1339574492">
          <w:marLeft w:val="0"/>
          <w:marRight w:val="0"/>
          <w:marTop w:val="0"/>
          <w:marBottom w:val="0"/>
          <w:divBdr>
            <w:top w:val="none" w:sz="0" w:space="0" w:color="auto"/>
            <w:left w:val="none" w:sz="0" w:space="0" w:color="auto"/>
            <w:bottom w:val="none" w:sz="0" w:space="0" w:color="auto"/>
            <w:right w:val="none" w:sz="0" w:space="0" w:color="auto"/>
          </w:divBdr>
          <w:divsChild>
            <w:div w:id="1257405728">
              <w:marLeft w:val="0"/>
              <w:marRight w:val="0"/>
              <w:marTop w:val="0"/>
              <w:marBottom w:val="0"/>
              <w:divBdr>
                <w:top w:val="none" w:sz="0" w:space="0" w:color="auto"/>
                <w:left w:val="none" w:sz="0" w:space="0" w:color="auto"/>
                <w:bottom w:val="none" w:sz="0" w:space="0" w:color="auto"/>
                <w:right w:val="none" w:sz="0" w:space="0" w:color="auto"/>
              </w:divBdr>
            </w:div>
          </w:divsChild>
        </w:div>
        <w:div w:id="1347059190">
          <w:marLeft w:val="0"/>
          <w:marRight w:val="0"/>
          <w:marTop w:val="0"/>
          <w:marBottom w:val="0"/>
          <w:divBdr>
            <w:top w:val="none" w:sz="0" w:space="0" w:color="auto"/>
            <w:left w:val="none" w:sz="0" w:space="0" w:color="auto"/>
            <w:bottom w:val="none" w:sz="0" w:space="0" w:color="auto"/>
            <w:right w:val="none" w:sz="0" w:space="0" w:color="auto"/>
          </w:divBdr>
          <w:divsChild>
            <w:div w:id="256251047">
              <w:marLeft w:val="0"/>
              <w:marRight w:val="0"/>
              <w:marTop w:val="0"/>
              <w:marBottom w:val="0"/>
              <w:divBdr>
                <w:top w:val="none" w:sz="0" w:space="0" w:color="auto"/>
                <w:left w:val="none" w:sz="0" w:space="0" w:color="auto"/>
                <w:bottom w:val="none" w:sz="0" w:space="0" w:color="auto"/>
                <w:right w:val="none" w:sz="0" w:space="0" w:color="auto"/>
              </w:divBdr>
            </w:div>
            <w:div w:id="353194147">
              <w:marLeft w:val="0"/>
              <w:marRight w:val="0"/>
              <w:marTop w:val="0"/>
              <w:marBottom w:val="0"/>
              <w:divBdr>
                <w:top w:val="none" w:sz="0" w:space="0" w:color="auto"/>
                <w:left w:val="none" w:sz="0" w:space="0" w:color="auto"/>
                <w:bottom w:val="none" w:sz="0" w:space="0" w:color="auto"/>
                <w:right w:val="none" w:sz="0" w:space="0" w:color="auto"/>
              </w:divBdr>
            </w:div>
          </w:divsChild>
        </w:div>
        <w:div w:id="1371607617">
          <w:marLeft w:val="0"/>
          <w:marRight w:val="0"/>
          <w:marTop w:val="0"/>
          <w:marBottom w:val="0"/>
          <w:divBdr>
            <w:top w:val="none" w:sz="0" w:space="0" w:color="auto"/>
            <w:left w:val="none" w:sz="0" w:space="0" w:color="auto"/>
            <w:bottom w:val="none" w:sz="0" w:space="0" w:color="auto"/>
            <w:right w:val="none" w:sz="0" w:space="0" w:color="auto"/>
          </w:divBdr>
          <w:divsChild>
            <w:div w:id="1232303067">
              <w:marLeft w:val="0"/>
              <w:marRight w:val="0"/>
              <w:marTop w:val="0"/>
              <w:marBottom w:val="0"/>
              <w:divBdr>
                <w:top w:val="none" w:sz="0" w:space="0" w:color="auto"/>
                <w:left w:val="none" w:sz="0" w:space="0" w:color="auto"/>
                <w:bottom w:val="none" w:sz="0" w:space="0" w:color="auto"/>
                <w:right w:val="none" w:sz="0" w:space="0" w:color="auto"/>
              </w:divBdr>
            </w:div>
          </w:divsChild>
        </w:div>
        <w:div w:id="1381439113">
          <w:marLeft w:val="0"/>
          <w:marRight w:val="0"/>
          <w:marTop w:val="0"/>
          <w:marBottom w:val="0"/>
          <w:divBdr>
            <w:top w:val="none" w:sz="0" w:space="0" w:color="auto"/>
            <w:left w:val="none" w:sz="0" w:space="0" w:color="auto"/>
            <w:bottom w:val="none" w:sz="0" w:space="0" w:color="auto"/>
            <w:right w:val="none" w:sz="0" w:space="0" w:color="auto"/>
          </w:divBdr>
          <w:divsChild>
            <w:div w:id="97526872">
              <w:marLeft w:val="0"/>
              <w:marRight w:val="0"/>
              <w:marTop w:val="0"/>
              <w:marBottom w:val="0"/>
              <w:divBdr>
                <w:top w:val="none" w:sz="0" w:space="0" w:color="auto"/>
                <w:left w:val="none" w:sz="0" w:space="0" w:color="auto"/>
                <w:bottom w:val="none" w:sz="0" w:space="0" w:color="auto"/>
                <w:right w:val="none" w:sz="0" w:space="0" w:color="auto"/>
              </w:divBdr>
            </w:div>
          </w:divsChild>
        </w:div>
        <w:div w:id="1405103752">
          <w:marLeft w:val="0"/>
          <w:marRight w:val="0"/>
          <w:marTop w:val="0"/>
          <w:marBottom w:val="0"/>
          <w:divBdr>
            <w:top w:val="none" w:sz="0" w:space="0" w:color="auto"/>
            <w:left w:val="none" w:sz="0" w:space="0" w:color="auto"/>
            <w:bottom w:val="none" w:sz="0" w:space="0" w:color="auto"/>
            <w:right w:val="none" w:sz="0" w:space="0" w:color="auto"/>
          </w:divBdr>
          <w:divsChild>
            <w:div w:id="268779159">
              <w:marLeft w:val="0"/>
              <w:marRight w:val="0"/>
              <w:marTop w:val="0"/>
              <w:marBottom w:val="0"/>
              <w:divBdr>
                <w:top w:val="none" w:sz="0" w:space="0" w:color="auto"/>
                <w:left w:val="none" w:sz="0" w:space="0" w:color="auto"/>
                <w:bottom w:val="none" w:sz="0" w:space="0" w:color="auto"/>
                <w:right w:val="none" w:sz="0" w:space="0" w:color="auto"/>
              </w:divBdr>
            </w:div>
          </w:divsChild>
        </w:div>
        <w:div w:id="1448890906">
          <w:marLeft w:val="0"/>
          <w:marRight w:val="0"/>
          <w:marTop w:val="0"/>
          <w:marBottom w:val="0"/>
          <w:divBdr>
            <w:top w:val="none" w:sz="0" w:space="0" w:color="auto"/>
            <w:left w:val="none" w:sz="0" w:space="0" w:color="auto"/>
            <w:bottom w:val="none" w:sz="0" w:space="0" w:color="auto"/>
            <w:right w:val="none" w:sz="0" w:space="0" w:color="auto"/>
          </w:divBdr>
          <w:divsChild>
            <w:div w:id="1966809826">
              <w:marLeft w:val="0"/>
              <w:marRight w:val="0"/>
              <w:marTop w:val="0"/>
              <w:marBottom w:val="0"/>
              <w:divBdr>
                <w:top w:val="none" w:sz="0" w:space="0" w:color="auto"/>
                <w:left w:val="none" w:sz="0" w:space="0" w:color="auto"/>
                <w:bottom w:val="none" w:sz="0" w:space="0" w:color="auto"/>
                <w:right w:val="none" w:sz="0" w:space="0" w:color="auto"/>
              </w:divBdr>
            </w:div>
          </w:divsChild>
        </w:div>
        <w:div w:id="1461537640">
          <w:marLeft w:val="0"/>
          <w:marRight w:val="0"/>
          <w:marTop w:val="0"/>
          <w:marBottom w:val="0"/>
          <w:divBdr>
            <w:top w:val="none" w:sz="0" w:space="0" w:color="auto"/>
            <w:left w:val="none" w:sz="0" w:space="0" w:color="auto"/>
            <w:bottom w:val="none" w:sz="0" w:space="0" w:color="auto"/>
            <w:right w:val="none" w:sz="0" w:space="0" w:color="auto"/>
          </w:divBdr>
          <w:divsChild>
            <w:div w:id="1253972422">
              <w:marLeft w:val="0"/>
              <w:marRight w:val="0"/>
              <w:marTop w:val="0"/>
              <w:marBottom w:val="0"/>
              <w:divBdr>
                <w:top w:val="none" w:sz="0" w:space="0" w:color="auto"/>
                <w:left w:val="none" w:sz="0" w:space="0" w:color="auto"/>
                <w:bottom w:val="none" w:sz="0" w:space="0" w:color="auto"/>
                <w:right w:val="none" w:sz="0" w:space="0" w:color="auto"/>
              </w:divBdr>
            </w:div>
          </w:divsChild>
        </w:div>
        <w:div w:id="1474907753">
          <w:marLeft w:val="0"/>
          <w:marRight w:val="0"/>
          <w:marTop w:val="0"/>
          <w:marBottom w:val="0"/>
          <w:divBdr>
            <w:top w:val="none" w:sz="0" w:space="0" w:color="auto"/>
            <w:left w:val="none" w:sz="0" w:space="0" w:color="auto"/>
            <w:bottom w:val="none" w:sz="0" w:space="0" w:color="auto"/>
            <w:right w:val="none" w:sz="0" w:space="0" w:color="auto"/>
          </w:divBdr>
          <w:divsChild>
            <w:div w:id="612327443">
              <w:marLeft w:val="0"/>
              <w:marRight w:val="0"/>
              <w:marTop w:val="0"/>
              <w:marBottom w:val="0"/>
              <w:divBdr>
                <w:top w:val="none" w:sz="0" w:space="0" w:color="auto"/>
                <w:left w:val="none" w:sz="0" w:space="0" w:color="auto"/>
                <w:bottom w:val="none" w:sz="0" w:space="0" w:color="auto"/>
                <w:right w:val="none" w:sz="0" w:space="0" w:color="auto"/>
              </w:divBdr>
            </w:div>
          </w:divsChild>
        </w:div>
        <w:div w:id="1498111916">
          <w:marLeft w:val="0"/>
          <w:marRight w:val="0"/>
          <w:marTop w:val="0"/>
          <w:marBottom w:val="0"/>
          <w:divBdr>
            <w:top w:val="none" w:sz="0" w:space="0" w:color="auto"/>
            <w:left w:val="none" w:sz="0" w:space="0" w:color="auto"/>
            <w:bottom w:val="none" w:sz="0" w:space="0" w:color="auto"/>
            <w:right w:val="none" w:sz="0" w:space="0" w:color="auto"/>
          </w:divBdr>
          <w:divsChild>
            <w:div w:id="1461917510">
              <w:marLeft w:val="0"/>
              <w:marRight w:val="0"/>
              <w:marTop w:val="0"/>
              <w:marBottom w:val="0"/>
              <w:divBdr>
                <w:top w:val="none" w:sz="0" w:space="0" w:color="auto"/>
                <w:left w:val="none" w:sz="0" w:space="0" w:color="auto"/>
                <w:bottom w:val="none" w:sz="0" w:space="0" w:color="auto"/>
                <w:right w:val="none" w:sz="0" w:space="0" w:color="auto"/>
              </w:divBdr>
            </w:div>
          </w:divsChild>
        </w:div>
        <w:div w:id="1507987033">
          <w:marLeft w:val="0"/>
          <w:marRight w:val="0"/>
          <w:marTop w:val="0"/>
          <w:marBottom w:val="0"/>
          <w:divBdr>
            <w:top w:val="none" w:sz="0" w:space="0" w:color="auto"/>
            <w:left w:val="none" w:sz="0" w:space="0" w:color="auto"/>
            <w:bottom w:val="none" w:sz="0" w:space="0" w:color="auto"/>
            <w:right w:val="none" w:sz="0" w:space="0" w:color="auto"/>
          </w:divBdr>
          <w:divsChild>
            <w:div w:id="1928534373">
              <w:marLeft w:val="0"/>
              <w:marRight w:val="0"/>
              <w:marTop w:val="0"/>
              <w:marBottom w:val="0"/>
              <w:divBdr>
                <w:top w:val="none" w:sz="0" w:space="0" w:color="auto"/>
                <w:left w:val="none" w:sz="0" w:space="0" w:color="auto"/>
                <w:bottom w:val="none" w:sz="0" w:space="0" w:color="auto"/>
                <w:right w:val="none" w:sz="0" w:space="0" w:color="auto"/>
              </w:divBdr>
            </w:div>
          </w:divsChild>
        </w:div>
        <w:div w:id="1522745421">
          <w:marLeft w:val="0"/>
          <w:marRight w:val="0"/>
          <w:marTop w:val="0"/>
          <w:marBottom w:val="0"/>
          <w:divBdr>
            <w:top w:val="none" w:sz="0" w:space="0" w:color="auto"/>
            <w:left w:val="none" w:sz="0" w:space="0" w:color="auto"/>
            <w:bottom w:val="none" w:sz="0" w:space="0" w:color="auto"/>
            <w:right w:val="none" w:sz="0" w:space="0" w:color="auto"/>
          </w:divBdr>
          <w:divsChild>
            <w:div w:id="255595333">
              <w:marLeft w:val="0"/>
              <w:marRight w:val="0"/>
              <w:marTop w:val="0"/>
              <w:marBottom w:val="0"/>
              <w:divBdr>
                <w:top w:val="none" w:sz="0" w:space="0" w:color="auto"/>
                <w:left w:val="none" w:sz="0" w:space="0" w:color="auto"/>
                <w:bottom w:val="none" w:sz="0" w:space="0" w:color="auto"/>
                <w:right w:val="none" w:sz="0" w:space="0" w:color="auto"/>
              </w:divBdr>
            </w:div>
          </w:divsChild>
        </w:div>
        <w:div w:id="1540706781">
          <w:marLeft w:val="0"/>
          <w:marRight w:val="0"/>
          <w:marTop w:val="0"/>
          <w:marBottom w:val="0"/>
          <w:divBdr>
            <w:top w:val="none" w:sz="0" w:space="0" w:color="auto"/>
            <w:left w:val="none" w:sz="0" w:space="0" w:color="auto"/>
            <w:bottom w:val="none" w:sz="0" w:space="0" w:color="auto"/>
            <w:right w:val="none" w:sz="0" w:space="0" w:color="auto"/>
          </w:divBdr>
          <w:divsChild>
            <w:div w:id="869999340">
              <w:marLeft w:val="0"/>
              <w:marRight w:val="0"/>
              <w:marTop w:val="0"/>
              <w:marBottom w:val="0"/>
              <w:divBdr>
                <w:top w:val="none" w:sz="0" w:space="0" w:color="auto"/>
                <w:left w:val="none" w:sz="0" w:space="0" w:color="auto"/>
                <w:bottom w:val="none" w:sz="0" w:space="0" w:color="auto"/>
                <w:right w:val="none" w:sz="0" w:space="0" w:color="auto"/>
              </w:divBdr>
            </w:div>
          </w:divsChild>
        </w:div>
        <w:div w:id="1556355724">
          <w:marLeft w:val="0"/>
          <w:marRight w:val="0"/>
          <w:marTop w:val="0"/>
          <w:marBottom w:val="0"/>
          <w:divBdr>
            <w:top w:val="none" w:sz="0" w:space="0" w:color="auto"/>
            <w:left w:val="none" w:sz="0" w:space="0" w:color="auto"/>
            <w:bottom w:val="none" w:sz="0" w:space="0" w:color="auto"/>
            <w:right w:val="none" w:sz="0" w:space="0" w:color="auto"/>
          </w:divBdr>
          <w:divsChild>
            <w:div w:id="441919153">
              <w:marLeft w:val="0"/>
              <w:marRight w:val="0"/>
              <w:marTop w:val="0"/>
              <w:marBottom w:val="0"/>
              <w:divBdr>
                <w:top w:val="none" w:sz="0" w:space="0" w:color="auto"/>
                <w:left w:val="none" w:sz="0" w:space="0" w:color="auto"/>
                <w:bottom w:val="none" w:sz="0" w:space="0" w:color="auto"/>
                <w:right w:val="none" w:sz="0" w:space="0" w:color="auto"/>
              </w:divBdr>
            </w:div>
          </w:divsChild>
        </w:div>
        <w:div w:id="1571424782">
          <w:marLeft w:val="0"/>
          <w:marRight w:val="0"/>
          <w:marTop w:val="0"/>
          <w:marBottom w:val="0"/>
          <w:divBdr>
            <w:top w:val="none" w:sz="0" w:space="0" w:color="auto"/>
            <w:left w:val="none" w:sz="0" w:space="0" w:color="auto"/>
            <w:bottom w:val="none" w:sz="0" w:space="0" w:color="auto"/>
            <w:right w:val="none" w:sz="0" w:space="0" w:color="auto"/>
          </w:divBdr>
          <w:divsChild>
            <w:div w:id="343748413">
              <w:marLeft w:val="0"/>
              <w:marRight w:val="0"/>
              <w:marTop w:val="0"/>
              <w:marBottom w:val="0"/>
              <w:divBdr>
                <w:top w:val="none" w:sz="0" w:space="0" w:color="auto"/>
                <w:left w:val="none" w:sz="0" w:space="0" w:color="auto"/>
                <w:bottom w:val="none" w:sz="0" w:space="0" w:color="auto"/>
                <w:right w:val="none" w:sz="0" w:space="0" w:color="auto"/>
              </w:divBdr>
            </w:div>
          </w:divsChild>
        </w:div>
        <w:div w:id="1610157921">
          <w:marLeft w:val="0"/>
          <w:marRight w:val="0"/>
          <w:marTop w:val="0"/>
          <w:marBottom w:val="0"/>
          <w:divBdr>
            <w:top w:val="none" w:sz="0" w:space="0" w:color="auto"/>
            <w:left w:val="none" w:sz="0" w:space="0" w:color="auto"/>
            <w:bottom w:val="none" w:sz="0" w:space="0" w:color="auto"/>
            <w:right w:val="none" w:sz="0" w:space="0" w:color="auto"/>
          </w:divBdr>
          <w:divsChild>
            <w:div w:id="2063209369">
              <w:marLeft w:val="0"/>
              <w:marRight w:val="0"/>
              <w:marTop w:val="0"/>
              <w:marBottom w:val="0"/>
              <w:divBdr>
                <w:top w:val="none" w:sz="0" w:space="0" w:color="auto"/>
                <w:left w:val="none" w:sz="0" w:space="0" w:color="auto"/>
                <w:bottom w:val="none" w:sz="0" w:space="0" w:color="auto"/>
                <w:right w:val="none" w:sz="0" w:space="0" w:color="auto"/>
              </w:divBdr>
            </w:div>
          </w:divsChild>
        </w:div>
        <w:div w:id="1613396763">
          <w:marLeft w:val="0"/>
          <w:marRight w:val="0"/>
          <w:marTop w:val="0"/>
          <w:marBottom w:val="0"/>
          <w:divBdr>
            <w:top w:val="none" w:sz="0" w:space="0" w:color="auto"/>
            <w:left w:val="none" w:sz="0" w:space="0" w:color="auto"/>
            <w:bottom w:val="none" w:sz="0" w:space="0" w:color="auto"/>
            <w:right w:val="none" w:sz="0" w:space="0" w:color="auto"/>
          </w:divBdr>
          <w:divsChild>
            <w:div w:id="1049840104">
              <w:marLeft w:val="0"/>
              <w:marRight w:val="0"/>
              <w:marTop w:val="0"/>
              <w:marBottom w:val="0"/>
              <w:divBdr>
                <w:top w:val="none" w:sz="0" w:space="0" w:color="auto"/>
                <w:left w:val="none" w:sz="0" w:space="0" w:color="auto"/>
                <w:bottom w:val="none" w:sz="0" w:space="0" w:color="auto"/>
                <w:right w:val="none" w:sz="0" w:space="0" w:color="auto"/>
              </w:divBdr>
            </w:div>
          </w:divsChild>
        </w:div>
        <w:div w:id="1651055497">
          <w:marLeft w:val="0"/>
          <w:marRight w:val="0"/>
          <w:marTop w:val="0"/>
          <w:marBottom w:val="0"/>
          <w:divBdr>
            <w:top w:val="none" w:sz="0" w:space="0" w:color="auto"/>
            <w:left w:val="none" w:sz="0" w:space="0" w:color="auto"/>
            <w:bottom w:val="none" w:sz="0" w:space="0" w:color="auto"/>
            <w:right w:val="none" w:sz="0" w:space="0" w:color="auto"/>
          </w:divBdr>
          <w:divsChild>
            <w:div w:id="382485848">
              <w:marLeft w:val="0"/>
              <w:marRight w:val="0"/>
              <w:marTop w:val="0"/>
              <w:marBottom w:val="0"/>
              <w:divBdr>
                <w:top w:val="none" w:sz="0" w:space="0" w:color="auto"/>
                <w:left w:val="none" w:sz="0" w:space="0" w:color="auto"/>
                <w:bottom w:val="none" w:sz="0" w:space="0" w:color="auto"/>
                <w:right w:val="none" w:sz="0" w:space="0" w:color="auto"/>
              </w:divBdr>
            </w:div>
            <w:div w:id="2055232853">
              <w:marLeft w:val="0"/>
              <w:marRight w:val="0"/>
              <w:marTop w:val="0"/>
              <w:marBottom w:val="0"/>
              <w:divBdr>
                <w:top w:val="none" w:sz="0" w:space="0" w:color="auto"/>
                <w:left w:val="none" w:sz="0" w:space="0" w:color="auto"/>
                <w:bottom w:val="none" w:sz="0" w:space="0" w:color="auto"/>
                <w:right w:val="none" w:sz="0" w:space="0" w:color="auto"/>
              </w:divBdr>
            </w:div>
          </w:divsChild>
        </w:div>
        <w:div w:id="1652561179">
          <w:marLeft w:val="0"/>
          <w:marRight w:val="0"/>
          <w:marTop w:val="0"/>
          <w:marBottom w:val="0"/>
          <w:divBdr>
            <w:top w:val="none" w:sz="0" w:space="0" w:color="auto"/>
            <w:left w:val="none" w:sz="0" w:space="0" w:color="auto"/>
            <w:bottom w:val="none" w:sz="0" w:space="0" w:color="auto"/>
            <w:right w:val="none" w:sz="0" w:space="0" w:color="auto"/>
          </w:divBdr>
          <w:divsChild>
            <w:div w:id="377513039">
              <w:marLeft w:val="0"/>
              <w:marRight w:val="0"/>
              <w:marTop w:val="0"/>
              <w:marBottom w:val="0"/>
              <w:divBdr>
                <w:top w:val="none" w:sz="0" w:space="0" w:color="auto"/>
                <w:left w:val="none" w:sz="0" w:space="0" w:color="auto"/>
                <w:bottom w:val="none" w:sz="0" w:space="0" w:color="auto"/>
                <w:right w:val="none" w:sz="0" w:space="0" w:color="auto"/>
              </w:divBdr>
            </w:div>
          </w:divsChild>
        </w:div>
        <w:div w:id="1662191782">
          <w:marLeft w:val="0"/>
          <w:marRight w:val="0"/>
          <w:marTop w:val="0"/>
          <w:marBottom w:val="0"/>
          <w:divBdr>
            <w:top w:val="none" w:sz="0" w:space="0" w:color="auto"/>
            <w:left w:val="none" w:sz="0" w:space="0" w:color="auto"/>
            <w:bottom w:val="none" w:sz="0" w:space="0" w:color="auto"/>
            <w:right w:val="none" w:sz="0" w:space="0" w:color="auto"/>
          </w:divBdr>
          <w:divsChild>
            <w:div w:id="1893811124">
              <w:marLeft w:val="0"/>
              <w:marRight w:val="0"/>
              <w:marTop w:val="0"/>
              <w:marBottom w:val="0"/>
              <w:divBdr>
                <w:top w:val="none" w:sz="0" w:space="0" w:color="auto"/>
                <w:left w:val="none" w:sz="0" w:space="0" w:color="auto"/>
                <w:bottom w:val="none" w:sz="0" w:space="0" w:color="auto"/>
                <w:right w:val="none" w:sz="0" w:space="0" w:color="auto"/>
              </w:divBdr>
            </w:div>
          </w:divsChild>
        </w:div>
        <w:div w:id="1687827573">
          <w:marLeft w:val="0"/>
          <w:marRight w:val="0"/>
          <w:marTop w:val="0"/>
          <w:marBottom w:val="0"/>
          <w:divBdr>
            <w:top w:val="none" w:sz="0" w:space="0" w:color="auto"/>
            <w:left w:val="none" w:sz="0" w:space="0" w:color="auto"/>
            <w:bottom w:val="none" w:sz="0" w:space="0" w:color="auto"/>
            <w:right w:val="none" w:sz="0" w:space="0" w:color="auto"/>
          </w:divBdr>
          <w:divsChild>
            <w:div w:id="1869876437">
              <w:marLeft w:val="0"/>
              <w:marRight w:val="0"/>
              <w:marTop w:val="0"/>
              <w:marBottom w:val="0"/>
              <w:divBdr>
                <w:top w:val="none" w:sz="0" w:space="0" w:color="auto"/>
                <w:left w:val="none" w:sz="0" w:space="0" w:color="auto"/>
                <w:bottom w:val="none" w:sz="0" w:space="0" w:color="auto"/>
                <w:right w:val="none" w:sz="0" w:space="0" w:color="auto"/>
              </w:divBdr>
            </w:div>
          </w:divsChild>
        </w:div>
        <w:div w:id="1693416301">
          <w:marLeft w:val="0"/>
          <w:marRight w:val="0"/>
          <w:marTop w:val="0"/>
          <w:marBottom w:val="0"/>
          <w:divBdr>
            <w:top w:val="none" w:sz="0" w:space="0" w:color="auto"/>
            <w:left w:val="none" w:sz="0" w:space="0" w:color="auto"/>
            <w:bottom w:val="none" w:sz="0" w:space="0" w:color="auto"/>
            <w:right w:val="none" w:sz="0" w:space="0" w:color="auto"/>
          </w:divBdr>
          <w:divsChild>
            <w:div w:id="936719359">
              <w:marLeft w:val="0"/>
              <w:marRight w:val="0"/>
              <w:marTop w:val="0"/>
              <w:marBottom w:val="0"/>
              <w:divBdr>
                <w:top w:val="none" w:sz="0" w:space="0" w:color="auto"/>
                <w:left w:val="none" w:sz="0" w:space="0" w:color="auto"/>
                <w:bottom w:val="none" w:sz="0" w:space="0" w:color="auto"/>
                <w:right w:val="none" w:sz="0" w:space="0" w:color="auto"/>
              </w:divBdr>
            </w:div>
          </w:divsChild>
        </w:div>
        <w:div w:id="1711951635">
          <w:marLeft w:val="0"/>
          <w:marRight w:val="0"/>
          <w:marTop w:val="0"/>
          <w:marBottom w:val="0"/>
          <w:divBdr>
            <w:top w:val="none" w:sz="0" w:space="0" w:color="auto"/>
            <w:left w:val="none" w:sz="0" w:space="0" w:color="auto"/>
            <w:bottom w:val="none" w:sz="0" w:space="0" w:color="auto"/>
            <w:right w:val="none" w:sz="0" w:space="0" w:color="auto"/>
          </w:divBdr>
          <w:divsChild>
            <w:div w:id="1583375696">
              <w:marLeft w:val="0"/>
              <w:marRight w:val="0"/>
              <w:marTop w:val="0"/>
              <w:marBottom w:val="0"/>
              <w:divBdr>
                <w:top w:val="none" w:sz="0" w:space="0" w:color="auto"/>
                <w:left w:val="none" w:sz="0" w:space="0" w:color="auto"/>
                <w:bottom w:val="none" w:sz="0" w:space="0" w:color="auto"/>
                <w:right w:val="none" w:sz="0" w:space="0" w:color="auto"/>
              </w:divBdr>
            </w:div>
          </w:divsChild>
        </w:div>
        <w:div w:id="1780879478">
          <w:marLeft w:val="0"/>
          <w:marRight w:val="0"/>
          <w:marTop w:val="0"/>
          <w:marBottom w:val="0"/>
          <w:divBdr>
            <w:top w:val="none" w:sz="0" w:space="0" w:color="auto"/>
            <w:left w:val="none" w:sz="0" w:space="0" w:color="auto"/>
            <w:bottom w:val="none" w:sz="0" w:space="0" w:color="auto"/>
            <w:right w:val="none" w:sz="0" w:space="0" w:color="auto"/>
          </w:divBdr>
          <w:divsChild>
            <w:div w:id="1818765618">
              <w:marLeft w:val="0"/>
              <w:marRight w:val="0"/>
              <w:marTop w:val="0"/>
              <w:marBottom w:val="0"/>
              <w:divBdr>
                <w:top w:val="none" w:sz="0" w:space="0" w:color="auto"/>
                <w:left w:val="none" w:sz="0" w:space="0" w:color="auto"/>
                <w:bottom w:val="none" w:sz="0" w:space="0" w:color="auto"/>
                <w:right w:val="none" w:sz="0" w:space="0" w:color="auto"/>
              </w:divBdr>
            </w:div>
          </w:divsChild>
        </w:div>
        <w:div w:id="1781602468">
          <w:marLeft w:val="0"/>
          <w:marRight w:val="0"/>
          <w:marTop w:val="0"/>
          <w:marBottom w:val="0"/>
          <w:divBdr>
            <w:top w:val="none" w:sz="0" w:space="0" w:color="auto"/>
            <w:left w:val="none" w:sz="0" w:space="0" w:color="auto"/>
            <w:bottom w:val="none" w:sz="0" w:space="0" w:color="auto"/>
            <w:right w:val="none" w:sz="0" w:space="0" w:color="auto"/>
          </w:divBdr>
          <w:divsChild>
            <w:div w:id="1860578900">
              <w:marLeft w:val="0"/>
              <w:marRight w:val="0"/>
              <w:marTop w:val="0"/>
              <w:marBottom w:val="0"/>
              <w:divBdr>
                <w:top w:val="none" w:sz="0" w:space="0" w:color="auto"/>
                <w:left w:val="none" w:sz="0" w:space="0" w:color="auto"/>
                <w:bottom w:val="none" w:sz="0" w:space="0" w:color="auto"/>
                <w:right w:val="none" w:sz="0" w:space="0" w:color="auto"/>
              </w:divBdr>
            </w:div>
          </w:divsChild>
        </w:div>
        <w:div w:id="1785267694">
          <w:marLeft w:val="0"/>
          <w:marRight w:val="0"/>
          <w:marTop w:val="0"/>
          <w:marBottom w:val="0"/>
          <w:divBdr>
            <w:top w:val="none" w:sz="0" w:space="0" w:color="auto"/>
            <w:left w:val="none" w:sz="0" w:space="0" w:color="auto"/>
            <w:bottom w:val="none" w:sz="0" w:space="0" w:color="auto"/>
            <w:right w:val="none" w:sz="0" w:space="0" w:color="auto"/>
          </w:divBdr>
          <w:divsChild>
            <w:div w:id="840586565">
              <w:marLeft w:val="0"/>
              <w:marRight w:val="0"/>
              <w:marTop w:val="0"/>
              <w:marBottom w:val="0"/>
              <w:divBdr>
                <w:top w:val="none" w:sz="0" w:space="0" w:color="auto"/>
                <w:left w:val="none" w:sz="0" w:space="0" w:color="auto"/>
                <w:bottom w:val="none" w:sz="0" w:space="0" w:color="auto"/>
                <w:right w:val="none" w:sz="0" w:space="0" w:color="auto"/>
              </w:divBdr>
            </w:div>
          </w:divsChild>
        </w:div>
        <w:div w:id="1793475238">
          <w:marLeft w:val="0"/>
          <w:marRight w:val="0"/>
          <w:marTop w:val="0"/>
          <w:marBottom w:val="0"/>
          <w:divBdr>
            <w:top w:val="none" w:sz="0" w:space="0" w:color="auto"/>
            <w:left w:val="none" w:sz="0" w:space="0" w:color="auto"/>
            <w:bottom w:val="none" w:sz="0" w:space="0" w:color="auto"/>
            <w:right w:val="none" w:sz="0" w:space="0" w:color="auto"/>
          </w:divBdr>
          <w:divsChild>
            <w:div w:id="72507832">
              <w:marLeft w:val="0"/>
              <w:marRight w:val="0"/>
              <w:marTop w:val="0"/>
              <w:marBottom w:val="0"/>
              <w:divBdr>
                <w:top w:val="none" w:sz="0" w:space="0" w:color="auto"/>
                <w:left w:val="none" w:sz="0" w:space="0" w:color="auto"/>
                <w:bottom w:val="none" w:sz="0" w:space="0" w:color="auto"/>
                <w:right w:val="none" w:sz="0" w:space="0" w:color="auto"/>
              </w:divBdr>
            </w:div>
            <w:div w:id="1979869511">
              <w:marLeft w:val="0"/>
              <w:marRight w:val="0"/>
              <w:marTop w:val="0"/>
              <w:marBottom w:val="0"/>
              <w:divBdr>
                <w:top w:val="none" w:sz="0" w:space="0" w:color="auto"/>
                <w:left w:val="none" w:sz="0" w:space="0" w:color="auto"/>
                <w:bottom w:val="none" w:sz="0" w:space="0" w:color="auto"/>
                <w:right w:val="none" w:sz="0" w:space="0" w:color="auto"/>
              </w:divBdr>
            </w:div>
          </w:divsChild>
        </w:div>
        <w:div w:id="1852908312">
          <w:marLeft w:val="0"/>
          <w:marRight w:val="0"/>
          <w:marTop w:val="0"/>
          <w:marBottom w:val="0"/>
          <w:divBdr>
            <w:top w:val="none" w:sz="0" w:space="0" w:color="auto"/>
            <w:left w:val="none" w:sz="0" w:space="0" w:color="auto"/>
            <w:bottom w:val="none" w:sz="0" w:space="0" w:color="auto"/>
            <w:right w:val="none" w:sz="0" w:space="0" w:color="auto"/>
          </w:divBdr>
          <w:divsChild>
            <w:div w:id="1078597026">
              <w:marLeft w:val="0"/>
              <w:marRight w:val="0"/>
              <w:marTop w:val="0"/>
              <w:marBottom w:val="0"/>
              <w:divBdr>
                <w:top w:val="none" w:sz="0" w:space="0" w:color="auto"/>
                <w:left w:val="none" w:sz="0" w:space="0" w:color="auto"/>
                <w:bottom w:val="none" w:sz="0" w:space="0" w:color="auto"/>
                <w:right w:val="none" w:sz="0" w:space="0" w:color="auto"/>
              </w:divBdr>
            </w:div>
          </w:divsChild>
        </w:div>
        <w:div w:id="1890801238">
          <w:marLeft w:val="0"/>
          <w:marRight w:val="0"/>
          <w:marTop w:val="0"/>
          <w:marBottom w:val="0"/>
          <w:divBdr>
            <w:top w:val="none" w:sz="0" w:space="0" w:color="auto"/>
            <w:left w:val="none" w:sz="0" w:space="0" w:color="auto"/>
            <w:bottom w:val="none" w:sz="0" w:space="0" w:color="auto"/>
            <w:right w:val="none" w:sz="0" w:space="0" w:color="auto"/>
          </w:divBdr>
          <w:divsChild>
            <w:div w:id="825702277">
              <w:marLeft w:val="0"/>
              <w:marRight w:val="0"/>
              <w:marTop w:val="0"/>
              <w:marBottom w:val="0"/>
              <w:divBdr>
                <w:top w:val="none" w:sz="0" w:space="0" w:color="auto"/>
                <w:left w:val="none" w:sz="0" w:space="0" w:color="auto"/>
                <w:bottom w:val="none" w:sz="0" w:space="0" w:color="auto"/>
                <w:right w:val="none" w:sz="0" w:space="0" w:color="auto"/>
              </w:divBdr>
            </w:div>
          </w:divsChild>
        </w:div>
        <w:div w:id="1901135342">
          <w:marLeft w:val="0"/>
          <w:marRight w:val="0"/>
          <w:marTop w:val="0"/>
          <w:marBottom w:val="0"/>
          <w:divBdr>
            <w:top w:val="none" w:sz="0" w:space="0" w:color="auto"/>
            <w:left w:val="none" w:sz="0" w:space="0" w:color="auto"/>
            <w:bottom w:val="none" w:sz="0" w:space="0" w:color="auto"/>
            <w:right w:val="none" w:sz="0" w:space="0" w:color="auto"/>
          </w:divBdr>
          <w:divsChild>
            <w:div w:id="203521930">
              <w:marLeft w:val="0"/>
              <w:marRight w:val="0"/>
              <w:marTop w:val="0"/>
              <w:marBottom w:val="0"/>
              <w:divBdr>
                <w:top w:val="none" w:sz="0" w:space="0" w:color="auto"/>
                <w:left w:val="none" w:sz="0" w:space="0" w:color="auto"/>
                <w:bottom w:val="none" w:sz="0" w:space="0" w:color="auto"/>
                <w:right w:val="none" w:sz="0" w:space="0" w:color="auto"/>
              </w:divBdr>
            </w:div>
          </w:divsChild>
        </w:div>
        <w:div w:id="1930431767">
          <w:marLeft w:val="0"/>
          <w:marRight w:val="0"/>
          <w:marTop w:val="0"/>
          <w:marBottom w:val="0"/>
          <w:divBdr>
            <w:top w:val="none" w:sz="0" w:space="0" w:color="auto"/>
            <w:left w:val="none" w:sz="0" w:space="0" w:color="auto"/>
            <w:bottom w:val="none" w:sz="0" w:space="0" w:color="auto"/>
            <w:right w:val="none" w:sz="0" w:space="0" w:color="auto"/>
          </w:divBdr>
          <w:divsChild>
            <w:div w:id="536697752">
              <w:marLeft w:val="0"/>
              <w:marRight w:val="0"/>
              <w:marTop w:val="0"/>
              <w:marBottom w:val="0"/>
              <w:divBdr>
                <w:top w:val="none" w:sz="0" w:space="0" w:color="auto"/>
                <w:left w:val="none" w:sz="0" w:space="0" w:color="auto"/>
                <w:bottom w:val="none" w:sz="0" w:space="0" w:color="auto"/>
                <w:right w:val="none" w:sz="0" w:space="0" w:color="auto"/>
              </w:divBdr>
            </w:div>
          </w:divsChild>
        </w:div>
        <w:div w:id="1944068682">
          <w:marLeft w:val="0"/>
          <w:marRight w:val="0"/>
          <w:marTop w:val="0"/>
          <w:marBottom w:val="0"/>
          <w:divBdr>
            <w:top w:val="none" w:sz="0" w:space="0" w:color="auto"/>
            <w:left w:val="none" w:sz="0" w:space="0" w:color="auto"/>
            <w:bottom w:val="none" w:sz="0" w:space="0" w:color="auto"/>
            <w:right w:val="none" w:sz="0" w:space="0" w:color="auto"/>
          </w:divBdr>
          <w:divsChild>
            <w:div w:id="2103137022">
              <w:marLeft w:val="0"/>
              <w:marRight w:val="0"/>
              <w:marTop w:val="0"/>
              <w:marBottom w:val="0"/>
              <w:divBdr>
                <w:top w:val="none" w:sz="0" w:space="0" w:color="auto"/>
                <w:left w:val="none" w:sz="0" w:space="0" w:color="auto"/>
                <w:bottom w:val="none" w:sz="0" w:space="0" w:color="auto"/>
                <w:right w:val="none" w:sz="0" w:space="0" w:color="auto"/>
              </w:divBdr>
            </w:div>
          </w:divsChild>
        </w:div>
        <w:div w:id="1946956014">
          <w:marLeft w:val="0"/>
          <w:marRight w:val="0"/>
          <w:marTop w:val="0"/>
          <w:marBottom w:val="0"/>
          <w:divBdr>
            <w:top w:val="none" w:sz="0" w:space="0" w:color="auto"/>
            <w:left w:val="none" w:sz="0" w:space="0" w:color="auto"/>
            <w:bottom w:val="none" w:sz="0" w:space="0" w:color="auto"/>
            <w:right w:val="none" w:sz="0" w:space="0" w:color="auto"/>
          </w:divBdr>
          <w:divsChild>
            <w:div w:id="1603339367">
              <w:marLeft w:val="0"/>
              <w:marRight w:val="0"/>
              <w:marTop w:val="0"/>
              <w:marBottom w:val="0"/>
              <w:divBdr>
                <w:top w:val="none" w:sz="0" w:space="0" w:color="auto"/>
                <w:left w:val="none" w:sz="0" w:space="0" w:color="auto"/>
                <w:bottom w:val="none" w:sz="0" w:space="0" w:color="auto"/>
                <w:right w:val="none" w:sz="0" w:space="0" w:color="auto"/>
              </w:divBdr>
            </w:div>
          </w:divsChild>
        </w:div>
        <w:div w:id="1972592546">
          <w:marLeft w:val="0"/>
          <w:marRight w:val="0"/>
          <w:marTop w:val="0"/>
          <w:marBottom w:val="0"/>
          <w:divBdr>
            <w:top w:val="none" w:sz="0" w:space="0" w:color="auto"/>
            <w:left w:val="none" w:sz="0" w:space="0" w:color="auto"/>
            <w:bottom w:val="none" w:sz="0" w:space="0" w:color="auto"/>
            <w:right w:val="none" w:sz="0" w:space="0" w:color="auto"/>
          </w:divBdr>
          <w:divsChild>
            <w:div w:id="1414159172">
              <w:marLeft w:val="0"/>
              <w:marRight w:val="0"/>
              <w:marTop w:val="0"/>
              <w:marBottom w:val="0"/>
              <w:divBdr>
                <w:top w:val="none" w:sz="0" w:space="0" w:color="auto"/>
                <w:left w:val="none" w:sz="0" w:space="0" w:color="auto"/>
                <w:bottom w:val="none" w:sz="0" w:space="0" w:color="auto"/>
                <w:right w:val="none" w:sz="0" w:space="0" w:color="auto"/>
              </w:divBdr>
            </w:div>
          </w:divsChild>
        </w:div>
        <w:div w:id="1975258735">
          <w:marLeft w:val="0"/>
          <w:marRight w:val="0"/>
          <w:marTop w:val="0"/>
          <w:marBottom w:val="0"/>
          <w:divBdr>
            <w:top w:val="none" w:sz="0" w:space="0" w:color="auto"/>
            <w:left w:val="none" w:sz="0" w:space="0" w:color="auto"/>
            <w:bottom w:val="none" w:sz="0" w:space="0" w:color="auto"/>
            <w:right w:val="none" w:sz="0" w:space="0" w:color="auto"/>
          </w:divBdr>
          <w:divsChild>
            <w:div w:id="1247107361">
              <w:marLeft w:val="0"/>
              <w:marRight w:val="0"/>
              <w:marTop w:val="0"/>
              <w:marBottom w:val="0"/>
              <w:divBdr>
                <w:top w:val="none" w:sz="0" w:space="0" w:color="auto"/>
                <w:left w:val="none" w:sz="0" w:space="0" w:color="auto"/>
                <w:bottom w:val="none" w:sz="0" w:space="0" w:color="auto"/>
                <w:right w:val="none" w:sz="0" w:space="0" w:color="auto"/>
              </w:divBdr>
            </w:div>
          </w:divsChild>
        </w:div>
        <w:div w:id="1995139838">
          <w:marLeft w:val="0"/>
          <w:marRight w:val="0"/>
          <w:marTop w:val="0"/>
          <w:marBottom w:val="0"/>
          <w:divBdr>
            <w:top w:val="none" w:sz="0" w:space="0" w:color="auto"/>
            <w:left w:val="none" w:sz="0" w:space="0" w:color="auto"/>
            <w:bottom w:val="none" w:sz="0" w:space="0" w:color="auto"/>
            <w:right w:val="none" w:sz="0" w:space="0" w:color="auto"/>
          </w:divBdr>
          <w:divsChild>
            <w:div w:id="1592469153">
              <w:marLeft w:val="0"/>
              <w:marRight w:val="0"/>
              <w:marTop w:val="0"/>
              <w:marBottom w:val="0"/>
              <w:divBdr>
                <w:top w:val="none" w:sz="0" w:space="0" w:color="auto"/>
                <w:left w:val="none" w:sz="0" w:space="0" w:color="auto"/>
                <w:bottom w:val="none" w:sz="0" w:space="0" w:color="auto"/>
                <w:right w:val="none" w:sz="0" w:space="0" w:color="auto"/>
              </w:divBdr>
            </w:div>
          </w:divsChild>
        </w:div>
        <w:div w:id="2013099021">
          <w:marLeft w:val="0"/>
          <w:marRight w:val="0"/>
          <w:marTop w:val="0"/>
          <w:marBottom w:val="0"/>
          <w:divBdr>
            <w:top w:val="none" w:sz="0" w:space="0" w:color="auto"/>
            <w:left w:val="none" w:sz="0" w:space="0" w:color="auto"/>
            <w:bottom w:val="none" w:sz="0" w:space="0" w:color="auto"/>
            <w:right w:val="none" w:sz="0" w:space="0" w:color="auto"/>
          </w:divBdr>
          <w:divsChild>
            <w:div w:id="339165929">
              <w:marLeft w:val="0"/>
              <w:marRight w:val="0"/>
              <w:marTop w:val="0"/>
              <w:marBottom w:val="0"/>
              <w:divBdr>
                <w:top w:val="none" w:sz="0" w:space="0" w:color="auto"/>
                <w:left w:val="none" w:sz="0" w:space="0" w:color="auto"/>
                <w:bottom w:val="none" w:sz="0" w:space="0" w:color="auto"/>
                <w:right w:val="none" w:sz="0" w:space="0" w:color="auto"/>
              </w:divBdr>
            </w:div>
          </w:divsChild>
        </w:div>
        <w:div w:id="2040692501">
          <w:marLeft w:val="0"/>
          <w:marRight w:val="0"/>
          <w:marTop w:val="0"/>
          <w:marBottom w:val="0"/>
          <w:divBdr>
            <w:top w:val="none" w:sz="0" w:space="0" w:color="auto"/>
            <w:left w:val="none" w:sz="0" w:space="0" w:color="auto"/>
            <w:bottom w:val="none" w:sz="0" w:space="0" w:color="auto"/>
            <w:right w:val="none" w:sz="0" w:space="0" w:color="auto"/>
          </w:divBdr>
          <w:divsChild>
            <w:div w:id="985167606">
              <w:marLeft w:val="0"/>
              <w:marRight w:val="0"/>
              <w:marTop w:val="0"/>
              <w:marBottom w:val="0"/>
              <w:divBdr>
                <w:top w:val="none" w:sz="0" w:space="0" w:color="auto"/>
                <w:left w:val="none" w:sz="0" w:space="0" w:color="auto"/>
                <w:bottom w:val="none" w:sz="0" w:space="0" w:color="auto"/>
                <w:right w:val="none" w:sz="0" w:space="0" w:color="auto"/>
              </w:divBdr>
            </w:div>
          </w:divsChild>
        </w:div>
        <w:div w:id="2061248511">
          <w:marLeft w:val="0"/>
          <w:marRight w:val="0"/>
          <w:marTop w:val="0"/>
          <w:marBottom w:val="0"/>
          <w:divBdr>
            <w:top w:val="none" w:sz="0" w:space="0" w:color="auto"/>
            <w:left w:val="none" w:sz="0" w:space="0" w:color="auto"/>
            <w:bottom w:val="none" w:sz="0" w:space="0" w:color="auto"/>
            <w:right w:val="none" w:sz="0" w:space="0" w:color="auto"/>
          </w:divBdr>
          <w:divsChild>
            <w:div w:id="395861278">
              <w:marLeft w:val="0"/>
              <w:marRight w:val="0"/>
              <w:marTop w:val="0"/>
              <w:marBottom w:val="0"/>
              <w:divBdr>
                <w:top w:val="none" w:sz="0" w:space="0" w:color="auto"/>
                <w:left w:val="none" w:sz="0" w:space="0" w:color="auto"/>
                <w:bottom w:val="none" w:sz="0" w:space="0" w:color="auto"/>
                <w:right w:val="none" w:sz="0" w:space="0" w:color="auto"/>
              </w:divBdr>
            </w:div>
          </w:divsChild>
        </w:div>
        <w:div w:id="2078748465">
          <w:marLeft w:val="0"/>
          <w:marRight w:val="0"/>
          <w:marTop w:val="0"/>
          <w:marBottom w:val="0"/>
          <w:divBdr>
            <w:top w:val="none" w:sz="0" w:space="0" w:color="auto"/>
            <w:left w:val="none" w:sz="0" w:space="0" w:color="auto"/>
            <w:bottom w:val="none" w:sz="0" w:space="0" w:color="auto"/>
            <w:right w:val="none" w:sz="0" w:space="0" w:color="auto"/>
          </w:divBdr>
          <w:divsChild>
            <w:div w:id="2116558169">
              <w:marLeft w:val="0"/>
              <w:marRight w:val="0"/>
              <w:marTop w:val="0"/>
              <w:marBottom w:val="0"/>
              <w:divBdr>
                <w:top w:val="none" w:sz="0" w:space="0" w:color="auto"/>
                <w:left w:val="none" w:sz="0" w:space="0" w:color="auto"/>
                <w:bottom w:val="none" w:sz="0" w:space="0" w:color="auto"/>
                <w:right w:val="none" w:sz="0" w:space="0" w:color="auto"/>
              </w:divBdr>
            </w:div>
          </w:divsChild>
        </w:div>
        <w:div w:id="2101942868">
          <w:marLeft w:val="0"/>
          <w:marRight w:val="0"/>
          <w:marTop w:val="0"/>
          <w:marBottom w:val="0"/>
          <w:divBdr>
            <w:top w:val="none" w:sz="0" w:space="0" w:color="auto"/>
            <w:left w:val="none" w:sz="0" w:space="0" w:color="auto"/>
            <w:bottom w:val="none" w:sz="0" w:space="0" w:color="auto"/>
            <w:right w:val="none" w:sz="0" w:space="0" w:color="auto"/>
          </w:divBdr>
          <w:divsChild>
            <w:div w:id="1715033194">
              <w:marLeft w:val="0"/>
              <w:marRight w:val="0"/>
              <w:marTop w:val="0"/>
              <w:marBottom w:val="0"/>
              <w:divBdr>
                <w:top w:val="none" w:sz="0" w:space="0" w:color="auto"/>
                <w:left w:val="none" w:sz="0" w:space="0" w:color="auto"/>
                <w:bottom w:val="none" w:sz="0" w:space="0" w:color="auto"/>
                <w:right w:val="none" w:sz="0" w:space="0" w:color="auto"/>
              </w:divBdr>
            </w:div>
          </w:divsChild>
        </w:div>
        <w:div w:id="2123332122">
          <w:marLeft w:val="0"/>
          <w:marRight w:val="0"/>
          <w:marTop w:val="0"/>
          <w:marBottom w:val="0"/>
          <w:divBdr>
            <w:top w:val="none" w:sz="0" w:space="0" w:color="auto"/>
            <w:left w:val="none" w:sz="0" w:space="0" w:color="auto"/>
            <w:bottom w:val="none" w:sz="0" w:space="0" w:color="auto"/>
            <w:right w:val="none" w:sz="0" w:space="0" w:color="auto"/>
          </w:divBdr>
          <w:divsChild>
            <w:div w:id="1771201429">
              <w:marLeft w:val="0"/>
              <w:marRight w:val="0"/>
              <w:marTop w:val="0"/>
              <w:marBottom w:val="0"/>
              <w:divBdr>
                <w:top w:val="none" w:sz="0" w:space="0" w:color="auto"/>
                <w:left w:val="none" w:sz="0" w:space="0" w:color="auto"/>
                <w:bottom w:val="none" w:sz="0" w:space="0" w:color="auto"/>
                <w:right w:val="none" w:sz="0" w:space="0" w:color="auto"/>
              </w:divBdr>
            </w:div>
          </w:divsChild>
        </w:div>
        <w:div w:id="2124763732">
          <w:marLeft w:val="0"/>
          <w:marRight w:val="0"/>
          <w:marTop w:val="0"/>
          <w:marBottom w:val="0"/>
          <w:divBdr>
            <w:top w:val="none" w:sz="0" w:space="0" w:color="auto"/>
            <w:left w:val="none" w:sz="0" w:space="0" w:color="auto"/>
            <w:bottom w:val="none" w:sz="0" w:space="0" w:color="auto"/>
            <w:right w:val="none" w:sz="0" w:space="0" w:color="auto"/>
          </w:divBdr>
          <w:divsChild>
            <w:div w:id="46007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theme" Target="theme/theme1.xml"/><Relationship Id="rId21" Type="http://schemas.openxmlformats.org/officeDocument/2006/relationships/header" Target="header6.xml"/><Relationship Id="rId34" Type="http://schemas.openxmlformats.org/officeDocument/2006/relationships/footer" Target="footer1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8.xml"/><Relationship Id="rId33" Type="http://schemas.openxmlformats.org/officeDocument/2006/relationships/header" Target="header12.xm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7.xml"/><Relationship Id="rId32" Type="http://schemas.openxmlformats.org/officeDocument/2006/relationships/footer" Target="footer11.xml"/><Relationship Id="rId37" Type="http://schemas.openxmlformats.org/officeDocument/2006/relationships/fontTable" Target="fontTable.xml"/><Relationship Id="rId40"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oter" Target="footer9.xml"/><Relationship Id="rId36" Type="http://schemas.openxmlformats.org/officeDocument/2006/relationships/footer" Target="footer13.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header" Target="header1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footer" Target="footer10.xml"/><Relationship Id="rId35" Type="http://schemas.openxmlformats.org/officeDocument/2006/relationships/header" Target="header13.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10.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victoriancurriculum.vcaa.vic.edu.au/copyright-statement" TargetMode="External"/></Relationships>
</file>

<file path=word/_rels/footer11.xml.rels><?xml version="1.0" encoding="UTF-8" standalone="yes"?>
<Relationships xmlns="http://schemas.openxmlformats.org/package/2006/relationships"><Relationship Id="rId2" Type="http://schemas.openxmlformats.org/officeDocument/2006/relationships/hyperlink" Target="https://f10.vcaa.vic.edu.au/copyright-statement" TargetMode="External"/><Relationship Id="rId1" Type="http://schemas.openxmlformats.org/officeDocument/2006/relationships/image" Target="media/image1.jpg"/></Relationships>
</file>

<file path=word/_rels/footer1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victoriancurriculum.vcaa.vic.edu.au/copyright-statement" TargetMode="External"/></Relationships>
</file>

<file path=word/_rels/footer1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4.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victoriancurriculum.vcaa.vic.edu.au/copyright-statement" TargetMode="External"/></Relationships>
</file>

<file path=word/_rels/footer5.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footer6.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footer7.xml.rels><?xml version="1.0" encoding="UTF-8" standalone="yes"?>
<Relationships xmlns="http://schemas.openxmlformats.org/package/2006/relationships"><Relationship Id="rId2" Type="http://schemas.openxmlformats.org/officeDocument/2006/relationships/hyperlink" Target="https://f10.vcaa.vic.edu.au/copyright-statement" TargetMode="External"/><Relationship Id="rId1" Type="http://schemas.openxmlformats.org/officeDocument/2006/relationships/image" Target="media/image1.jpg"/></Relationships>
</file>

<file path=word/_rels/footer8.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victoriancurriculum.vcaa.vic.edu.au/copyright-statement" TargetMode="External"/></Relationships>
</file>

<file path=word/_rels/footer9.xml.rels><?xml version="1.0" encoding="UTF-8" standalone="yes"?>
<Relationships xmlns="http://schemas.openxmlformats.org/package/2006/relationships"><Relationship Id="rId2" Type="http://schemas.openxmlformats.org/officeDocument/2006/relationships/hyperlink" Target="https://f10.vcaa.vic.edu.au/copyright-statement" TargetMode="External"/><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DBB724C6-3446-48F1-A838-5E390C88EECE}">
    <t:Anchor>
      <t:Comment id="199699957"/>
    </t:Anchor>
    <t:History>
      <t:Event id="{958288C2-5EBB-4C0A-A445-645665AE9BAA}" time="2026-07-01T05:29:11.38Z">
        <t:Attribution userId="S::Lauren.Perkins@education.vic.gov.au::271caa12-c625-4174-b557-9c6ee889b0c4" userProvider="AD" userName="Lauren Perkins"/>
        <t:Anchor>
          <t:Comment id="597579976"/>
        </t:Anchor>
        <t:Create/>
      </t:Event>
      <t:Event id="{EC7BFCA3-4C47-4827-AA68-ED611575B9F5}" time="2026-07-01T05:29:11.38Z">
        <t:Attribution userId="S::Lauren.Perkins@education.vic.gov.au::271caa12-c625-4174-b557-9c6ee889b0c4" userProvider="AD" userName="Lauren Perkins"/>
        <t:Anchor>
          <t:Comment id="597579976"/>
        </t:Anchor>
        <t:Assign userId="S::Elizabeth.Tatham@education.vic.gov.au::f833e05c-99e8-4d09-a8c8-812a0c6ed1cc" userProvider="AD" userName="Elizabeth Tatham"/>
      </t:Event>
      <t:Event id="{D5E27009-4DD8-4172-B4A7-4B6ADD11E91E}" time="2026-07-01T05:29:11.38Z">
        <t:Attribution userId="S::Lauren.Perkins@education.vic.gov.au::271caa12-c625-4174-b557-9c6ee889b0c4" userProvider="AD" userName="Lauren Perkins"/>
        <t:Anchor>
          <t:Comment id="597579976"/>
        </t:Anchor>
        <t:SetTitle title="@Elizabeth Tatham I’m okay with this difference, but let me know if you think otherwise"/>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4400D98C62E84B94D6ECC7901600DF"/>
        <w:category>
          <w:name w:val="General"/>
          <w:gallery w:val="placeholder"/>
        </w:category>
        <w:types>
          <w:type w:val="bbPlcHdr"/>
        </w:types>
        <w:behaviors>
          <w:behavior w:val="content"/>
        </w:behaviors>
        <w:guid w:val="{74F5DF8C-B4ED-2F4D-9E88-7C38177D4B1C}"/>
      </w:docPartPr>
      <w:docPartBody>
        <w:p w:rsidR="001F4026" w:rsidRDefault="001F4026">
          <w:pPr>
            <w:pStyle w:val="F94400D98C62E84B94D6ECC7901600DF"/>
          </w:pPr>
          <w:r w:rsidRPr="00F82DEC">
            <w:rPr>
              <w:rStyle w:val="PlaceholderText"/>
            </w:rPr>
            <w:t>[Title]</w:t>
          </w:r>
        </w:p>
      </w:docPartBody>
    </w:docPart>
    <w:docPart>
      <w:docPartPr>
        <w:name w:val="39512D9E8CDF4A3089846D1B6297D3D7"/>
        <w:category>
          <w:name w:val="General"/>
          <w:gallery w:val="placeholder"/>
        </w:category>
        <w:types>
          <w:type w:val="bbPlcHdr"/>
        </w:types>
        <w:behaviors>
          <w:behavior w:val="content"/>
        </w:behaviors>
        <w:guid w:val="{6264E8A6-E766-46EA-952F-9235CC40D604}"/>
      </w:docPartPr>
      <w:docPartBody>
        <w:p w:rsidR="00B330AD" w:rsidRDefault="00363314" w:rsidP="00363314">
          <w:pPr>
            <w:pStyle w:val="39512D9E8CDF4A3089846D1B6297D3D7"/>
          </w:pPr>
          <w:r w:rsidRPr="00F82DEC">
            <w:rPr>
              <w:rStyle w:val="PlaceholderText"/>
            </w:rPr>
            <w:t>[Title]</w:t>
          </w:r>
        </w:p>
      </w:docPartBody>
    </w:docPart>
    <w:docPart>
      <w:docPartPr>
        <w:name w:val="DefaultPlaceholder_-1854013440"/>
        <w:category>
          <w:name w:val="General"/>
          <w:gallery w:val="placeholder"/>
        </w:category>
        <w:types>
          <w:type w:val="bbPlcHdr"/>
        </w:types>
        <w:behaviors>
          <w:behavior w:val="content"/>
        </w:behaviors>
        <w:guid w:val="{F5855F95-8D35-4E2F-BCB0-DC2503760E4D}"/>
      </w:docPartPr>
      <w:docPartBody>
        <w:p w:rsidR="00BB2FD3" w:rsidRDefault="00ED3192">
          <w:r w:rsidRPr="00600B2D">
            <w:rPr>
              <w:rStyle w:val="PlaceholderText"/>
            </w:rPr>
            <w:t>Click or tap here to enter text.</w:t>
          </w:r>
        </w:p>
      </w:docPartBody>
    </w:docPart>
    <w:docPart>
      <w:docPartPr>
        <w:name w:val="D8BE40819FD94418827AC09AF843B4D1"/>
        <w:category>
          <w:name w:val="General"/>
          <w:gallery w:val="placeholder"/>
        </w:category>
        <w:types>
          <w:type w:val="bbPlcHdr"/>
        </w:types>
        <w:behaviors>
          <w:behavior w:val="content"/>
        </w:behaviors>
        <w:guid w:val="{E5E0E411-2AF9-422C-BBC2-10755E3C1551}"/>
      </w:docPartPr>
      <w:docPartBody>
        <w:p w:rsidR="00985898" w:rsidRDefault="00AF4737" w:rsidP="00AF4737">
          <w:pPr>
            <w:pStyle w:val="D8BE40819FD94418827AC09AF843B4D1"/>
          </w:pPr>
          <w:r w:rsidRPr="00600B2D">
            <w:rPr>
              <w:rStyle w:val="PlaceholderText"/>
            </w:rPr>
            <w:t>Click or tap here to enter text.</w:t>
          </w:r>
        </w:p>
      </w:docPartBody>
    </w:docPart>
    <w:docPart>
      <w:docPartPr>
        <w:name w:val="C13EEBB6CAA64B73AF19BEB0E7901EEE"/>
        <w:category>
          <w:name w:val="General"/>
          <w:gallery w:val="placeholder"/>
        </w:category>
        <w:types>
          <w:type w:val="bbPlcHdr"/>
        </w:types>
        <w:behaviors>
          <w:behavior w:val="content"/>
        </w:behaviors>
        <w:guid w:val="{F5132BE0-5EDF-41F0-8068-8F8A2E05A352}"/>
      </w:docPartPr>
      <w:docPartBody>
        <w:p w:rsidR="008370DE" w:rsidRDefault="00112B5B" w:rsidP="00112B5B">
          <w:pPr>
            <w:pStyle w:val="C13EEBB6CAA64B73AF19BEB0E7901EEE"/>
          </w:pPr>
          <w:r w:rsidRPr="00600B2D">
            <w:rPr>
              <w:rStyle w:val="PlaceholderText"/>
            </w:rPr>
            <w:t>Click or tap here to enter text.</w:t>
          </w:r>
        </w:p>
      </w:docPartBody>
    </w:docPart>
    <w:docPart>
      <w:docPartPr>
        <w:name w:val="C0C5D4587D5C43E283B08D064E466635"/>
        <w:category>
          <w:name w:val="General"/>
          <w:gallery w:val="placeholder"/>
        </w:category>
        <w:types>
          <w:type w:val="bbPlcHdr"/>
        </w:types>
        <w:behaviors>
          <w:behavior w:val="content"/>
        </w:behaviors>
        <w:guid w:val="{077E1105-204C-4FB2-9590-DB62D97BC103}"/>
      </w:docPartPr>
      <w:docPartBody>
        <w:p w:rsidR="008370DE" w:rsidRDefault="00112B5B" w:rsidP="00112B5B">
          <w:pPr>
            <w:pStyle w:val="C0C5D4587D5C43E283B08D064E466635"/>
          </w:pPr>
          <w:r w:rsidRPr="00600B2D">
            <w:rPr>
              <w:rStyle w:val="PlaceholderText"/>
            </w:rPr>
            <w:t>Click or tap here to enter text.</w:t>
          </w:r>
        </w:p>
      </w:docPartBody>
    </w:docPart>
    <w:docPart>
      <w:docPartPr>
        <w:name w:val="4DE68155292C476EAD0BC46B7B098995"/>
        <w:category>
          <w:name w:val="General"/>
          <w:gallery w:val="placeholder"/>
        </w:category>
        <w:types>
          <w:type w:val="bbPlcHdr"/>
        </w:types>
        <w:behaviors>
          <w:behavior w:val="content"/>
        </w:behaviors>
        <w:guid w:val="{F1302C4C-CD1B-4603-A2CE-4D7B1CBBBA12}"/>
      </w:docPartPr>
      <w:docPartBody>
        <w:p w:rsidR="008370DE" w:rsidRDefault="00112B5B" w:rsidP="00112B5B">
          <w:pPr>
            <w:pStyle w:val="4DE68155292C476EAD0BC46B7B098995"/>
          </w:pPr>
          <w:r w:rsidRPr="00600B2D">
            <w:rPr>
              <w:rStyle w:val="PlaceholderText"/>
            </w:rPr>
            <w:t>Click or tap here to enter text.</w:t>
          </w:r>
        </w:p>
      </w:docPartBody>
    </w:docPart>
    <w:docPart>
      <w:docPartPr>
        <w:name w:val="5CFEF7DBE7D749EEA79BE8DDA9727B89"/>
        <w:category>
          <w:name w:val="General"/>
          <w:gallery w:val="placeholder"/>
        </w:category>
        <w:types>
          <w:type w:val="bbPlcHdr"/>
        </w:types>
        <w:behaviors>
          <w:behavior w:val="content"/>
        </w:behaviors>
        <w:guid w:val="{85454984-586D-465F-8CC3-E32B82F376E6}"/>
      </w:docPartPr>
      <w:docPartBody>
        <w:p w:rsidR="008370DE" w:rsidRDefault="00112B5B" w:rsidP="00112B5B">
          <w:pPr>
            <w:pStyle w:val="5CFEF7DBE7D749EEA79BE8DDA9727B89"/>
          </w:pPr>
          <w:r w:rsidRPr="00600B2D">
            <w:rPr>
              <w:rStyle w:val="PlaceholderText"/>
            </w:rPr>
            <w:t>Click or tap here to enter text.</w:t>
          </w:r>
        </w:p>
      </w:docPartBody>
    </w:docPart>
    <w:docPart>
      <w:docPartPr>
        <w:name w:val="6193B491B42C4C4594EE071684496F24"/>
        <w:category>
          <w:name w:val="General"/>
          <w:gallery w:val="placeholder"/>
        </w:category>
        <w:types>
          <w:type w:val="bbPlcHdr"/>
        </w:types>
        <w:behaviors>
          <w:behavior w:val="content"/>
        </w:behaviors>
        <w:guid w:val="{584087F5-5A98-42FF-B248-319FB6A3C454}"/>
      </w:docPartPr>
      <w:docPartBody>
        <w:p w:rsidR="00E24D7F" w:rsidRDefault="00E24D7F" w:rsidP="00E24D7F">
          <w:pPr>
            <w:pStyle w:val="6193B491B42C4C4594EE071684496F24"/>
          </w:pPr>
          <w:r w:rsidRPr="00600B2D">
            <w:rPr>
              <w:rStyle w:val="PlaceholderText"/>
            </w:rPr>
            <w:t>Click or tap here to enter text.</w:t>
          </w:r>
        </w:p>
      </w:docPartBody>
    </w:docPart>
    <w:docPart>
      <w:docPartPr>
        <w:name w:val="2658876078064E37AE5B8504F61318E9"/>
        <w:category>
          <w:name w:val="General"/>
          <w:gallery w:val="placeholder"/>
        </w:category>
        <w:types>
          <w:type w:val="bbPlcHdr"/>
        </w:types>
        <w:behaviors>
          <w:behavior w:val="content"/>
        </w:behaviors>
        <w:guid w:val="{50AFDB04-F5B6-4E3F-88B4-98220A183FC4}"/>
      </w:docPartPr>
      <w:docPartBody>
        <w:p w:rsidR="00E24D7F" w:rsidRDefault="00E24D7F" w:rsidP="00E24D7F">
          <w:pPr>
            <w:pStyle w:val="2658876078064E37AE5B8504F61318E9"/>
          </w:pPr>
          <w:r w:rsidRPr="00600B2D">
            <w:rPr>
              <w:rStyle w:val="PlaceholderText"/>
            </w:rPr>
            <w:t>Click or tap here to enter text.</w:t>
          </w:r>
        </w:p>
      </w:docPartBody>
    </w:docPart>
    <w:docPart>
      <w:docPartPr>
        <w:name w:val="D8C0761CECEE49F5822860A3B4832B48"/>
        <w:category>
          <w:name w:val="General"/>
          <w:gallery w:val="placeholder"/>
        </w:category>
        <w:types>
          <w:type w:val="bbPlcHdr"/>
        </w:types>
        <w:behaviors>
          <w:behavior w:val="content"/>
        </w:behaviors>
        <w:guid w:val="{C48797E6-DAFC-4236-BE04-252BC0FD355C}"/>
      </w:docPartPr>
      <w:docPartBody>
        <w:p w:rsidR="00E1341D" w:rsidRDefault="00E1341D" w:rsidP="00E1341D">
          <w:pPr>
            <w:pStyle w:val="D8C0761CECEE49F5822860A3B4832B48"/>
          </w:pPr>
          <w:r w:rsidRPr="00F82DEC">
            <w:rPr>
              <w:rStyle w:val="PlaceholderText"/>
            </w:rPr>
            <w:t>[Title]</w:t>
          </w:r>
        </w:p>
      </w:docPartBody>
    </w:docPart>
    <w:docPart>
      <w:docPartPr>
        <w:name w:val="F41B668102EE413985D4AE4FC4B65A5A"/>
        <w:category>
          <w:name w:val="General"/>
          <w:gallery w:val="placeholder"/>
        </w:category>
        <w:types>
          <w:type w:val="bbPlcHdr"/>
        </w:types>
        <w:behaviors>
          <w:behavior w:val="content"/>
        </w:behaviors>
        <w:guid w:val="{5E6E0817-6EA0-4307-AB2A-55D5C55F68A2}"/>
      </w:docPartPr>
      <w:docPartBody>
        <w:p w:rsidR="00E1341D" w:rsidRDefault="00E1341D" w:rsidP="00E1341D">
          <w:pPr>
            <w:pStyle w:val="F41B668102EE413985D4AE4FC4B65A5A"/>
          </w:pPr>
          <w:r w:rsidRPr="00600B2D">
            <w:rPr>
              <w:rStyle w:val="PlaceholderText"/>
            </w:rPr>
            <w:t>Click or tap here to enter text.</w:t>
          </w:r>
        </w:p>
      </w:docPartBody>
    </w:docPart>
    <w:docPart>
      <w:docPartPr>
        <w:name w:val="B44917DD031A405FA17192C220E12BA2"/>
        <w:category>
          <w:name w:val="General"/>
          <w:gallery w:val="placeholder"/>
        </w:category>
        <w:types>
          <w:type w:val="bbPlcHdr"/>
        </w:types>
        <w:behaviors>
          <w:behavior w:val="content"/>
        </w:behaviors>
        <w:guid w:val="{E3C83FB7-38AD-4C54-825B-8D4329928803}"/>
      </w:docPartPr>
      <w:docPartBody>
        <w:p w:rsidR="00E1341D" w:rsidRDefault="00E1341D" w:rsidP="00E1341D">
          <w:pPr>
            <w:pStyle w:val="B44917DD031A405FA17192C220E12BA2"/>
          </w:pPr>
          <w:r w:rsidRPr="00600B2D">
            <w:rPr>
              <w:rStyle w:val="PlaceholderText"/>
            </w:rPr>
            <w:t>Click or tap here to enter text.</w:t>
          </w:r>
        </w:p>
      </w:docPartBody>
    </w:docPart>
    <w:docPart>
      <w:docPartPr>
        <w:name w:val="21E1B34E9467450E81F67E66DD5373C6"/>
        <w:category>
          <w:name w:val="General"/>
          <w:gallery w:val="placeholder"/>
        </w:category>
        <w:types>
          <w:type w:val="bbPlcHdr"/>
        </w:types>
        <w:behaviors>
          <w:behavior w:val="content"/>
        </w:behaviors>
        <w:guid w:val="{60209688-429F-4BF6-B369-0AD1636A8AA0}"/>
      </w:docPartPr>
      <w:docPartBody>
        <w:p w:rsidR="00E1341D" w:rsidRDefault="00E1341D" w:rsidP="00E1341D">
          <w:pPr>
            <w:pStyle w:val="21E1B34E9467450E81F67E66DD5373C6"/>
          </w:pPr>
          <w:r w:rsidRPr="00600B2D">
            <w:rPr>
              <w:rStyle w:val="PlaceholderText"/>
            </w:rPr>
            <w:t>Click or tap here to enter text.</w:t>
          </w:r>
        </w:p>
      </w:docPartBody>
    </w:docPart>
    <w:docPart>
      <w:docPartPr>
        <w:name w:val="162B6168AD2F43DEA7EED1C7EDEA24BB"/>
        <w:category>
          <w:name w:val="General"/>
          <w:gallery w:val="placeholder"/>
        </w:category>
        <w:types>
          <w:type w:val="bbPlcHdr"/>
        </w:types>
        <w:behaviors>
          <w:behavior w:val="content"/>
        </w:behaviors>
        <w:guid w:val="{FC76D394-A350-4905-847A-6731A053DCCA}"/>
      </w:docPartPr>
      <w:docPartBody>
        <w:p w:rsidR="002B3053" w:rsidRDefault="00E1341D">
          <w:pPr>
            <w:pStyle w:val="162B6168AD2F43DEA7EED1C7EDEA24BB"/>
          </w:pPr>
          <w:r w:rsidRPr="00600B2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026"/>
    <w:rsid w:val="00026AC3"/>
    <w:rsid w:val="00047525"/>
    <w:rsid w:val="00071892"/>
    <w:rsid w:val="000839B2"/>
    <w:rsid w:val="0009230F"/>
    <w:rsid w:val="000C2819"/>
    <w:rsid w:val="00112B5B"/>
    <w:rsid w:val="00115AE0"/>
    <w:rsid w:val="001561B4"/>
    <w:rsid w:val="001D0CF6"/>
    <w:rsid w:val="001F2CAC"/>
    <w:rsid w:val="001F4026"/>
    <w:rsid w:val="00216157"/>
    <w:rsid w:val="00224A01"/>
    <w:rsid w:val="0025308F"/>
    <w:rsid w:val="002868A8"/>
    <w:rsid w:val="002B3053"/>
    <w:rsid w:val="002C2302"/>
    <w:rsid w:val="002D3B44"/>
    <w:rsid w:val="002E4C29"/>
    <w:rsid w:val="0032009A"/>
    <w:rsid w:val="003461FF"/>
    <w:rsid w:val="00363314"/>
    <w:rsid w:val="00387C63"/>
    <w:rsid w:val="003B7F4F"/>
    <w:rsid w:val="00431F19"/>
    <w:rsid w:val="00493F44"/>
    <w:rsid w:val="0049710C"/>
    <w:rsid w:val="004B42DA"/>
    <w:rsid w:val="004C059D"/>
    <w:rsid w:val="00552395"/>
    <w:rsid w:val="005543ED"/>
    <w:rsid w:val="005F4412"/>
    <w:rsid w:val="00624A03"/>
    <w:rsid w:val="00625D05"/>
    <w:rsid w:val="00662C00"/>
    <w:rsid w:val="006750C7"/>
    <w:rsid w:val="00683A36"/>
    <w:rsid w:val="006929E7"/>
    <w:rsid w:val="006D3135"/>
    <w:rsid w:val="006E4647"/>
    <w:rsid w:val="00715D59"/>
    <w:rsid w:val="00727D1B"/>
    <w:rsid w:val="00774931"/>
    <w:rsid w:val="00782DB7"/>
    <w:rsid w:val="00787E09"/>
    <w:rsid w:val="007F65E2"/>
    <w:rsid w:val="00814853"/>
    <w:rsid w:val="008370DE"/>
    <w:rsid w:val="00842644"/>
    <w:rsid w:val="00852DFB"/>
    <w:rsid w:val="00860AB3"/>
    <w:rsid w:val="008B29C7"/>
    <w:rsid w:val="008B349B"/>
    <w:rsid w:val="008B66D0"/>
    <w:rsid w:val="008C59A7"/>
    <w:rsid w:val="008E2FA8"/>
    <w:rsid w:val="0092698C"/>
    <w:rsid w:val="009659DC"/>
    <w:rsid w:val="00985898"/>
    <w:rsid w:val="009C024B"/>
    <w:rsid w:val="009E3FAA"/>
    <w:rsid w:val="009F25D6"/>
    <w:rsid w:val="009F4922"/>
    <w:rsid w:val="00A02DA7"/>
    <w:rsid w:val="00A26FB9"/>
    <w:rsid w:val="00A31494"/>
    <w:rsid w:val="00A65AF1"/>
    <w:rsid w:val="00AD5EDE"/>
    <w:rsid w:val="00AF4737"/>
    <w:rsid w:val="00B2709A"/>
    <w:rsid w:val="00B330AD"/>
    <w:rsid w:val="00B34E0E"/>
    <w:rsid w:val="00BB2FD3"/>
    <w:rsid w:val="00C11804"/>
    <w:rsid w:val="00C7335E"/>
    <w:rsid w:val="00C85015"/>
    <w:rsid w:val="00CA2735"/>
    <w:rsid w:val="00CC2646"/>
    <w:rsid w:val="00CE5657"/>
    <w:rsid w:val="00CE5B74"/>
    <w:rsid w:val="00CE603D"/>
    <w:rsid w:val="00D30CCC"/>
    <w:rsid w:val="00D3650F"/>
    <w:rsid w:val="00D66B9F"/>
    <w:rsid w:val="00D7243D"/>
    <w:rsid w:val="00D8697C"/>
    <w:rsid w:val="00DA4627"/>
    <w:rsid w:val="00E117A4"/>
    <w:rsid w:val="00E1341D"/>
    <w:rsid w:val="00E24D7F"/>
    <w:rsid w:val="00E47813"/>
    <w:rsid w:val="00E664D6"/>
    <w:rsid w:val="00E7149C"/>
    <w:rsid w:val="00EA161B"/>
    <w:rsid w:val="00EB1770"/>
    <w:rsid w:val="00EC7D64"/>
    <w:rsid w:val="00ED0B10"/>
    <w:rsid w:val="00ED3192"/>
    <w:rsid w:val="00ED67F0"/>
    <w:rsid w:val="00EF6609"/>
    <w:rsid w:val="00F32593"/>
    <w:rsid w:val="00F7345D"/>
    <w:rsid w:val="00F90EB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E8A5F9C"/>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341D"/>
    <w:rPr>
      <w:color w:val="808080"/>
    </w:rPr>
  </w:style>
  <w:style w:type="paragraph" w:customStyle="1" w:styleId="F94400D98C62E84B94D6ECC7901600DF">
    <w:name w:val="F94400D98C62E84B94D6ECC7901600DF"/>
  </w:style>
  <w:style w:type="paragraph" w:customStyle="1" w:styleId="39512D9E8CDF4A3089846D1B6297D3D7">
    <w:name w:val="39512D9E8CDF4A3089846D1B6297D3D7"/>
    <w:rsid w:val="00363314"/>
    <w:pPr>
      <w:spacing w:after="160" w:line="259" w:lineRule="auto"/>
    </w:pPr>
    <w:rPr>
      <w:sz w:val="22"/>
      <w:szCs w:val="22"/>
      <w:lang w:eastAsia="en-AU"/>
    </w:rPr>
  </w:style>
  <w:style w:type="paragraph" w:customStyle="1" w:styleId="D8BE40819FD94418827AC09AF843B4D1">
    <w:name w:val="D8BE40819FD94418827AC09AF843B4D1"/>
    <w:rsid w:val="00AF4737"/>
    <w:pPr>
      <w:spacing w:after="160" w:line="259" w:lineRule="auto"/>
    </w:pPr>
    <w:rPr>
      <w:sz w:val="22"/>
      <w:szCs w:val="22"/>
      <w:lang w:eastAsia="en-AU"/>
    </w:rPr>
  </w:style>
  <w:style w:type="paragraph" w:customStyle="1" w:styleId="C13EEBB6CAA64B73AF19BEB0E7901EEE">
    <w:name w:val="C13EEBB6CAA64B73AF19BEB0E7901EEE"/>
    <w:rsid w:val="00112B5B"/>
    <w:pPr>
      <w:spacing w:after="160" w:line="259" w:lineRule="auto"/>
    </w:pPr>
    <w:rPr>
      <w:sz w:val="22"/>
      <w:szCs w:val="22"/>
      <w:lang w:eastAsia="en-AU"/>
    </w:rPr>
  </w:style>
  <w:style w:type="paragraph" w:customStyle="1" w:styleId="C0C5D4587D5C43E283B08D064E466635">
    <w:name w:val="C0C5D4587D5C43E283B08D064E466635"/>
    <w:rsid w:val="00112B5B"/>
    <w:pPr>
      <w:spacing w:after="160" w:line="259" w:lineRule="auto"/>
    </w:pPr>
    <w:rPr>
      <w:sz w:val="22"/>
      <w:szCs w:val="22"/>
      <w:lang w:eastAsia="en-AU"/>
    </w:rPr>
  </w:style>
  <w:style w:type="paragraph" w:customStyle="1" w:styleId="4DE68155292C476EAD0BC46B7B098995">
    <w:name w:val="4DE68155292C476EAD0BC46B7B098995"/>
    <w:rsid w:val="00112B5B"/>
    <w:pPr>
      <w:spacing w:after="160" w:line="259" w:lineRule="auto"/>
    </w:pPr>
    <w:rPr>
      <w:sz w:val="22"/>
      <w:szCs w:val="22"/>
      <w:lang w:eastAsia="en-AU"/>
    </w:rPr>
  </w:style>
  <w:style w:type="paragraph" w:customStyle="1" w:styleId="5CFEF7DBE7D749EEA79BE8DDA9727B89">
    <w:name w:val="5CFEF7DBE7D749EEA79BE8DDA9727B89"/>
    <w:rsid w:val="00112B5B"/>
    <w:pPr>
      <w:spacing w:after="160" w:line="259" w:lineRule="auto"/>
    </w:pPr>
    <w:rPr>
      <w:sz w:val="22"/>
      <w:szCs w:val="22"/>
      <w:lang w:eastAsia="en-AU"/>
    </w:rPr>
  </w:style>
  <w:style w:type="paragraph" w:customStyle="1" w:styleId="6193B491B42C4C4594EE071684496F24">
    <w:name w:val="6193B491B42C4C4594EE071684496F24"/>
    <w:rsid w:val="00E24D7F"/>
    <w:pPr>
      <w:spacing w:after="160" w:line="259" w:lineRule="auto"/>
    </w:pPr>
    <w:rPr>
      <w:kern w:val="2"/>
      <w:sz w:val="22"/>
      <w:szCs w:val="22"/>
      <w:lang w:eastAsia="ja-JP"/>
      <w14:ligatures w14:val="standardContextual"/>
    </w:rPr>
  </w:style>
  <w:style w:type="paragraph" w:customStyle="1" w:styleId="2658876078064E37AE5B8504F61318E9">
    <w:name w:val="2658876078064E37AE5B8504F61318E9"/>
    <w:rsid w:val="00E24D7F"/>
    <w:pPr>
      <w:spacing w:after="160" w:line="259" w:lineRule="auto"/>
    </w:pPr>
    <w:rPr>
      <w:kern w:val="2"/>
      <w:sz w:val="22"/>
      <w:szCs w:val="22"/>
      <w:lang w:eastAsia="ja-JP"/>
      <w14:ligatures w14:val="standardContextual"/>
    </w:rPr>
  </w:style>
  <w:style w:type="paragraph" w:customStyle="1" w:styleId="D8C0761CECEE49F5822860A3B4832B48">
    <w:name w:val="D8C0761CECEE49F5822860A3B4832B48"/>
    <w:rsid w:val="00E1341D"/>
    <w:pPr>
      <w:spacing w:after="160" w:line="259" w:lineRule="auto"/>
    </w:pPr>
    <w:rPr>
      <w:kern w:val="2"/>
      <w:sz w:val="22"/>
      <w:szCs w:val="22"/>
      <w:lang w:eastAsia="ja-JP"/>
      <w14:ligatures w14:val="standardContextual"/>
    </w:rPr>
  </w:style>
  <w:style w:type="paragraph" w:customStyle="1" w:styleId="F41B668102EE413985D4AE4FC4B65A5A">
    <w:name w:val="F41B668102EE413985D4AE4FC4B65A5A"/>
    <w:rsid w:val="00E1341D"/>
    <w:pPr>
      <w:spacing w:after="160" w:line="259" w:lineRule="auto"/>
    </w:pPr>
    <w:rPr>
      <w:kern w:val="2"/>
      <w:sz w:val="22"/>
      <w:szCs w:val="22"/>
      <w:lang w:eastAsia="ja-JP"/>
      <w14:ligatures w14:val="standardContextual"/>
    </w:rPr>
  </w:style>
  <w:style w:type="paragraph" w:customStyle="1" w:styleId="B44917DD031A405FA17192C220E12BA2">
    <w:name w:val="B44917DD031A405FA17192C220E12BA2"/>
    <w:rsid w:val="00E1341D"/>
    <w:pPr>
      <w:spacing w:after="160" w:line="259" w:lineRule="auto"/>
    </w:pPr>
    <w:rPr>
      <w:kern w:val="2"/>
      <w:sz w:val="22"/>
      <w:szCs w:val="22"/>
      <w:lang w:eastAsia="ja-JP"/>
      <w14:ligatures w14:val="standardContextual"/>
    </w:rPr>
  </w:style>
  <w:style w:type="paragraph" w:customStyle="1" w:styleId="21E1B34E9467450E81F67E66DD5373C6">
    <w:name w:val="21E1B34E9467450E81F67E66DD5373C6"/>
    <w:rsid w:val="00E1341D"/>
    <w:pPr>
      <w:spacing w:after="160" w:line="259" w:lineRule="auto"/>
    </w:pPr>
    <w:rPr>
      <w:kern w:val="2"/>
      <w:sz w:val="22"/>
      <w:szCs w:val="22"/>
      <w:lang w:eastAsia="ja-JP"/>
      <w14:ligatures w14:val="standardContextual"/>
    </w:rPr>
  </w:style>
  <w:style w:type="paragraph" w:customStyle="1" w:styleId="162B6168AD2F43DEA7EED1C7EDEA24BB">
    <w:name w:val="162B6168AD2F43DEA7EED1C7EDEA24BB"/>
    <w:pPr>
      <w:spacing w:after="160" w:line="259" w:lineRule="auto"/>
    </w:pPr>
    <w:rPr>
      <w:kern w:val="2"/>
      <w:sz w:val="22"/>
      <w:szCs w:val="22"/>
      <w:lang w:eastAsia="ja-JP"/>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21907e44-c885-4190-82ed-bb8a63b8a28a" xsi:nil="true"/>
    <lcf76f155ced4ddcb4097134ff3c332f xmlns="67e1db73-ac97-4842-acda-8d436d9fa6ab">
      <Terms xmlns="http://schemas.microsoft.com/office/infopath/2007/PartnerControls"/>
    </lcf76f155ced4ddcb4097134ff3c332f>
    <_Flow_SignoffStatus xmlns="67e1db73-ac97-4842-acda-8d436d9fa6ab" xsi:nil="true"/>
    <Versioncontrol_x0028_docholder_x0029_ xmlns="67e1db73-ac97-4842-acda-8d436d9fa6ab" xsi:nil="true"/>
    <Versioncontrol xmlns="67e1db73-ac97-4842-acda-8d436d9fa6ab" xsi:nil="true"/>
    <Status xmlns="67e1db73-ac97-4842-acda-8d436d9fa6a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FB592D6E9F27642AD46851B71105292" ma:contentTypeVersion="21" ma:contentTypeDescription="Create a new document." ma:contentTypeScope="" ma:versionID="329b29a8e56ab3627160dcb1b264400b">
  <xsd:schema xmlns:xsd="http://www.w3.org/2001/XMLSchema" xmlns:xs="http://www.w3.org/2001/XMLSchema" xmlns:p="http://schemas.microsoft.com/office/2006/metadata/properties" xmlns:ns2="67e1db73-ac97-4842-acda-8d436d9fa6ab" xmlns:ns3="21907e44-c885-4190-82ed-bb8a63b8a28a" targetNamespace="http://schemas.microsoft.com/office/2006/metadata/properties" ma:root="true" ma:fieldsID="ce188dbb911e741f47a5b4c7885de217" ns2:_="" ns3:_="">
    <xsd:import namespace="67e1db73-ac97-4842-acda-8d436d9fa6ab"/>
    <xsd:import namespace="21907e44-c885-4190-82ed-bb8a63b8a2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ServiceOCR" minOccurs="0"/>
                <xsd:element ref="ns2:MediaLengthInSeconds" minOccurs="0"/>
                <xsd:element ref="ns2:MediaServiceSearchProperties" minOccurs="0"/>
                <xsd:element ref="ns2:_Flow_SignoffStatus" minOccurs="0"/>
                <xsd:element ref="ns2:MediaServiceLocation" minOccurs="0"/>
                <xsd:element ref="ns2:Status" minOccurs="0"/>
                <xsd:element ref="ns2:Versioncontrol_x0028_docholder_x0029_" minOccurs="0"/>
                <xsd:element ref="ns2:Versioncontro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e1db73-ac97-4842-acda-8d436d9fa6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Flow_SignoffStatus" ma:index="22" nillable="true" ma:displayName="Sign-off status" ma:internalName="Sign_x002d_off_x0020_status">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Status" ma:index="24" nillable="true" ma:displayName="Editorial status" ma:format="Dropdown" ma:internalName="Status">
      <xsd:simpleType>
        <xsd:restriction base="dms:Choice">
          <xsd:enumeration value="Edit1"/>
          <xsd:enumeration value="Edit1 comments"/>
          <xsd:enumeration value="Edit2"/>
          <xsd:enumeration value="Edit2 comments"/>
          <xsd:enumeration value="Edit3"/>
          <xsd:enumeration value="Edit3 comments"/>
          <xsd:enumeration value="Final for approval"/>
        </xsd:restriction>
      </xsd:simpleType>
    </xsd:element>
    <xsd:element name="Versioncontrol_x0028_docholder_x0029_" ma:index="25" nillable="true" ma:displayName="Version control (doc holder)" ma:format="Dropdown" ma:internalName="Versioncontrol_x0028_docholder_x0029_">
      <xsd:simpleType>
        <xsd:restriction base="dms:Choice">
          <xsd:enumeration value="With editor"/>
          <xsd:enumeration value="With workstream team"/>
          <xsd:enumeration value="Waiting on other"/>
          <xsd:enumeration value="On hold"/>
        </xsd:restriction>
      </xsd:simpleType>
    </xsd:element>
    <xsd:element name="Versioncontrol" ma:index="26" nillable="true" ma:displayName="Version control" ma:format="Dropdown" ma:internalName="Versioncontrol">
      <xsd:simpleType>
        <xsd:restriction base="dms:Choice">
          <xsd:enumeration value="With editor"/>
          <xsd:enumeration value="With workstream team"/>
          <xsd:enumeration value="With CM"/>
          <xsd:enumeration value="With other for approval"/>
          <xsd:enumeration value="On hold"/>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907e44-c885-4190-82ed-bb8a63b8a28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2086bc2-ee07-4b36-9ebe-e95cc6a944bd}" ma:internalName="TaxCatchAll" ma:showField="CatchAllData" ma:web="21907e44-c885-4190-82ed-bb8a63b8a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0ED91C-E87E-BB46-9082-7602DDFBC756}">
  <ds:schemaRefs>
    <ds:schemaRef ds:uri="http://schemas.openxmlformats.org/officeDocument/2006/bibliography"/>
  </ds:schemaRefs>
</ds:datastoreItem>
</file>

<file path=customXml/itemProps2.xml><?xml version="1.0" encoding="utf-8"?>
<ds:datastoreItem xmlns:ds="http://schemas.openxmlformats.org/officeDocument/2006/customXml" ds:itemID="{413F9F1F-74F1-4BFE-8EB8-035771E22148}">
  <ds:schemaRefs>
    <ds:schemaRef ds:uri="http://schemas.microsoft.com/office/2006/metadata/properties"/>
    <ds:schemaRef ds:uri="http://schemas.microsoft.com/office/infopath/2007/PartnerControls"/>
    <ds:schemaRef ds:uri="21907e44-c885-4190-82ed-bb8a63b8a28a"/>
    <ds:schemaRef ds:uri="67e1db73-ac97-4842-acda-8d436d9fa6ab"/>
  </ds:schemaRefs>
</ds:datastoreItem>
</file>

<file path=customXml/itemProps3.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4.xml><?xml version="1.0" encoding="utf-8"?>
<ds:datastoreItem xmlns:ds="http://schemas.openxmlformats.org/officeDocument/2006/customXml" ds:itemID="{4C472691-BEFF-45F1-B14B-F7FBB7DFE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e1db73-ac97-4842-acda-8d436d9fa6ab"/>
    <ds:schemaRef ds:uri="21907e44-c885-4190-82ed-bb8a63b8a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7520</Words>
  <Characters>42865</Characters>
  <Application>Microsoft Office Word</Application>
  <DocSecurity>0</DocSecurity>
  <Lines>357</Lines>
  <Paragraphs>100</Paragraphs>
  <ScaleCrop>false</ScaleCrop>
  <Manager/>
  <Company>Victorian Curriculum and Assessment Authority</Company>
  <LinksUpToDate>false</LinksUpToDate>
  <CharactersWithSpaces>50285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Science Levels 9 and 10 curriculum area map – example</dc:title>
  <dc:subject/>
  <dc:creator>Annie Kay</dc:creator>
  <cp:keywords>Science, curriculum, planning</cp:keywords>
  <dc:description/>
  <cp:lastModifiedBy>Lauren Perkins</cp:lastModifiedBy>
  <cp:revision>34</cp:revision>
  <cp:lastPrinted>2025-10-21T22:31:00Z</cp:lastPrinted>
  <dcterms:created xsi:type="dcterms:W3CDTF">2026-07-30T00:34:00Z</dcterms:created>
  <dcterms:modified xsi:type="dcterms:W3CDTF">2026-08-10T02:36:00Z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0x0101005FB592D6E9F27642AD46851B71105292</vt:lpwstr>
  </property>
  <property fmtid="{D5CDD505-2E9C-101B-9397-08002B2CF9AE}" pid="3" name="MediaServiceImageTags">
    <vt:lpwstr/>
  </property>
</Properties>
</file>